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8C" w:rsidRPr="006E0969" w:rsidRDefault="00E266DB" w:rsidP="006F693D">
      <w:pPr>
        <w:jc w:val="both"/>
        <w:rPr>
          <w:b/>
          <w:sz w:val="28"/>
          <w:lang w:val="en-US"/>
        </w:rPr>
      </w:pPr>
      <w:r>
        <w:rPr>
          <w:b/>
          <w:sz w:val="28"/>
          <w:lang w:val="en-US"/>
        </w:rPr>
        <w:t>Deployment</w:t>
      </w:r>
      <w:r w:rsidR="009D0983" w:rsidRPr="006E0969">
        <w:rPr>
          <w:b/>
          <w:sz w:val="28"/>
          <w:lang w:val="en-US"/>
        </w:rPr>
        <w:t xml:space="preserve"> of small-ring </w:t>
      </w:r>
      <w:proofErr w:type="spellStart"/>
      <w:r w:rsidR="009D0983" w:rsidRPr="006E0969">
        <w:rPr>
          <w:b/>
          <w:sz w:val="28"/>
          <w:lang w:val="en-US"/>
        </w:rPr>
        <w:t>azaheterocycles</w:t>
      </w:r>
      <w:proofErr w:type="spellEnd"/>
      <w:r w:rsidR="009D0983" w:rsidRPr="006E0969">
        <w:rPr>
          <w:b/>
          <w:sz w:val="28"/>
          <w:lang w:val="en-US"/>
        </w:rPr>
        <w:t xml:space="preserve"> as building blocks for the synthe</w:t>
      </w:r>
      <w:r>
        <w:rPr>
          <w:b/>
          <w:sz w:val="28"/>
          <w:lang w:val="en-US"/>
        </w:rPr>
        <w:t xml:space="preserve">sis of </w:t>
      </w:r>
      <w:proofErr w:type="spellStart"/>
      <w:r>
        <w:rPr>
          <w:b/>
          <w:sz w:val="28"/>
          <w:lang w:val="en-US"/>
        </w:rPr>
        <w:t>organofluorine</w:t>
      </w:r>
      <w:proofErr w:type="spellEnd"/>
      <w:r>
        <w:rPr>
          <w:b/>
          <w:sz w:val="28"/>
          <w:lang w:val="en-US"/>
        </w:rPr>
        <w:t xml:space="preserve"> compounds</w:t>
      </w:r>
    </w:p>
    <w:p w:rsidR="00715CE1" w:rsidRPr="00715CE1" w:rsidRDefault="009A10AF" w:rsidP="0061230C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Jeroen </w:t>
      </w:r>
      <w:proofErr w:type="spellStart"/>
      <w:r>
        <w:rPr>
          <w:sz w:val="24"/>
        </w:rPr>
        <w:t>Dolfen</w:t>
      </w:r>
      <w:proofErr w:type="spellEnd"/>
      <w:r>
        <w:rPr>
          <w:sz w:val="24"/>
        </w:rPr>
        <w:t xml:space="preserve">, Norbert De </w:t>
      </w:r>
      <w:proofErr w:type="spellStart"/>
      <w:r>
        <w:rPr>
          <w:sz w:val="24"/>
        </w:rPr>
        <w:t>Kimpe</w:t>
      </w:r>
      <w:proofErr w:type="spellEnd"/>
      <w:r>
        <w:rPr>
          <w:sz w:val="24"/>
        </w:rPr>
        <w:t>*</w:t>
      </w:r>
      <w:r w:rsidR="00715CE1" w:rsidRPr="00715CE1">
        <w:rPr>
          <w:sz w:val="24"/>
        </w:rPr>
        <w:t xml:space="preserve"> </w:t>
      </w:r>
      <w:proofErr w:type="spellStart"/>
      <w:r w:rsidR="00715CE1" w:rsidRPr="00715CE1">
        <w:rPr>
          <w:sz w:val="24"/>
        </w:rPr>
        <w:t>and</w:t>
      </w:r>
      <w:proofErr w:type="spellEnd"/>
      <w:r w:rsidR="00715CE1" w:rsidRPr="00715CE1">
        <w:rPr>
          <w:sz w:val="24"/>
        </w:rPr>
        <w:t xml:space="preserve"> Matthias </w:t>
      </w:r>
      <w:proofErr w:type="spellStart"/>
      <w:r w:rsidR="00715CE1" w:rsidRPr="00715CE1">
        <w:rPr>
          <w:sz w:val="24"/>
        </w:rPr>
        <w:t>D’hooghe</w:t>
      </w:r>
      <w:proofErr w:type="spellEnd"/>
      <w:r w:rsidR="00715CE1" w:rsidRPr="00715CE1">
        <w:rPr>
          <w:sz w:val="24"/>
        </w:rPr>
        <w:t>*</w:t>
      </w:r>
    </w:p>
    <w:p w:rsidR="00715CE1" w:rsidRDefault="00715CE1" w:rsidP="0061230C">
      <w:pPr>
        <w:pBdr>
          <w:bottom w:val="single" w:sz="6" w:space="1" w:color="auto"/>
        </w:pBdr>
        <w:spacing w:line="360" w:lineRule="auto"/>
        <w:jc w:val="both"/>
        <w:rPr>
          <w:sz w:val="18"/>
          <w:lang w:val="en-US"/>
        </w:rPr>
      </w:pPr>
      <w:proofErr w:type="spellStart"/>
      <w:r w:rsidRPr="00715CE1">
        <w:rPr>
          <w:sz w:val="18"/>
          <w:lang w:val="en-US"/>
        </w:rPr>
        <w:t>SynBioC</w:t>
      </w:r>
      <w:proofErr w:type="spellEnd"/>
      <w:r w:rsidRPr="00715CE1">
        <w:rPr>
          <w:sz w:val="18"/>
          <w:lang w:val="en-US"/>
        </w:rPr>
        <w:t xml:space="preserve"> Research Group, Department of Sustainable Organic Chemistry and Technology, Faculty of Bioscience Engineer</w:t>
      </w:r>
      <w:r w:rsidR="009A10AF">
        <w:rPr>
          <w:sz w:val="18"/>
          <w:lang w:val="en-US"/>
        </w:rPr>
        <w:t xml:space="preserve">ing, Ghent University, </w:t>
      </w:r>
      <w:proofErr w:type="spellStart"/>
      <w:r w:rsidR="009A10AF">
        <w:rPr>
          <w:sz w:val="18"/>
          <w:lang w:val="en-US"/>
        </w:rPr>
        <w:t>Coupure</w:t>
      </w:r>
      <w:proofErr w:type="spellEnd"/>
      <w:r w:rsidR="009A10AF">
        <w:rPr>
          <w:sz w:val="18"/>
          <w:lang w:val="en-US"/>
        </w:rPr>
        <w:t xml:space="preserve"> l</w:t>
      </w:r>
      <w:r w:rsidRPr="00715CE1">
        <w:rPr>
          <w:sz w:val="18"/>
          <w:lang w:val="en-US"/>
        </w:rPr>
        <w:t xml:space="preserve">inks 653, </w:t>
      </w:r>
      <w:r w:rsidRPr="00B54570">
        <w:rPr>
          <w:i/>
          <w:sz w:val="18"/>
          <w:lang w:val="en-US"/>
        </w:rPr>
        <w:t>B</w:t>
      </w:r>
      <w:r w:rsidRPr="00715CE1">
        <w:rPr>
          <w:sz w:val="18"/>
          <w:lang w:val="en-US"/>
        </w:rPr>
        <w:t>-9000 Ghent, Belgium</w:t>
      </w:r>
    </w:p>
    <w:p w:rsidR="00553CF5" w:rsidRDefault="000564E2" w:rsidP="00956B51">
      <w:pPr>
        <w:pBdr>
          <w:bottom w:val="single" w:sz="6" w:space="1" w:color="auto"/>
        </w:pBdr>
        <w:spacing w:after="0" w:line="360" w:lineRule="auto"/>
        <w:jc w:val="both"/>
        <w:rPr>
          <w:sz w:val="18"/>
          <w:lang w:val="en-US"/>
        </w:rPr>
      </w:pPr>
      <w:hyperlink r:id="rId9" w:history="1">
        <w:r w:rsidR="00956B51" w:rsidRPr="003B0401">
          <w:rPr>
            <w:rStyle w:val="Hyperlink"/>
            <w:sz w:val="18"/>
            <w:lang w:val="en-US"/>
          </w:rPr>
          <w:t>norbert.dekimpe@UGent.be</w:t>
        </w:r>
      </w:hyperlink>
      <w:r w:rsidR="00956B51">
        <w:rPr>
          <w:sz w:val="18"/>
          <w:lang w:val="en-US"/>
        </w:rPr>
        <w:t xml:space="preserve">, </w:t>
      </w:r>
      <w:hyperlink r:id="rId10" w:history="1">
        <w:r w:rsidR="00956B51" w:rsidRPr="003B0401">
          <w:rPr>
            <w:rStyle w:val="Hyperlink"/>
            <w:sz w:val="18"/>
            <w:lang w:val="en-US"/>
          </w:rPr>
          <w:t>matthias.dhooghe@UGent.be</w:t>
        </w:r>
      </w:hyperlink>
      <w:r w:rsidR="00956B51">
        <w:rPr>
          <w:sz w:val="18"/>
          <w:lang w:val="en-US"/>
        </w:rPr>
        <w:t xml:space="preserve"> </w:t>
      </w:r>
    </w:p>
    <w:p w:rsidR="00553CF5" w:rsidRPr="00715CE1" w:rsidRDefault="00553CF5" w:rsidP="0061230C">
      <w:pPr>
        <w:pBdr>
          <w:bottom w:val="single" w:sz="6" w:space="1" w:color="auto"/>
        </w:pBdr>
        <w:spacing w:line="360" w:lineRule="auto"/>
        <w:jc w:val="both"/>
        <w:rPr>
          <w:sz w:val="18"/>
          <w:lang w:val="en-US"/>
        </w:rPr>
      </w:pPr>
    </w:p>
    <w:p w:rsidR="00553CF5" w:rsidRDefault="00EC4D95" w:rsidP="0061230C">
      <w:pPr>
        <w:spacing w:line="360" w:lineRule="auto"/>
        <w:jc w:val="both"/>
        <w:rPr>
          <w:sz w:val="20"/>
          <w:szCs w:val="20"/>
          <w:lang w:val="en-US"/>
        </w:rPr>
      </w:pPr>
      <w:r w:rsidRPr="003516AF">
        <w:rPr>
          <w:b/>
          <w:sz w:val="20"/>
          <w:szCs w:val="20"/>
          <w:lang w:val="en-US"/>
        </w:rPr>
        <w:t>Abstract:</w:t>
      </w:r>
      <w:r w:rsidRPr="003516AF">
        <w:rPr>
          <w:sz w:val="20"/>
          <w:szCs w:val="20"/>
          <w:lang w:val="en-US"/>
        </w:rPr>
        <w:t xml:space="preserve"> </w:t>
      </w:r>
      <w:r w:rsidR="00742C48" w:rsidRPr="003516AF">
        <w:rPr>
          <w:sz w:val="20"/>
          <w:szCs w:val="20"/>
          <w:lang w:val="en-US"/>
        </w:rPr>
        <w:t xml:space="preserve">This Account </w:t>
      </w:r>
      <w:r w:rsidR="007775D9">
        <w:rPr>
          <w:sz w:val="20"/>
          <w:szCs w:val="20"/>
          <w:lang w:val="en-US"/>
        </w:rPr>
        <w:t>describes</w:t>
      </w:r>
      <w:r w:rsidR="00742C48" w:rsidRPr="003516AF">
        <w:rPr>
          <w:sz w:val="20"/>
          <w:szCs w:val="20"/>
          <w:lang w:val="en-US"/>
        </w:rPr>
        <w:t xml:space="preserve"> </w:t>
      </w:r>
      <w:r w:rsidR="00157F72" w:rsidRPr="003516AF">
        <w:rPr>
          <w:sz w:val="20"/>
          <w:szCs w:val="20"/>
          <w:lang w:val="en-US"/>
        </w:rPr>
        <w:t xml:space="preserve">the endeavors </w:t>
      </w:r>
      <w:r w:rsidR="007775D9">
        <w:rPr>
          <w:sz w:val="20"/>
          <w:szCs w:val="20"/>
          <w:lang w:val="en-US"/>
        </w:rPr>
        <w:t>made</w:t>
      </w:r>
      <w:r w:rsidR="00157F72" w:rsidRPr="003516AF">
        <w:rPr>
          <w:sz w:val="20"/>
          <w:szCs w:val="20"/>
          <w:lang w:val="en-US"/>
        </w:rPr>
        <w:t xml:space="preserve"> by our group concerning the</w:t>
      </w:r>
      <w:r w:rsidR="00553CF5" w:rsidRPr="003516AF">
        <w:rPr>
          <w:sz w:val="20"/>
          <w:szCs w:val="20"/>
          <w:lang w:val="en-US"/>
        </w:rPr>
        <w:t xml:space="preserve"> synthesis of</w:t>
      </w:r>
      <w:r w:rsidR="00157F72" w:rsidRPr="003516AF">
        <w:rPr>
          <w:sz w:val="20"/>
          <w:szCs w:val="20"/>
          <w:lang w:val="en-US"/>
        </w:rPr>
        <w:t xml:space="preserve"> </w:t>
      </w:r>
      <w:proofErr w:type="spellStart"/>
      <w:r w:rsidR="00157F72" w:rsidRPr="003516AF">
        <w:rPr>
          <w:sz w:val="20"/>
          <w:szCs w:val="20"/>
          <w:lang w:val="en-US"/>
        </w:rPr>
        <w:t>aziridines</w:t>
      </w:r>
      <w:proofErr w:type="spellEnd"/>
      <w:r w:rsidR="00157F72" w:rsidRPr="003516AF">
        <w:rPr>
          <w:sz w:val="20"/>
          <w:szCs w:val="20"/>
          <w:lang w:val="en-US"/>
        </w:rPr>
        <w:t xml:space="preserve"> and </w:t>
      </w:r>
      <w:proofErr w:type="spellStart"/>
      <w:r w:rsidR="00157F72" w:rsidRPr="003516AF">
        <w:rPr>
          <w:sz w:val="20"/>
          <w:szCs w:val="20"/>
          <w:lang w:val="en-US"/>
        </w:rPr>
        <w:t>azetidin</w:t>
      </w:r>
      <w:proofErr w:type="spellEnd"/>
      <w:r w:rsidR="00157F72" w:rsidRPr="003516AF">
        <w:rPr>
          <w:sz w:val="20"/>
          <w:szCs w:val="20"/>
          <w:lang w:val="en-US"/>
        </w:rPr>
        <w:t>(on)</w:t>
      </w:r>
      <w:proofErr w:type="spellStart"/>
      <w:r w:rsidR="00157F72" w:rsidRPr="003516AF">
        <w:rPr>
          <w:sz w:val="20"/>
          <w:szCs w:val="20"/>
          <w:lang w:val="en-US"/>
        </w:rPr>
        <w:t>es</w:t>
      </w:r>
      <w:proofErr w:type="spellEnd"/>
      <w:r w:rsidR="00553CF5" w:rsidRPr="003516AF">
        <w:rPr>
          <w:sz w:val="20"/>
          <w:szCs w:val="20"/>
          <w:lang w:val="en-US"/>
        </w:rPr>
        <w:t xml:space="preserve"> and their use as </w:t>
      </w:r>
      <w:r w:rsidR="003516AF">
        <w:rPr>
          <w:sz w:val="20"/>
          <w:szCs w:val="20"/>
          <w:lang w:val="en-US"/>
        </w:rPr>
        <w:t xml:space="preserve">novel </w:t>
      </w:r>
      <w:r w:rsidR="00553CF5" w:rsidRPr="003516AF">
        <w:rPr>
          <w:sz w:val="20"/>
          <w:szCs w:val="20"/>
          <w:lang w:val="en-US"/>
        </w:rPr>
        <w:t xml:space="preserve">building blocks for the preparation of nitrogen-containing </w:t>
      </w:r>
      <w:proofErr w:type="spellStart"/>
      <w:r w:rsidR="00553CF5" w:rsidRPr="003516AF">
        <w:rPr>
          <w:sz w:val="20"/>
          <w:szCs w:val="20"/>
          <w:lang w:val="en-US"/>
        </w:rPr>
        <w:t>organofluorine</w:t>
      </w:r>
      <w:proofErr w:type="spellEnd"/>
      <w:r w:rsidR="00553CF5" w:rsidRPr="003516AF">
        <w:rPr>
          <w:sz w:val="20"/>
          <w:szCs w:val="20"/>
          <w:lang w:val="en-US"/>
        </w:rPr>
        <w:t xml:space="preserve"> compounds.</w:t>
      </w:r>
      <w:r w:rsidR="00157F72" w:rsidRPr="003516AF">
        <w:rPr>
          <w:sz w:val="20"/>
          <w:szCs w:val="20"/>
          <w:lang w:val="en-US"/>
        </w:rPr>
        <w:t xml:space="preserve"> </w:t>
      </w:r>
      <w:r w:rsidR="00553CF5" w:rsidRPr="003516AF">
        <w:rPr>
          <w:sz w:val="20"/>
          <w:szCs w:val="20"/>
          <w:lang w:val="en-US"/>
        </w:rPr>
        <w:t>The majority of contributions comprise</w:t>
      </w:r>
      <w:r w:rsidR="007775D9">
        <w:rPr>
          <w:sz w:val="20"/>
          <w:szCs w:val="20"/>
          <w:lang w:val="en-US"/>
        </w:rPr>
        <w:t>s</w:t>
      </w:r>
      <w:r w:rsidR="003516AF" w:rsidRPr="003516AF">
        <w:rPr>
          <w:sz w:val="20"/>
          <w:szCs w:val="20"/>
          <w:lang w:val="en-US"/>
        </w:rPr>
        <w:t xml:space="preserve"> the study of fluorinated small-ring substrates</w:t>
      </w:r>
      <w:r w:rsidR="00553CF5" w:rsidRPr="003516AF">
        <w:rPr>
          <w:sz w:val="20"/>
          <w:szCs w:val="20"/>
          <w:lang w:val="en-US"/>
        </w:rPr>
        <w:t xml:space="preserve">, both focusing on their synthesis and their synthetic applicability for further transformations. These investigations revealed a pronounced effect of fluorine on the overall reactivity of small-ring </w:t>
      </w:r>
      <w:proofErr w:type="spellStart"/>
      <w:r w:rsidR="00553CF5" w:rsidRPr="003516AF">
        <w:rPr>
          <w:sz w:val="20"/>
          <w:szCs w:val="20"/>
          <w:lang w:val="en-US"/>
        </w:rPr>
        <w:t>azaheterocycles</w:t>
      </w:r>
      <w:proofErr w:type="spellEnd"/>
      <w:r w:rsidR="00553CF5" w:rsidRPr="003516AF">
        <w:rPr>
          <w:sz w:val="20"/>
          <w:szCs w:val="20"/>
          <w:lang w:val="en-US"/>
        </w:rPr>
        <w:t>, often resulting in a different behavior as</w:t>
      </w:r>
      <w:r w:rsidR="003516AF" w:rsidRPr="003516AF">
        <w:rPr>
          <w:sz w:val="20"/>
          <w:szCs w:val="20"/>
          <w:lang w:val="en-US"/>
        </w:rPr>
        <w:t xml:space="preserve"> compared to their </w:t>
      </w:r>
      <w:proofErr w:type="spellStart"/>
      <w:r w:rsidR="003516AF" w:rsidRPr="003516AF">
        <w:rPr>
          <w:sz w:val="20"/>
          <w:szCs w:val="20"/>
          <w:lang w:val="en-US"/>
        </w:rPr>
        <w:t>non</w:t>
      </w:r>
      <w:r w:rsidR="00553CF5" w:rsidRPr="003516AF">
        <w:rPr>
          <w:sz w:val="20"/>
          <w:szCs w:val="20"/>
          <w:lang w:val="en-US"/>
        </w:rPr>
        <w:t>fluorinated</w:t>
      </w:r>
      <w:proofErr w:type="spellEnd"/>
      <w:r w:rsidR="00553CF5" w:rsidRPr="003516AF">
        <w:rPr>
          <w:sz w:val="20"/>
          <w:szCs w:val="20"/>
          <w:lang w:val="en-US"/>
        </w:rPr>
        <w:t xml:space="preserve"> counterparts.</w:t>
      </w:r>
      <w:r w:rsidR="003516AF" w:rsidRPr="003516AF">
        <w:rPr>
          <w:sz w:val="20"/>
          <w:szCs w:val="20"/>
          <w:lang w:val="en-US"/>
        </w:rPr>
        <w:t xml:space="preserve"> In a second part, contributions are covered dealing with the transformation of </w:t>
      </w:r>
      <w:proofErr w:type="spellStart"/>
      <w:r w:rsidR="003516AF" w:rsidRPr="003516AF">
        <w:rPr>
          <w:sz w:val="20"/>
          <w:szCs w:val="20"/>
          <w:lang w:val="en-US"/>
        </w:rPr>
        <w:t>nonfluorinated</w:t>
      </w:r>
      <w:proofErr w:type="spellEnd"/>
      <w:r w:rsidR="003516AF" w:rsidRPr="003516AF">
        <w:rPr>
          <w:sz w:val="20"/>
          <w:szCs w:val="20"/>
          <w:lang w:val="en-US"/>
        </w:rPr>
        <w:t xml:space="preserve"> small rings into fluorinated target molecules upon treatment with fluorinated reagents.</w:t>
      </w:r>
    </w:p>
    <w:p w:rsidR="003516AF" w:rsidRDefault="003516AF" w:rsidP="0061230C">
      <w:pPr>
        <w:spacing w:line="360" w:lineRule="auto"/>
        <w:jc w:val="both"/>
        <w:rPr>
          <w:sz w:val="20"/>
          <w:szCs w:val="20"/>
          <w:lang w:val="en-US"/>
        </w:rPr>
      </w:pPr>
    </w:p>
    <w:p w:rsidR="003516AF" w:rsidRPr="003516AF" w:rsidRDefault="003516AF" w:rsidP="0061230C">
      <w:pPr>
        <w:spacing w:line="360" w:lineRule="auto"/>
        <w:jc w:val="both"/>
        <w:rPr>
          <w:b/>
          <w:lang w:val="en-US"/>
        </w:rPr>
      </w:pPr>
      <w:r w:rsidRPr="003516AF">
        <w:rPr>
          <w:b/>
          <w:lang w:val="en-US"/>
        </w:rPr>
        <w:t>Table of Contents</w:t>
      </w:r>
    </w:p>
    <w:p w:rsidR="00157F72" w:rsidRDefault="00157F72" w:rsidP="00157F72">
      <w:pPr>
        <w:spacing w:after="40" w:line="360" w:lineRule="auto"/>
        <w:jc w:val="both"/>
        <w:rPr>
          <w:lang w:val="en-US"/>
        </w:rPr>
      </w:pPr>
      <w:r w:rsidRPr="00157F72">
        <w:rPr>
          <w:lang w:val="en-US"/>
        </w:rPr>
        <w:t>1</w:t>
      </w:r>
      <w:r>
        <w:rPr>
          <w:lang w:val="en-US"/>
        </w:rPr>
        <w:tab/>
      </w:r>
      <w:r w:rsidRPr="00157F72">
        <w:rPr>
          <w:lang w:val="en-US"/>
        </w:rPr>
        <w:t>Introduction</w:t>
      </w:r>
    </w:p>
    <w:p w:rsidR="00157F72" w:rsidRDefault="00157F72" w:rsidP="00157F72">
      <w:pPr>
        <w:spacing w:after="40" w:line="360" w:lineRule="auto"/>
        <w:jc w:val="both"/>
        <w:rPr>
          <w:lang w:val="en-US"/>
        </w:rPr>
      </w:pPr>
      <w:r>
        <w:rPr>
          <w:lang w:val="en-US"/>
        </w:rPr>
        <w:t>2</w:t>
      </w:r>
      <w:r>
        <w:rPr>
          <w:lang w:val="en-US"/>
        </w:rPr>
        <w:tab/>
        <w:t xml:space="preserve">Synthesis and reactivity of fluorine-containing </w:t>
      </w:r>
      <w:proofErr w:type="spellStart"/>
      <w:r>
        <w:rPr>
          <w:lang w:val="en-US"/>
        </w:rPr>
        <w:t>aziridines</w:t>
      </w:r>
      <w:proofErr w:type="spellEnd"/>
      <w:r>
        <w:rPr>
          <w:lang w:val="en-US"/>
        </w:rPr>
        <w:t xml:space="preserve"> and </w:t>
      </w:r>
      <w:proofErr w:type="spellStart"/>
      <w:r>
        <w:rPr>
          <w:lang w:val="en-US"/>
        </w:rPr>
        <w:t>azetidines</w:t>
      </w:r>
      <w:proofErr w:type="spellEnd"/>
    </w:p>
    <w:p w:rsidR="00157F72" w:rsidRPr="003516AF" w:rsidRDefault="00157F72" w:rsidP="003516AF">
      <w:pPr>
        <w:spacing w:after="40" w:line="360" w:lineRule="auto"/>
        <w:ind w:firstLine="708"/>
        <w:jc w:val="both"/>
        <w:rPr>
          <w:sz w:val="20"/>
          <w:szCs w:val="20"/>
          <w:lang w:val="en-US"/>
        </w:rPr>
      </w:pPr>
      <w:r w:rsidRPr="003516AF">
        <w:rPr>
          <w:sz w:val="20"/>
          <w:szCs w:val="20"/>
          <w:lang w:val="en-US"/>
        </w:rPr>
        <w:t>2.1</w:t>
      </w:r>
      <w:r w:rsidRPr="003516AF">
        <w:rPr>
          <w:sz w:val="20"/>
          <w:szCs w:val="20"/>
          <w:lang w:val="en-US"/>
        </w:rPr>
        <w:tab/>
      </w:r>
      <w:proofErr w:type="spellStart"/>
      <w:r w:rsidRPr="003516AF">
        <w:rPr>
          <w:sz w:val="20"/>
          <w:szCs w:val="20"/>
          <w:lang w:val="en-US"/>
        </w:rPr>
        <w:t>Aziridines</w:t>
      </w:r>
      <w:proofErr w:type="spellEnd"/>
    </w:p>
    <w:p w:rsidR="00157F72" w:rsidRPr="003516AF" w:rsidRDefault="00157F72" w:rsidP="003516AF">
      <w:pPr>
        <w:spacing w:after="40" w:line="360" w:lineRule="auto"/>
        <w:ind w:firstLine="705"/>
        <w:jc w:val="both"/>
        <w:rPr>
          <w:sz w:val="20"/>
          <w:szCs w:val="20"/>
          <w:lang w:val="en-US"/>
        </w:rPr>
      </w:pPr>
      <w:r w:rsidRPr="003516AF">
        <w:rPr>
          <w:sz w:val="20"/>
          <w:szCs w:val="20"/>
          <w:lang w:val="en-US"/>
        </w:rPr>
        <w:t xml:space="preserve">2.2 </w:t>
      </w:r>
      <w:r w:rsidRPr="003516AF">
        <w:rPr>
          <w:sz w:val="20"/>
          <w:szCs w:val="20"/>
          <w:lang w:val="en-US"/>
        </w:rPr>
        <w:tab/>
      </w:r>
      <w:proofErr w:type="spellStart"/>
      <w:r w:rsidRPr="003516AF">
        <w:rPr>
          <w:sz w:val="20"/>
          <w:szCs w:val="20"/>
          <w:lang w:val="en-US"/>
        </w:rPr>
        <w:t>Azetidines</w:t>
      </w:r>
      <w:proofErr w:type="spellEnd"/>
    </w:p>
    <w:p w:rsidR="00157F72" w:rsidRDefault="00157F72" w:rsidP="00157F72">
      <w:pPr>
        <w:spacing w:after="40" w:line="360" w:lineRule="auto"/>
        <w:ind w:left="705" w:hanging="705"/>
        <w:jc w:val="both"/>
        <w:rPr>
          <w:lang w:val="en-US"/>
        </w:rPr>
      </w:pPr>
      <w:r>
        <w:rPr>
          <w:lang w:val="en-US"/>
        </w:rPr>
        <w:t>3</w:t>
      </w:r>
      <w:r>
        <w:rPr>
          <w:lang w:val="en-US"/>
        </w:rPr>
        <w:tab/>
        <w:t xml:space="preserve">Synthesis of fluorine-containing nitrogen compounds starting from </w:t>
      </w:r>
      <w:proofErr w:type="spellStart"/>
      <w:r>
        <w:rPr>
          <w:lang w:val="en-US"/>
        </w:rPr>
        <w:t>nonfluorinated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aziridines</w:t>
      </w:r>
      <w:proofErr w:type="spellEnd"/>
      <w:r>
        <w:rPr>
          <w:lang w:val="en-US"/>
        </w:rPr>
        <w:t xml:space="preserve"> and </w:t>
      </w:r>
      <w:proofErr w:type="spellStart"/>
      <w:r>
        <w:rPr>
          <w:lang w:val="en-US"/>
        </w:rPr>
        <w:t>azetidines</w:t>
      </w:r>
      <w:proofErr w:type="spellEnd"/>
    </w:p>
    <w:p w:rsidR="00157F72" w:rsidRPr="003516AF" w:rsidRDefault="00157F72" w:rsidP="003516AF">
      <w:pPr>
        <w:spacing w:after="40" w:line="360" w:lineRule="auto"/>
        <w:ind w:firstLine="705"/>
        <w:jc w:val="both"/>
        <w:rPr>
          <w:sz w:val="20"/>
          <w:szCs w:val="20"/>
          <w:lang w:val="en-US"/>
        </w:rPr>
      </w:pPr>
      <w:r w:rsidRPr="003516AF">
        <w:rPr>
          <w:sz w:val="20"/>
          <w:szCs w:val="20"/>
          <w:lang w:val="en-US"/>
        </w:rPr>
        <w:t xml:space="preserve">3.1 </w:t>
      </w:r>
      <w:r w:rsidRPr="003516AF">
        <w:rPr>
          <w:sz w:val="20"/>
          <w:szCs w:val="20"/>
          <w:lang w:val="en-US"/>
        </w:rPr>
        <w:tab/>
      </w:r>
      <w:proofErr w:type="spellStart"/>
      <w:r w:rsidRPr="003516AF">
        <w:rPr>
          <w:sz w:val="20"/>
          <w:szCs w:val="20"/>
          <w:lang w:val="en-US"/>
        </w:rPr>
        <w:t>Aziridines</w:t>
      </w:r>
      <w:proofErr w:type="spellEnd"/>
    </w:p>
    <w:p w:rsidR="00157F72" w:rsidRPr="003516AF" w:rsidRDefault="00157F72" w:rsidP="003516AF">
      <w:pPr>
        <w:spacing w:after="40" w:line="360" w:lineRule="auto"/>
        <w:ind w:firstLine="705"/>
        <w:jc w:val="both"/>
        <w:rPr>
          <w:sz w:val="20"/>
          <w:szCs w:val="20"/>
          <w:lang w:val="en-US"/>
        </w:rPr>
      </w:pPr>
      <w:r w:rsidRPr="003516AF">
        <w:rPr>
          <w:sz w:val="20"/>
          <w:szCs w:val="20"/>
          <w:lang w:val="en-US"/>
        </w:rPr>
        <w:t xml:space="preserve">3.2 </w:t>
      </w:r>
      <w:r w:rsidRPr="003516AF">
        <w:rPr>
          <w:sz w:val="20"/>
          <w:szCs w:val="20"/>
          <w:lang w:val="en-US"/>
        </w:rPr>
        <w:tab/>
      </w:r>
      <w:proofErr w:type="spellStart"/>
      <w:r w:rsidRPr="003516AF">
        <w:rPr>
          <w:sz w:val="20"/>
          <w:szCs w:val="20"/>
          <w:lang w:val="en-US"/>
        </w:rPr>
        <w:t>Azetidines</w:t>
      </w:r>
      <w:proofErr w:type="spellEnd"/>
    </w:p>
    <w:p w:rsidR="00157F72" w:rsidRDefault="00157F72" w:rsidP="00157F72">
      <w:pPr>
        <w:spacing w:after="40" w:line="360" w:lineRule="auto"/>
        <w:jc w:val="both"/>
        <w:rPr>
          <w:lang w:val="en-US"/>
        </w:rPr>
      </w:pPr>
      <w:r>
        <w:rPr>
          <w:lang w:val="en-US"/>
        </w:rPr>
        <w:t>4</w:t>
      </w:r>
      <w:r>
        <w:rPr>
          <w:lang w:val="en-US"/>
        </w:rPr>
        <w:tab/>
        <w:t>Conclusion and outlook</w:t>
      </w:r>
    </w:p>
    <w:p w:rsidR="003516AF" w:rsidRDefault="00157F72" w:rsidP="00157F72">
      <w:pPr>
        <w:spacing w:after="40" w:line="360" w:lineRule="auto"/>
        <w:jc w:val="both"/>
        <w:rPr>
          <w:lang w:val="en-US"/>
        </w:rPr>
      </w:pPr>
      <w:r>
        <w:rPr>
          <w:lang w:val="en-US"/>
        </w:rPr>
        <w:t xml:space="preserve">5 </w:t>
      </w:r>
      <w:r>
        <w:rPr>
          <w:lang w:val="en-US"/>
        </w:rPr>
        <w:tab/>
        <w:t>References</w:t>
      </w:r>
    </w:p>
    <w:p w:rsidR="003516AF" w:rsidRDefault="003516AF" w:rsidP="00157F72">
      <w:pPr>
        <w:spacing w:after="40" w:line="360" w:lineRule="auto"/>
        <w:jc w:val="both"/>
        <w:rPr>
          <w:lang w:val="en-US"/>
        </w:rPr>
      </w:pPr>
    </w:p>
    <w:p w:rsidR="00EC4D95" w:rsidRDefault="00EC4D95" w:rsidP="00157F72">
      <w:pPr>
        <w:pBdr>
          <w:bottom w:val="single" w:sz="6" w:space="1" w:color="auto"/>
        </w:pBdr>
        <w:spacing w:after="40" w:line="360" w:lineRule="auto"/>
        <w:jc w:val="both"/>
        <w:rPr>
          <w:lang w:val="en-US"/>
        </w:rPr>
      </w:pPr>
      <w:r w:rsidRPr="00EC4D95">
        <w:rPr>
          <w:b/>
          <w:lang w:val="en-US"/>
        </w:rPr>
        <w:t>Keywords:</w:t>
      </w:r>
      <w:r>
        <w:rPr>
          <w:lang w:val="en-US"/>
        </w:rPr>
        <w:t xml:space="preserve"> </w:t>
      </w:r>
      <w:proofErr w:type="spellStart"/>
      <w:r w:rsidR="003516AF">
        <w:rPr>
          <w:lang w:val="en-US"/>
        </w:rPr>
        <w:t>Aziridines</w:t>
      </w:r>
      <w:proofErr w:type="spellEnd"/>
      <w:r w:rsidR="003516AF">
        <w:rPr>
          <w:lang w:val="en-US"/>
        </w:rPr>
        <w:t xml:space="preserve">, </w:t>
      </w:r>
      <w:proofErr w:type="spellStart"/>
      <w:r w:rsidR="003516AF">
        <w:rPr>
          <w:lang w:val="en-US"/>
        </w:rPr>
        <w:t>Azetidines</w:t>
      </w:r>
      <w:proofErr w:type="spellEnd"/>
      <w:r w:rsidR="003516AF">
        <w:rPr>
          <w:lang w:val="en-US"/>
        </w:rPr>
        <w:t>,</w:t>
      </w:r>
      <w:r>
        <w:rPr>
          <w:lang w:val="en-US"/>
        </w:rPr>
        <w:t xml:space="preserve"> </w:t>
      </w:r>
      <w:r w:rsidR="003516AF">
        <w:rPr>
          <w:lang w:val="en-US"/>
        </w:rPr>
        <w:t>F</w:t>
      </w:r>
      <w:r>
        <w:rPr>
          <w:lang w:val="en-US"/>
        </w:rPr>
        <w:t>luorine,</w:t>
      </w:r>
      <w:r w:rsidR="003516AF">
        <w:rPr>
          <w:lang w:val="en-US"/>
        </w:rPr>
        <w:t xml:space="preserve"> </w:t>
      </w:r>
      <w:proofErr w:type="spellStart"/>
      <w:r w:rsidR="003516AF">
        <w:rPr>
          <w:lang w:val="en-US"/>
        </w:rPr>
        <w:t>Trifluor</w:t>
      </w:r>
      <w:r w:rsidR="009A10AF">
        <w:rPr>
          <w:lang w:val="en-US"/>
        </w:rPr>
        <w:t>o</w:t>
      </w:r>
      <w:r w:rsidR="003516AF">
        <w:rPr>
          <w:lang w:val="en-US"/>
        </w:rPr>
        <w:t>methyl</w:t>
      </w:r>
      <w:proofErr w:type="spellEnd"/>
      <w:r w:rsidR="003516AF">
        <w:rPr>
          <w:lang w:val="en-US"/>
        </w:rPr>
        <w:t>, Ring opening, Ring transformation</w:t>
      </w:r>
    </w:p>
    <w:p w:rsidR="00EC4D95" w:rsidRDefault="00EC4D95" w:rsidP="00EC4D95">
      <w:pPr>
        <w:spacing w:line="360" w:lineRule="auto"/>
        <w:contextualSpacing/>
        <w:jc w:val="both"/>
        <w:rPr>
          <w:u w:val="single"/>
          <w:lang w:val="en-US"/>
        </w:rPr>
      </w:pPr>
    </w:p>
    <w:p w:rsidR="00C25E32" w:rsidRDefault="00C25E32">
      <w:pPr>
        <w:rPr>
          <w:u w:val="single"/>
          <w:lang w:val="en-US"/>
        </w:rPr>
      </w:pPr>
      <w:r>
        <w:rPr>
          <w:u w:val="single"/>
          <w:lang w:val="en-US"/>
        </w:rPr>
        <w:br w:type="page"/>
      </w:r>
    </w:p>
    <w:p w:rsidR="00742C48" w:rsidRPr="000F56C5" w:rsidRDefault="00EC4D95" w:rsidP="0061230C">
      <w:pPr>
        <w:spacing w:line="360" w:lineRule="auto"/>
        <w:jc w:val="both"/>
        <w:rPr>
          <w:b/>
          <w:sz w:val="28"/>
          <w:u w:val="single"/>
          <w:lang w:val="en-US"/>
        </w:rPr>
      </w:pPr>
      <w:r w:rsidRPr="000F56C5">
        <w:rPr>
          <w:b/>
          <w:sz w:val="28"/>
          <w:lang w:val="en-US"/>
        </w:rPr>
        <w:lastRenderedPageBreak/>
        <w:t>1</w:t>
      </w:r>
      <w:r w:rsidRPr="000F56C5">
        <w:rPr>
          <w:b/>
          <w:sz w:val="28"/>
          <w:lang w:val="en-US"/>
        </w:rPr>
        <w:tab/>
      </w:r>
      <w:r w:rsidR="00742C48" w:rsidRPr="000F56C5">
        <w:rPr>
          <w:b/>
          <w:sz w:val="28"/>
          <w:lang w:val="en-US"/>
        </w:rPr>
        <w:t>Introduction</w:t>
      </w:r>
    </w:p>
    <w:p w:rsidR="00AC062C" w:rsidRDefault="00781981" w:rsidP="0061230C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During the past decades, </w:t>
      </w:r>
      <w:r w:rsidR="00022E14">
        <w:rPr>
          <w:lang w:val="en-US"/>
        </w:rPr>
        <w:t>fluorine chemistry has gained more and more importance</w:t>
      </w:r>
      <w:r>
        <w:rPr>
          <w:lang w:val="en-US"/>
        </w:rPr>
        <w:t xml:space="preserve"> in </w:t>
      </w:r>
      <w:r w:rsidR="00E266DB">
        <w:rPr>
          <w:lang w:val="en-US"/>
        </w:rPr>
        <w:t>medicinal chemistry programs,</w:t>
      </w:r>
      <w:hyperlink w:anchor="_ENREF_1" w:tooltip="Bégué, 2006 #101" w:history="1">
        <w:r w:rsidR="00C03167">
          <w:rPr>
            <w:lang w:val="en-US"/>
          </w:rPr>
          <w:fldChar w:fldCharType="begin">
            <w:fldData xml:space="preserve">PEVuZE5vdGU+PENpdGU+PEF1dGhvcj5Cw6lndcOpPC9BdXRob3I+PFllYXI+MjAwNjwvWWVhcj48
UmVjTnVtPjEwMTwvUmVjTnVtPjxEaXNwbGF5VGV4dD48c3R5bGUgZmFjZT0ic3VwZXJzY3JpcHQi
PjE8L3N0eWxlPjwvRGlzcGxheVRleHQ+PHJlY29yZD48cmVjLW51bWJlcj4xMDE8L3JlYy1udW1i
ZXI+PGZvcmVpZ24ta2V5cz48a2V5IGFwcD0iRU4iIGRiLWlkPSJhNXN0MmZ4enlmenZ3amVldHJt
cGR6cGV6djBlend3MGZkc3AiIHRpbWVzdGFtcD0iMTQ0MzE2ODQ3OSI+MTAxPC9rZXk+PGtleSBh
cHA9IkVOV2ViIiBkYi1pZD0iIj4wPC9rZXk+PC9mb3JlaWduLWtleXM+PHJlZi10eXBlIG5hbWU9
IkpvdXJuYWwgQXJ0aWNsZSI+MTc8L3JlZi10eXBlPjxjb250cmlidXRvcnM+PGF1dGhvcnM+PGF1
dGhvcj5Cw6lndcOpLCBKZWFuLVBpZXJyZTwvYXV0aG9yPjxhdXRob3I+Qm9ubmV0LURlbHBvbiwg
RGFuacOobGU8L2F1dGhvcj48L2F1dGhvcnM+PC9jb250cmlidXRvcnM+PHRpdGxlcz48dGl0bGU+
UmVjZW50IGFkdmFuY2VzICgxOTk14oCTMjAwNSkgaW4gZmx1b3JpbmF0ZWQgcGhhcm1hY2V1dGlj
YWxzIGJhc2VkIG9uIG5hdHVyYWwgcHJvZHVjdHM8L3RpdGxlPjxzZWNvbmRhcnktdGl0bGU+Si4g
Rmx1b3JpbmUgQ2hlbS48L3NlY29uZGFyeS10aXRsZT48L3RpdGxlcz48cGVyaW9kaWNhbD48ZnVs
bC10aXRsZT5KLiBGbHVvcmluZSBDaGVtLjwvZnVsbC10aXRsZT48L3BlcmlvZGljYWw+PHBhZ2Vz
Pjk5Mi0xMDEyPC9wYWdlcz48dm9sdW1lPjEyNzwvdm9sdW1lPjxudW1iZXI+ODwvbnVtYmVyPjxz
ZWN0aW9uPjk5Mjwvc2VjdGlvbj48ZGF0ZXM+PHllYXI+MjAwNjwveWVhcj48L2RhdGVzPjxpc2Ju
PjAwMjIxMTM5PC9pc2JuPjx1cmxzPjwvdXJscz48ZWxlY3Ryb25pYy1yZXNvdXJjZS1udW0+MTAu
MTAxNi9qLmpmbHVjaGVtLjIwMDYuMDUuMDA2PC9lbGVjdHJvbmljLXJlc291cmNlLW51bT48L3Jl
Y29yZD48L0NpdGU+PENpdGU+PEF1dGhvcj5Cw6lndcOpPC9BdXRob3I+PFllYXI+MjAwNzwvWWVh
cj48UmVjTnVtPjkzPC9SZWNOdW0+PHJlY29yZD48cmVjLW51bWJlcj45MzwvcmVjLW51bWJlcj48
Zm9yZWlnbi1rZXlzPjxrZXkgYXBwPSJFTiIgZGItaWQ9ImE1c3QyZnh6eWZ6dndqZWV0cm1wZHpw
ZXp2MGV6d3cwZmRzcCIgdGltZXN0YW1wPSIxNDQzMTY3MDA1Ij45Mzwva2V5PjwvZm9yZWlnbi1r
ZXlzPjxyZWYtdHlwZSBuYW1lPSJCb29rIj42PC9yZWYtdHlwZT48Y29udHJpYnV0b3JzPjxhdXRo
b3JzPjxhdXRob3I+QsOpZ3XDqSwgSmVhbi1QaWVycmU8L2F1dGhvcj48YXV0aG9yPkJvbm5ldC1E
ZWxwb24sIERhbmnDqGxlPC9hdXRob3I+PC9hdXRob3JzPjwvY29udHJpYnV0b3JzPjx0aXRsZXM+
PHNlY29uZGFyeS10aXRsZT5CaW9vcmdhbmljIGFuZCBNZWRpY2luYWwgQ2hlbWlzdHJ5IG9mIEZs
dW9yaW5lPC9zZWNvbmRhcnktdGl0bGU+PC90aXRsZXM+PHBhZ2VzPjM2NTwvcGFnZXM+PHNlY3Rp
b24+MS0zNjU8L3NlY3Rpb24+PGRhdGVzPjx5ZWFyPjIwMDc8L3llYXI+PC9kYXRlcz48cHViLWxv
Y2F0aW9uPkhvYm9rZW4sIE5KPC9wdWItbG9jYXRpb24+PHB1Ymxpc2hlcj5XaWxleTwvcHVibGlz
aGVyPjxpc2JuPjA0NzAyODE4NzE8L2lzYm4+PHVybHM+PC91cmxzPjwvcmVjb3JkPjwvQ2l0ZT48
Q2l0ZT48QXV0aG9yPkJvaG08L0F1dGhvcj48WWVhcj4yMDA0PC9ZZWFyPjxSZWNOdW0+OTg8L1Jl
Y051bT48cmVjb3JkPjxyZWMtbnVtYmVyPjk4PC9yZWMtbnVtYmVyPjxmb3JlaWduLWtleXM+PGtl
eSBhcHA9IkVOIiBkYi1pZD0iYTVzdDJmeHp5Znp2d2plZXRybXBkenBlenYwZXp3dzBmZHNwIiB0
aW1lc3RhbXA9IjE0NDMxNjgyMDUiPjk4PC9rZXk+PGtleSBhcHA9IkVOV2ViIiBkYi1pZD0iIj4w
PC9rZXk+PC9mb3JlaWduLWtleXM+PHJlZi10eXBlIG5hbWU9IkpvdXJuYWwgQXJ0aWNsZSI+MTc8
L3JlZi10eXBlPjxjb250cmlidXRvcnM+PGF1dGhvcnM+PGF1dGhvcj5Cb2htLCBILiBKLjwvYXV0
aG9yPjxhdXRob3I+QmFubmVyLCBELjwvYXV0aG9yPjxhdXRob3I+QmVuZGVscywgUy48L2F1dGhv
cj48YXV0aG9yPkthbnN5LCBNLjwvYXV0aG9yPjxhdXRob3I+S3VobiwgQi48L2F1dGhvcj48YXV0
aG9yPk11bGxlciwgSy48L2F1dGhvcj48YXV0aG9yPk9ic3QtU2FuZGVyLCBVLjwvYXV0aG9yPjxh
dXRob3I+U3RhaGwsIE0uPC9hdXRob3I+PC9hdXRob3JzPjwvY29udHJpYnV0b3JzPjxhdXRoLWFk
ZHJlc3M+RGlzY292ZXJ5IFJlc2VhcmNoLCBQaGFybWFjZXV0aWNhbHMgRGl2aXNpb24sIFJvY2hl
LCBDSCA0MDcwIEJhc2VsLCBTd2l0emVybGFuZC4gaGFucy1qb2FjaGltLmJvZWhtQHJvY2hlLmNv
bTwvYXV0aC1hZGRyZXNzPjx0aXRsZXM+PHRpdGxlPkZsdW9yaW5lIGluIG1lZGljaW5hbCBjaGVt
aXN0cnk8L3RpdGxlPjxzZWNvbmRhcnktdGl0bGU+Q2hlbUJpb0NoZW08L3NlY29uZGFyeS10aXRs
ZT48L3RpdGxlcz48cGVyaW9kaWNhbD48ZnVsbC10aXRsZT5DaGVtYmlvY2hlbTwvZnVsbC10aXRs
ZT48YWJici0xPkNoZW1iaW9jaGVtIDogYSBFdXJvcGVhbiBqb3VybmFsIG9mIGNoZW1pY2FsIGJp
b2xvZ3k8L2FiYnItMT48L3BlcmlvZGljYWw+PHBhZ2VzPjYzNy02NDM8L3BhZ2VzPjx2b2x1bWU+
NTwvdm9sdW1lPjxudW1iZXI+NTwvbnVtYmVyPjxzZWN0aW9uPjYzNzwvc2VjdGlvbj48a2V5d29y
ZHM+PGtleXdvcmQ+KkZsdW9yaW5lL2NoZW1pc3RyeTwva2V5d29yZD48a2V5d29yZD5MaWdhbmRz
PC9rZXl3b3JkPjxrZXl3b3JkPk1vZGVscywgTW9sZWN1bGFyPC9rZXl3b3JkPjxrZXl3b3JkPk1v
bGVjdWxhciBDb25mb3JtYXRpb248L2tleXdvcmQ+PGtleXdvcmQ+UGhhcm1hY2V1dGljYWwgUHJl
cGFyYXRpb25zLypjaGVtaXN0cnkvbWV0YWJvbGlzbTwva2V5d29yZD48a2V5d29yZD5Qcm90ZWlu
IEJpbmRpbmcvcGh5c2lvbG9neTwva2V5d29yZD48a2V5d29yZD5Qcm90ZWlucy9jaGVtaXN0cnk8
L2tleXdvcmQ+PGtleXdvcmQ+U3RydWN0dXJlLUFjdGl2aXR5IFJlbGF0aW9uc2hpcDwva2V5d29y
ZD48L2tleXdvcmRzPjxkYXRlcz48eWVhcj4yMDA0PC95ZWFyPjxwdWItZGF0ZXM+PGRhdGU+TWF5
IDM8L2RhdGU+PC9wdWItZGF0ZXM+PC9kYXRlcz48aXNibj4xNDM5LTQyMjcgKFByaW50KSYjeEQ7
MTQzOS00MjI3IChMaW5raW5nKTwvaXNibj48YWNjZXNzaW9uLW51bT4xNTEyMjYzNTwvYWNjZXNz
aW9uLW51bT48dXJscz48cmVsYXRlZC11cmxzPjx1cmw+aHR0cDovL3d3dy5uY2JpLm5sbS5uaWgu
Z292L3B1Ym1lZC8xNTEyMjYzNTwvdXJsPjwvcmVsYXRlZC11cmxzPjwvdXJscz48ZWxlY3Ryb25p
Yy1yZXNvdXJjZS1udW0+MTAuMTAwMi9jYmljLjIwMDMwMTAyMzwvZWxlY3Ryb25pYy1yZXNvdXJj
ZS1udW0+PC9yZWNvcmQ+PC9DaXRlPjxDaXRlPjxBdXRob3I+R2lsbGlzPC9BdXRob3I+PFllYXI+
MjAxNTwvWWVhcj48UmVjTnVtPjEwNDwvUmVjTnVtPjxyZWNvcmQ+PHJlYy1udW1iZXI+MTA0PC9y
ZWMtbnVtYmVyPjxmb3JlaWduLWtleXM+PGtleSBhcHA9IkVOIiBkYi1pZD0iYTVzdDJmeHp5Znp2
d2plZXRybXBkenBlenYwZXp3dzBmZHNwIiB0aW1lc3RhbXA9IjE0NDMxNjg2NjQiPjEwNDwva2V5
PjxrZXkgYXBwPSJFTldlYiIgZGItaWQ9IiI+MDwva2V5PjwvZm9yZWlnbi1rZXlzPjxyZWYtdHlw
ZSBuYW1lPSJKb3VybmFsIEFydGljbGUiPjE3PC9yZWYtdHlwZT48Y29udHJpYnV0b3JzPjxhdXRo
b3JzPjxhdXRob3I+R2lsbGlzLCBFLiBQLjwvYXV0aG9yPjxhdXRob3I+RWFzdG1hbiwgSy4gSi48
L2F1dGhvcj48YXV0aG9yPkhpbGwsIE0uIEQuPC9hdXRob3I+PGF1dGhvcj5Eb25uZWxseSwgRC4g
Si48L2F1dGhvcj48YXV0aG9yPk1lYW53ZWxsLCBOLiBBLjwvYXV0aG9yPjwvYXV0aG9ycz48L2Nv
bnRyaWJ1dG9ycz48YXV0aC1hZGRyZXNzPmRhZ2dlckRlcGFydG1lbnQgb2YgRGlzY292ZXJ5IENo
ZW1pc3RyeSwgQnJpc3RvbC1NeWVycyBTcXVpYmIgUmVzZWFyY2ggYW5kIERldmVsb3BtZW50LCA1
IFJlc2VhcmNoIFBhcmt3YXksIFdhbGxpbmdmb3JkLCBDb25uZWN0aWN1dCAwNjQ5MiwgVW5pdGVk
IFN0YXRlcy4mI3hEO2RvdWJsZSBkYWdnZXJEaXNjb3ZlcnkgQ2hlbWlzdHJ5IFBsYXRmb3Jtcywg
UEVUIFJhZGlvY2hlbWljYWwgU3ludGhlc2lzLCBCcmlzdG9sLU15ZXJzIFNxdWliYiBSZXNlYXJj
aCBhbmQgRGV2ZWxvcG1lbnQsIFAuTy4gQm94IDQwMDAsIFByaW5jZXRvbiwgTmV3IEplcnNleSAw
ODU0MywgVW5pdGVkIFN0YXRlcy48L2F1dGgtYWRkcmVzcz48dGl0bGVzPjx0aXRsZT5BcHBsaWNh
dGlvbnMgb2YgRmx1b3JpbmUgaW4gTWVkaWNpbmFsIENoZW1pc3RyeTwvdGl0bGU+PHNlY29uZGFy
eS10aXRsZT5KLiBNZWQuIENoZW0uPC9zZWNvbmRhcnktdGl0bGU+PGFsdC10aXRsZT5Kb3VybmFs
IG9mIG1lZGljaW5hbCBjaGVtaXN0cnk8L2FsdC10aXRsZT48L3RpdGxlcz48cGVyaW9kaWNhbD48
ZnVsbC10aXRsZT5KLiBNZWQuIENoZW0uPC9mdWxsLXRpdGxlPjwvcGVyaW9kaWNhbD48YWx0LXBl
cmlvZGljYWw+PGZ1bGwtdGl0bGU+SiBNZWQgQ2hlbTwvZnVsbC10aXRsZT48YWJici0xPkpvdXJu
YWwgb2YgbWVkaWNpbmFsIGNoZW1pc3RyeTwvYWJici0xPjwvYWx0LXBlcmlvZGljYWw+PHZvbHVt
ZT41ODwvdm9sdW1lPjxzZWN0aW9uPjgzMTU8L3NlY3Rpb24+PGRhdGVzPjx5ZWFyPjIwMTU8L3ll
YXI+PHB1Yi1kYXRlcz48ZGF0ZT5KdWwgMjI8L2RhdGU+PC9wdWItZGF0ZXM+PC9kYXRlcz48aXNi
bj4xNTIwLTQ4MDQgKEVsZWN0cm9uaWMpJiN4RDswMDIyLTI2MjMgKExpbmtpbmcpPC9pc2JuPjxh
Y2Nlc3Npb24tbnVtPjI2MjAwOTM2PC9hY2Nlc3Npb24tbnVtPjx1cmxzPjxyZWxhdGVkLXVybHM+
PHVybD5odHRwOi8vd3d3Lm5jYmkubmxtLm5paC5nb3YvcHVibWVkLzI2MjAwOTM2PC91cmw+PC9y
ZWxhdGVkLXVybHM+PC91cmxzPjxlbGVjdHJvbmljLXJlc291cmNlLW51bT4xMC4xMDIxL2Fjcy5q
bWVkY2hlbS41YjAwMjU4PC9lbGVjdHJvbmljLXJlc291cmNlLW51bT48L3JlY29yZD48L0NpdGU+
PENpdGU+PEF1dGhvcj5HaWxsaXM8L0F1dGhvcj48WWVhcj4yMDE0PC9ZZWFyPjxSZWNOdW0+OTU8
L1JlY051bT48cmVjb3JkPjxyZWMtbnVtYmVyPjk1PC9yZWMtbnVtYmVyPjxmb3JlaWduLWtleXM+
PGtleSBhcHA9IkVOIiBkYi1pZD0iYTVzdDJmeHp5Znp2d2plZXRybXBkenBlenYwZXp3dzBmZHNw
IiB0aW1lc3RhbXA9IjE0NDMxNjc1OTAiPjk1PC9rZXk+PC9mb3JlaWduLWtleXM+PHJlZi10eXBl
IG5hbWU9IkJvb2sgU2VjdGlvbiI+NTwvcmVmLXR5cGU+PGNvbnRyaWJ1dG9ycz48YXV0aG9ycz48
YXV0aG9yPk1lYW53ZWxsLCBOIEE8L2F1dGhvcj48YXV0aG9yPkVhc3RtYW4sIEsuIEouPC9hdXRo
b3I+PGF1dGhvcj5HaWxsaXMsIEUuIFAuPC9hdXRob3I+PC9hdXRob3JzPjxzZWNvbmRhcnktYXV0
aG9ycz48YXV0aG9yPk5lbmFqZGVua28sIFY8L2F1dGhvcj48L3NlY29uZGFyeS1hdXRob3JzPjwv
Y29udHJpYnV0b3JzPjx0aXRsZXM+PHRpdGxlPlRhY3RpY2FsIGFwcGxpY2F0aW9ucyBvZiBmbHVv
cmluZSBpbiBkcnVnIGRlc2lnbiBhbmQgZGV2ZWxvcG1lbnQ8L3RpdGxlPjxzZWNvbmRhcnktdGl0
bGU+Rmx1b3JpbmUgaW4gSGV0ZXJvY3ljbGljIENoZW1pc3RyeTwvc2Vjb25kYXJ5LXRpdGxlPjwv
dGl0bGVzPjxwYWdlcz4xLTU0PC9wYWdlcz48c2VjdGlvbj4xPC9zZWN0aW9uPjxkYXRlcz48eWVh
cj4yMDE0PC95ZWFyPjwvZGF0ZXM+PHB1Ymxpc2hlcj5TcHJpbmdlciBJbnRlcm5hdGlvbmFsOiBD
aGFtLCBTd2l0emVybGFuZDwvcHVibGlzaGVyPjx1cmxzPjwvdXJscz48L3JlY29yZD48L0NpdGU+
PENpdGU+PEF1dGhvcj5IYWdtYW5uPC9BdXRob3I+PFllYXI+MjAwODwvWWVhcj48UmVjTnVtPjEw
MzwvUmVjTnVtPjxyZWNvcmQ+PHJlYy1udW1iZXI+MTAzPC9yZWMtbnVtYmVyPjxmb3JlaWduLWtl
eXM+PGtleSBhcHA9IkVOIiBkYi1pZD0iYTVzdDJmeHp5Znp2d2plZXRybXBkenBlenYwZXp3dzBm
ZHNwIiB0aW1lc3RhbXA9IjE0NDMxNjg1NjEiPjEwMzwva2V5PjxrZXkgYXBwPSJFTldlYiIgZGIt
aWQ9IiI+MDwva2V5PjwvZm9yZWlnbi1rZXlzPjxyZWYtdHlwZSBuYW1lPSJKb3VybmFsIEFydGlj
bGUiPjE3PC9yZWYtdHlwZT48Y29udHJpYnV0b3JzPjxhdXRob3JzPjxhdXRob3I+SGFnbWFubiwg
VyBLPC9hdXRob3I+PC9hdXRob3JzPjwvY29udHJpYnV0b3JzPjx0aXRsZXM+PHRpdGxlPlRoZSBt
YW55IHJvbGVzIGZvciBmbHVvcmluZSBpbiBtZWRpY2luYWwgY2hlbWlzdHJ5LiA8L3RpdGxlPjxz
ZWNvbmRhcnktdGl0bGU+Si4gTWVkLiBDaGVtLjwvc2Vjb25kYXJ5LXRpdGxlPjwvdGl0bGVzPjxw
ZXJpb2RpY2FsPjxmdWxsLXRpdGxlPkouIE1lZC4gQ2hlbS48L2Z1bGwtdGl0bGU+PC9wZXJpb2Rp
Y2FsPjxwYWdlcz40MzU5LTQzNjk8L3BhZ2VzPjx2b2x1bWU+NTE8L3ZvbHVtZT48c2VjdGlvbj40
MzU5PC9zZWN0aW9uPjxkYXRlcz48eWVhcj4yMDA4PC95ZWFyPjwvZGF0ZXM+PHVybHM+PC91cmxz
PjwvcmVjb3JkPjwvQ2l0ZT48Q2l0ZT48QXV0aG9yPklzYW5ib3I8L0F1dGhvcj48WWVhcj4yMDA2
PC9ZZWFyPjxSZWNOdW0+MTAwPC9SZWNOdW0+PHJlY29yZD48cmVjLW51bWJlcj4xMDA8L3JlYy1u
dW1iZXI+PGZvcmVpZ24ta2V5cz48a2V5IGFwcD0iRU4iIGRiLWlkPSJhNXN0MmZ4enlmenZ3amVl
dHJtcGR6cGV6djBlend3MGZkc3AiIHRpbWVzdGFtcD0iMTQ0MzE2ODQ1NCI+MTAwPC9rZXk+PGtl
eSBhcHA9IkVOV2ViIiBkYi1pZD0iIj4wPC9rZXk+PC9mb3JlaWduLWtleXM+PHJlZi10eXBlIG5h
bWU9IkpvdXJuYWwgQXJ0aWNsZSI+MTc8L3JlZi10eXBlPjxjb250cmlidXRvcnM+PGF1dGhvcnM+
PGF1dGhvcj5Jc2FuYm9yLCBDaHVrd3VlbWVrYTwvYXV0aG9yPjxhdXRob3I+T+KAmUhhZ2FuLCBE
YXZpZDwvYXV0aG9yPjwvYXV0aG9ycz48L2NvbnRyaWJ1dG9ycz48dGl0bGVzPjx0aXRsZT5GbHVv
cmluZSBpbiBtZWRpY2luYWwgY2hlbWlzdHJ5OiBBIHJldmlldyBvZiBhbnRpLWNhbmNlciBhZ2Vu
dHM8L3RpdGxlPjxzZWNvbmRhcnktdGl0bGU+Si4gRmx1b3JpbmUgQ2hlbS48L3NlY29uZGFyeS10
aXRsZT48L3RpdGxlcz48cGVyaW9kaWNhbD48ZnVsbC10aXRsZT5KLiBGbHVvcmluZSBDaGVtLjwv
ZnVsbC10aXRsZT48L3BlcmlvZGljYWw+PHBhZ2VzPjMwMy0zMTk8L3BhZ2VzPjx2b2x1bWU+MTI3
PC92b2x1bWU+PG51bWJlcj4zPC9udW1iZXI+PHNlY3Rpb24+MzAzPC9zZWN0aW9uPjxkYXRlcz48
eWVhcj4yMDA2PC95ZWFyPjwvZGF0ZXM+PGlzYm4+MDAyMjExMzk8L2lzYm4+PHVybHM+PC91cmxz
PjxlbGVjdHJvbmljLXJlc291cmNlLW51bT4xMC4xMDE2L2ouamZsdWNoZW0uMjAwNi4wMS4wMTE8
L2VsZWN0cm9uaWMtcmVzb3VyY2UtbnVtPjwvcmVjb3JkPjwvQ2l0ZT48Q2l0ZT48QXV0aG9yPktp
cms8L0F1dGhvcj48WWVhcj4yMDA2PC9ZZWFyPjxSZWNOdW0+MTAyPC9SZWNOdW0+PHJlY29yZD48
cmVjLW51bWJlcj4xMDI8L3JlYy1udW1iZXI+PGZvcmVpZ24ta2V5cz48a2V5IGFwcD0iRU4iIGRi
LWlkPSJhNXN0MmZ4enlmenZ3amVldHJtcGR6cGV6djBlend3MGZkc3AiIHRpbWVzdGFtcD0iMTQ0
MzE2ODUwOSI+MTAyPC9rZXk+PGtleSBhcHA9IkVOV2ViIiBkYi1pZD0iIj4wPC9rZXk+PC9mb3Jl
aWduLWtleXM+PHJlZi10eXBlIG5hbWU9IkpvdXJuYWwgQXJ0aWNsZSI+MTc8L3JlZi10eXBlPjxj
b250cmlidXRvcnM+PGF1dGhvcnM+PGF1dGhvcj5LaXJrLCBLZW5uZXRoIEwuPC9hdXRob3I+PC9h
dXRob3JzPjwvY29udHJpYnV0b3JzPjx0aXRsZXM+PHRpdGxlPkZsdW9yaW5lIGluIG1lZGljaW5h
bCBjaGVtaXN0cnk6IFJlY2VudCB0aGVyYXBldXRpYyBhcHBsaWNhdGlvbnMgb2YgZmx1b3JpbmF0
ZWQgc21hbGwgbW9sZWN1bGVzPC90aXRsZT48c2Vjb25kYXJ5LXRpdGxlPkouIEZsdW9yaW5lIENo
ZW0uPC9zZWNvbmRhcnktdGl0bGU+PC90aXRsZXM+PHBlcmlvZGljYWw+PGZ1bGwtdGl0bGU+Si4g
Rmx1b3JpbmUgQ2hlbS48L2Z1bGwtdGl0bGU+PC9wZXJpb2RpY2FsPjxwYWdlcz4xMDEzLTEwMjk8
L3BhZ2VzPjx2b2x1bWU+MTI3PC92b2x1bWU+PG51bWJlcj44PC9udW1iZXI+PHNlY3Rpb24+MTAx
Mzwvc2VjdGlvbj48ZGF0ZXM+PHllYXI+MjAwNjwveWVhcj48L2RhdGVzPjxpc2JuPjAwMjIxMTM5
PC9pc2JuPjx1cmxzPjwvdXJscz48ZWxlY3Ryb25pYy1yZXNvdXJjZS1udW0+MTAuMTAxNi9qLmpm
bHVjaGVtLjIwMDYuMDYuMDA3PC9lbGVjdHJvbmljLXJlc291cmNlLW51bT48L3JlY29yZD48L0Np
dGU+PENpdGU+PEF1dGhvcj5NdWxsZXI8L0F1dGhvcj48WWVhcj4yMDA3PC9ZZWFyPjxSZWNOdW0+
MTA1PC9SZWNOdW0+PHJlY29yZD48cmVjLW51bWJlcj4xMDU8L3JlYy1udW1iZXI+PGZvcmVpZ24t
a2V5cz48a2V5IGFwcD0iRU4iIGRiLWlkPSJhNXN0MmZ4enlmenZ3amVldHJtcGR6cGV6djBlend3
MGZkc3AiIHRpbWVzdGFtcD0iMTQ0MzE2ODcxMSI+MTA1PC9rZXk+PGtleSBhcHA9IkVOV2ViIiBk
Yi1pZD0iIj4wPC9rZXk+PC9mb3JlaWduLWtleXM+PHJlZi10eXBlIG5hbWU9IkpvdXJuYWwgQXJ0
aWNsZSI+MTc8L3JlZi10eXBlPjxjb250cmlidXRvcnM+PGF1dGhvcnM+PGF1dGhvcj5NdWxsZXIs
IEsuPC9hdXRob3I+PGF1dGhvcj5GYWVoLCBDLjwvYXV0aG9yPjxhdXRob3I+RGllZGVyaWNoLCBG
LjwvYXV0aG9yPjwvYXV0aG9ycz48L2NvbnRyaWJ1dG9ycz48YXV0aC1hZGRyZXNzPlBoYXJtYWNl
dXRpY2FscyBEaXZpc2lvbiwgRGlzY292ZXJ5IENoZW1pc3RyeSwgRi4gSG9mZm1hbm4tTGEgUm9j
aGUsIENILTQwNzAgQmFzZWwsIFN3aXR6ZXJsYW5kLiBrbGF1cy5tdWVsbGVyQHJvY2hlLmNvbTwv
YXV0aC1hZGRyZXNzPjx0aXRsZXM+PHRpdGxlPkZsdW9yaW5lIGluIHBoYXJtYWNldXRpY2Fsczog
bG9va2luZyBiZXlvbmQgaW50dWl0aW9uPC90aXRsZT48c2Vjb25kYXJ5LXRpdGxlPlNjaWVuY2U8
L3NlY29uZGFyeS10aXRsZT48YWx0LXRpdGxlPlNjaWVuY2U8L2FsdC10aXRsZT48L3RpdGxlcz48
cGVyaW9kaWNhbD48ZnVsbC10aXRsZT5TY2llbmNlPC9mdWxsLXRpdGxlPjxhYmJyLTE+U2NpZW5j
ZTwvYWJici0xPjwvcGVyaW9kaWNhbD48YWx0LXBlcmlvZGljYWw+PGZ1bGwtdGl0bGU+U2NpZW5j
ZTwvZnVsbC10aXRsZT48YWJici0xPlNjaWVuY2U8L2FiYnItMT48L2FsdC1wZXJpb2RpY2FsPjxw
YWdlcz4xODgxLTE4ODY8L3BhZ2VzPjx2b2x1bWU+MzE3PC92b2x1bWU+PG51bWJlcj41ODQ2PC9u
dW1iZXI+PHNlY3Rpb24+MTg4MTwvc2VjdGlvbj48a2V5d29yZHM+PGtleXdvcmQ+QmlvbG9naWNh
bCBBdmFpbGFiaWxpdHk8L2tleXdvcmQ+PGtleXdvcmQ+Q2FyYm9uL2NoZW1pc3RyeTwva2V5d29y
ZD48a2V5d29yZD5DaGVtaXN0cnksIFBoYXJtYWNldXRpY2FsPC9rZXl3b3JkPjxrZXl3b3JkPkNo
ZW1pc3RyeSwgUGh5c2ljYWw8L2tleXdvcmQ+PGtleXdvcmQ+RGF0YWJhc2VzLCBQcm90ZWluPC9r
ZXl3b3JkPjxrZXl3b3JkPkZsdW9yaW5lLypjaGVtaXN0cnkvbWV0YWJvbGlzbTwva2V5d29yZD48
a2V5d29yZD5IeWRyb2dlbi1Jb24gQ29uY2VudHJhdGlvbjwva2V5d29yZD48a2V5d29yZD5MaWdh
bmRzPC9rZXl3b3JkPjxrZXl3b3JkPk1vbGVjdWxhciBDb25mb3JtYXRpb248L2tleXdvcmQ+PGtl
eXdvcmQ+TW9sZWN1bGFyIFN0cnVjdHVyZTwva2V5d29yZD48a2V5d29yZD4qUGhhcm1hY2V1dGlj
YWwgUHJlcGFyYXRpb25zL2NoZW1pc3RyeS9tZXRhYm9saXNtPC9rZXl3b3JkPjxrZXl3b3JkPlBo
YXJtYWNva2luZXRpY3M8L2tleXdvcmQ+PGtleXdvcmQ+UGhhcm1hY29sb2d5PC9rZXl3b3JkPjxr
ZXl3b3JkPlBoeXNpY29jaGVtaWNhbCBQaGVub21lbmE8L2tleXdvcmQ+PGtleXdvcmQ+UHJvdGVp
biBCaW5kaW5nPC9rZXl3b3JkPjxrZXl3b3JkPlByb3RlaW5zL2NoZW1pc3RyeS8qbWV0YWJvbGlz
bTwva2V5d29yZD48L2tleXdvcmRzPjxkYXRlcz48eWVhcj4yMDA3PC95ZWFyPjxwdWItZGF0ZXM+
PGRhdGU+U2VwIDI4PC9kYXRlPjwvcHViLWRhdGVzPjwvZGF0ZXM+PGlzYm4+MTA5NS05MjAzIChF
bGVjdHJvbmljKSYjeEQ7MDAzNi04MDc1IChMaW5raW5nKTwvaXNibj48YWNjZXNzaW9uLW51bT4x
NzkwMTMyNDwvYWNjZXNzaW9uLW51bT48dXJscz48cmVsYXRlZC11cmxzPjx1cmw+aHR0cDovL3d3
dy5uY2JpLm5sbS5uaWguZ292L3B1Ym1lZC8xNzkwMTMyNDwvdXJsPjwvcmVsYXRlZC11cmxzPjwv
dXJscz48ZWxlY3Ryb25pYy1yZXNvdXJjZS1udW0+MTAuMTEyNi9zY2llbmNlLjExMzE5NDM8L2Vs
ZWN0cm9uaWMtcmVzb3VyY2UtbnVtPjwvcmVjb3JkPjwvQ2l0ZT48Q2l0ZT48QXV0aG9yPlB1cnNl
cjwvQXV0aG9yPjxZZWFyPjIwMDg8L1llYXI+PFJlY051bT45NzwvUmVjTnVtPjxyZWNvcmQ+PHJl
Yy1udW1iZXI+OTc8L3JlYy1udW1iZXI+PGZvcmVpZ24ta2V5cz48a2V5IGFwcD0iRU4iIGRiLWlk
PSJhNXN0MmZ4enlmenZ3amVldHJtcGR6cGV6djBlend3MGZkc3AiIHRpbWVzdGFtcD0iMTQ0MzE2
ODE2NiI+OTc8L2tleT48a2V5IGFwcD0iRU5XZWIiIGRiLWlkPSIiPjA8L2tleT48L2ZvcmVpZ24t
a2V5cz48cmVmLXR5cGUgbmFtZT0iSm91cm5hbCBBcnRpY2xlIj4xNzwvcmVmLXR5cGU+PGNvbnRy
aWJ1dG9ycz48YXV0aG9ycz48YXV0aG9yPlB1cnNlciwgUy48L2F1dGhvcj48YXV0aG9yPk1vb3Jl
LCBQLiBSLjwvYXV0aG9yPjxhdXRob3I+U3dhbGxvdywgUy48L2F1dGhvcj48YXV0aG9yPkdvdXZl
cm5ldXIsIFYuPC9hdXRob3I+PC9hdXRob3JzPjwvY29udHJpYnV0b3JzPjxhdXRoLWFkZHJlc3M+
VGhlIENoZW1pc3RyeSBSZXNlYXJjaCBMYWJvcmF0b3J5LCAxMiBNYW5zZmllbGQgUm9hZCwgT3hm
b3JkLCBVSyBPWDEgM1RBLjwvYXV0aC1hZGRyZXNzPjx0aXRsZXM+PHRpdGxlPkZsdW9yaW5lIGlu
IG1lZGljaW5hbCBjaGVtaXN0cnk8L3RpdGxlPjxzZWNvbmRhcnktdGl0bGU+Q2hlbS4gU29jLiBS
ZXYuPC9zZWNvbmRhcnktdGl0bGU+PGFsdC10aXRsZT5DaGVtaWNhbCBTb2NpZXR5IHJldmlld3M8
L2FsdC10aXRsZT48L3RpdGxlcz48cGVyaW9kaWNhbD48ZnVsbC10aXRsZT5DaGVtLiBTb2MuIFJl
di48L2Z1bGwtdGl0bGU+PC9wZXJpb2RpY2FsPjxhbHQtcGVyaW9kaWNhbD48ZnVsbC10aXRsZT5D
aGVtaWNhbCBTb2NpZXR5IFJldmlld3M8L2Z1bGwtdGl0bGU+PC9hbHQtcGVyaW9kaWNhbD48cGFn
ZXM+MzIwLTMzMDwvcGFnZXM+PHZvbHVtZT4zNzwvdm9sdW1lPjxudW1iZXI+MjwvbnVtYmVyPjxz
ZWN0aW9uPjMyMDwvc2VjdGlvbj48a2V5d29yZHM+PGtleXdvcmQ+Q2hlbWlzdHJ5LCBQaGFybWFj
ZXV0aWNhbDwva2V5d29yZD48a2V5d29yZD5EcnVnIERlc2lnbjwva2V5d29yZD48a2V5d29yZD5I
dW1hbnM8L2tleXdvcmQ+PGtleXdvcmQ+Kkh5ZHJvY2FyYm9ucywgRmx1b3JpbmF0ZWQvY2hlbWlz
dHJ5L2RpYWdub3N0aWMgdXNlL3BoYXJtYWNvbG9neTwva2V5d29yZD48a2V5d29yZD5Nb2xlY3Vs
YXIgU3RydWN0dXJlPC9rZXl3b3JkPjxrZXl3b3JkPlN0ZXJlb2lzb21lcmlzbTwva2V5d29yZD48
L2tleXdvcmRzPjxkYXRlcz48eWVhcj4yMDA4PC95ZWFyPjxwdWItZGF0ZXM+PGRhdGU+RmViPC9k
YXRlPjwvcHViLWRhdGVzPjwvZGF0ZXM+PGlzYm4+MDMwNi0wMDEyIChQcmludCkmI3hEOzAzMDYt
MDAxMiAoTGlua2luZyk8L2lzYm4+PGFjY2Vzc2lvbi1udW0+MTgxOTczNDg8L2FjY2Vzc2lvbi1u
dW0+PHVybHM+PHJlbGF0ZWQtdXJscz48dXJsPmh0dHA6Ly93d3cubmNiaS5ubG0ubmloLmdvdi9w
dWJtZWQvMTgxOTczNDg8L3VybD48L3JlbGF0ZWQtdXJscz48L3VybHM+PGVsZWN0cm9uaWMtcmVz
b3VyY2UtbnVtPjEwLjEwMzkvYjYxMDIxM2M8L2VsZWN0cm9uaWMtcmVzb3VyY2UtbnVtPjwvcmVj
b3JkPjwvQ2l0ZT48Q2l0ZT48QXV0aG9yPlNoYWg8L0F1dGhvcj48WWVhcj4yMDA3PC9ZZWFyPjxS
ZWNOdW0+OTI8L1JlY051bT48cmVjb3JkPjxyZWMtbnVtYmVyPjkyPC9yZWMtbnVtYmVyPjxmb3Jl
aWduLWtleXM+PGtleSBhcHA9IkVOIiBkYi1pZD0iYTVzdDJmeHp5Znp2d2plZXRybXBkenBlenYw
ZXp3dzBmZHNwIiB0aW1lc3RhbXA9IjE0NDMxNjY2NjEiPjkyPC9rZXk+PC9mb3JlaWduLWtleXM+
PHJlZi10eXBlIG5hbWU9IkpvdXJuYWwgQXJ0aWNsZSI+MTc8L3JlZi10eXBlPjxjb250cmlidXRv
cnM+PGF1dGhvcnM+PGF1dGhvcj5TaGFoLCBQb29uYW08L2F1dGhvcj48YXV0aG9yPldlc3R3ZWxs
LCBBbmRyZXcgRDwvYXV0aG9yPjwvYXV0aG9ycz48L2NvbnRyaWJ1dG9ycz48dGl0bGVzPjx0aXRs
ZT5UaGUgcm9sZSBvZiBmbHVvcmluZSBpbiBtZWRpY2luYWwgY2hlbWlzdHJ5OiBSZXZpZXcgQXJ0
aWNsZTwvdGl0bGU+PHNlY29uZGFyeS10aXRsZT5KLiBFbnp5bWUgSW5oaWIuIE1lZC4gQ2hlbS48
L3NlY29uZGFyeS10aXRsZT48L3RpdGxlcz48cGVyaW9kaWNhbD48ZnVsbC10aXRsZT5KLiBFbnp5
bWUgSW5oaWIuIE1lZC4gQ2hlbS48L2Z1bGwtdGl0bGU+PC9wZXJpb2RpY2FsPjxwYWdlcz41Mjct
NTQwPC9wYWdlcz48dm9sdW1lPjIyPC92b2x1bWU+PG51bWJlcj41PC9udW1iZXI+PGRhdGVzPjx5
ZWFyPjIwMDc8L3llYXI+PC9kYXRlcz48aXNibj4xNDc1LTYzNjY8L2lzYm4+PHVybHM+PC91cmxz
PjwvcmVjb3JkPjwvQ2l0ZT48Q2l0ZT48QXV0aG9yPldhbmc8L0F1dGhvcj48WWVhcj4yMDE0PC9Z
ZWFyPjxSZWNOdW0+OTY8L1JlY051bT48cmVjb3JkPjxyZWMtbnVtYmVyPjk2PC9yZWMtbnVtYmVy
Pjxmb3JlaWduLWtleXM+PGtleSBhcHA9IkVOIiBkYi1pZD0iYTVzdDJmeHp5Znp2d2plZXRybXBk
enBlenYwZXp3dzBmZHNwIiB0aW1lc3RhbXA9IjE0NDMxNjgxMjUiPjk2PC9rZXk+PGtleSBhcHA9
IkVOV2ViIiBkYi1pZD0iIj4wPC9rZXk+PC9mb3JlaWduLWtleXM+PHJlZi10eXBlIG5hbWU9Ikpv
dXJuYWwgQXJ0aWNsZSI+MTc8L3JlZi10eXBlPjxjb250cmlidXRvcnM+PGF1dGhvcnM+PGF1dGhv
cj5XYW5nLCBKLjwvYXV0aG9yPjxhdXRob3I+U2FuY2hlei1Sb3NlbGxvLCBNLjwvYXV0aG9yPjxh
dXRob3I+QWNlbmEsIEouIEwuPC9hdXRob3I+PGF1dGhvcj5kZWwgUG96bywgQy48L2F1dGhvcj48
YXV0aG9yPlNvcm9jaGluc2t5LCBBLiBFLjwvYXV0aG9yPjxhdXRob3I+RnVzdGVybywgUy48L2F1
dGhvcj48YXV0aG9yPlNvbG9zaG9ub2ssIFYuIEEuPC9hdXRob3I+PGF1dGhvcj5MaXUsIEguPC9h
dXRob3I+PC9hdXRob3JzPjwvY29udHJpYnV0b3JzPjxhdXRoLWFkZHJlc3M+S2V5IExhYm9yYXRv
cnkgb2YgUmVjZXB0b3IgUmVzZWFyY2gsIFNoYW5naGFpIEluc3RpdHV0ZSBvZiBNYXRlcmlhIE1l
ZGljYSwgQ2hpbmVzZSBBY2FkZW15IG9mIFNjaWVuY2VzICwgNTU1IFp1IENob25nIFpoaSBSb2Fk
LCBTaGFuZ2hhaSAyMDEyMDMsIENoaW5hLjwvYXV0aC1hZGRyZXNzPjx0aXRsZXM+PHRpdGxlPkZs
dW9yaW5lIGluIHBoYXJtYWNldXRpY2FsIGluZHVzdHJ5OiBmbHVvcmluZS1jb250YWluaW5nIGRy
dWdzIGludHJvZHVjZWQgdG8gdGhlIG1hcmtldCBpbiB0aGUgbGFzdCBkZWNhZGUgKDIwMDEtMjAx
MSk8L3RpdGxlPjxzZWNvbmRhcnktdGl0bGU+Q2hlbS4gUmV2Ljwvc2Vjb25kYXJ5LXRpdGxlPjxh
bHQtdGl0bGU+Q2hlbS4gUmV2LjwvYWx0LXRpdGxlPjwvdGl0bGVzPjxwZXJpb2RpY2FsPjxmdWxs
LXRpdGxlPkNoZW0uIFJldi48L2Z1bGwtdGl0bGU+PGFiYnItMT5DaGVtLiBSZXYuPC9hYmJyLTE+
PC9wZXJpb2RpY2FsPjxhbHQtcGVyaW9kaWNhbD48ZnVsbC10aXRsZT5DaGVtLiBSZXYuPC9mdWxs
LXRpdGxlPjxhYmJyLTE+Q2hlbS4gUmV2LjwvYWJici0xPjwvYWx0LXBlcmlvZGljYWw+PHBhZ2Vz
PjI0MzItMjUwNjwvcGFnZXM+PHZvbHVtZT4xMTQ8L3ZvbHVtZT48bnVtYmVyPjQ8L251bWJlcj48
c2VjdGlvbj4yNDMyPC9zZWN0aW9uPjxrZXl3b3Jkcz48a2V5d29yZD5BbnRpLUluZmVjdGl2ZSBB
Z2VudHMvY2hlbWljYWwgc3ludGhlc2lzL2NoZW1pc3RyeTwva2V5d29yZD48a2V5d29yZD5BbnRp
bmVvcGxhc3RpYyBBZ2VudHMvY2hlbWljYWwgc3ludGhlc2lzL2NoZW1pc3RyeTwva2V5d29yZD48
a2V5d29yZD5BbnRpdmlyYWwgQWdlbnRzL2NoZW1pY2FsIHN5bnRoZXNpcy9jaGVtaXN0cnk8L2tl
eXdvcmQ+PGtleXdvcmQ+RHJ1ZyBJbmR1c3RyeS9lY29ub21pY3M8L2tleXdvcmQ+PGtleXdvcmQ+
Rmx1b3JpbmUvKmNoZW1pc3RyeTwva2V5d29yZD48a2V5d29yZD5HbHVjb2NvcnRpY29pZHMvY2hl
bWljYWwgc3ludGhlc2lzL2NoZW1pc3RyeTwva2V5d29yZD48a2V5d29yZD5IeXBvZ2x5Y2VtaWMg
QWdlbnRzL2NoZW1pY2FsIHN5bnRoZXNpcy9jaGVtaXN0cnk8L2tleXdvcmQ+PGtleXdvcmQ+SHlw
b2xpcGlkZW1pYyBBZ2VudHMvY2hlbWljYWwgc3ludGhlc2lzL2NoZW1pc3RyeTwva2V5d29yZD48
a2V5d29yZD5MZWdpc2xhdGlvbiwgRHJ1Zzwva2V5d29yZD48a2V5d29yZD5OZXVyb3RyYW5zbWl0
dGVyIEFnZW50cy9jaGVtaWNhbCBzeW50aGVzaXMvY2hlbWlzdHJ5PC9rZXl3b3JkPjxrZXl3b3Jk
PlBoYXJtYWNldXRpY2FsIFByZXBhcmF0aW9ucy9jaGVtaWNhbCBzeW50aGVzaXMvKmNoZW1pc3Ry
eTwva2V5d29yZD48L2tleXdvcmRzPjxkYXRlcz48eWVhcj4yMDE0PC95ZWFyPjxwdWItZGF0ZXM+
PGRhdGU+RmViIDI2PC9kYXRlPjwvcHViLWRhdGVzPjwvZGF0ZXM+PGlzYm4+MTUyMC02ODkwIChF
bGVjdHJvbmljKSYjeEQ7MDAwOS0yNjY1IChMaW5raW5nKTwvaXNibj48YWNjZXNzaW9uLW51bT4y
NDI5OTE3NjwvYWNjZXNzaW9uLW51bT48dXJscz48cmVsYXRlZC11cmxzPjx1cmw+aHR0cDovL3d3
dy5uY2JpLm5sbS5uaWguZ292L3B1Ym1lZC8yNDI5OTE3NjwvdXJsPjwvcmVsYXRlZC11cmxzPjwv
dXJscz48ZWxlY3Ryb25pYy1yZXNvdXJjZS1udW0+MTAuMTAyMS9jcjQwMDI4Nzk8L2VsZWN0cm9u
aWMtcmVzb3VyY2UtbnVtPjwvcmVjb3JkPjwvQ2l0ZT48Q2l0ZT48QXV0aG9yPllhbWF6YWtpPC9B
dXRob3I+PFllYXI+MjAwOTwvWWVhcj48UmVjTnVtPjk0PC9SZWNOdW0+PHJlY29yZD48cmVjLW51
bWJlcj45NDwvcmVjLW51bWJlcj48Zm9yZWlnbi1rZXlzPjxrZXkgYXBwPSJFTiIgZGItaWQ9ImE1
c3QyZnh6eWZ6dndqZWV0cm1wZHpwZXp2MGV6d3cwZmRzcCIgdGltZXN0YW1wPSIxNDQzMTY3MTM4
Ij45NDwva2V5PjwvZm9yZWlnbi1rZXlzPjxyZWYtdHlwZSBuYW1lPSJCb29rIFNlY3Rpb24iPjU8
L3JlZi10eXBlPjxjb250cmlidXRvcnM+PGF1dGhvcnM+PGF1dGhvcj5ZYW1hemFraSwgVGFrYXNo
aTwvYXV0aG9yPjxhdXRob3I+VGFndWNoaSwgVGFrZW88L2F1dGhvcj48YXV0aG9yPk9qaW1hLCBJ
d2FvPC9hdXRob3I+PC9hdXRob3JzPjxzZWNvbmRhcnktYXV0aG9ycz48YXV0aG9yPk9qaW1hLCBJ
d2FvPC9hdXRob3I+PC9zZWNvbmRhcnktYXV0aG9ycz48L2NvbnRyaWJ1dG9ycz48dGl0bGVzPjx0
aXRsZT5VbmlxdWUgcHJvcGVydGllcyBvZiBmbHVvcmluZSBhbmQgdGhlaXIgcmVsZXZhbmNlIHRv
IG1lZGljaW5hbCBjaGVtaXN0cnkgYW5kIGNoZW1pY2FsIGJpb2xvZ3k8L3RpdGxlPjxzZWNvbmRh
cnktdGl0bGU+Rmx1b3JpbmUgaW4gSGV0ZXJvY3ljbGljIENoZW1pc3RyeSwgVm9sdW1lIDEsIDUt
TWVtYmVyZWQgSGV0ZXJvY3ljbGVzIGFuZCBNYWNyb2N5Y2xlczwvc2Vjb25kYXJ5LXRpdGxlPjx0
ZXJ0aWFyeS10aXRsZT5GbHVvcmluZSBpbiBIZXRlcm9jeWNsaWMgQ2hlbWlzdHJ5LCBWb2x1bWUg
MSwgNS1NZW1iZXJlZCBIZXRlcm9jeWNsZXMgYW5kIE1hY3JvY3ljbGVzJiN4RDs8L3RlcnRpYXJ5
LXRpdGxlPjwvdGl0bGVzPjxwYWdlcz4xLTQ2PC9wYWdlcz48dm9sdW1lPjE8L3ZvbHVtZT48ZGF0
ZXM+PHllYXI+MjAwOTwveWVhcj48L2RhdGVzPjxwdWItbG9jYXRpb24+Q2hpY2hlc3RlciwgVUs8
L3B1Yi1sb2NhdGlvbj48cHVibGlzaGVyPldpbGV5LUJsYWNrd2VsbDwvcHVibGlzaGVyPjx1cmxz
PjwvdXJscz48L3JlY29yZD48L0NpdGU+PC9FbmROb3RlPgB=
</w:fldData>
          </w:fldChar>
        </w:r>
        <w:r w:rsidR="00C03167">
          <w:rPr>
            <w:lang w:val="en-US"/>
          </w:rPr>
          <w:instrText xml:space="preserve"> ADDIN EN.CITE </w:instrText>
        </w:r>
        <w:r w:rsidR="00C03167">
          <w:rPr>
            <w:lang w:val="en-US"/>
          </w:rPr>
          <w:fldChar w:fldCharType="begin">
            <w:fldData xml:space="preserve">PEVuZE5vdGU+PENpdGU+PEF1dGhvcj5Cw6lndcOpPC9BdXRob3I+PFllYXI+MjAwNjwvWWVhcj48
UmVjTnVtPjEwMTwvUmVjTnVtPjxEaXNwbGF5VGV4dD48c3R5bGUgZmFjZT0ic3VwZXJzY3JpcHQi
PjE8L3N0eWxlPjwvRGlzcGxheVRleHQ+PHJlY29yZD48cmVjLW51bWJlcj4xMDE8L3JlYy1udW1i
ZXI+PGZvcmVpZ24ta2V5cz48a2V5IGFwcD0iRU4iIGRiLWlkPSJhNXN0MmZ4enlmenZ3amVldHJt
cGR6cGV6djBlend3MGZkc3AiIHRpbWVzdGFtcD0iMTQ0MzE2ODQ3OSI+MTAxPC9rZXk+PGtleSBh
cHA9IkVOV2ViIiBkYi1pZD0iIj4wPC9rZXk+PC9mb3JlaWduLWtleXM+PHJlZi10eXBlIG5hbWU9
IkpvdXJuYWwgQXJ0aWNsZSI+MTc8L3JlZi10eXBlPjxjb250cmlidXRvcnM+PGF1dGhvcnM+PGF1
dGhvcj5Cw6lndcOpLCBKZWFuLVBpZXJyZTwvYXV0aG9yPjxhdXRob3I+Qm9ubmV0LURlbHBvbiwg
RGFuacOobGU8L2F1dGhvcj48L2F1dGhvcnM+PC9jb250cmlidXRvcnM+PHRpdGxlcz48dGl0bGU+
UmVjZW50IGFkdmFuY2VzICgxOTk14oCTMjAwNSkgaW4gZmx1b3JpbmF0ZWQgcGhhcm1hY2V1dGlj
YWxzIGJhc2VkIG9uIG5hdHVyYWwgcHJvZHVjdHM8L3RpdGxlPjxzZWNvbmRhcnktdGl0bGU+Si4g
Rmx1b3JpbmUgQ2hlbS48L3NlY29uZGFyeS10aXRsZT48L3RpdGxlcz48cGVyaW9kaWNhbD48ZnVs
bC10aXRsZT5KLiBGbHVvcmluZSBDaGVtLjwvZnVsbC10aXRsZT48L3BlcmlvZGljYWw+PHBhZ2Vz
Pjk5Mi0xMDEyPC9wYWdlcz48dm9sdW1lPjEyNzwvdm9sdW1lPjxudW1iZXI+ODwvbnVtYmVyPjxz
ZWN0aW9uPjk5Mjwvc2VjdGlvbj48ZGF0ZXM+PHllYXI+MjAwNjwveWVhcj48L2RhdGVzPjxpc2Ju
PjAwMjIxMTM5PC9pc2JuPjx1cmxzPjwvdXJscz48ZWxlY3Ryb25pYy1yZXNvdXJjZS1udW0+MTAu
MTAxNi9qLmpmbHVjaGVtLjIwMDYuMDUuMDA2PC9lbGVjdHJvbmljLXJlc291cmNlLW51bT48L3Jl
Y29yZD48L0NpdGU+PENpdGU+PEF1dGhvcj5Cw6lndcOpPC9BdXRob3I+PFllYXI+MjAwNzwvWWVh
cj48UmVjTnVtPjkzPC9SZWNOdW0+PHJlY29yZD48cmVjLW51bWJlcj45MzwvcmVjLW51bWJlcj48
Zm9yZWlnbi1rZXlzPjxrZXkgYXBwPSJFTiIgZGItaWQ9ImE1c3QyZnh6eWZ6dndqZWV0cm1wZHpw
ZXp2MGV6d3cwZmRzcCIgdGltZXN0YW1wPSIxNDQzMTY3MDA1Ij45Mzwva2V5PjwvZm9yZWlnbi1r
ZXlzPjxyZWYtdHlwZSBuYW1lPSJCb29rIj42PC9yZWYtdHlwZT48Y29udHJpYnV0b3JzPjxhdXRo
b3JzPjxhdXRob3I+QsOpZ3XDqSwgSmVhbi1QaWVycmU8L2F1dGhvcj48YXV0aG9yPkJvbm5ldC1E
ZWxwb24sIERhbmnDqGxlPC9hdXRob3I+PC9hdXRob3JzPjwvY29udHJpYnV0b3JzPjx0aXRsZXM+
PHNlY29uZGFyeS10aXRsZT5CaW9vcmdhbmljIGFuZCBNZWRpY2luYWwgQ2hlbWlzdHJ5IG9mIEZs
dW9yaW5lPC9zZWNvbmRhcnktdGl0bGU+PC90aXRsZXM+PHBhZ2VzPjM2NTwvcGFnZXM+PHNlY3Rp
b24+MS0zNjU8L3NlY3Rpb24+PGRhdGVzPjx5ZWFyPjIwMDc8L3llYXI+PC9kYXRlcz48cHViLWxv
Y2F0aW9uPkhvYm9rZW4sIE5KPC9wdWItbG9jYXRpb24+PHB1Ymxpc2hlcj5XaWxleTwvcHVibGlz
aGVyPjxpc2JuPjA0NzAyODE4NzE8L2lzYm4+PHVybHM+PC91cmxzPjwvcmVjb3JkPjwvQ2l0ZT48
Q2l0ZT48QXV0aG9yPkJvaG08L0F1dGhvcj48WWVhcj4yMDA0PC9ZZWFyPjxSZWNOdW0+OTg8L1Jl
Y051bT48cmVjb3JkPjxyZWMtbnVtYmVyPjk4PC9yZWMtbnVtYmVyPjxmb3JlaWduLWtleXM+PGtl
eSBhcHA9IkVOIiBkYi1pZD0iYTVzdDJmeHp5Znp2d2plZXRybXBkenBlenYwZXp3dzBmZHNwIiB0
aW1lc3RhbXA9IjE0NDMxNjgyMDUiPjk4PC9rZXk+PGtleSBhcHA9IkVOV2ViIiBkYi1pZD0iIj4w
PC9rZXk+PC9mb3JlaWduLWtleXM+PHJlZi10eXBlIG5hbWU9IkpvdXJuYWwgQXJ0aWNsZSI+MTc8
L3JlZi10eXBlPjxjb250cmlidXRvcnM+PGF1dGhvcnM+PGF1dGhvcj5Cb2htLCBILiBKLjwvYXV0
aG9yPjxhdXRob3I+QmFubmVyLCBELjwvYXV0aG9yPjxhdXRob3I+QmVuZGVscywgUy48L2F1dGhv
cj48YXV0aG9yPkthbnN5LCBNLjwvYXV0aG9yPjxhdXRob3I+S3VobiwgQi48L2F1dGhvcj48YXV0
aG9yPk11bGxlciwgSy48L2F1dGhvcj48YXV0aG9yPk9ic3QtU2FuZGVyLCBVLjwvYXV0aG9yPjxh
dXRob3I+U3RhaGwsIE0uPC9hdXRob3I+PC9hdXRob3JzPjwvY29udHJpYnV0b3JzPjxhdXRoLWFk
ZHJlc3M+RGlzY292ZXJ5IFJlc2VhcmNoLCBQaGFybWFjZXV0aWNhbHMgRGl2aXNpb24sIFJvY2hl
LCBDSCA0MDcwIEJhc2VsLCBTd2l0emVybGFuZC4gaGFucy1qb2FjaGltLmJvZWhtQHJvY2hlLmNv
bTwvYXV0aC1hZGRyZXNzPjx0aXRsZXM+PHRpdGxlPkZsdW9yaW5lIGluIG1lZGljaW5hbCBjaGVt
aXN0cnk8L3RpdGxlPjxzZWNvbmRhcnktdGl0bGU+Q2hlbUJpb0NoZW08L3NlY29uZGFyeS10aXRs
ZT48L3RpdGxlcz48cGVyaW9kaWNhbD48ZnVsbC10aXRsZT5DaGVtYmlvY2hlbTwvZnVsbC10aXRs
ZT48YWJici0xPkNoZW1iaW9jaGVtIDogYSBFdXJvcGVhbiBqb3VybmFsIG9mIGNoZW1pY2FsIGJp
b2xvZ3k8L2FiYnItMT48L3BlcmlvZGljYWw+PHBhZ2VzPjYzNy02NDM8L3BhZ2VzPjx2b2x1bWU+
NTwvdm9sdW1lPjxudW1iZXI+NTwvbnVtYmVyPjxzZWN0aW9uPjYzNzwvc2VjdGlvbj48a2V5d29y
ZHM+PGtleXdvcmQ+KkZsdW9yaW5lL2NoZW1pc3RyeTwva2V5d29yZD48a2V5d29yZD5MaWdhbmRz
PC9rZXl3b3JkPjxrZXl3b3JkPk1vZGVscywgTW9sZWN1bGFyPC9rZXl3b3JkPjxrZXl3b3JkPk1v
bGVjdWxhciBDb25mb3JtYXRpb248L2tleXdvcmQ+PGtleXdvcmQ+UGhhcm1hY2V1dGljYWwgUHJl
cGFyYXRpb25zLypjaGVtaXN0cnkvbWV0YWJvbGlzbTwva2V5d29yZD48a2V5d29yZD5Qcm90ZWlu
IEJpbmRpbmcvcGh5c2lvbG9neTwva2V5d29yZD48a2V5d29yZD5Qcm90ZWlucy9jaGVtaXN0cnk8
L2tleXdvcmQ+PGtleXdvcmQ+U3RydWN0dXJlLUFjdGl2aXR5IFJlbGF0aW9uc2hpcDwva2V5d29y
ZD48L2tleXdvcmRzPjxkYXRlcz48eWVhcj4yMDA0PC95ZWFyPjxwdWItZGF0ZXM+PGRhdGU+TWF5
IDM8L2RhdGU+PC9wdWItZGF0ZXM+PC9kYXRlcz48aXNibj4xNDM5LTQyMjcgKFByaW50KSYjeEQ7
MTQzOS00MjI3IChMaW5raW5nKTwvaXNibj48YWNjZXNzaW9uLW51bT4xNTEyMjYzNTwvYWNjZXNz
aW9uLW51bT48dXJscz48cmVsYXRlZC11cmxzPjx1cmw+aHR0cDovL3d3dy5uY2JpLm5sbS5uaWgu
Z292L3B1Ym1lZC8xNTEyMjYzNTwvdXJsPjwvcmVsYXRlZC11cmxzPjwvdXJscz48ZWxlY3Ryb25p
Yy1yZXNvdXJjZS1udW0+MTAuMTAwMi9jYmljLjIwMDMwMTAyMzwvZWxlY3Ryb25pYy1yZXNvdXJj
ZS1udW0+PC9yZWNvcmQ+PC9DaXRlPjxDaXRlPjxBdXRob3I+R2lsbGlzPC9BdXRob3I+PFllYXI+
MjAxNTwvWWVhcj48UmVjTnVtPjEwNDwvUmVjTnVtPjxyZWNvcmQ+PHJlYy1udW1iZXI+MTA0PC9y
ZWMtbnVtYmVyPjxmb3JlaWduLWtleXM+PGtleSBhcHA9IkVOIiBkYi1pZD0iYTVzdDJmeHp5Znp2
d2plZXRybXBkenBlenYwZXp3dzBmZHNwIiB0aW1lc3RhbXA9IjE0NDMxNjg2NjQiPjEwNDwva2V5
PjxrZXkgYXBwPSJFTldlYiIgZGItaWQ9IiI+MDwva2V5PjwvZm9yZWlnbi1rZXlzPjxyZWYtdHlw
ZSBuYW1lPSJKb3VybmFsIEFydGljbGUiPjE3PC9yZWYtdHlwZT48Y29udHJpYnV0b3JzPjxhdXRo
b3JzPjxhdXRob3I+R2lsbGlzLCBFLiBQLjwvYXV0aG9yPjxhdXRob3I+RWFzdG1hbiwgSy4gSi48
L2F1dGhvcj48YXV0aG9yPkhpbGwsIE0uIEQuPC9hdXRob3I+PGF1dGhvcj5Eb25uZWxseSwgRC4g
Si48L2F1dGhvcj48YXV0aG9yPk1lYW53ZWxsLCBOLiBBLjwvYXV0aG9yPjwvYXV0aG9ycz48L2Nv
bnRyaWJ1dG9ycz48YXV0aC1hZGRyZXNzPmRhZ2dlckRlcGFydG1lbnQgb2YgRGlzY292ZXJ5IENo
ZW1pc3RyeSwgQnJpc3RvbC1NeWVycyBTcXVpYmIgUmVzZWFyY2ggYW5kIERldmVsb3BtZW50LCA1
IFJlc2VhcmNoIFBhcmt3YXksIFdhbGxpbmdmb3JkLCBDb25uZWN0aWN1dCAwNjQ5MiwgVW5pdGVk
IFN0YXRlcy4mI3hEO2RvdWJsZSBkYWdnZXJEaXNjb3ZlcnkgQ2hlbWlzdHJ5IFBsYXRmb3Jtcywg
UEVUIFJhZGlvY2hlbWljYWwgU3ludGhlc2lzLCBCcmlzdG9sLU15ZXJzIFNxdWliYiBSZXNlYXJj
aCBhbmQgRGV2ZWxvcG1lbnQsIFAuTy4gQm94IDQwMDAsIFByaW5jZXRvbiwgTmV3IEplcnNleSAw
ODU0MywgVW5pdGVkIFN0YXRlcy48L2F1dGgtYWRkcmVzcz48dGl0bGVzPjx0aXRsZT5BcHBsaWNh
dGlvbnMgb2YgRmx1b3JpbmUgaW4gTWVkaWNpbmFsIENoZW1pc3RyeTwvdGl0bGU+PHNlY29uZGFy
eS10aXRsZT5KLiBNZWQuIENoZW0uPC9zZWNvbmRhcnktdGl0bGU+PGFsdC10aXRsZT5Kb3VybmFs
IG9mIG1lZGljaW5hbCBjaGVtaXN0cnk8L2FsdC10aXRsZT48L3RpdGxlcz48cGVyaW9kaWNhbD48
ZnVsbC10aXRsZT5KLiBNZWQuIENoZW0uPC9mdWxsLXRpdGxlPjwvcGVyaW9kaWNhbD48YWx0LXBl
cmlvZGljYWw+PGZ1bGwtdGl0bGU+SiBNZWQgQ2hlbTwvZnVsbC10aXRsZT48YWJici0xPkpvdXJu
YWwgb2YgbWVkaWNpbmFsIGNoZW1pc3RyeTwvYWJici0xPjwvYWx0LXBlcmlvZGljYWw+PHZvbHVt
ZT41ODwvdm9sdW1lPjxzZWN0aW9uPjgzMTU8L3NlY3Rpb24+PGRhdGVzPjx5ZWFyPjIwMTU8L3ll
YXI+PHB1Yi1kYXRlcz48ZGF0ZT5KdWwgMjI8L2RhdGU+PC9wdWItZGF0ZXM+PC9kYXRlcz48aXNi
bj4xNTIwLTQ4MDQgKEVsZWN0cm9uaWMpJiN4RDswMDIyLTI2MjMgKExpbmtpbmcpPC9pc2JuPjxh
Y2Nlc3Npb24tbnVtPjI2MjAwOTM2PC9hY2Nlc3Npb24tbnVtPjx1cmxzPjxyZWxhdGVkLXVybHM+
PHVybD5odHRwOi8vd3d3Lm5jYmkubmxtLm5paC5nb3YvcHVibWVkLzI2MjAwOTM2PC91cmw+PC9y
ZWxhdGVkLXVybHM+PC91cmxzPjxlbGVjdHJvbmljLXJlc291cmNlLW51bT4xMC4xMDIxL2Fjcy5q
bWVkY2hlbS41YjAwMjU4PC9lbGVjdHJvbmljLXJlc291cmNlLW51bT48L3JlY29yZD48L0NpdGU+
PENpdGU+PEF1dGhvcj5HaWxsaXM8L0F1dGhvcj48WWVhcj4yMDE0PC9ZZWFyPjxSZWNOdW0+OTU8
L1JlY051bT48cmVjb3JkPjxyZWMtbnVtYmVyPjk1PC9yZWMtbnVtYmVyPjxmb3JlaWduLWtleXM+
PGtleSBhcHA9IkVOIiBkYi1pZD0iYTVzdDJmeHp5Znp2d2plZXRybXBkenBlenYwZXp3dzBmZHNw
IiB0aW1lc3RhbXA9IjE0NDMxNjc1OTAiPjk1PC9rZXk+PC9mb3JlaWduLWtleXM+PHJlZi10eXBl
IG5hbWU9IkJvb2sgU2VjdGlvbiI+NTwvcmVmLXR5cGU+PGNvbnRyaWJ1dG9ycz48YXV0aG9ycz48
YXV0aG9yPk1lYW53ZWxsLCBOIEE8L2F1dGhvcj48YXV0aG9yPkVhc3RtYW4sIEsuIEouPC9hdXRo
b3I+PGF1dGhvcj5HaWxsaXMsIEUuIFAuPC9hdXRob3I+PC9hdXRob3JzPjxzZWNvbmRhcnktYXV0
aG9ycz48YXV0aG9yPk5lbmFqZGVua28sIFY8L2F1dGhvcj48L3NlY29uZGFyeS1hdXRob3JzPjwv
Y29udHJpYnV0b3JzPjx0aXRsZXM+PHRpdGxlPlRhY3RpY2FsIGFwcGxpY2F0aW9ucyBvZiBmbHVv
cmluZSBpbiBkcnVnIGRlc2lnbiBhbmQgZGV2ZWxvcG1lbnQ8L3RpdGxlPjxzZWNvbmRhcnktdGl0
bGU+Rmx1b3JpbmUgaW4gSGV0ZXJvY3ljbGljIENoZW1pc3RyeTwvc2Vjb25kYXJ5LXRpdGxlPjwv
dGl0bGVzPjxwYWdlcz4xLTU0PC9wYWdlcz48c2VjdGlvbj4xPC9zZWN0aW9uPjxkYXRlcz48eWVh
cj4yMDE0PC95ZWFyPjwvZGF0ZXM+PHB1Ymxpc2hlcj5TcHJpbmdlciBJbnRlcm5hdGlvbmFsOiBD
aGFtLCBTd2l0emVybGFuZDwvcHVibGlzaGVyPjx1cmxzPjwvdXJscz48L3JlY29yZD48L0NpdGU+
PENpdGU+PEF1dGhvcj5IYWdtYW5uPC9BdXRob3I+PFllYXI+MjAwODwvWWVhcj48UmVjTnVtPjEw
MzwvUmVjTnVtPjxyZWNvcmQ+PHJlYy1udW1iZXI+MTAzPC9yZWMtbnVtYmVyPjxmb3JlaWduLWtl
eXM+PGtleSBhcHA9IkVOIiBkYi1pZD0iYTVzdDJmeHp5Znp2d2plZXRybXBkenBlenYwZXp3dzBm
ZHNwIiB0aW1lc3RhbXA9IjE0NDMxNjg1NjEiPjEwMzwva2V5PjxrZXkgYXBwPSJFTldlYiIgZGIt
aWQ9IiI+MDwva2V5PjwvZm9yZWlnbi1rZXlzPjxyZWYtdHlwZSBuYW1lPSJKb3VybmFsIEFydGlj
bGUiPjE3PC9yZWYtdHlwZT48Y29udHJpYnV0b3JzPjxhdXRob3JzPjxhdXRob3I+SGFnbWFubiwg
VyBLPC9hdXRob3I+PC9hdXRob3JzPjwvY29udHJpYnV0b3JzPjx0aXRsZXM+PHRpdGxlPlRoZSBt
YW55IHJvbGVzIGZvciBmbHVvcmluZSBpbiBtZWRpY2luYWwgY2hlbWlzdHJ5LiA8L3RpdGxlPjxz
ZWNvbmRhcnktdGl0bGU+Si4gTWVkLiBDaGVtLjwvc2Vjb25kYXJ5LXRpdGxlPjwvdGl0bGVzPjxw
ZXJpb2RpY2FsPjxmdWxsLXRpdGxlPkouIE1lZC4gQ2hlbS48L2Z1bGwtdGl0bGU+PC9wZXJpb2Rp
Y2FsPjxwYWdlcz40MzU5LTQzNjk8L3BhZ2VzPjx2b2x1bWU+NTE8L3ZvbHVtZT48c2VjdGlvbj40
MzU5PC9zZWN0aW9uPjxkYXRlcz48eWVhcj4yMDA4PC95ZWFyPjwvZGF0ZXM+PHVybHM+PC91cmxz
PjwvcmVjb3JkPjwvQ2l0ZT48Q2l0ZT48QXV0aG9yPklzYW5ib3I8L0F1dGhvcj48WWVhcj4yMDA2
PC9ZZWFyPjxSZWNOdW0+MTAwPC9SZWNOdW0+PHJlY29yZD48cmVjLW51bWJlcj4xMDA8L3JlYy1u
dW1iZXI+PGZvcmVpZ24ta2V5cz48a2V5IGFwcD0iRU4iIGRiLWlkPSJhNXN0MmZ4enlmenZ3amVl
dHJtcGR6cGV6djBlend3MGZkc3AiIHRpbWVzdGFtcD0iMTQ0MzE2ODQ1NCI+MTAwPC9rZXk+PGtl
eSBhcHA9IkVOV2ViIiBkYi1pZD0iIj4wPC9rZXk+PC9mb3JlaWduLWtleXM+PHJlZi10eXBlIG5h
bWU9IkpvdXJuYWwgQXJ0aWNsZSI+MTc8L3JlZi10eXBlPjxjb250cmlidXRvcnM+PGF1dGhvcnM+
PGF1dGhvcj5Jc2FuYm9yLCBDaHVrd3VlbWVrYTwvYXV0aG9yPjxhdXRob3I+T+KAmUhhZ2FuLCBE
YXZpZDwvYXV0aG9yPjwvYXV0aG9ycz48L2NvbnRyaWJ1dG9ycz48dGl0bGVzPjx0aXRsZT5GbHVv
cmluZSBpbiBtZWRpY2luYWwgY2hlbWlzdHJ5OiBBIHJldmlldyBvZiBhbnRpLWNhbmNlciBhZ2Vu
dHM8L3RpdGxlPjxzZWNvbmRhcnktdGl0bGU+Si4gRmx1b3JpbmUgQ2hlbS48L3NlY29uZGFyeS10
aXRsZT48L3RpdGxlcz48cGVyaW9kaWNhbD48ZnVsbC10aXRsZT5KLiBGbHVvcmluZSBDaGVtLjwv
ZnVsbC10aXRsZT48L3BlcmlvZGljYWw+PHBhZ2VzPjMwMy0zMTk8L3BhZ2VzPjx2b2x1bWU+MTI3
PC92b2x1bWU+PG51bWJlcj4zPC9udW1iZXI+PHNlY3Rpb24+MzAzPC9zZWN0aW9uPjxkYXRlcz48
eWVhcj4yMDA2PC95ZWFyPjwvZGF0ZXM+PGlzYm4+MDAyMjExMzk8L2lzYm4+PHVybHM+PC91cmxz
PjxlbGVjdHJvbmljLXJlc291cmNlLW51bT4xMC4xMDE2L2ouamZsdWNoZW0uMjAwNi4wMS4wMTE8
L2VsZWN0cm9uaWMtcmVzb3VyY2UtbnVtPjwvcmVjb3JkPjwvQ2l0ZT48Q2l0ZT48QXV0aG9yPktp
cms8L0F1dGhvcj48WWVhcj4yMDA2PC9ZZWFyPjxSZWNOdW0+MTAyPC9SZWNOdW0+PHJlY29yZD48
cmVjLW51bWJlcj4xMDI8L3JlYy1udW1iZXI+PGZvcmVpZ24ta2V5cz48a2V5IGFwcD0iRU4iIGRi
LWlkPSJhNXN0MmZ4enlmenZ3amVldHJtcGR6cGV6djBlend3MGZkc3AiIHRpbWVzdGFtcD0iMTQ0
MzE2ODUwOSI+MTAyPC9rZXk+PGtleSBhcHA9IkVOV2ViIiBkYi1pZD0iIj4wPC9rZXk+PC9mb3Jl
aWduLWtleXM+PHJlZi10eXBlIG5hbWU9IkpvdXJuYWwgQXJ0aWNsZSI+MTc8L3JlZi10eXBlPjxj
b250cmlidXRvcnM+PGF1dGhvcnM+PGF1dGhvcj5LaXJrLCBLZW5uZXRoIEwuPC9hdXRob3I+PC9h
dXRob3JzPjwvY29udHJpYnV0b3JzPjx0aXRsZXM+PHRpdGxlPkZsdW9yaW5lIGluIG1lZGljaW5h
bCBjaGVtaXN0cnk6IFJlY2VudCB0aGVyYXBldXRpYyBhcHBsaWNhdGlvbnMgb2YgZmx1b3JpbmF0
ZWQgc21hbGwgbW9sZWN1bGVzPC90aXRsZT48c2Vjb25kYXJ5LXRpdGxlPkouIEZsdW9yaW5lIENo
ZW0uPC9zZWNvbmRhcnktdGl0bGU+PC90aXRsZXM+PHBlcmlvZGljYWw+PGZ1bGwtdGl0bGU+Si4g
Rmx1b3JpbmUgQ2hlbS48L2Z1bGwtdGl0bGU+PC9wZXJpb2RpY2FsPjxwYWdlcz4xMDEzLTEwMjk8
L3BhZ2VzPjx2b2x1bWU+MTI3PC92b2x1bWU+PG51bWJlcj44PC9udW1iZXI+PHNlY3Rpb24+MTAx
Mzwvc2VjdGlvbj48ZGF0ZXM+PHllYXI+MjAwNjwveWVhcj48L2RhdGVzPjxpc2JuPjAwMjIxMTM5
PC9pc2JuPjx1cmxzPjwvdXJscz48ZWxlY3Ryb25pYy1yZXNvdXJjZS1udW0+MTAuMTAxNi9qLmpm
bHVjaGVtLjIwMDYuMDYuMDA3PC9lbGVjdHJvbmljLXJlc291cmNlLW51bT48L3JlY29yZD48L0Np
dGU+PENpdGU+PEF1dGhvcj5NdWxsZXI8L0F1dGhvcj48WWVhcj4yMDA3PC9ZZWFyPjxSZWNOdW0+
MTA1PC9SZWNOdW0+PHJlY29yZD48cmVjLW51bWJlcj4xMDU8L3JlYy1udW1iZXI+PGZvcmVpZ24t
a2V5cz48a2V5IGFwcD0iRU4iIGRiLWlkPSJhNXN0MmZ4enlmenZ3amVldHJtcGR6cGV6djBlend3
MGZkc3AiIHRpbWVzdGFtcD0iMTQ0MzE2ODcxMSI+MTA1PC9rZXk+PGtleSBhcHA9IkVOV2ViIiBk
Yi1pZD0iIj4wPC9rZXk+PC9mb3JlaWduLWtleXM+PHJlZi10eXBlIG5hbWU9IkpvdXJuYWwgQXJ0
aWNsZSI+MTc8L3JlZi10eXBlPjxjb250cmlidXRvcnM+PGF1dGhvcnM+PGF1dGhvcj5NdWxsZXIs
IEsuPC9hdXRob3I+PGF1dGhvcj5GYWVoLCBDLjwvYXV0aG9yPjxhdXRob3I+RGllZGVyaWNoLCBG
LjwvYXV0aG9yPjwvYXV0aG9ycz48L2NvbnRyaWJ1dG9ycz48YXV0aC1hZGRyZXNzPlBoYXJtYWNl
dXRpY2FscyBEaXZpc2lvbiwgRGlzY292ZXJ5IENoZW1pc3RyeSwgRi4gSG9mZm1hbm4tTGEgUm9j
aGUsIENILTQwNzAgQmFzZWwsIFN3aXR6ZXJsYW5kLiBrbGF1cy5tdWVsbGVyQHJvY2hlLmNvbTwv
YXV0aC1hZGRyZXNzPjx0aXRsZXM+PHRpdGxlPkZsdW9yaW5lIGluIHBoYXJtYWNldXRpY2Fsczog
bG9va2luZyBiZXlvbmQgaW50dWl0aW9uPC90aXRsZT48c2Vjb25kYXJ5LXRpdGxlPlNjaWVuY2U8
L3NlY29uZGFyeS10aXRsZT48YWx0LXRpdGxlPlNjaWVuY2U8L2FsdC10aXRsZT48L3RpdGxlcz48
cGVyaW9kaWNhbD48ZnVsbC10aXRsZT5TY2llbmNlPC9mdWxsLXRpdGxlPjxhYmJyLTE+U2NpZW5j
ZTwvYWJici0xPjwvcGVyaW9kaWNhbD48YWx0LXBlcmlvZGljYWw+PGZ1bGwtdGl0bGU+U2NpZW5j
ZTwvZnVsbC10aXRsZT48YWJici0xPlNjaWVuY2U8L2FiYnItMT48L2FsdC1wZXJpb2RpY2FsPjxw
YWdlcz4xODgxLTE4ODY8L3BhZ2VzPjx2b2x1bWU+MzE3PC92b2x1bWU+PG51bWJlcj41ODQ2PC9u
dW1iZXI+PHNlY3Rpb24+MTg4MTwvc2VjdGlvbj48a2V5d29yZHM+PGtleXdvcmQ+QmlvbG9naWNh
bCBBdmFpbGFiaWxpdHk8L2tleXdvcmQ+PGtleXdvcmQ+Q2FyYm9uL2NoZW1pc3RyeTwva2V5d29y
ZD48a2V5d29yZD5DaGVtaXN0cnksIFBoYXJtYWNldXRpY2FsPC9rZXl3b3JkPjxrZXl3b3JkPkNo
ZW1pc3RyeSwgUGh5c2ljYWw8L2tleXdvcmQ+PGtleXdvcmQ+RGF0YWJhc2VzLCBQcm90ZWluPC9r
ZXl3b3JkPjxrZXl3b3JkPkZsdW9yaW5lLypjaGVtaXN0cnkvbWV0YWJvbGlzbTwva2V5d29yZD48
a2V5d29yZD5IeWRyb2dlbi1Jb24gQ29uY2VudHJhdGlvbjwva2V5d29yZD48a2V5d29yZD5MaWdh
bmRzPC9rZXl3b3JkPjxrZXl3b3JkPk1vbGVjdWxhciBDb25mb3JtYXRpb248L2tleXdvcmQ+PGtl
eXdvcmQ+TW9sZWN1bGFyIFN0cnVjdHVyZTwva2V5d29yZD48a2V5d29yZD4qUGhhcm1hY2V1dGlj
YWwgUHJlcGFyYXRpb25zL2NoZW1pc3RyeS9tZXRhYm9saXNtPC9rZXl3b3JkPjxrZXl3b3JkPlBo
YXJtYWNva2luZXRpY3M8L2tleXdvcmQ+PGtleXdvcmQ+UGhhcm1hY29sb2d5PC9rZXl3b3JkPjxr
ZXl3b3JkPlBoeXNpY29jaGVtaWNhbCBQaGVub21lbmE8L2tleXdvcmQ+PGtleXdvcmQ+UHJvdGVp
biBCaW5kaW5nPC9rZXl3b3JkPjxrZXl3b3JkPlByb3RlaW5zL2NoZW1pc3RyeS8qbWV0YWJvbGlz
bTwva2V5d29yZD48L2tleXdvcmRzPjxkYXRlcz48eWVhcj4yMDA3PC95ZWFyPjxwdWItZGF0ZXM+
PGRhdGU+U2VwIDI4PC9kYXRlPjwvcHViLWRhdGVzPjwvZGF0ZXM+PGlzYm4+MTA5NS05MjAzIChF
bGVjdHJvbmljKSYjeEQ7MDAzNi04MDc1IChMaW5raW5nKTwvaXNibj48YWNjZXNzaW9uLW51bT4x
NzkwMTMyNDwvYWNjZXNzaW9uLW51bT48dXJscz48cmVsYXRlZC11cmxzPjx1cmw+aHR0cDovL3d3
dy5uY2JpLm5sbS5uaWguZ292L3B1Ym1lZC8xNzkwMTMyNDwvdXJsPjwvcmVsYXRlZC11cmxzPjwv
dXJscz48ZWxlY3Ryb25pYy1yZXNvdXJjZS1udW0+MTAuMTEyNi9zY2llbmNlLjExMzE5NDM8L2Vs
ZWN0cm9uaWMtcmVzb3VyY2UtbnVtPjwvcmVjb3JkPjwvQ2l0ZT48Q2l0ZT48QXV0aG9yPlB1cnNl
cjwvQXV0aG9yPjxZZWFyPjIwMDg8L1llYXI+PFJlY051bT45NzwvUmVjTnVtPjxyZWNvcmQ+PHJl
Yy1udW1iZXI+OTc8L3JlYy1udW1iZXI+PGZvcmVpZ24ta2V5cz48a2V5IGFwcD0iRU4iIGRiLWlk
PSJhNXN0MmZ4enlmenZ3amVldHJtcGR6cGV6djBlend3MGZkc3AiIHRpbWVzdGFtcD0iMTQ0MzE2
ODE2NiI+OTc8L2tleT48a2V5IGFwcD0iRU5XZWIiIGRiLWlkPSIiPjA8L2tleT48L2ZvcmVpZ24t
a2V5cz48cmVmLXR5cGUgbmFtZT0iSm91cm5hbCBBcnRpY2xlIj4xNzwvcmVmLXR5cGU+PGNvbnRy
aWJ1dG9ycz48YXV0aG9ycz48YXV0aG9yPlB1cnNlciwgUy48L2F1dGhvcj48YXV0aG9yPk1vb3Jl
LCBQLiBSLjwvYXV0aG9yPjxhdXRob3I+U3dhbGxvdywgUy48L2F1dGhvcj48YXV0aG9yPkdvdXZl
cm5ldXIsIFYuPC9hdXRob3I+PC9hdXRob3JzPjwvY29udHJpYnV0b3JzPjxhdXRoLWFkZHJlc3M+
VGhlIENoZW1pc3RyeSBSZXNlYXJjaCBMYWJvcmF0b3J5LCAxMiBNYW5zZmllbGQgUm9hZCwgT3hm
b3JkLCBVSyBPWDEgM1RBLjwvYXV0aC1hZGRyZXNzPjx0aXRsZXM+PHRpdGxlPkZsdW9yaW5lIGlu
IG1lZGljaW5hbCBjaGVtaXN0cnk8L3RpdGxlPjxzZWNvbmRhcnktdGl0bGU+Q2hlbS4gU29jLiBS
ZXYuPC9zZWNvbmRhcnktdGl0bGU+PGFsdC10aXRsZT5DaGVtaWNhbCBTb2NpZXR5IHJldmlld3M8
L2FsdC10aXRsZT48L3RpdGxlcz48cGVyaW9kaWNhbD48ZnVsbC10aXRsZT5DaGVtLiBTb2MuIFJl
di48L2Z1bGwtdGl0bGU+PC9wZXJpb2RpY2FsPjxhbHQtcGVyaW9kaWNhbD48ZnVsbC10aXRsZT5D
aGVtaWNhbCBTb2NpZXR5IFJldmlld3M8L2Z1bGwtdGl0bGU+PC9hbHQtcGVyaW9kaWNhbD48cGFn
ZXM+MzIwLTMzMDwvcGFnZXM+PHZvbHVtZT4zNzwvdm9sdW1lPjxudW1iZXI+MjwvbnVtYmVyPjxz
ZWN0aW9uPjMyMDwvc2VjdGlvbj48a2V5d29yZHM+PGtleXdvcmQ+Q2hlbWlzdHJ5LCBQaGFybWFj
ZXV0aWNhbDwva2V5d29yZD48a2V5d29yZD5EcnVnIERlc2lnbjwva2V5d29yZD48a2V5d29yZD5I
dW1hbnM8L2tleXdvcmQ+PGtleXdvcmQ+Kkh5ZHJvY2FyYm9ucywgRmx1b3JpbmF0ZWQvY2hlbWlz
dHJ5L2RpYWdub3N0aWMgdXNlL3BoYXJtYWNvbG9neTwva2V5d29yZD48a2V5d29yZD5Nb2xlY3Vs
YXIgU3RydWN0dXJlPC9rZXl3b3JkPjxrZXl3b3JkPlN0ZXJlb2lzb21lcmlzbTwva2V5d29yZD48
L2tleXdvcmRzPjxkYXRlcz48eWVhcj4yMDA4PC95ZWFyPjxwdWItZGF0ZXM+PGRhdGU+RmViPC9k
YXRlPjwvcHViLWRhdGVzPjwvZGF0ZXM+PGlzYm4+MDMwNi0wMDEyIChQcmludCkmI3hEOzAzMDYt
MDAxMiAoTGlua2luZyk8L2lzYm4+PGFjY2Vzc2lvbi1udW0+MTgxOTczNDg8L2FjY2Vzc2lvbi1u
dW0+PHVybHM+PHJlbGF0ZWQtdXJscz48dXJsPmh0dHA6Ly93d3cubmNiaS5ubG0ubmloLmdvdi9w
dWJtZWQvMTgxOTczNDg8L3VybD48L3JlbGF0ZWQtdXJscz48L3VybHM+PGVsZWN0cm9uaWMtcmVz
b3VyY2UtbnVtPjEwLjEwMzkvYjYxMDIxM2M8L2VsZWN0cm9uaWMtcmVzb3VyY2UtbnVtPjwvcmVj
b3JkPjwvQ2l0ZT48Q2l0ZT48QXV0aG9yPlNoYWg8L0F1dGhvcj48WWVhcj4yMDA3PC9ZZWFyPjxS
ZWNOdW0+OTI8L1JlY051bT48cmVjb3JkPjxyZWMtbnVtYmVyPjkyPC9yZWMtbnVtYmVyPjxmb3Jl
aWduLWtleXM+PGtleSBhcHA9IkVOIiBkYi1pZD0iYTVzdDJmeHp5Znp2d2plZXRybXBkenBlenYw
ZXp3dzBmZHNwIiB0aW1lc3RhbXA9IjE0NDMxNjY2NjEiPjkyPC9rZXk+PC9mb3JlaWduLWtleXM+
PHJlZi10eXBlIG5hbWU9IkpvdXJuYWwgQXJ0aWNsZSI+MTc8L3JlZi10eXBlPjxjb250cmlidXRv
cnM+PGF1dGhvcnM+PGF1dGhvcj5TaGFoLCBQb29uYW08L2F1dGhvcj48YXV0aG9yPldlc3R3ZWxs
LCBBbmRyZXcgRDwvYXV0aG9yPjwvYXV0aG9ycz48L2NvbnRyaWJ1dG9ycz48dGl0bGVzPjx0aXRs
ZT5UaGUgcm9sZSBvZiBmbHVvcmluZSBpbiBtZWRpY2luYWwgY2hlbWlzdHJ5OiBSZXZpZXcgQXJ0
aWNsZTwvdGl0bGU+PHNlY29uZGFyeS10aXRsZT5KLiBFbnp5bWUgSW5oaWIuIE1lZC4gQ2hlbS48
L3NlY29uZGFyeS10aXRsZT48L3RpdGxlcz48cGVyaW9kaWNhbD48ZnVsbC10aXRsZT5KLiBFbnp5
bWUgSW5oaWIuIE1lZC4gQ2hlbS48L2Z1bGwtdGl0bGU+PC9wZXJpb2RpY2FsPjxwYWdlcz41Mjct
NTQwPC9wYWdlcz48dm9sdW1lPjIyPC92b2x1bWU+PG51bWJlcj41PC9udW1iZXI+PGRhdGVzPjx5
ZWFyPjIwMDc8L3llYXI+PC9kYXRlcz48aXNibj4xNDc1LTYzNjY8L2lzYm4+PHVybHM+PC91cmxz
PjwvcmVjb3JkPjwvQ2l0ZT48Q2l0ZT48QXV0aG9yPldhbmc8L0F1dGhvcj48WWVhcj4yMDE0PC9Z
ZWFyPjxSZWNOdW0+OTY8L1JlY051bT48cmVjb3JkPjxyZWMtbnVtYmVyPjk2PC9yZWMtbnVtYmVy
Pjxmb3JlaWduLWtleXM+PGtleSBhcHA9IkVOIiBkYi1pZD0iYTVzdDJmeHp5Znp2d2plZXRybXBk
enBlenYwZXp3dzBmZHNwIiB0aW1lc3RhbXA9IjE0NDMxNjgxMjUiPjk2PC9rZXk+PGtleSBhcHA9
IkVOV2ViIiBkYi1pZD0iIj4wPC9rZXk+PC9mb3JlaWduLWtleXM+PHJlZi10eXBlIG5hbWU9Ikpv
dXJuYWwgQXJ0aWNsZSI+MTc8L3JlZi10eXBlPjxjb250cmlidXRvcnM+PGF1dGhvcnM+PGF1dGhv
cj5XYW5nLCBKLjwvYXV0aG9yPjxhdXRob3I+U2FuY2hlei1Sb3NlbGxvLCBNLjwvYXV0aG9yPjxh
dXRob3I+QWNlbmEsIEouIEwuPC9hdXRob3I+PGF1dGhvcj5kZWwgUG96bywgQy48L2F1dGhvcj48
YXV0aG9yPlNvcm9jaGluc2t5LCBBLiBFLjwvYXV0aG9yPjxhdXRob3I+RnVzdGVybywgUy48L2F1
dGhvcj48YXV0aG9yPlNvbG9zaG9ub2ssIFYuIEEuPC9hdXRob3I+PGF1dGhvcj5MaXUsIEguPC9h
dXRob3I+PC9hdXRob3JzPjwvY29udHJpYnV0b3JzPjxhdXRoLWFkZHJlc3M+S2V5IExhYm9yYXRv
cnkgb2YgUmVjZXB0b3IgUmVzZWFyY2gsIFNoYW5naGFpIEluc3RpdHV0ZSBvZiBNYXRlcmlhIE1l
ZGljYSwgQ2hpbmVzZSBBY2FkZW15IG9mIFNjaWVuY2VzICwgNTU1IFp1IENob25nIFpoaSBSb2Fk
LCBTaGFuZ2hhaSAyMDEyMDMsIENoaW5hLjwvYXV0aC1hZGRyZXNzPjx0aXRsZXM+PHRpdGxlPkZs
dW9yaW5lIGluIHBoYXJtYWNldXRpY2FsIGluZHVzdHJ5OiBmbHVvcmluZS1jb250YWluaW5nIGRy
dWdzIGludHJvZHVjZWQgdG8gdGhlIG1hcmtldCBpbiB0aGUgbGFzdCBkZWNhZGUgKDIwMDEtMjAx
MSk8L3RpdGxlPjxzZWNvbmRhcnktdGl0bGU+Q2hlbS4gUmV2Ljwvc2Vjb25kYXJ5LXRpdGxlPjxh
bHQtdGl0bGU+Q2hlbS4gUmV2LjwvYWx0LXRpdGxlPjwvdGl0bGVzPjxwZXJpb2RpY2FsPjxmdWxs
LXRpdGxlPkNoZW0uIFJldi48L2Z1bGwtdGl0bGU+PGFiYnItMT5DaGVtLiBSZXYuPC9hYmJyLTE+
PC9wZXJpb2RpY2FsPjxhbHQtcGVyaW9kaWNhbD48ZnVsbC10aXRsZT5DaGVtLiBSZXYuPC9mdWxs
LXRpdGxlPjxhYmJyLTE+Q2hlbS4gUmV2LjwvYWJici0xPjwvYWx0LXBlcmlvZGljYWw+PHBhZ2Vz
PjI0MzItMjUwNjwvcGFnZXM+PHZvbHVtZT4xMTQ8L3ZvbHVtZT48bnVtYmVyPjQ8L251bWJlcj48
c2VjdGlvbj4yNDMyPC9zZWN0aW9uPjxrZXl3b3Jkcz48a2V5d29yZD5BbnRpLUluZmVjdGl2ZSBB
Z2VudHMvY2hlbWljYWwgc3ludGhlc2lzL2NoZW1pc3RyeTwva2V5d29yZD48a2V5d29yZD5BbnRp
bmVvcGxhc3RpYyBBZ2VudHMvY2hlbWljYWwgc3ludGhlc2lzL2NoZW1pc3RyeTwva2V5d29yZD48
a2V5d29yZD5BbnRpdmlyYWwgQWdlbnRzL2NoZW1pY2FsIHN5bnRoZXNpcy9jaGVtaXN0cnk8L2tl
eXdvcmQ+PGtleXdvcmQ+RHJ1ZyBJbmR1c3RyeS9lY29ub21pY3M8L2tleXdvcmQ+PGtleXdvcmQ+
Rmx1b3JpbmUvKmNoZW1pc3RyeTwva2V5d29yZD48a2V5d29yZD5HbHVjb2NvcnRpY29pZHMvY2hl
bWljYWwgc3ludGhlc2lzL2NoZW1pc3RyeTwva2V5d29yZD48a2V5d29yZD5IeXBvZ2x5Y2VtaWMg
QWdlbnRzL2NoZW1pY2FsIHN5bnRoZXNpcy9jaGVtaXN0cnk8L2tleXdvcmQ+PGtleXdvcmQ+SHlw
b2xpcGlkZW1pYyBBZ2VudHMvY2hlbWljYWwgc3ludGhlc2lzL2NoZW1pc3RyeTwva2V5d29yZD48
a2V5d29yZD5MZWdpc2xhdGlvbiwgRHJ1Zzwva2V5d29yZD48a2V5d29yZD5OZXVyb3RyYW5zbWl0
dGVyIEFnZW50cy9jaGVtaWNhbCBzeW50aGVzaXMvY2hlbWlzdHJ5PC9rZXl3b3JkPjxrZXl3b3Jk
PlBoYXJtYWNldXRpY2FsIFByZXBhcmF0aW9ucy9jaGVtaWNhbCBzeW50aGVzaXMvKmNoZW1pc3Ry
eTwva2V5d29yZD48L2tleXdvcmRzPjxkYXRlcz48eWVhcj4yMDE0PC95ZWFyPjxwdWItZGF0ZXM+
PGRhdGU+RmViIDI2PC9kYXRlPjwvcHViLWRhdGVzPjwvZGF0ZXM+PGlzYm4+MTUyMC02ODkwIChF
bGVjdHJvbmljKSYjeEQ7MDAwOS0yNjY1IChMaW5raW5nKTwvaXNibj48YWNjZXNzaW9uLW51bT4y
NDI5OTE3NjwvYWNjZXNzaW9uLW51bT48dXJscz48cmVsYXRlZC11cmxzPjx1cmw+aHR0cDovL3d3
dy5uY2JpLm5sbS5uaWguZ292L3B1Ym1lZC8yNDI5OTE3NjwvdXJsPjwvcmVsYXRlZC11cmxzPjwv
dXJscz48ZWxlY3Ryb25pYy1yZXNvdXJjZS1udW0+MTAuMTAyMS9jcjQwMDI4Nzk8L2VsZWN0cm9u
aWMtcmVzb3VyY2UtbnVtPjwvcmVjb3JkPjwvQ2l0ZT48Q2l0ZT48QXV0aG9yPllhbWF6YWtpPC9B
dXRob3I+PFllYXI+MjAwOTwvWWVhcj48UmVjTnVtPjk0PC9SZWNOdW0+PHJlY29yZD48cmVjLW51
bWJlcj45NDwvcmVjLW51bWJlcj48Zm9yZWlnbi1rZXlzPjxrZXkgYXBwPSJFTiIgZGItaWQ9ImE1
c3QyZnh6eWZ6dndqZWV0cm1wZHpwZXp2MGV6d3cwZmRzcCIgdGltZXN0YW1wPSIxNDQzMTY3MTM4
Ij45NDwva2V5PjwvZm9yZWlnbi1rZXlzPjxyZWYtdHlwZSBuYW1lPSJCb29rIFNlY3Rpb24iPjU8
L3JlZi10eXBlPjxjb250cmlidXRvcnM+PGF1dGhvcnM+PGF1dGhvcj5ZYW1hemFraSwgVGFrYXNo
aTwvYXV0aG9yPjxhdXRob3I+VGFndWNoaSwgVGFrZW88L2F1dGhvcj48YXV0aG9yPk9qaW1hLCBJ
d2FvPC9hdXRob3I+PC9hdXRob3JzPjxzZWNvbmRhcnktYXV0aG9ycz48YXV0aG9yPk9qaW1hLCBJ
d2FvPC9hdXRob3I+PC9zZWNvbmRhcnktYXV0aG9ycz48L2NvbnRyaWJ1dG9ycz48dGl0bGVzPjx0
aXRsZT5VbmlxdWUgcHJvcGVydGllcyBvZiBmbHVvcmluZSBhbmQgdGhlaXIgcmVsZXZhbmNlIHRv
IG1lZGljaW5hbCBjaGVtaXN0cnkgYW5kIGNoZW1pY2FsIGJpb2xvZ3k8L3RpdGxlPjxzZWNvbmRh
cnktdGl0bGU+Rmx1b3JpbmUgaW4gSGV0ZXJvY3ljbGljIENoZW1pc3RyeSwgVm9sdW1lIDEsIDUt
TWVtYmVyZWQgSGV0ZXJvY3ljbGVzIGFuZCBNYWNyb2N5Y2xlczwvc2Vjb25kYXJ5LXRpdGxlPjx0
ZXJ0aWFyeS10aXRsZT5GbHVvcmluZSBpbiBIZXRlcm9jeWNsaWMgQ2hlbWlzdHJ5LCBWb2x1bWUg
MSwgNS1NZW1iZXJlZCBIZXRlcm9jeWNsZXMgYW5kIE1hY3JvY3ljbGVzJiN4RDs8L3RlcnRpYXJ5
LXRpdGxlPjwvdGl0bGVzPjxwYWdlcz4xLTQ2PC9wYWdlcz48dm9sdW1lPjE8L3ZvbHVtZT48ZGF0
ZXM+PHllYXI+MjAwOTwveWVhcj48L2RhdGVzPjxwdWItbG9jYXRpb24+Q2hpY2hlc3RlciwgVUs8
L3B1Yi1sb2NhdGlvbj48cHVibGlzaGVyPldpbGV5LUJsYWNrd2VsbDwvcHVibGlzaGVyPjx1cmxz
PjwvdXJscz48L3JlY29yZD48L0NpdGU+PC9FbmROb3RlPgB=
</w:fldData>
          </w:fldChar>
        </w:r>
        <w:r w:rsidR="00C03167">
          <w:rPr>
            <w:lang w:val="en-US"/>
          </w:rPr>
          <w:instrText xml:space="preserve"> ADDIN EN.CITE.DATA </w:instrText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end"/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separate"/>
        </w:r>
        <w:r w:rsidR="00C03167" w:rsidRPr="005D314E">
          <w:rPr>
            <w:noProof/>
            <w:vertAlign w:val="superscript"/>
            <w:lang w:val="en-US"/>
          </w:rPr>
          <w:t>1</w:t>
        </w:r>
        <w:r w:rsidR="00C03167">
          <w:rPr>
            <w:lang w:val="en-US"/>
          </w:rPr>
          <w:fldChar w:fldCharType="end"/>
        </w:r>
      </w:hyperlink>
      <w:r w:rsidR="00022E14">
        <w:rPr>
          <w:lang w:val="en-US"/>
        </w:rPr>
        <w:t xml:space="preserve"> </w:t>
      </w:r>
      <w:r w:rsidR="00E266DB">
        <w:rPr>
          <w:lang w:val="en-US"/>
        </w:rPr>
        <w:t xml:space="preserve">and </w:t>
      </w:r>
      <w:r w:rsidR="00D32084">
        <w:rPr>
          <w:lang w:val="en-US"/>
        </w:rPr>
        <w:t xml:space="preserve">numerous synthetic methods have </w:t>
      </w:r>
      <w:r w:rsidR="005F4F98">
        <w:rPr>
          <w:lang w:val="en-US"/>
        </w:rPr>
        <w:t xml:space="preserve">thus </w:t>
      </w:r>
      <w:r w:rsidR="00D32084">
        <w:rPr>
          <w:lang w:val="en-US"/>
        </w:rPr>
        <w:t xml:space="preserve">been developed to incorporate </w:t>
      </w:r>
      <w:r w:rsidR="00E266DB">
        <w:rPr>
          <w:lang w:val="en-US"/>
        </w:rPr>
        <w:t>this</w:t>
      </w:r>
      <w:r w:rsidR="00D32084">
        <w:rPr>
          <w:lang w:val="en-US"/>
        </w:rPr>
        <w:t xml:space="preserve"> </w:t>
      </w:r>
      <w:r w:rsidR="002C73FB">
        <w:rPr>
          <w:lang w:val="en-US"/>
        </w:rPr>
        <w:t>intriguing</w:t>
      </w:r>
      <w:r w:rsidR="00D32084">
        <w:rPr>
          <w:lang w:val="en-US"/>
        </w:rPr>
        <w:t xml:space="preserve"> </w:t>
      </w:r>
      <w:r w:rsidR="00E266DB">
        <w:rPr>
          <w:lang w:val="en-US"/>
        </w:rPr>
        <w:t>halogen</w:t>
      </w:r>
      <w:r w:rsidR="00D32084">
        <w:rPr>
          <w:lang w:val="en-US"/>
        </w:rPr>
        <w:t xml:space="preserve"> </w:t>
      </w:r>
      <w:r w:rsidR="002C73FB">
        <w:rPr>
          <w:lang w:val="en-US"/>
        </w:rPr>
        <w:t xml:space="preserve">atom </w:t>
      </w:r>
      <w:r w:rsidR="00D32084">
        <w:rPr>
          <w:lang w:val="en-US"/>
        </w:rPr>
        <w:t>into organic compounds.</w:t>
      </w:r>
      <w:hyperlink w:anchor="_ENREF_1" w:tooltip="Champagne, 2015 #65" w:history="1"/>
      <w:hyperlink w:anchor="_ENREF_14" w:tooltip="Champagne, 2015 #65" w:history="1">
        <w:r w:rsidR="00C03167" w:rsidRPr="00CC3B9C">
          <w:rPr>
            <w:lang w:val="en-US"/>
          </w:rPr>
          <w:fldChar w:fldCharType="begin">
            <w:fldData xml:space="preserve">PEVuZE5vdGU+PENpdGU+PEF1dGhvcj5DaGFtcGFnbmU8L0F1dGhvcj48WWVhcj4yMDE1PC9ZZWFy
PjxSZWNOdW0+NjU8L1JlY051bT48RGlzcGxheVRleHQ+PHN0eWxlIGZhY2U9InN1cGVyc2NyaXB0
Ij4yPC9zdHlsZT48L0Rpc3BsYXlUZXh0PjxyZWNvcmQ+PHJlYy1udW1iZXI+NjU8L3JlYy1udW1i
ZXI+PGZvcmVpZ24ta2V5cz48a2V5IGFwcD0iRU4iIGRiLWlkPSJhNXN0MmZ4enlmenZ3amVldHJt
cGR6cGV6djBlend3MGZkc3AiIHRpbWVzdGFtcD0iMTQ0MTg2NTYyMSI+NjU8L2tleT48a2V5IGFw
cD0iRU5XZWIiIGRiLWlkPSIiPjA8L2tleT48L2ZvcmVpZ24ta2V5cz48cmVmLXR5cGUgbmFtZT0i
Sm91cm5hbCBBcnRpY2xlIj4xNzwvcmVmLXR5cGU+PGNvbnRyaWJ1dG9ycz48YXV0aG9ycz48YXV0
aG9yPkNoYW1wYWduZSwgUC4gQS48L2F1dGhvcj48YXV0aG9yPkRlc3JvY2hlcywgSi48L2F1dGhv
cj48YXV0aG9yPkhhbWVsLCBKLiBELjwvYXV0aG9yPjxhdXRob3I+VmFuZGFtbWUsIE0uPC9hdXRo
b3I+PGF1dGhvcj5QYXF1aW4sIEouIEYuPC9hdXRob3I+PC9hdXRob3JzPjwvY29udHJpYnV0b3Jz
PjxhdXRoLWFkZHJlc3M+Q2FuYWRhIFJlc2VhcmNoIENoYWlyIGluIE9yZ2FuaWMgYW5kIE1lZGlj
aW5hbCBDaGVtaXN0cnksIENHQ0MsIFBST1RFTywgRGVwYXJ0ZW1lbnQgZGUgQ2hpbWllLCBVbml2
ZXJzaXRlIExhdmFsICwgMTA0NSBBdmVudWUgZGUgbGEgTWVkZWNpbmUsIFF1ZWJlYyAoUUMpLCBD
YW5hZGEgRzFWIDBBNi48L2F1dGgtYWRkcmVzcz48dGl0bGVzPjx0aXRsZT5Nb25vZmx1b3JpbmF0
aW9uIG9mIE9yZ2FuaWMgQ29tcG91bmRzOiAxMCBZZWFycyBvZiBJbm5vdmF0aW9uPC90aXRsZT48
c2Vjb25kYXJ5LXRpdGxlPkNoZW0uIFJldi48L3NlY29uZGFyeS10aXRsZT48YWx0LXRpdGxlPkNo
ZW0uIFJldi48L2FsdC10aXRsZT48L3RpdGxlcz48cGVyaW9kaWNhbD48ZnVsbC10aXRsZT5DaGVt
LiBSZXYuPC9mdWxsLXRpdGxlPjxhYmJyLTE+Q2hlbS4gUmV2LjwvYWJici0xPjwvcGVyaW9kaWNh
bD48YWx0LXBlcmlvZGljYWw+PGZ1bGwtdGl0bGU+Q2hlbS4gUmV2LjwvZnVsbC10aXRsZT48YWJi
ci0xPkNoZW0uIFJldi48L2FiYnItMT48L2FsdC1wZXJpb2RpY2FsPjxwYWdlcz45MDczLTkxNzQ8
L3BhZ2VzPjx2b2x1bWU+MTE1PC92b2x1bWU+PG51bWJlcj4xNzwvbnVtYmVyPjxzZWN0aW9uPjkw
NzM8L3NlY3Rpb24+PGRhdGVzPjx5ZWFyPjIwMTU8L3llYXI+PHB1Yi1kYXRlcz48ZGF0ZT5TZXAg
OTwvZGF0ZT48L3B1Yi1kYXRlcz48L2RhdGVzPjxpc2JuPjE1MjAtNjg5MCAoRWxlY3Ryb25pYykm
I3hEOzAwMDktMjY2NSAoTGlua2luZyk8L2lzYm4+PGFjY2Vzc2lvbi1udW0+MjU4NTQxNDY8L2Fj
Y2Vzc2lvbi1udW0+PHVybHM+PHJlbGF0ZWQtdXJscz48dXJsPmh0dHA6Ly93d3cubmNiaS5ubG0u
bmloLmdvdi9wdWJtZWQvMjU4NTQxNDY8L3VybD48L3JlbGF0ZWQtdXJscz48L3VybHM+PGVsZWN0
cm9uaWMtcmVzb3VyY2UtbnVtPjEwLjEwMjEvY3I1MDA3MDZhPC9lbGVjdHJvbmljLXJlc291cmNl
LW51bT48L3JlY29yZD48L0NpdGU+PENpdGU+PEF1dGhvcj5MaWFuZzwvQXV0aG9yPjxZZWFyPjIw
MTM8L1llYXI+PFJlY051bT4xMTA8L1JlY051bT48cmVjb3JkPjxyZWMtbnVtYmVyPjExMDwvcmVj
LW51bWJlcj48Zm9yZWlnbi1rZXlzPjxrZXkgYXBwPSJFTiIgZGItaWQ9ImE1c3QyZnh6eWZ6dndq
ZWV0cm1wZHpwZXp2MGV6d3cwZmRzcCIgdGltZXN0YW1wPSIxNDQzMTcxMjE4Ij4xMTA8L2tleT48
a2V5IGFwcD0iRU5XZWIiIGRiLWlkPSIiPjA8L2tleT48L2ZvcmVpZ24ta2V5cz48cmVmLXR5cGUg
bmFtZT0iSm91cm5hbCBBcnRpY2xlIj4xNzwvcmVmLXR5cGU+PGNvbnRyaWJ1dG9ycz48YXV0aG9y
cz48YXV0aG9yPkxpYW5nLCBULjwvYXV0aG9yPjxhdXRob3I+TmV1bWFubiwgQy4gTi48L2F1dGhv
cj48YXV0aG9yPlJpdHRlciwgVC48L2F1dGhvcj48L2F1dGhvcnM+PC9jb250cmlidXRvcnM+PGF1
dGgtYWRkcmVzcz5EZXBhcnRtZW50IG9mIENoZW1pc3RyeSBhbmQgQ2hlbWljYWwgQmlvbG9neSwg
SGFydmFyZCBVbml2ZXJzaXR5LCAxMiBPeGZvcmQgU3RyZWV0LCBDYW1icmlkZ2UsIE1BIDAyMTM4
LCBVU0EuPC9hdXRoLWFkZHJlc3M+PHRpdGxlcz48dGl0bGU+SW50cm9kdWN0aW9uIG9mIGZsdW9y
aW5lIGFuZCBmbHVvcmluZS1jb250YWluaW5nIGZ1bmN0aW9uYWwgZ3JvdXBzPC90aXRsZT48c2Vj
b25kYXJ5LXRpdGxlPkFuZ2V3LiBDaGVtLiBJbnQuIEVkLiA8L3NlY29uZGFyeS10aXRsZT48YWx0
LXRpdGxlPkFuZ2V3LiBDaGVtLiBJbnQuIEVkLiA8L2FsdC10aXRsZT48L3RpdGxlcz48cGVyaW9k
aWNhbD48ZnVsbC10aXRsZT5Bbmdldy4gQ2hlbS4gSW50LiBFZC48L2Z1bGwtdGl0bGU+PC9wZXJp
b2RpY2FsPjxhbHQtcGVyaW9kaWNhbD48ZnVsbC10aXRsZT5Bbmdldy4gQ2hlbS4gSW50LiBFZC48
L2Z1bGwtdGl0bGU+PC9hbHQtcGVyaW9kaWNhbD48cGFnZXM+ODIxNC04MjY0PC9wYWdlcz48dm9s
dW1lPjUyPC92b2x1bWU+PG51bWJlcj4zMjwvbnVtYmVyPjxzZWN0aW9uPjgyMTQ8L3NlY3Rpb24+
PGRhdGVzPjx5ZWFyPjIwMTM8L3llYXI+PHB1Yi1kYXRlcz48ZGF0ZT5BdWcgNTwvZGF0ZT48L3B1
Yi1kYXRlcz48L2RhdGVzPjxpc2JuPjE1MjEtMzc3MyAoRWxlY3Ryb25pYykmI3hEOzE0MzMtNzg1
MSAoTGlua2luZyk8L2lzYm4+PGFjY2Vzc2lvbi1udW0+MjM4NzM3NjY8L2FjY2Vzc2lvbi1udW0+
PHVybHM+PHJlbGF0ZWQtdXJscz48dXJsPmh0dHA6Ly93d3cubmNiaS5ubG0ubmloLmdvdi9wdWJt
ZWQvMjM4NzM3NjY8L3VybD48L3JlbGF0ZWQtdXJscz48L3VybHM+PGVsZWN0cm9uaWMtcmVzb3Vy
Y2UtbnVtPjEwLjEwMDIvYW5pZS4yMDEyMDY1NjY8L2VsZWN0cm9uaWMtcmVzb3VyY2UtbnVtPjwv
cmVjb3JkPjwvQ2l0ZT48Q2l0ZT48QXV0aG9yPk5ldW1hbm48L0F1dGhvcj48WWVhcj4yMDE1PC9Z
ZWFyPjxSZWNOdW0+MTExPC9SZWNOdW0+PHJlY29yZD48cmVjLW51bWJlcj4xMTE8L3JlYy1udW1i
ZXI+PGZvcmVpZ24ta2V5cz48a2V5IGFwcD0iRU4iIGRiLWlkPSJhNXN0MmZ4enlmenZ3amVldHJt
cGR6cGV6djBlend3MGZkc3AiIHRpbWVzdGFtcD0iMTQ0MzE3MTMxMiI+MTExPC9rZXk+PGtleSBh
cHA9IkVOV2ViIiBkYi1pZD0iIj4wPC9rZXk+PC9mb3JlaWduLWtleXM+PHJlZi10eXBlIG5hbWU9
IkpvdXJuYWwgQXJ0aWNsZSI+MTc8L3JlZi10eXBlPjxjb250cmlidXRvcnM+PGF1dGhvcnM+PGF1
dGhvcj5OZXVtYW5uLCBDLiBOLjwvYXV0aG9yPjxhdXRob3I+Uml0dGVyLCBULjwvYXV0aG9yPjwv
YXV0aG9ycz48L2NvbnRyaWJ1dG9ycz48YXV0aC1hZGRyZXNzPkRlcGFydG1lbnQgb2YgQ2hlbWlz
dHJ5IGFuZCBDaGVtaWNhbCBCaW9sb2d5LCBIYXJ2YXJkIFVuaXZlcnNpdHksIDEyIE94Zm9yZCBT
dHJlZXQsIENhbWJyaWRnZSwgTUEgMDIxMzggKFVTQSkgaHR0cDovL3d3dy5jaGVtLmhhcnZhcmQu
ZWR1L2dyb3Vwcy9yaXR0ZXIvPC9hdXRoLWFkZHJlc3M+PHRpdGxlcz48dGl0bGU+TGF0ZS1zdGFn
ZSBmbHVvcmluYXRpb246IGZhbmN5IG5vdmVsdHkgb3IgdXNlZnVsIHRvb2w/PC90aXRsZT48c2Vj
b25kYXJ5LXRpdGxlPkFuZ2V3LiBDaGVtLiBJbnQuIEVkLjwvc2Vjb25kYXJ5LXRpdGxlPjxhbHQt
dGl0bGU+QW5nZXcuIENoZW0uIEludC4gRWQuPC9hbHQtdGl0bGU+PC90aXRsZXM+PHBlcmlvZGlj
YWw+PGZ1bGwtdGl0bGU+QW5nZXcuIENoZW0uIEludC4gRWQuPC9mdWxsLXRpdGxlPjwvcGVyaW9k
aWNhbD48YWx0LXBlcmlvZGljYWw+PGZ1bGwtdGl0bGU+QW5nZXcuIENoZW0uIEludC4gRWQuPC9m
dWxsLXRpdGxlPjwvYWx0LXBlcmlvZGljYWw+PHBhZ2VzPjMyMTYtMzIyMTwvcGFnZXM+PHZvbHVt
ZT41NDwvdm9sdW1lPjxudW1iZXI+MTE8L251bWJlcj48c2VjdGlvbj4zMjE2PC9zZWN0aW9uPjxk
YXRlcz48eWVhcj4yMDE1PC95ZWFyPjxwdWItZGF0ZXM+PGRhdGU+TWFyIDk8L2RhdGU+PC9wdWIt
ZGF0ZXM+PC9kYXRlcz48aXNibj4xNTIxLTM3NzMgKEVsZWN0cm9uaWMpJiN4RDsxNDMzLTc4NTEg
KExpbmtpbmcpPC9pc2JuPjxhY2Nlc3Npb24tbnVtPjI1NjUzMTM3PC9hY2Nlc3Npb24tbnVtPjx1
cmxzPjxyZWxhdGVkLXVybHM+PHVybD5odHRwOi8vd3d3Lm5jYmkubmxtLm5paC5nb3YvcHVibWVk
LzI1NjUzMTM3PC91cmw+PC9yZWxhdGVkLXVybHM+PC91cmxzPjxlbGVjdHJvbmljLXJlc291cmNl
LW51bT4xMC4xMDAyL2FuaWUuMjAxNDEwMjg4PC9lbGVjdHJvbmljLXJlc291cmNlLW51bT48L3Jl
Y29yZD48L0NpdGU+PENpdGU+PEF1dGhvcj5CZXNzZXQ8L0F1dGhvcj48WWVhcj4yMDE0PC9ZZWFy
PjxSZWNOdW0+MTEyPC9SZWNOdW0+PHJlY29yZD48cmVjLW51bWJlcj4xMTI8L3JlYy1udW1iZXI+
PGZvcmVpZ24ta2V5cz48a2V5IGFwcD0iRU4iIGRiLWlkPSJhNXN0MmZ4enlmenZ3amVldHJtcGR6
cGV6djBlend3MGZkc3AiIHRpbWVzdGFtcD0iMTQ0MzE3MTM2MiI+MTEyPC9rZXk+PGtleSBhcHA9
IkVOV2ViIiBkYi1pZD0iIj4wPC9rZXk+PC9mb3JlaWduLWtleXM+PHJlZi10eXBlIG5hbWU9Ikpv
dXJuYWwgQXJ0aWNsZSI+MTc8L3JlZi10eXBlPjxjb250cmlidXRvcnM+PGF1dGhvcnM+PGF1dGhv
cj5CZXNzZXQsIFQuPC9hdXRob3I+PGF1dGhvcj5Qb2lzc29uLCBULjwvYXV0aG9yPjxhdXRob3I+
UGFubmVjb3Vja2UsIFguPC9hdXRob3I+PC9hdXRob3JzPjwvY29udHJpYnV0b3JzPjxhdXRoLWFk
ZHJlc3M+Q09CUkEgVU1SIENOUlMgNjAxNCwgQmF0aW1lbnQgSVJDT0YsIDEgcnVlIFRlc25pZXJl
LCA3NjgyMSBNb250IFNhaW50IEFpZ25hbiBDZWRleCAoRnJhbmNlKS4gdGF0aWFuYS5iZXNzZXRA
aW5zYS1yb3Vlbi5mci48L2F1dGgtYWRkcmVzcz48dGl0bGVzPjx0aXRsZT5SZWNlbnQgcHJvZ3Jl
c3MgaW4gZGlyZWN0IGludHJvZHVjdGlvbiBvZiBmbHVvcmluYXRlZCBncm91cHMgb24gYWxrZW5l
cyBhbmQgYWxreW5lcyBieSBtZWFucyBvZiBDLUggYm9uZCBmdW5jdGlvbmFsaXphdGlvbjwvdGl0
bGU+PHNlY29uZGFyeS10aXRsZT5DaGVtLiBFdXIuIEouPC9zZWNvbmRhcnktdGl0bGU+PGFsdC10
aXRsZT5DaGVtLiBFdXIuIEouPC9hbHQtdGl0bGU+PC90aXRsZXM+PHBlcmlvZGljYWw+PGZ1bGwt
dGl0bGU+Q2hlbS4gRXVyLiBKLjwvZnVsbC10aXRsZT48L3BlcmlvZGljYWw+PGFsdC1wZXJpb2Rp
Y2FsPjxmdWxsLXRpdGxlPkNoZW0uIEV1ci4gSi48L2Z1bGwtdGl0bGU+PC9hbHQtcGVyaW9kaWNh
bD48cGFnZXM+MTY4MzAtMTY4NDU8L3BhZ2VzPjx2b2x1bWU+MjA8L3ZvbHVtZT48bnVtYmVyPjUx
PC9udW1iZXI+PHNlY3Rpb24+MTY4MzA8L3NlY3Rpb24+PGRhdGVzPjx5ZWFyPjIwMTQ8L3llYXI+
PHB1Yi1kYXRlcz48ZGF0ZT5EZWMgMTU8L2RhdGU+PC9wdWItZGF0ZXM+PC9kYXRlcz48aXNibj4x
NTIxLTM3NjUgKEVsZWN0cm9uaWMpJiN4RDswOTQ3LTY1MzkgKExpbmtpbmcpPC9pc2JuPjxhY2Nl
c3Npb24tbnVtPjI1MzQ5MDMwPC9hY2Nlc3Npb24tbnVtPjx1cmxzPjxyZWxhdGVkLXVybHM+PHVy
bD5odHRwOi8vd3d3Lm5jYmkubmxtLm5paC5nb3YvcHVibWVkLzI1MzQ5MDMwPC91cmw+PC9yZWxh
dGVkLXVybHM+PC91cmxzPjxlbGVjdHJvbmljLXJlc291cmNlLW51bT4xMC4xMDAyL2NoZW0uMjAx
NDA0NTM3PC9lbGVjdHJvbmljLXJlc291cmNlLW51bT48L3JlY29yZD48L0NpdGU+PENpdGU+PEF1
dGhvcj5ZYW5nPC9BdXRob3I+PFllYXI+MjAxNTwvWWVhcj48UmVjTnVtPjExMzwvUmVjTnVtPjxy
ZWNvcmQ+PHJlYy1udW1iZXI+MTEzPC9yZWMtbnVtYmVyPjxmb3JlaWduLWtleXM+PGtleSBhcHA9
IkVOIiBkYi1pZD0iYTVzdDJmeHp5Znp2d2plZXRybXBkenBlenYwZXp3dzBmZHNwIiB0aW1lc3Rh
bXA9IjE0NDMxNzE0MjAiPjExMzwva2V5PjxrZXkgYXBwPSJFTldlYiIgZGItaWQ9IiI+MDwva2V5
PjwvZm9yZWlnbi1rZXlzPjxyZWYtdHlwZSBuYW1lPSJKb3VybmFsIEFydGljbGUiPjE3PC9yZWYt
dHlwZT48Y29udHJpYnV0b3JzPjxhdXRob3JzPjxhdXRob3I+WWFuZywgWC48L2F1dGhvcj48YXV0
aG9yPld1LCBULjwvYXV0aG9yPjxhdXRob3I+UGhpcHBzLCBSLiBKLjwvYXV0aG9yPjxhdXRob3I+
VG9zdGUsIEYuIEQuPC9hdXRob3I+PC9hdXRob3JzPjwvY29udHJpYnV0b3JzPjxhdXRoLWFkZHJl
c3M+RGVwYXJ0bWVudCBvZiBDaGVtaXN0cnksIFVuaXZlcnNpdHkgb2YgQ2FsaWZvcm5pYSAsIEJl
cmtlbGV5LCBDYWxpZm9ybmlhIDk0NzIwLCBVbml0ZWQgU3RhdGVzLjwvYXV0aC1hZGRyZXNzPjx0
aXRsZXM+PHRpdGxlPkFkdmFuY2VzIGluIGNhdGFseXRpYyBlbmFudGlvc2VsZWN0aXZlIGZsdW9y
aW5hdGlvbiwgbW9uby0sIGRpLSwgYW5kIHRyaWZsdW9yb21ldGh5bGF0aW9uLCBhbmQgdHJpZmx1
b3JvbWV0aHlsdGhpb2xhdGlvbiByZWFjdGlvbnM8L3RpdGxlPjxzZWNvbmRhcnktdGl0bGU+Q2hl
bS4gUmV2Ljwvc2Vjb25kYXJ5LXRpdGxlPjxhbHQtdGl0bGU+Q2hlbS4gUmV2LjwvYWx0LXRpdGxl
PjwvdGl0bGVzPjxwZXJpb2RpY2FsPjxmdWxsLXRpdGxlPkNoZW0uIFJldi48L2Z1bGwtdGl0bGU+
PGFiYnItMT5DaGVtLiBSZXYuPC9hYmJyLTE+PC9wZXJpb2RpY2FsPjxhbHQtcGVyaW9kaWNhbD48
ZnVsbC10aXRsZT5DaGVtLiBSZXYuPC9mdWxsLXRpdGxlPjxhYmJyLTE+Q2hlbS4gUmV2LjwvYWJi
ci0xPjwvYWx0LXBlcmlvZGljYWw+PHBhZ2VzPjgyNi04NzA8L3BhZ2VzPjx2b2x1bWU+MTE1PC92
b2x1bWU+PG51bWJlcj4yPC9udW1iZXI+PHNlY3Rpb24+ODI2PC9zZWN0aW9uPjxrZXl3b3Jkcz48
a2V5d29yZD5BbGRlaHlkZXMvY2hlbWlzdHJ5PC9rZXl3b3JkPjxrZXl3b3JkPkJyb21pZGVzL2No
ZW1pc3RyeTwva2V5d29yZD48a2V5d29yZD5DYXRhbHlzaXM8L2tleXdvcmQ+PGtleXdvcmQ+Q29v
cmRpbmF0aW9uIENvbXBsZXhlcy9jaGVtaXN0cnk8L2tleXdvcmQ+PGtleXdvcmQ+SGFsb2dlbmF0
aW9uPC9rZXl3b3JkPjxrZXl3b3JkPktldG9uZXMvY2hlbWlzdHJ5PC9rZXl3b3JkPjxrZXl3b3Jk
Pk1hbG9uYXRlcy9jaGVtaXN0cnk8L2tleXdvcmQ+PGtleXdvcmQ+TWV0YWxzLypjaGVtaXN0cnk8
L2tleXdvcmQ+PGtleXdvcmQ+UXVhdGVybmFyeSBBbW1vbml1bSBDb21wb3VuZHMvY2hlbWlzdHJ5
PC9rZXl3b3JkPjxrZXl3b3JkPlN0ZXJlb2lzb21lcmlzbTwva2V5d29yZD48L2tleXdvcmRzPjxk
YXRlcz48eWVhcj4yMDE1PC95ZWFyPjxwdWItZGF0ZXM+PGRhdGU+SmFuIDI4PC9kYXRlPjwvcHVi
LWRhdGVzPjwvZGF0ZXM+PGlzYm4+MTUyMC02ODkwIChFbGVjdHJvbmljKSYjeEQ7MDAwOS0yNjY1
IChMaW5raW5nKTwvaXNibj48YWNjZXNzaW9uLW51bT4yNTMzNzg5NjwvYWNjZXNzaW9uLW51bT48
dXJscz48cmVsYXRlZC11cmxzPjx1cmw+aHR0cDovL3d3dy5uY2JpLm5sbS5uaWguZ292L3B1Ym1l
ZC8yNTMzNzg5NjwvdXJsPjwvcmVsYXRlZC11cmxzPjwvdXJscz48Y3VzdG9tMj40MzExNjU2PC9j
dXN0b20yPjxlbGVjdHJvbmljLXJlc291cmNlLW51bT4xMC4xMDIxL2NyNTAwMjc3YjwvZWxlY3Ry
b25pYy1yZXNvdXJjZS1udW0+PC9yZWNvcmQ+PC9DaXRlPjwvRW5kTm90ZT5=
</w:fldData>
          </w:fldChar>
        </w:r>
        <w:r w:rsidR="00C03167">
          <w:rPr>
            <w:lang w:val="en-US"/>
          </w:rPr>
          <w:instrText xml:space="preserve"> ADDIN EN.CITE </w:instrText>
        </w:r>
        <w:r w:rsidR="00C03167">
          <w:rPr>
            <w:lang w:val="en-US"/>
          </w:rPr>
          <w:fldChar w:fldCharType="begin">
            <w:fldData xml:space="preserve">PEVuZE5vdGU+PENpdGU+PEF1dGhvcj5DaGFtcGFnbmU8L0F1dGhvcj48WWVhcj4yMDE1PC9ZZWFy
PjxSZWNOdW0+NjU8L1JlY051bT48RGlzcGxheVRleHQ+PHN0eWxlIGZhY2U9InN1cGVyc2NyaXB0
Ij4yPC9zdHlsZT48L0Rpc3BsYXlUZXh0PjxyZWNvcmQ+PHJlYy1udW1iZXI+NjU8L3JlYy1udW1i
ZXI+PGZvcmVpZ24ta2V5cz48a2V5IGFwcD0iRU4iIGRiLWlkPSJhNXN0MmZ4enlmenZ3amVldHJt
cGR6cGV6djBlend3MGZkc3AiIHRpbWVzdGFtcD0iMTQ0MTg2NTYyMSI+NjU8L2tleT48a2V5IGFw
cD0iRU5XZWIiIGRiLWlkPSIiPjA8L2tleT48L2ZvcmVpZ24ta2V5cz48cmVmLXR5cGUgbmFtZT0i
Sm91cm5hbCBBcnRpY2xlIj4xNzwvcmVmLXR5cGU+PGNvbnRyaWJ1dG9ycz48YXV0aG9ycz48YXV0
aG9yPkNoYW1wYWduZSwgUC4gQS48L2F1dGhvcj48YXV0aG9yPkRlc3JvY2hlcywgSi48L2F1dGhv
cj48YXV0aG9yPkhhbWVsLCBKLiBELjwvYXV0aG9yPjxhdXRob3I+VmFuZGFtbWUsIE0uPC9hdXRo
b3I+PGF1dGhvcj5QYXF1aW4sIEouIEYuPC9hdXRob3I+PC9hdXRob3JzPjwvY29udHJpYnV0b3Jz
PjxhdXRoLWFkZHJlc3M+Q2FuYWRhIFJlc2VhcmNoIENoYWlyIGluIE9yZ2FuaWMgYW5kIE1lZGlj
aW5hbCBDaGVtaXN0cnksIENHQ0MsIFBST1RFTywgRGVwYXJ0ZW1lbnQgZGUgQ2hpbWllLCBVbml2
ZXJzaXRlIExhdmFsICwgMTA0NSBBdmVudWUgZGUgbGEgTWVkZWNpbmUsIFF1ZWJlYyAoUUMpLCBD
YW5hZGEgRzFWIDBBNi48L2F1dGgtYWRkcmVzcz48dGl0bGVzPjx0aXRsZT5Nb25vZmx1b3JpbmF0
aW9uIG9mIE9yZ2FuaWMgQ29tcG91bmRzOiAxMCBZZWFycyBvZiBJbm5vdmF0aW9uPC90aXRsZT48
c2Vjb25kYXJ5LXRpdGxlPkNoZW0uIFJldi48L3NlY29uZGFyeS10aXRsZT48YWx0LXRpdGxlPkNo
ZW0uIFJldi48L2FsdC10aXRsZT48L3RpdGxlcz48cGVyaW9kaWNhbD48ZnVsbC10aXRsZT5DaGVt
LiBSZXYuPC9mdWxsLXRpdGxlPjxhYmJyLTE+Q2hlbS4gUmV2LjwvYWJici0xPjwvcGVyaW9kaWNh
bD48YWx0LXBlcmlvZGljYWw+PGZ1bGwtdGl0bGU+Q2hlbS4gUmV2LjwvZnVsbC10aXRsZT48YWJi
ci0xPkNoZW0uIFJldi48L2FiYnItMT48L2FsdC1wZXJpb2RpY2FsPjxwYWdlcz45MDczLTkxNzQ8
L3BhZ2VzPjx2b2x1bWU+MTE1PC92b2x1bWU+PG51bWJlcj4xNzwvbnVtYmVyPjxzZWN0aW9uPjkw
NzM8L3NlY3Rpb24+PGRhdGVzPjx5ZWFyPjIwMTU8L3llYXI+PHB1Yi1kYXRlcz48ZGF0ZT5TZXAg
OTwvZGF0ZT48L3B1Yi1kYXRlcz48L2RhdGVzPjxpc2JuPjE1MjAtNjg5MCAoRWxlY3Ryb25pYykm
I3hEOzAwMDktMjY2NSAoTGlua2luZyk8L2lzYm4+PGFjY2Vzc2lvbi1udW0+MjU4NTQxNDY8L2Fj
Y2Vzc2lvbi1udW0+PHVybHM+PHJlbGF0ZWQtdXJscz48dXJsPmh0dHA6Ly93d3cubmNiaS5ubG0u
bmloLmdvdi9wdWJtZWQvMjU4NTQxNDY8L3VybD48L3JlbGF0ZWQtdXJscz48L3VybHM+PGVsZWN0
cm9uaWMtcmVzb3VyY2UtbnVtPjEwLjEwMjEvY3I1MDA3MDZhPC9lbGVjdHJvbmljLXJlc291cmNl
LW51bT48L3JlY29yZD48L0NpdGU+PENpdGU+PEF1dGhvcj5MaWFuZzwvQXV0aG9yPjxZZWFyPjIw
MTM8L1llYXI+PFJlY051bT4xMTA8L1JlY051bT48cmVjb3JkPjxyZWMtbnVtYmVyPjExMDwvcmVj
LW51bWJlcj48Zm9yZWlnbi1rZXlzPjxrZXkgYXBwPSJFTiIgZGItaWQ9ImE1c3QyZnh6eWZ6dndq
ZWV0cm1wZHpwZXp2MGV6d3cwZmRzcCIgdGltZXN0YW1wPSIxNDQzMTcxMjE4Ij4xMTA8L2tleT48
a2V5IGFwcD0iRU5XZWIiIGRiLWlkPSIiPjA8L2tleT48L2ZvcmVpZ24ta2V5cz48cmVmLXR5cGUg
bmFtZT0iSm91cm5hbCBBcnRpY2xlIj4xNzwvcmVmLXR5cGU+PGNvbnRyaWJ1dG9ycz48YXV0aG9y
cz48YXV0aG9yPkxpYW5nLCBULjwvYXV0aG9yPjxhdXRob3I+TmV1bWFubiwgQy4gTi48L2F1dGhv
cj48YXV0aG9yPlJpdHRlciwgVC48L2F1dGhvcj48L2F1dGhvcnM+PC9jb250cmlidXRvcnM+PGF1
dGgtYWRkcmVzcz5EZXBhcnRtZW50IG9mIENoZW1pc3RyeSBhbmQgQ2hlbWljYWwgQmlvbG9neSwg
SGFydmFyZCBVbml2ZXJzaXR5LCAxMiBPeGZvcmQgU3RyZWV0LCBDYW1icmlkZ2UsIE1BIDAyMTM4
LCBVU0EuPC9hdXRoLWFkZHJlc3M+PHRpdGxlcz48dGl0bGU+SW50cm9kdWN0aW9uIG9mIGZsdW9y
aW5lIGFuZCBmbHVvcmluZS1jb250YWluaW5nIGZ1bmN0aW9uYWwgZ3JvdXBzPC90aXRsZT48c2Vj
b25kYXJ5LXRpdGxlPkFuZ2V3LiBDaGVtLiBJbnQuIEVkLiA8L3NlY29uZGFyeS10aXRsZT48YWx0
LXRpdGxlPkFuZ2V3LiBDaGVtLiBJbnQuIEVkLiA8L2FsdC10aXRsZT48L3RpdGxlcz48cGVyaW9k
aWNhbD48ZnVsbC10aXRsZT5Bbmdldy4gQ2hlbS4gSW50LiBFZC48L2Z1bGwtdGl0bGU+PC9wZXJp
b2RpY2FsPjxhbHQtcGVyaW9kaWNhbD48ZnVsbC10aXRsZT5Bbmdldy4gQ2hlbS4gSW50LiBFZC48
L2Z1bGwtdGl0bGU+PC9hbHQtcGVyaW9kaWNhbD48cGFnZXM+ODIxNC04MjY0PC9wYWdlcz48dm9s
dW1lPjUyPC92b2x1bWU+PG51bWJlcj4zMjwvbnVtYmVyPjxzZWN0aW9uPjgyMTQ8L3NlY3Rpb24+
PGRhdGVzPjx5ZWFyPjIwMTM8L3llYXI+PHB1Yi1kYXRlcz48ZGF0ZT5BdWcgNTwvZGF0ZT48L3B1
Yi1kYXRlcz48L2RhdGVzPjxpc2JuPjE1MjEtMzc3MyAoRWxlY3Ryb25pYykmI3hEOzE0MzMtNzg1
MSAoTGlua2luZyk8L2lzYm4+PGFjY2Vzc2lvbi1udW0+MjM4NzM3NjY8L2FjY2Vzc2lvbi1udW0+
PHVybHM+PHJlbGF0ZWQtdXJscz48dXJsPmh0dHA6Ly93d3cubmNiaS5ubG0ubmloLmdvdi9wdWJt
ZWQvMjM4NzM3NjY8L3VybD48L3JlbGF0ZWQtdXJscz48L3VybHM+PGVsZWN0cm9uaWMtcmVzb3Vy
Y2UtbnVtPjEwLjEwMDIvYW5pZS4yMDEyMDY1NjY8L2VsZWN0cm9uaWMtcmVzb3VyY2UtbnVtPjwv
cmVjb3JkPjwvQ2l0ZT48Q2l0ZT48QXV0aG9yPk5ldW1hbm48L0F1dGhvcj48WWVhcj4yMDE1PC9Z
ZWFyPjxSZWNOdW0+MTExPC9SZWNOdW0+PHJlY29yZD48cmVjLW51bWJlcj4xMTE8L3JlYy1udW1i
ZXI+PGZvcmVpZ24ta2V5cz48a2V5IGFwcD0iRU4iIGRiLWlkPSJhNXN0MmZ4enlmenZ3amVldHJt
cGR6cGV6djBlend3MGZkc3AiIHRpbWVzdGFtcD0iMTQ0MzE3MTMxMiI+MTExPC9rZXk+PGtleSBh
cHA9IkVOV2ViIiBkYi1pZD0iIj4wPC9rZXk+PC9mb3JlaWduLWtleXM+PHJlZi10eXBlIG5hbWU9
IkpvdXJuYWwgQXJ0aWNsZSI+MTc8L3JlZi10eXBlPjxjb250cmlidXRvcnM+PGF1dGhvcnM+PGF1
dGhvcj5OZXVtYW5uLCBDLiBOLjwvYXV0aG9yPjxhdXRob3I+Uml0dGVyLCBULjwvYXV0aG9yPjwv
YXV0aG9ycz48L2NvbnRyaWJ1dG9ycz48YXV0aC1hZGRyZXNzPkRlcGFydG1lbnQgb2YgQ2hlbWlz
dHJ5IGFuZCBDaGVtaWNhbCBCaW9sb2d5LCBIYXJ2YXJkIFVuaXZlcnNpdHksIDEyIE94Zm9yZCBT
dHJlZXQsIENhbWJyaWRnZSwgTUEgMDIxMzggKFVTQSkgaHR0cDovL3d3dy5jaGVtLmhhcnZhcmQu
ZWR1L2dyb3Vwcy9yaXR0ZXIvPC9hdXRoLWFkZHJlc3M+PHRpdGxlcz48dGl0bGU+TGF0ZS1zdGFn
ZSBmbHVvcmluYXRpb246IGZhbmN5IG5vdmVsdHkgb3IgdXNlZnVsIHRvb2w/PC90aXRsZT48c2Vj
b25kYXJ5LXRpdGxlPkFuZ2V3LiBDaGVtLiBJbnQuIEVkLjwvc2Vjb25kYXJ5LXRpdGxlPjxhbHQt
dGl0bGU+QW5nZXcuIENoZW0uIEludC4gRWQuPC9hbHQtdGl0bGU+PC90aXRsZXM+PHBlcmlvZGlj
YWw+PGZ1bGwtdGl0bGU+QW5nZXcuIENoZW0uIEludC4gRWQuPC9mdWxsLXRpdGxlPjwvcGVyaW9k
aWNhbD48YWx0LXBlcmlvZGljYWw+PGZ1bGwtdGl0bGU+QW5nZXcuIENoZW0uIEludC4gRWQuPC9m
dWxsLXRpdGxlPjwvYWx0LXBlcmlvZGljYWw+PHBhZ2VzPjMyMTYtMzIyMTwvcGFnZXM+PHZvbHVt
ZT41NDwvdm9sdW1lPjxudW1iZXI+MTE8L251bWJlcj48c2VjdGlvbj4zMjE2PC9zZWN0aW9uPjxk
YXRlcz48eWVhcj4yMDE1PC95ZWFyPjxwdWItZGF0ZXM+PGRhdGU+TWFyIDk8L2RhdGU+PC9wdWIt
ZGF0ZXM+PC9kYXRlcz48aXNibj4xNTIxLTM3NzMgKEVsZWN0cm9uaWMpJiN4RDsxNDMzLTc4NTEg
KExpbmtpbmcpPC9pc2JuPjxhY2Nlc3Npb24tbnVtPjI1NjUzMTM3PC9hY2Nlc3Npb24tbnVtPjx1
cmxzPjxyZWxhdGVkLXVybHM+PHVybD5odHRwOi8vd3d3Lm5jYmkubmxtLm5paC5nb3YvcHVibWVk
LzI1NjUzMTM3PC91cmw+PC9yZWxhdGVkLXVybHM+PC91cmxzPjxlbGVjdHJvbmljLXJlc291cmNl
LW51bT4xMC4xMDAyL2FuaWUuMjAxNDEwMjg4PC9lbGVjdHJvbmljLXJlc291cmNlLW51bT48L3Jl
Y29yZD48L0NpdGU+PENpdGU+PEF1dGhvcj5CZXNzZXQ8L0F1dGhvcj48WWVhcj4yMDE0PC9ZZWFy
PjxSZWNOdW0+MTEyPC9SZWNOdW0+PHJlY29yZD48cmVjLW51bWJlcj4xMTI8L3JlYy1udW1iZXI+
PGZvcmVpZ24ta2V5cz48a2V5IGFwcD0iRU4iIGRiLWlkPSJhNXN0MmZ4enlmenZ3amVldHJtcGR6
cGV6djBlend3MGZkc3AiIHRpbWVzdGFtcD0iMTQ0MzE3MTM2MiI+MTEyPC9rZXk+PGtleSBhcHA9
IkVOV2ViIiBkYi1pZD0iIj4wPC9rZXk+PC9mb3JlaWduLWtleXM+PHJlZi10eXBlIG5hbWU9Ikpv
dXJuYWwgQXJ0aWNsZSI+MTc8L3JlZi10eXBlPjxjb250cmlidXRvcnM+PGF1dGhvcnM+PGF1dGhv
cj5CZXNzZXQsIFQuPC9hdXRob3I+PGF1dGhvcj5Qb2lzc29uLCBULjwvYXV0aG9yPjxhdXRob3I+
UGFubmVjb3Vja2UsIFguPC9hdXRob3I+PC9hdXRob3JzPjwvY29udHJpYnV0b3JzPjxhdXRoLWFk
ZHJlc3M+Q09CUkEgVU1SIENOUlMgNjAxNCwgQmF0aW1lbnQgSVJDT0YsIDEgcnVlIFRlc25pZXJl
LCA3NjgyMSBNb250IFNhaW50IEFpZ25hbiBDZWRleCAoRnJhbmNlKS4gdGF0aWFuYS5iZXNzZXRA
aW5zYS1yb3Vlbi5mci48L2F1dGgtYWRkcmVzcz48dGl0bGVzPjx0aXRsZT5SZWNlbnQgcHJvZ3Jl
c3MgaW4gZGlyZWN0IGludHJvZHVjdGlvbiBvZiBmbHVvcmluYXRlZCBncm91cHMgb24gYWxrZW5l
cyBhbmQgYWxreW5lcyBieSBtZWFucyBvZiBDLUggYm9uZCBmdW5jdGlvbmFsaXphdGlvbjwvdGl0
bGU+PHNlY29uZGFyeS10aXRsZT5DaGVtLiBFdXIuIEouPC9zZWNvbmRhcnktdGl0bGU+PGFsdC10
aXRsZT5DaGVtLiBFdXIuIEouPC9hbHQtdGl0bGU+PC90aXRsZXM+PHBlcmlvZGljYWw+PGZ1bGwt
dGl0bGU+Q2hlbS4gRXVyLiBKLjwvZnVsbC10aXRsZT48L3BlcmlvZGljYWw+PGFsdC1wZXJpb2Rp
Y2FsPjxmdWxsLXRpdGxlPkNoZW0uIEV1ci4gSi48L2Z1bGwtdGl0bGU+PC9hbHQtcGVyaW9kaWNh
bD48cGFnZXM+MTY4MzAtMTY4NDU8L3BhZ2VzPjx2b2x1bWU+MjA8L3ZvbHVtZT48bnVtYmVyPjUx
PC9udW1iZXI+PHNlY3Rpb24+MTY4MzA8L3NlY3Rpb24+PGRhdGVzPjx5ZWFyPjIwMTQ8L3llYXI+
PHB1Yi1kYXRlcz48ZGF0ZT5EZWMgMTU8L2RhdGU+PC9wdWItZGF0ZXM+PC9kYXRlcz48aXNibj4x
NTIxLTM3NjUgKEVsZWN0cm9uaWMpJiN4RDswOTQ3LTY1MzkgKExpbmtpbmcpPC9pc2JuPjxhY2Nl
c3Npb24tbnVtPjI1MzQ5MDMwPC9hY2Nlc3Npb24tbnVtPjx1cmxzPjxyZWxhdGVkLXVybHM+PHVy
bD5odHRwOi8vd3d3Lm5jYmkubmxtLm5paC5nb3YvcHVibWVkLzI1MzQ5MDMwPC91cmw+PC9yZWxh
dGVkLXVybHM+PC91cmxzPjxlbGVjdHJvbmljLXJlc291cmNlLW51bT4xMC4xMDAyL2NoZW0uMjAx
NDA0NTM3PC9lbGVjdHJvbmljLXJlc291cmNlLW51bT48L3JlY29yZD48L0NpdGU+PENpdGU+PEF1
dGhvcj5ZYW5nPC9BdXRob3I+PFllYXI+MjAxNTwvWWVhcj48UmVjTnVtPjExMzwvUmVjTnVtPjxy
ZWNvcmQ+PHJlYy1udW1iZXI+MTEzPC9yZWMtbnVtYmVyPjxmb3JlaWduLWtleXM+PGtleSBhcHA9
IkVOIiBkYi1pZD0iYTVzdDJmeHp5Znp2d2plZXRybXBkenBlenYwZXp3dzBmZHNwIiB0aW1lc3Rh
bXA9IjE0NDMxNzE0MjAiPjExMzwva2V5PjxrZXkgYXBwPSJFTldlYiIgZGItaWQ9IiI+MDwva2V5
PjwvZm9yZWlnbi1rZXlzPjxyZWYtdHlwZSBuYW1lPSJKb3VybmFsIEFydGljbGUiPjE3PC9yZWYt
dHlwZT48Y29udHJpYnV0b3JzPjxhdXRob3JzPjxhdXRob3I+WWFuZywgWC48L2F1dGhvcj48YXV0
aG9yPld1LCBULjwvYXV0aG9yPjxhdXRob3I+UGhpcHBzLCBSLiBKLjwvYXV0aG9yPjxhdXRob3I+
VG9zdGUsIEYuIEQuPC9hdXRob3I+PC9hdXRob3JzPjwvY29udHJpYnV0b3JzPjxhdXRoLWFkZHJl
c3M+RGVwYXJ0bWVudCBvZiBDaGVtaXN0cnksIFVuaXZlcnNpdHkgb2YgQ2FsaWZvcm5pYSAsIEJl
cmtlbGV5LCBDYWxpZm9ybmlhIDk0NzIwLCBVbml0ZWQgU3RhdGVzLjwvYXV0aC1hZGRyZXNzPjx0
aXRsZXM+PHRpdGxlPkFkdmFuY2VzIGluIGNhdGFseXRpYyBlbmFudGlvc2VsZWN0aXZlIGZsdW9y
aW5hdGlvbiwgbW9uby0sIGRpLSwgYW5kIHRyaWZsdW9yb21ldGh5bGF0aW9uLCBhbmQgdHJpZmx1
b3JvbWV0aHlsdGhpb2xhdGlvbiByZWFjdGlvbnM8L3RpdGxlPjxzZWNvbmRhcnktdGl0bGU+Q2hl
bS4gUmV2Ljwvc2Vjb25kYXJ5LXRpdGxlPjxhbHQtdGl0bGU+Q2hlbS4gUmV2LjwvYWx0LXRpdGxl
PjwvdGl0bGVzPjxwZXJpb2RpY2FsPjxmdWxsLXRpdGxlPkNoZW0uIFJldi48L2Z1bGwtdGl0bGU+
PGFiYnItMT5DaGVtLiBSZXYuPC9hYmJyLTE+PC9wZXJpb2RpY2FsPjxhbHQtcGVyaW9kaWNhbD48
ZnVsbC10aXRsZT5DaGVtLiBSZXYuPC9mdWxsLXRpdGxlPjxhYmJyLTE+Q2hlbS4gUmV2LjwvYWJi
ci0xPjwvYWx0LXBlcmlvZGljYWw+PHBhZ2VzPjgyNi04NzA8L3BhZ2VzPjx2b2x1bWU+MTE1PC92
b2x1bWU+PG51bWJlcj4yPC9udW1iZXI+PHNlY3Rpb24+ODI2PC9zZWN0aW9uPjxrZXl3b3Jkcz48
a2V5d29yZD5BbGRlaHlkZXMvY2hlbWlzdHJ5PC9rZXl3b3JkPjxrZXl3b3JkPkJyb21pZGVzL2No
ZW1pc3RyeTwva2V5d29yZD48a2V5d29yZD5DYXRhbHlzaXM8L2tleXdvcmQ+PGtleXdvcmQ+Q29v
cmRpbmF0aW9uIENvbXBsZXhlcy9jaGVtaXN0cnk8L2tleXdvcmQ+PGtleXdvcmQ+SGFsb2dlbmF0
aW9uPC9rZXl3b3JkPjxrZXl3b3JkPktldG9uZXMvY2hlbWlzdHJ5PC9rZXl3b3JkPjxrZXl3b3Jk
Pk1hbG9uYXRlcy9jaGVtaXN0cnk8L2tleXdvcmQ+PGtleXdvcmQ+TWV0YWxzLypjaGVtaXN0cnk8
L2tleXdvcmQ+PGtleXdvcmQ+UXVhdGVybmFyeSBBbW1vbml1bSBDb21wb3VuZHMvY2hlbWlzdHJ5
PC9rZXl3b3JkPjxrZXl3b3JkPlN0ZXJlb2lzb21lcmlzbTwva2V5d29yZD48L2tleXdvcmRzPjxk
YXRlcz48eWVhcj4yMDE1PC95ZWFyPjxwdWItZGF0ZXM+PGRhdGU+SmFuIDI4PC9kYXRlPjwvcHVi
LWRhdGVzPjwvZGF0ZXM+PGlzYm4+MTUyMC02ODkwIChFbGVjdHJvbmljKSYjeEQ7MDAwOS0yNjY1
IChMaW5raW5nKTwvaXNibj48YWNjZXNzaW9uLW51bT4yNTMzNzg5NjwvYWNjZXNzaW9uLW51bT48
dXJscz48cmVsYXRlZC11cmxzPjx1cmw+aHR0cDovL3d3dy5uY2JpLm5sbS5uaWguZ292L3B1Ym1l
ZC8yNTMzNzg5NjwvdXJsPjwvcmVsYXRlZC11cmxzPjwvdXJscz48Y3VzdG9tMj40MzExNjU2PC9j
dXN0b20yPjxlbGVjdHJvbmljLXJlc291cmNlLW51bT4xMC4xMDIxL2NyNTAwMjc3YjwvZWxlY3Ry
b25pYy1yZXNvdXJjZS1udW0+PC9yZWNvcmQ+PC9DaXRlPjwvRW5kTm90ZT5=
</w:fldData>
          </w:fldChar>
        </w:r>
        <w:r w:rsidR="00C03167">
          <w:rPr>
            <w:lang w:val="en-US"/>
          </w:rPr>
          <w:instrText xml:space="preserve"> ADDIN EN.CITE.DATA </w:instrText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end"/>
        </w:r>
        <w:r w:rsidR="00C03167" w:rsidRPr="00CC3B9C">
          <w:rPr>
            <w:lang w:val="en-US"/>
          </w:rPr>
        </w:r>
        <w:r w:rsidR="00C03167" w:rsidRPr="00CC3B9C">
          <w:rPr>
            <w:lang w:val="en-US"/>
          </w:rPr>
          <w:fldChar w:fldCharType="separate"/>
        </w:r>
        <w:r w:rsidR="00C03167" w:rsidRPr="00CC3B9C">
          <w:rPr>
            <w:noProof/>
            <w:vertAlign w:val="superscript"/>
            <w:lang w:val="en-US"/>
          </w:rPr>
          <w:t>2</w:t>
        </w:r>
        <w:r w:rsidR="00C03167" w:rsidRPr="00CC3B9C">
          <w:rPr>
            <w:lang w:val="en-US"/>
          </w:rPr>
          <w:fldChar w:fldCharType="end"/>
        </w:r>
      </w:hyperlink>
      <w:r w:rsidR="00D32084">
        <w:rPr>
          <w:lang w:val="en-US"/>
        </w:rPr>
        <w:t xml:space="preserve"> </w:t>
      </w:r>
      <w:r w:rsidR="00022E14">
        <w:rPr>
          <w:lang w:val="en-US"/>
        </w:rPr>
        <w:t>Because of the specific</w:t>
      </w:r>
      <w:r>
        <w:rPr>
          <w:lang w:val="en-US"/>
        </w:rPr>
        <w:t xml:space="preserve"> </w:t>
      </w:r>
      <w:r w:rsidR="00E266DB">
        <w:rPr>
          <w:lang w:val="en-US"/>
        </w:rPr>
        <w:t>properties of fluorine</w:t>
      </w:r>
      <w:r w:rsidR="00022E14">
        <w:rPr>
          <w:lang w:val="en-US"/>
        </w:rPr>
        <w:t xml:space="preserve">, its introduction has a significant </w:t>
      </w:r>
      <w:r w:rsidR="009343ED">
        <w:rPr>
          <w:lang w:val="en-US"/>
        </w:rPr>
        <w:t>effect</w:t>
      </w:r>
      <w:r w:rsidR="00022E14">
        <w:rPr>
          <w:lang w:val="en-US"/>
        </w:rPr>
        <w:t xml:space="preserve"> on t</w:t>
      </w:r>
      <w:r w:rsidR="00E266DB">
        <w:rPr>
          <w:lang w:val="en-US"/>
        </w:rPr>
        <w:t>he</w:t>
      </w:r>
      <w:r w:rsidR="00022E14">
        <w:rPr>
          <w:lang w:val="en-US"/>
        </w:rPr>
        <w:t xml:space="preserve"> </w:t>
      </w:r>
      <w:r w:rsidR="00314CF5">
        <w:rPr>
          <w:lang w:val="en-US"/>
        </w:rPr>
        <w:t xml:space="preserve">chemical and biological </w:t>
      </w:r>
      <w:r w:rsidR="002C73FB">
        <w:rPr>
          <w:lang w:val="en-US"/>
        </w:rPr>
        <w:t>characteristics</w:t>
      </w:r>
      <w:r w:rsidR="00E266DB">
        <w:rPr>
          <w:lang w:val="en-US"/>
        </w:rPr>
        <w:t xml:space="preserve"> of the resulting molecules</w:t>
      </w:r>
      <w:r w:rsidR="003B0608">
        <w:rPr>
          <w:lang w:val="en-US"/>
        </w:rPr>
        <w:t>.</w:t>
      </w:r>
      <w:hyperlink w:anchor="_ENREF_19" w:tooltip="O'Hagan, 2008 #106" w:history="1">
        <w:r w:rsidR="00C03167">
          <w:rPr>
            <w:lang w:val="en-US"/>
          </w:rPr>
          <w:fldChar w:fldCharType="begin">
            <w:fldData xml:space="preserve">PEVuZE5vdGU+PENpdGU+PEF1dGhvcj5PJmFwb3M7SGFnYW48L0F1dGhvcj48WWVhcj4yMDA4PC9Z
ZWFyPjxSZWNOdW0+MTA2PC9SZWNOdW0+PERpc3BsYXlUZXh0PjxzdHlsZSBmYWNlPSJzdXBlcnNj
cmlwdCI+Mzwvc3R5bGU+PC9EaXNwbGF5VGV4dD48cmVjb3JkPjxyZWMtbnVtYmVyPjEwNjwvcmVj
LW51bWJlcj48Zm9yZWlnbi1rZXlzPjxrZXkgYXBwPSJFTiIgZGItaWQ9ImE1c3QyZnh6eWZ6dndq
ZWV0cm1wZHpwZXp2MGV6d3cwZmRzcCIgdGltZXN0YW1wPSIxNDQzMTY5NDAwIj4xMDY8L2tleT48
a2V5IGFwcD0iRU5XZWIiIGRiLWlkPSIiPjA8L2tleT48L2ZvcmVpZ24ta2V5cz48cmVmLXR5cGUg
bmFtZT0iSm91cm5hbCBBcnRpY2xlIj4xNzwvcmVmLXR5cGU+PGNvbnRyaWJ1dG9ycz48YXV0aG9y
cz48YXV0aG9yPk8mYXBvcztIYWdhbiwgRC48L2F1dGhvcj48L2F1dGhvcnM+PC9jb250cmlidXRv
cnM+PGF1dGgtYWRkcmVzcz5TY2hvb2wgb2YgQ2hlbWlzdHJ5IGFuZCBDZW50cmUgZm9yIEJpb21v
bGVjdWxhciBTY2llbmNlLCBVbml2ZXJzaXR5IG9mIFN0IEFuZHJld3MsIE5vcnRoIEhhdWdoLCBT
dCBBbmRyZXdzLCBVSyBLWTE2IDlTVC4gZG8xQHN0LWFuZHJld3MuYWMudWs8L2F1dGgtYWRkcmVz
cz48dGl0bGVzPjx0aXRsZT5VbmRlcnN0YW5kaW5nIG9yZ2Fub2ZsdW9yaW5lIGNoZW1pc3RyeS4g
QW4gaW50cm9kdWN0aW9uIHRvIHRoZSBDLUYgYm9uZDwvdGl0bGU+PHNlY29uZGFyeS10aXRsZT5D
aGVtLiBTb2MuIFJldi48L3NlY29uZGFyeS10aXRsZT48YWx0LXRpdGxlPkNoZW1pY2FsIFNvY2ll
dHkgcmV2aWV3czwvYWx0LXRpdGxlPjwvdGl0bGVzPjxwZXJpb2RpY2FsPjxmdWxsLXRpdGxlPkNo
ZW0uIFNvYy4gUmV2LjwvZnVsbC10aXRsZT48L3BlcmlvZGljYWw+PGFsdC1wZXJpb2RpY2FsPjxm
dWxsLXRpdGxlPkNoZW1pY2FsIFNvY2lldHkgUmV2aWV3czwvZnVsbC10aXRsZT48L2FsdC1wZXJp
b2RpY2FsPjxwYWdlcz4zMDgtMTk8L3BhZ2VzPjx2b2x1bWU+Mzc8L3ZvbHVtZT48bnVtYmVyPjI8
L251bWJlcj48c2VjdGlvbj4zMDg8L3NlY3Rpb24+PGtleXdvcmRzPjxrZXl3b3JkPkNhcmJvbi8q
Y2hlbWlzdHJ5PC9rZXl3b3JkPjxrZXl3b3JkPkNyeXN0YWxsb2dyYXBoeSwgWC1SYXk8L2tleXdv
cmQ+PGtleXdvcmQ+Rmx1b3JpbmUvKmNoZW1pc3RyeTwva2V5d29yZD48a2V5d29yZD5IeWRyb2Nh
cmJvbnMsIEZsdW9yaW5hdGVkLypjaGVtaXN0cnk8L2tleXdvcmQ+PGtleXdvcmQ+TW9kZWxzLCBN
b2xlY3VsYXI8L2tleXdvcmQ+PGtleXdvcmQ+TW9sZWN1bGFyIFN0cnVjdHVyZTwva2V5d29yZD48
a2V5d29yZD5TdGF0aWMgRWxlY3RyaWNpdHk8L2tleXdvcmQ+PGtleXdvcmQ+U3RlcmVvaXNvbWVy
aXNtPC9rZXl3b3JkPjwva2V5d29yZHM+PGRhdGVzPjx5ZWFyPjIwMDg8L3llYXI+PHB1Yi1kYXRl
cz48ZGF0ZT5GZWI8L2RhdGU+PC9wdWItZGF0ZXM+PC9kYXRlcz48aXNibj4wMzA2LTAwMTIgKFBy
aW50KSYjeEQ7MDMwNi0wMDEyIChMaW5raW5nKTwvaXNibj48YWNjZXNzaW9uLW51bT4xODE5NzM0
NzwvYWNjZXNzaW9uLW51bT48dXJscz48cmVsYXRlZC11cmxzPjx1cmw+aHR0cDovL3d3dy5uY2Jp
Lm5sbS5uaWguZ292L3B1Ym1lZC8xODE5NzM0NzwvdXJsPjwvcmVsYXRlZC11cmxzPjwvdXJscz48
ZWxlY3Ryb25pYy1yZXNvdXJjZS1udW0+MTAuMTAzOS9iNzExODQ0YTwvZWxlY3Ryb25pYy1yZXNv
dXJjZS1udW0+PC9yZWNvcmQ+PC9DaXRlPjxDaXRlPjxBdXRob3I+U21hcnQ8L0F1dGhvcj48WWVh
cj4yMDAxPC9ZZWFyPjxSZWNOdW0+MTA3PC9SZWNOdW0+PHJlY29yZD48cmVjLW51bWJlcj4xMDc8
L3JlYy1udW1iZXI+PGZvcmVpZ24ta2V5cz48a2V5IGFwcD0iRU4iIGRiLWlkPSJhNXN0MmZ4enlm
enZ3amVldHJtcGR6cGV6djBlend3MGZkc3AiIHRpbWVzdGFtcD0iMTQ0MzE2OTQzMiI+MTA3PC9r
ZXk+PGtleSBhcHA9IkVOV2ViIiBkYi1pZD0iIj4wPC9rZXk+PC9mb3JlaWduLWtleXM+PHJlZi10
eXBlIG5hbWU9IkpvdXJuYWwgQXJ0aWNsZSI+MTc8L3JlZi10eXBlPjxjb250cmlidXRvcnM+PGF1
dGhvcnM+PGF1dGhvcj5TbWFydCwgQnJ1Y2UgRTwvYXV0aG9yPjwvYXV0aG9ycz48L2NvbnRyaWJ1
dG9ycz48dGl0bGVzPjx0aXRsZT5GbHVvcmluZSBzdWJzdGl0dWVudCBlZmZlY3RzIChvbiBiaW9h
Y3Rpdml0eSk8L3RpdGxlPjxzZWNvbmRhcnktdGl0bGU+Si4gRmx1b3JpbmUgQ2hlbS48L3NlY29u
ZGFyeS10aXRsZT48L3RpdGxlcz48cGVyaW9kaWNhbD48ZnVsbC10aXRsZT5KLiBGbHVvcmluZSBD
aGVtLjwvZnVsbC10aXRsZT48L3BlcmlvZGljYWw+PHBhZ2VzPjMtMTE8L3BhZ2VzPjx2b2x1bWU+
MTA5PC92b2x1bWU+PHNlY3Rpb24+Mzwvc2VjdGlvbj48ZGF0ZXM+PHllYXI+MjAwMTwveWVhcj48
L2RhdGVzPjx1cmxzPjwvdXJscz48L3JlY29yZD48L0NpdGU+PC9FbmROb3RlPn==
</w:fldData>
          </w:fldChar>
        </w:r>
        <w:r w:rsidR="00C03167">
          <w:rPr>
            <w:lang w:val="en-US"/>
          </w:rPr>
          <w:instrText xml:space="preserve"> ADDIN EN.CITE </w:instrText>
        </w:r>
        <w:r w:rsidR="00C03167">
          <w:rPr>
            <w:lang w:val="en-US"/>
          </w:rPr>
          <w:fldChar w:fldCharType="begin">
            <w:fldData xml:space="preserve">PEVuZE5vdGU+PENpdGU+PEF1dGhvcj5PJmFwb3M7SGFnYW48L0F1dGhvcj48WWVhcj4yMDA4PC9Z
ZWFyPjxSZWNOdW0+MTA2PC9SZWNOdW0+PERpc3BsYXlUZXh0PjxzdHlsZSBmYWNlPSJzdXBlcnNj
cmlwdCI+Mzwvc3R5bGU+PC9EaXNwbGF5VGV4dD48cmVjb3JkPjxyZWMtbnVtYmVyPjEwNjwvcmVj
LW51bWJlcj48Zm9yZWlnbi1rZXlzPjxrZXkgYXBwPSJFTiIgZGItaWQ9ImE1c3QyZnh6eWZ6dndq
ZWV0cm1wZHpwZXp2MGV6d3cwZmRzcCIgdGltZXN0YW1wPSIxNDQzMTY5NDAwIj4xMDY8L2tleT48
a2V5IGFwcD0iRU5XZWIiIGRiLWlkPSIiPjA8L2tleT48L2ZvcmVpZ24ta2V5cz48cmVmLXR5cGUg
bmFtZT0iSm91cm5hbCBBcnRpY2xlIj4xNzwvcmVmLXR5cGU+PGNvbnRyaWJ1dG9ycz48YXV0aG9y
cz48YXV0aG9yPk8mYXBvcztIYWdhbiwgRC48L2F1dGhvcj48L2F1dGhvcnM+PC9jb250cmlidXRv
cnM+PGF1dGgtYWRkcmVzcz5TY2hvb2wgb2YgQ2hlbWlzdHJ5IGFuZCBDZW50cmUgZm9yIEJpb21v
bGVjdWxhciBTY2llbmNlLCBVbml2ZXJzaXR5IG9mIFN0IEFuZHJld3MsIE5vcnRoIEhhdWdoLCBT
dCBBbmRyZXdzLCBVSyBLWTE2IDlTVC4gZG8xQHN0LWFuZHJld3MuYWMudWs8L2F1dGgtYWRkcmVz
cz48dGl0bGVzPjx0aXRsZT5VbmRlcnN0YW5kaW5nIG9yZ2Fub2ZsdW9yaW5lIGNoZW1pc3RyeS4g
QW4gaW50cm9kdWN0aW9uIHRvIHRoZSBDLUYgYm9uZDwvdGl0bGU+PHNlY29uZGFyeS10aXRsZT5D
aGVtLiBTb2MuIFJldi48L3NlY29uZGFyeS10aXRsZT48YWx0LXRpdGxlPkNoZW1pY2FsIFNvY2ll
dHkgcmV2aWV3czwvYWx0LXRpdGxlPjwvdGl0bGVzPjxwZXJpb2RpY2FsPjxmdWxsLXRpdGxlPkNo
ZW0uIFNvYy4gUmV2LjwvZnVsbC10aXRsZT48L3BlcmlvZGljYWw+PGFsdC1wZXJpb2RpY2FsPjxm
dWxsLXRpdGxlPkNoZW1pY2FsIFNvY2lldHkgUmV2aWV3czwvZnVsbC10aXRsZT48L2FsdC1wZXJp
b2RpY2FsPjxwYWdlcz4zMDgtMTk8L3BhZ2VzPjx2b2x1bWU+Mzc8L3ZvbHVtZT48bnVtYmVyPjI8
L251bWJlcj48c2VjdGlvbj4zMDg8L3NlY3Rpb24+PGtleXdvcmRzPjxrZXl3b3JkPkNhcmJvbi8q
Y2hlbWlzdHJ5PC9rZXl3b3JkPjxrZXl3b3JkPkNyeXN0YWxsb2dyYXBoeSwgWC1SYXk8L2tleXdv
cmQ+PGtleXdvcmQ+Rmx1b3JpbmUvKmNoZW1pc3RyeTwva2V5d29yZD48a2V5d29yZD5IeWRyb2Nh
cmJvbnMsIEZsdW9yaW5hdGVkLypjaGVtaXN0cnk8L2tleXdvcmQ+PGtleXdvcmQ+TW9kZWxzLCBN
b2xlY3VsYXI8L2tleXdvcmQ+PGtleXdvcmQ+TW9sZWN1bGFyIFN0cnVjdHVyZTwva2V5d29yZD48
a2V5d29yZD5TdGF0aWMgRWxlY3RyaWNpdHk8L2tleXdvcmQ+PGtleXdvcmQ+U3RlcmVvaXNvbWVy
aXNtPC9rZXl3b3JkPjwva2V5d29yZHM+PGRhdGVzPjx5ZWFyPjIwMDg8L3llYXI+PHB1Yi1kYXRl
cz48ZGF0ZT5GZWI8L2RhdGU+PC9wdWItZGF0ZXM+PC9kYXRlcz48aXNibj4wMzA2LTAwMTIgKFBy
aW50KSYjeEQ7MDMwNi0wMDEyIChMaW5raW5nKTwvaXNibj48YWNjZXNzaW9uLW51bT4xODE5NzM0
NzwvYWNjZXNzaW9uLW51bT48dXJscz48cmVsYXRlZC11cmxzPjx1cmw+aHR0cDovL3d3dy5uY2Jp
Lm5sbS5uaWguZ292L3B1Ym1lZC8xODE5NzM0NzwvdXJsPjwvcmVsYXRlZC11cmxzPjwvdXJscz48
ZWxlY3Ryb25pYy1yZXNvdXJjZS1udW0+MTAuMTAzOS9iNzExODQ0YTwvZWxlY3Ryb25pYy1yZXNv
dXJjZS1udW0+PC9yZWNvcmQ+PC9DaXRlPjxDaXRlPjxBdXRob3I+U21hcnQ8L0F1dGhvcj48WWVh
cj4yMDAxPC9ZZWFyPjxSZWNOdW0+MTA3PC9SZWNOdW0+PHJlY29yZD48cmVjLW51bWJlcj4xMDc8
L3JlYy1udW1iZXI+PGZvcmVpZ24ta2V5cz48a2V5IGFwcD0iRU4iIGRiLWlkPSJhNXN0MmZ4enlm
enZ3amVldHJtcGR6cGV6djBlend3MGZkc3AiIHRpbWVzdGFtcD0iMTQ0MzE2OTQzMiI+MTA3PC9r
ZXk+PGtleSBhcHA9IkVOV2ViIiBkYi1pZD0iIj4wPC9rZXk+PC9mb3JlaWduLWtleXM+PHJlZi10
eXBlIG5hbWU9IkpvdXJuYWwgQXJ0aWNsZSI+MTc8L3JlZi10eXBlPjxjb250cmlidXRvcnM+PGF1
dGhvcnM+PGF1dGhvcj5TbWFydCwgQnJ1Y2UgRTwvYXV0aG9yPjwvYXV0aG9ycz48L2NvbnRyaWJ1
dG9ycz48dGl0bGVzPjx0aXRsZT5GbHVvcmluZSBzdWJzdGl0dWVudCBlZmZlY3RzIChvbiBiaW9h
Y3Rpdml0eSk8L3RpdGxlPjxzZWNvbmRhcnktdGl0bGU+Si4gRmx1b3JpbmUgQ2hlbS48L3NlY29u
ZGFyeS10aXRsZT48L3RpdGxlcz48cGVyaW9kaWNhbD48ZnVsbC10aXRsZT5KLiBGbHVvcmluZSBD
aGVtLjwvZnVsbC10aXRsZT48L3BlcmlvZGljYWw+PHBhZ2VzPjMtMTE8L3BhZ2VzPjx2b2x1bWU+
MTA5PC92b2x1bWU+PHNlY3Rpb24+Mzwvc2VjdGlvbj48ZGF0ZXM+PHllYXI+MjAwMTwveWVhcj48
L2RhdGVzPjx1cmxzPjwvdXJscz48L3JlY29yZD48L0NpdGU+PC9FbmROb3RlPn==
</w:fldData>
          </w:fldChar>
        </w:r>
        <w:r w:rsidR="00C03167">
          <w:rPr>
            <w:lang w:val="en-US"/>
          </w:rPr>
          <w:instrText xml:space="preserve"> ADDIN EN.CITE.DATA </w:instrText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end"/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separate"/>
        </w:r>
        <w:r w:rsidR="00C03167" w:rsidRPr="00EC7B27">
          <w:rPr>
            <w:noProof/>
            <w:vertAlign w:val="superscript"/>
            <w:lang w:val="en-US"/>
          </w:rPr>
          <w:t>3</w:t>
        </w:r>
        <w:r w:rsidR="00C03167">
          <w:rPr>
            <w:lang w:val="en-US"/>
          </w:rPr>
          <w:fldChar w:fldCharType="end"/>
        </w:r>
      </w:hyperlink>
      <w:r w:rsidR="003B0608">
        <w:rPr>
          <w:lang w:val="en-US"/>
        </w:rPr>
        <w:t xml:space="preserve"> Sin</w:t>
      </w:r>
      <w:r w:rsidR="005E6F5B">
        <w:rPr>
          <w:lang w:val="en-US"/>
        </w:rPr>
        <w:t>c</w:t>
      </w:r>
      <w:r w:rsidR="003B0608">
        <w:rPr>
          <w:lang w:val="en-US"/>
        </w:rPr>
        <w:t>e fluorine is the most electronegative element</w:t>
      </w:r>
      <w:r w:rsidR="005E6F5B">
        <w:rPr>
          <w:lang w:val="en-US"/>
        </w:rPr>
        <w:t>, the C-F bond is highly polarized, resulting in a very strong bond</w:t>
      </w:r>
      <w:r w:rsidR="00AC062C">
        <w:rPr>
          <w:lang w:val="en-US"/>
        </w:rPr>
        <w:t xml:space="preserve"> </w:t>
      </w:r>
      <w:r w:rsidR="00497F81">
        <w:rPr>
          <w:lang w:val="en-US"/>
        </w:rPr>
        <w:t xml:space="preserve">and </w:t>
      </w:r>
      <w:r w:rsidR="00E266DB">
        <w:rPr>
          <w:lang w:val="en-US"/>
        </w:rPr>
        <w:t>an improvement</w:t>
      </w:r>
      <w:r w:rsidR="00AC062C">
        <w:rPr>
          <w:lang w:val="en-US"/>
        </w:rPr>
        <w:t xml:space="preserve"> of </w:t>
      </w:r>
      <w:r w:rsidR="00E64E95">
        <w:rPr>
          <w:lang w:val="en-US"/>
        </w:rPr>
        <w:t xml:space="preserve">the </w:t>
      </w:r>
      <w:r w:rsidR="002C73FB">
        <w:rPr>
          <w:lang w:val="en-US"/>
        </w:rPr>
        <w:t xml:space="preserve">overall </w:t>
      </w:r>
      <w:r w:rsidR="00AC062C">
        <w:rPr>
          <w:lang w:val="en-US"/>
        </w:rPr>
        <w:t>metabolic stability</w:t>
      </w:r>
      <w:r w:rsidR="00497F81">
        <w:rPr>
          <w:lang w:val="en-US"/>
        </w:rPr>
        <w:t xml:space="preserve"> of the corresponding compound</w:t>
      </w:r>
      <w:r w:rsidR="002C73FB">
        <w:rPr>
          <w:lang w:val="en-US"/>
        </w:rPr>
        <w:t>s</w:t>
      </w:r>
      <w:r w:rsidR="005E6F5B">
        <w:rPr>
          <w:lang w:val="en-US"/>
        </w:rPr>
        <w:t xml:space="preserve">. </w:t>
      </w:r>
      <w:r w:rsidR="00314CF5" w:rsidRPr="00314CF5">
        <w:rPr>
          <w:lang w:val="en-US"/>
        </w:rPr>
        <w:t>Another result of the hig</w:t>
      </w:r>
      <w:r w:rsidR="002C73FB">
        <w:rPr>
          <w:lang w:val="en-US"/>
        </w:rPr>
        <w:t>h electronegativity of fluorine</w:t>
      </w:r>
      <w:r w:rsidR="00314CF5" w:rsidRPr="00314CF5">
        <w:rPr>
          <w:lang w:val="en-US"/>
        </w:rPr>
        <w:t xml:space="preserve"> </w:t>
      </w:r>
      <w:r w:rsidR="00E266DB">
        <w:rPr>
          <w:lang w:val="en-US"/>
        </w:rPr>
        <w:t>involves</w:t>
      </w:r>
      <w:r w:rsidR="00314CF5" w:rsidRPr="00314CF5">
        <w:rPr>
          <w:lang w:val="en-US"/>
        </w:rPr>
        <w:t xml:space="preserve"> its pronounced effect on the acidity </w:t>
      </w:r>
      <w:r w:rsidR="009A10AF">
        <w:rPr>
          <w:lang w:val="en-US"/>
        </w:rPr>
        <w:t xml:space="preserve">and basicity </w:t>
      </w:r>
      <w:r w:rsidR="00314CF5" w:rsidRPr="00314CF5">
        <w:rPr>
          <w:lang w:val="en-US"/>
        </w:rPr>
        <w:t>of proximal functional groups</w:t>
      </w:r>
      <w:r w:rsidR="00314CF5">
        <w:rPr>
          <w:lang w:val="en-US"/>
        </w:rPr>
        <w:t xml:space="preserve">. </w:t>
      </w:r>
      <w:r w:rsidR="009A10AF">
        <w:rPr>
          <w:lang w:val="en-US"/>
        </w:rPr>
        <w:t xml:space="preserve">Especially the influence of fluorine atoms on the basicity of nitrogen atoms plays a pivotal role in medicinal chemistry. </w:t>
      </w:r>
      <w:r w:rsidR="00314CF5">
        <w:rPr>
          <w:lang w:val="en-US"/>
        </w:rPr>
        <w:t xml:space="preserve">Furthermore, a reduction in acidity </w:t>
      </w:r>
      <w:r w:rsidR="00C75AE0">
        <w:rPr>
          <w:lang w:val="en-US"/>
        </w:rPr>
        <w:t xml:space="preserve">and </w:t>
      </w:r>
      <w:r w:rsidR="000564E2">
        <w:rPr>
          <w:color w:val="FF0000"/>
          <w:lang w:val="en-US"/>
        </w:rPr>
        <w:t>(mostly)</w:t>
      </w:r>
      <w:r w:rsidR="000564E2" w:rsidRPr="000564E2">
        <w:rPr>
          <w:lang w:val="en-US"/>
        </w:rPr>
        <w:t xml:space="preserve"> an</w:t>
      </w:r>
      <w:r w:rsidR="00C75AE0" w:rsidRPr="000564E2">
        <w:rPr>
          <w:lang w:val="en-US"/>
        </w:rPr>
        <w:t xml:space="preserve"> </w:t>
      </w:r>
      <w:r w:rsidR="00E266DB">
        <w:rPr>
          <w:lang w:val="en-US"/>
        </w:rPr>
        <w:t>increase in</w:t>
      </w:r>
      <w:r w:rsidR="00314CF5">
        <w:rPr>
          <w:lang w:val="en-US"/>
        </w:rPr>
        <w:t xml:space="preserve"> lipophilicity</w:t>
      </w:r>
      <w:r w:rsidR="002C73FB">
        <w:rPr>
          <w:lang w:val="en-US"/>
        </w:rPr>
        <w:t>,</w:t>
      </w:r>
      <w:r w:rsidR="00314CF5">
        <w:rPr>
          <w:lang w:val="en-US"/>
        </w:rPr>
        <w:t xml:space="preserve"> </w:t>
      </w:r>
      <w:r w:rsidR="00E266DB">
        <w:rPr>
          <w:lang w:val="en-US"/>
        </w:rPr>
        <w:t>due to the presence of fluorine</w:t>
      </w:r>
      <w:r w:rsidR="002C73FB">
        <w:rPr>
          <w:lang w:val="en-US"/>
        </w:rPr>
        <w:t>,</w:t>
      </w:r>
      <w:r w:rsidR="00E266DB">
        <w:rPr>
          <w:lang w:val="en-US"/>
        </w:rPr>
        <w:t xml:space="preserve"> usually </w:t>
      </w:r>
      <w:r w:rsidR="00314CF5">
        <w:rPr>
          <w:lang w:val="en-US"/>
        </w:rPr>
        <w:t>provide a higher bioavailability</w:t>
      </w:r>
      <w:r w:rsidR="002C73FB">
        <w:rPr>
          <w:lang w:val="en-US"/>
        </w:rPr>
        <w:t xml:space="preserve"> to these compounds</w:t>
      </w:r>
      <w:r w:rsidR="00314CF5">
        <w:rPr>
          <w:lang w:val="en-US"/>
        </w:rPr>
        <w:t>.</w:t>
      </w:r>
      <w:hyperlink w:anchor="_ENREF_21" w:tooltip="Morgenthaler, 2007 #108" w:history="1">
        <w:r w:rsidR="00C03167">
          <w:rPr>
            <w:lang w:val="en-US"/>
          </w:rPr>
          <w:fldChar w:fldCharType="begin">
            <w:fldData xml:space="preserve">PEVuZE5vdGU+PENpdGU+PEF1dGhvcj5Nb3JnZW50aGFsZXI8L0F1dGhvcj48WWVhcj4yMDA3PC9Z
ZWFyPjxSZWNOdW0+MTA4PC9SZWNOdW0+PERpc3BsYXlUZXh0PjxzdHlsZSBmYWNlPSJzdXBlcnNj
cmlwdCI+NDwvc3R5bGU+PC9EaXNwbGF5VGV4dD48cmVjb3JkPjxyZWMtbnVtYmVyPjEwODwvcmVj
LW51bWJlcj48Zm9yZWlnbi1rZXlzPjxrZXkgYXBwPSJFTiIgZGItaWQ9ImE1c3QyZnh6eWZ6dndq
ZWV0cm1wZHpwZXp2MGV6d3cwZmRzcCIgdGltZXN0YW1wPSIxNDQzMTcwMzc4Ij4xMDg8L2tleT48
L2ZvcmVpZ24ta2V5cz48cmVmLXR5cGUgbmFtZT0iSm91cm5hbCBBcnRpY2xlIj4xNzwvcmVmLXR5
cGU+PGNvbnRyaWJ1dG9ycz48YXV0aG9ycz48YXV0aG9yPk1vcmdlbnRoYWxlciwgTWFydGluPC9h
dXRob3I+PGF1dGhvcj5TY2h3ZWl6ZXIsIEVsaWFuZTwvYXV0aG9yPjxhdXRob3I+SG9mZm1hbm7i
gJBSw7ZkZXIsIEFuamE8L2F1dGhvcj48YXV0aG9yPkJlbmluaSwgRmF1c3RhPC9hdXRob3I+PGF1
dGhvcj5NYXJ0aW4sIFJhaW5lciBFPC9hdXRob3I+PGF1dGhvcj5KYWVzY2hrZSwgR2Vvcmc8L2F1
dGhvcj48YXV0aG9yPldhZ25lciwgQmrDtnJuPC9hdXRob3I+PGF1dGhvcj5GaXNjaGVyLCBIb2xn
ZXI8L2F1dGhvcj48YXV0aG9yPkJlbmRlbHMsIFN0ZWZhbmllPC9hdXRob3I+PGF1dGhvcj5aaW1t
ZXJsaSwgRGFuaWVsPC9hdXRob3I+PC9hdXRob3JzPjwvY29udHJpYnV0b3JzPjx0aXRsZXM+PHRp
dGxlPlByZWRpY3RpbmcgYW5kIHR1bmluZyBwaHlzaWNvY2hlbWljYWwgcHJvcGVydGllcyBpbiBs
ZWFkIG9wdGltaXphdGlvbjogYW1pbmUgYmFzaWNpdGllczwvdGl0bGU+PHNlY29uZGFyeS10aXRs
ZT5DaGVtTWVkQ2hlbTwvc2Vjb25kYXJ5LXRpdGxlPjwvdGl0bGVzPjxwZXJpb2RpY2FsPjxmdWxs
LXRpdGxlPkNoZW1NZWRDaGVtPC9mdWxsLXRpdGxlPjwvcGVyaW9kaWNhbD48cGFnZXM+MTEwMC0x
MTE1PC9wYWdlcz48dm9sdW1lPjI8L3ZvbHVtZT48bnVtYmVyPjg8L251bWJlcj48c2VjdGlvbj4x
MTAwPC9zZWN0aW9uPjxkYXRlcz48eWVhcj4yMDA3PC95ZWFyPjwvZGF0ZXM+PGlzYm4+MTg2MC03
MTg3PC9pc2JuPjx1cmxzPjwvdXJscz48L3JlY29yZD48L0NpdGU+PENpdGU+PEF1dGhvcj52YW4g
TmllbDwvQXV0aG9yPjxZZWFyPjE5OTk8L1llYXI+PFJlY051bT4xMDk8L1JlY051bT48cmVjb3Jk
PjxyZWMtbnVtYmVyPjEwOTwvcmVjLW51bWJlcj48Zm9yZWlnbi1rZXlzPjxrZXkgYXBwPSJFTiIg
ZGItaWQ9ImE1c3QyZnh6eWZ6dndqZWV0cm1wZHpwZXp2MGV6d3cwZmRzcCIgdGltZXN0YW1wPSIx
NDQzMTcwNDAxIj4xMDk8L2tleT48a2V5IGFwcD0iRU5XZWIiIGRiLWlkPSIiPjA8L2tleT48L2Zv
cmVpZ24ta2V5cz48cmVmLXR5cGUgbmFtZT0iSm91cm5hbCBBcnRpY2xlIj4xNzwvcmVmLXR5cGU+
PGNvbnRyaWJ1dG9ycz48YXV0aG9ycz48YXV0aG9yPnZhbiBOaWVsLCBNIEI8L2F1dGhvcj48YXV0
aG9yPkNvbGlucywgSTwvYXV0aG9yPjxhdXRob3I+QmVlciwgTSBTPC9hdXRob3I+PGF1dGhvcj5C
cm91Z2h0b24sIEggQjwvYXV0aG9yPjxhdXRob3I+Q2hlbmcsIFMgSyBGPC9hdXRob3I+PGF1dGhv
cj5Hb29kYWNyZSwgUyBDPC9hdXRob3I+PGF1dGhvcj5IZWFsZCwgQTwvYXV0aG9yPjxhdXRob3I+
TG9ja2VyLCBLIEw8L2F1dGhvcj48YXV0aG9yPk1hY2xlb2QsIEEgTTwvYXV0aG9yPjxhdXRob3I+
TW9ycmlzb24sIEQ8L2F1dGhvcj48YXV0aG9yPk1veWVzLCBDIFI8L2F1dGhvcj48YXV0aG9yPkNv
bm5vciwgRCBPPC9hdXRob3I+PGF1dGhvcj5QaWtlLCBBPC9hdXRob3I+PGF1dGhvcj5Sb3dsZXks
IE08L2F1dGhvcj48YXV0aG9yPlJ1c3NlbGwsIE0gRyBOPC9hdXRob3I+PGF1dGhvcj5Tb2hhbCwg
YjwvYXV0aG9yPjxhdXRob3I+U3RhbnRvbiwgSiBBPC9hdXRob3I+PGF1dGhvcj5UaG9tYXMsIFM8
L2F1dGhvcj48YXV0aG9yPlZlcnJpZXIsIEg8L2F1dGhvcj48YXV0aG9yPldhdHQsIEEgUDwvYXV0
aG9yPjxhdXRob3I+Q2FzdHJvLCBKIEwgPC9hdXRob3I+PC9hdXRob3JzPjwvY29udHJpYnV0b3Jz
Pjx0aXRsZXM+PHNlY29uZGFyeS10aXRsZT5KLiBNZWQuIENoZW0uPC9zZWNvbmRhcnktdGl0bGU+
PC90aXRsZXM+PHBlcmlvZGljYWw+PGZ1bGwtdGl0bGU+Si4gTWVkLiBDaGVtLjwvZnVsbC10aXRs
ZT48L3BlcmlvZGljYWw+PHBhZ2VzPjIwODctMjEwNDwvcGFnZXM+PHZvbHVtZT40Mjwvdm9sdW1l
PjxzZWN0aW9uPjIwODc8L3NlY3Rpb24+PGRhdGVzPjx5ZWFyPjE5OTk8L3llYXI+PC9kYXRlcz48
dXJscz48L3VybHM+PC9yZWNvcmQ+PC9DaXRlPjwvRW5kTm90ZT5=
</w:fldData>
          </w:fldChar>
        </w:r>
        <w:r w:rsidR="00C03167">
          <w:rPr>
            <w:lang w:val="en-US"/>
          </w:rPr>
          <w:instrText xml:space="preserve"> ADDIN EN.CITE </w:instrText>
        </w:r>
        <w:r w:rsidR="00C03167">
          <w:rPr>
            <w:lang w:val="en-US"/>
          </w:rPr>
          <w:fldChar w:fldCharType="begin">
            <w:fldData xml:space="preserve">PEVuZE5vdGU+PENpdGU+PEF1dGhvcj5Nb3JnZW50aGFsZXI8L0F1dGhvcj48WWVhcj4yMDA3PC9Z
ZWFyPjxSZWNOdW0+MTA4PC9SZWNOdW0+PERpc3BsYXlUZXh0PjxzdHlsZSBmYWNlPSJzdXBlcnNj
cmlwdCI+NDwvc3R5bGU+PC9EaXNwbGF5VGV4dD48cmVjb3JkPjxyZWMtbnVtYmVyPjEwODwvcmVj
LW51bWJlcj48Zm9yZWlnbi1rZXlzPjxrZXkgYXBwPSJFTiIgZGItaWQ9ImE1c3QyZnh6eWZ6dndq
ZWV0cm1wZHpwZXp2MGV6d3cwZmRzcCIgdGltZXN0YW1wPSIxNDQzMTcwMzc4Ij4xMDg8L2tleT48
L2ZvcmVpZ24ta2V5cz48cmVmLXR5cGUgbmFtZT0iSm91cm5hbCBBcnRpY2xlIj4xNzwvcmVmLXR5
cGU+PGNvbnRyaWJ1dG9ycz48YXV0aG9ycz48YXV0aG9yPk1vcmdlbnRoYWxlciwgTWFydGluPC9h
dXRob3I+PGF1dGhvcj5TY2h3ZWl6ZXIsIEVsaWFuZTwvYXV0aG9yPjxhdXRob3I+SG9mZm1hbm7i
gJBSw7ZkZXIsIEFuamE8L2F1dGhvcj48YXV0aG9yPkJlbmluaSwgRmF1c3RhPC9hdXRob3I+PGF1
dGhvcj5NYXJ0aW4sIFJhaW5lciBFPC9hdXRob3I+PGF1dGhvcj5KYWVzY2hrZSwgR2Vvcmc8L2F1
dGhvcj48YXV0aG9yPldhZ25lciwgQmrDtnJuPC9hdXRob3I+PGF1dGhvcj5GaXNjaGVyLCBIb2xn
ZXI8L2F1dGhvcj48YXV0aG9yPkJlbmRlbHMsIFN0ZWZhbmllPC9hdXRob3I+PGF1dGhvcj5aaW1t
ZXJsaSwgRGFuaWVsPC9hdXRob3I+PC9hdXRob3JzPjwvY29udHJpYnV0b3JzPjx0aXRsZXM+PHRp
dGxlPlByZWRpY3RpbmcgYW5kIHR1bmluZyBwaHlzaWNvY2hlbWljYWwgcHJvcGVydGllcyBpbiBs
ZWFkIG9wdGltaXphdGlvbjogYW1pbmUgYmFzaWNpdGllczwvdGl0bGU+PHNlY29uZGFyeS10aXRs
ZT5DaGVtTWVkQ2hlbTwvc2Vjb25kYXJ5LXRpdGxlPjwvdGl0bGVzPjxwZXJpb2RpY2FsPjxmdWxs
LXRpdGxlPkNoZW1NZWRDaGVtPC9mdWxsLXRpdGxlPjwvcGVyaW9kaWNhbD48cGFnZXM+MTEwMC0x
MTE1PC9wYWdlcz48dm9sdW1lPjI8L3ZvbHVtZT48bnVtYmVyPjg8L251bWJlcj48c2VjdGlvbj4x
MTAwPC9zZWN0aW9uPjxkYXRlcz48eWVhcj4yMDA3PC95ZWFyPjwvZGF0ZXM+PGlzYm4+MTg2MC03
MTg3PC9pc2JuPjx1cmxzPjwvdXJscz48L3JlY29yZD48L0NpdGU+PENpdGU+PEF1dGhvcj52YW4g
TmllbDwvQXV0aG9yPjxZZWFyPjE5OTk8L1llYXI+PFJlY051bT4xMDk8L1JlY051bT48cmVjb3Jk
PjxyZWMtbnVtYmVyPjEwOTwvcmVjLW51bWJlcj48Zm9yZWlnbi1rZXlzPjxrZXkgYXBwPSJFTiIg
ZGItaWQ9ImE1c3QyZnh6eWZ6dndqZWV0cm1wZHpwZXp2MGV6d3cwZmRzcCIgdGltZXN0YW1wPSIx
NDQzMTcwNDAxIj4xMDk8L2tleT48a2V5IGFwcD0iRU5XZWIiIGRiLWlkPSIiPjA8L2tleT48L2Zv
cmVpZ24ta2V5cz48cmVmLXR5cGUgbmFtZT0iSm91cm5hbCBBcnRpY2xlIj4xNzwvcmVmLXR5cGU+
PGNvbnRyaWJ1dG9ycz48YXV0aG9ycz48YXV0aG9yPnZhbiBOaWVsLCBNIEI8L2F1dGhvcj48YXV0
aG9yPkNvbGlucywgSTwvYXV0aG9yPjxhdXRob3I+QmVlciwgTSBTPC9hdXRob3I+PGF1dGhvcj5C
cm91Z2h0b24sIEggQjwvYXV0aG9yPjxhdXRob3I+Q2hlbmcsIFMgSyBGPC9hdXRob3I+PGF1dGhv
cj5Hb29kYWNyZSwgUyBDPC9hdXRob3I+PGF1dGhvcj5IZWFsZCwgQTwvYXV0aG9yPjxhdXRob3I+
TG9ja2VyLCBLIEw8L2F1dGhvcj48YXV0aG9yPk1hY2xlb2QsIEEgTTwvYXV0aG9yPjxhdXRob3I+
TW9ycmlzb24sIEQ8L2F1dGhvcj48YXV0aG9yPk1veWVzLCBDIFI8L2F1dGhvcj48YXV0aG9yPkNv
bm5vciwgRCBPPC9hdXRob3I+PGF1dGhvcj5QaWtlLCBBPC9hdXRob3I+PGF1dGhvcj5Sb3dsZXks
IE08L2F1dGhvcj48YXV0aG9yPlJ1c3NlbGwsIE0gRyBOPC9hdXRob3I+PGF1dGhvcj5Tb2hhbCwg
YjwvYXV0aG9yPjxhdXRob3I+U3RhbnRvbiwgSiBBPC9hdXRob3I+PGF1dGhvcj5UaG9tYXMsIFM8
L2F1dGhvcj48YXV0aG9yPlZlcnJpZXIsIEg8L2F1dGhvcj48YXV0aG9yPldhdHQsIEEgUDwvYXV0
aG9yPjxhdXRob3I+Q2FzdHJvLCBKIEwgPC9hdXRob3I+PC9hdXRob3JzPjwvY29udHJpYnV0b3Jz
Pjx0aXRsZXM+PHNlY29uZGFyeS10aXRsZT5KLiBNZWQuIENoZW0uPC9zZWNvbmRhcnktdGl0bGU+
PC90aXRsZXM+PHBlcmlvZGljYWw+PGZ1bGwtdGl0bGU+Si4gTWVkLiBDaGVtLjwvZnVsbC10aXRs
ZT48L3BlcmlvZGljYWw+PHBhZ2VzPjIwODctMjEwNDwvcGFnZXM+PHZvbHVtZT40Mjwvdm9sdW1l
PjxzZWN0aW9uPjIwODc8L3NlY3Rpb24+PGRhdGVzPjx5ZWFyPjE5OTk8L3llYXI+PC9kYXRlcz48
dXJscz48L3VybHM+PC9yZWNvcmQ+PC9DaXRlPjwvRW5kTm90ZT5=
</w:fldData>
          </w:fldChar>
        </w:r>
        <w:r w:rsidR="00C03167">
          <w:rPr>
            <w:lang w:val="en-US"/>
          </w:rPr>
          <w:instrText xml:space="preserve"> ADDIN EN.CITE.DATA </w:instrText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end"/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separate"/>
        </w:r>
        <w:r w:rsidR="00C03167" w:rsidRPr="00A83623">
          <w:rPr>
            <w:noProof/>
            <w:vertAlign w:val="superscript"/>
            <w:lang w:val="en-US"/>
          </w:rPr>
          <w:t>4</w:t>
        </w:r>
        <w:r w:rsidR="00C03167">
          <w:rPr>
            <w:lang w:val="en-US"/>
          </w:rPr>
          <w:fldChar w:fldCharType="end"/>
        </w:r>
      </w:hyperlink>
      <w:r w:rsidR="005E6F5B">
        <w:rPr>
          <w:lang w:val="en-US"/>
        </w:rPr>
        <w:t xml:space="preserve"> </w:t>
      </w:r>
      <w:r w:rsidR="00E266DB">
        <w:rPr>
          <w:lang w:val="en-US"/>
        </w:rPr>
        <w:t>It is therefore not surprising that nearly 25% of new drugs and agrochemicals contain fluorine in their structure.</w:t>
      </w:r>
      <w:hyperlink w:anchor="_ENREF_12" w:tooltip="Wang, 2014 #96" w:history="1">
        <w:r w:rsidR="00C03167">
          <w:rPr>
            <w:lang w:val="en-US"/>
          </w:rPr>
          <w:fldChar w:fldCharType="begin">
            <w:fldData xml:space="preserve">PEVuZE5vdGU+PENpdGU+PEF1dGhvcj5XYW5nPC9BdXRob3I+PFllYXI+MjAxNDwvWWVhcj48UmVj
TnVtPjk2PC9SZWNOdW0+PERpc3BsYXlUZXh0PjxzdHlsZSBmYWNlPSJzdXBlcnNjcmlwdCI+MWw8
L3N0eWxlPjwvRGlzcGxheVRleHQ+PHJlY29yZD48cmVjLW51bWJlcj45NjwvcmVjLW51bWJlcj48
Zm9yZWlnbi1rZXlzPjxrZXkgYXBwPSJFTiIgZGItaWQ9ImE1c3QyZnh6eWZ6dndqZWV0cm1wZHpw
ZXp2MGV6d3cwZmRzcCIgdGltZXN0YW1wPSIxNDQzMTY4MTI1Ij45Njwva2V5PjxrZXkgYXBwPSJF
TldlYiIgZGItaWQ9IiI+MDwva2V5PjwvZm9yZWlnbi1rZXlzPjxyZWYtdHlwZSBuYW1lPSJKb3Vy
bmFsIEFydGljbGUiPjE3PC9yZWYtdHlwZT48Y29udHJpYnV0b3JzPjxhdXRob3JzPjxhdXRob3I+
V2FuZywgSi48L2F1dGhvcj48YXV0aG9yPlNhbmNoZXotUm9zZWxsbywgTS48L2F1dGhvcj48YXV0
aG9yPkFjZW5hLCBKLiBMLjwvYXV0aG9yPjxhdXRob3I+ZGVsIFBvem8sIEMuPC9hdXRob3I+PGF1
dGhvcj5Tb3JvY2hpbnNreSwgQS4gRS48L2F1dGhvcj48YXV0aG9yPkZ1c3Rlcm8sIFMuPC9hdXRo
b3I+PGF1dGhvcj5Tb2xvc2hvbm9rLCBWLiBBLjwvYXV0aG9yPjxhdXRob3I+TGl1LCBILjwvYXV0
aG9yPjwvYXV0aG9ycz48L2NvbnRyaWJ1dG9ycz48YXV0aC1hZGRyZXNzPktleSBMYWJvcmF0b3J5
IG9mIFJlY2VwdG9yIFJlc2VhcmNoLCBTaGFuZ2hhaSBJbnN0aXR1dGUgb2YgTWF0ZXJpYSBNZWRp
Y2EsIENoaW5lc2UgQWNhZGVteSBvZiBTY2llbmNlcyAsIDU1NSBadSBDaG9uZyBaaGkgUm9hZCwg
U2hhbmdoYWkgMjAxMjAzLCBDaGluYS48L2F1dGgtYWRkcmVzcz48dGl0bGVzPjx0aXRsZT5GbHVv
cmluZSBpbiBwaGFybWFjZXV0aWNhbCBpbmR1c3RyeTogZmx1b3JpbmUtY29udGFpbmluZyBkcnVn
cyBpbnRyb2R1Y2VkIHRvIHRoZSBtYXJrZXQgaW4gdGhlIGxhc3QgZGVjYWRlICgyMDAxLTIwMTEp
PC90aXRsZT48c2Vjb25kYXJ5LXRpdGxlPkNoZW0uIFJldi48L3NlY29uZGFyeS10aXRsZT48YWx0
LXRpdGxlPkNoZW0uIFJldi48L2FsdC10aXRsZT48L3RpdGxlcz48cGVyaW9kaWNhbD48ZnVsbC10
aXRsZT5DaGVtLiBSZXYuPC9mdWxsLXRpdGxlPjxhYmJyLTE+Q2hlbS4gUmV2LjwvYWJici0xPjwv
cGVyaW9kaWNhbD48YWx0LXBlcmlvZGljYWw+PGZ1bGwtdGl0bGU+Q2hlbS4gUmV2LjwvZnVsbC10
aXRsZT48YWJici0xPkNoZW0uIFJldi48L2FiYnItMT48L2FsdC1wZXJpb2RpY2FsPjxwYWdlcz4y
NDMyLTI1MDY8L3BhZ2VzPjx2b2x1bWU+MTE0PC92b2x1bWU+PG51bWJlcj40PC9udW1iZXI+PHNl
Y3Rpb24+MjQzMjwvc2VjdGlvbj48a2V5d29yZHM+PGtleXdvcmQ+QW50aS1JbmZlY3RpdmUgQWdl
bnRzL2NoZW1pY2FsIHN5bnRoZXNpcy9jaGVtaXN0cnk8L2tleXdvcmQ+PGtleXdvcmQ+QW50aW5l
b3BsYXN0aWMgQWdlbnRzL2NoZW1pY2FsIHN5bnRoZXNpcy9jaGVtaXN0cnk8L2tleXdvcmQ+PGtl
eXdvcmQ+QW50aXZpcmFsIEFnZW50cy9jaGVtaWNhbCBzeW50aGVzaXMvY2hlbWlzdHJ5PC9rZXl3
b3JkPjxrZXl3b3JkPkRydWcgSW5kdXN0cnkvZWNvbm9taWNzPC9rZXl3b3JkPjxrZXl3b3JkPkZs
dW9yaW5lLypjaGVtaXN0cnk8L2tleXdvcmQ+PGtleXdvcmQ+R2x1Y29jb3J0aWNvaWRzL2NoZW1p
Y2FsIHN5bnRoZXNpcy9jaGVtaXN0cnk8L2tleXdvcmQ+PGtleXdvcmQ+SHlwb2dseWNlbWljIEFn
ZW50cy9jaGVtaWNhbCBzeW50aGVzaXMvY2hlbWlzdHJ5PC9rZXl3b3JkPjxrZXl3b3JkPkh5cG9s
aXBpZGVtaWMgQWdlbnRzL2NoZW1pY2FsIHN5bnRoZXNpcy9jaGVtaXN0cnk8L2tleXdvcmQ+PGtl
eXdvcmQ+TGVnaXNsYXRpb24sIERydWc8L2tleXdvcmQ+PGtleXdvcmQ+TmV1cm90cmFuc21pdHRl
ciBBZ2VudHMvY2hlbWljYWwgc3ludGhlc2lzL2NoZW1pc3RyeTwva2V5d29yZD48a2V5d29yZD5Q
aGFybWFjZXV0aWNhbCBQcmVwYXJhdGlvbnMvY2hlbWljYWwgc3ludGhlc2lzLypjaGVtaXN0cnk8
L2tleXdvcmQ+PC9rZXl3b3Jkcz48ZGF0ZXM+PHllYXI+MjAxNDwveWVhcj48cHViLWRhdGVzPjxk
YXRlPkZlYiAyNjwvZGF0ZT48L3B1Yi1kYXRlcz48L2RhdGVzPjxpc2JuPjE1MjAtNjg5MCAoRWxl
Y3Ryb25pYykmI3hEOzAwMDktMjY2NSAoTGlua2luZyk8L2lzYm4+PGFjY2Vzc2lvbi1udW0+MjQy
OTkxNzY8L2FjY2Vzc2lvbi1udW0+PHVybHM+PHJlbGF0ZWQtdXJscz48dXJsPmh0dHA6Ly93d3cu
bmNiaS5ubG0ubmloLmdvdi9wdWJtZWQvMjQyOTkxNzY8L3VybD48L3JlbGF0ZWQtdXJscz48L3Vy
bHM+PGVsZWN0cm9uaWMtcmVzb3VyY2UtbnVtPjEwLjEwMjEvY3I0MDAyODc5PC9lbGVjdHJvbmlj
LXJlc291cmNlLW51bT48L3JlY29yZD48L0NpdGU+PC9FbmROb3RlPgB=
</w:fldData>
          </w:fldChar>
        </w:r>
        <w:r w:rsidR="00C03167">
          <w:rPr>
            <w:lang w:val="en-US"/>
          </w:rPr>
          <w:instrText xml:space="preserve"> ADDIN EN.CITE </w:instrText>
        </w:r>
        <w:r w:rsidR="00C03167">
          <w:rPr>
            <w:lang w:val="en-US"/>
          </w:rPr>
          <w:fldChar w:fldCharType="begin">
            <w:fldData xml:space="preserve">PEVuZE5vdGU+PENpdGU+PEF1dGhvcj5XYW5nPC9BdXRob3I+PFllYXI+MjAxNDwvWWVhcj48UmVj
TnVtPjk2PC9SZWNOdW0+PERpc3BsYXlUZXh0PjxzdHlsZSBmYWNlPSJzdXBlcnNjcmlwdCI+MWw8
L3N0eWxlPjwvRGlzcGxheVRleHQ+PHJlY29yZD48cmVjLW51bWJlcj45NjwvcmVjLW51bWJlcj48
Zm9yZWlnbi1rZXlzPjxrZXkgYXBwPSJFTiIgZGItaWQ9ImE1c3QyZnh6eWZ6dndqZWV0cm1wZHpw
ZXp2MGV6d3cwZmRzcCIgdGltZXN0YW1wPSIxNDQzMTY4MTI1Ij45Njwva2V5PjxrZXkgYXBwPSJF
TldlYiIgZGItaWQ9IiI+MDwva2V5PjwvZm9yZWlnbi1rZXlzPjxyZWYtdHlwZSBuYW1lPSJKb3Vy
bmFsIEFydGljbGUiPjE3PC9yZWYtdHlwZT48Y29udHJpYnV0b3JzPjxhdXRob3JzPjxhdXRob3I+
V2FuZywgSi48L2F1dGhvcj48YXV0aG9yPlNhbmNoZXotUm9zZWxsbywgTS48L2F1dGhvcj48YXV0
aG9yPkFjZW5hLCBKLiBMLjwvYXV0aG9yPjxhdXRob3I+ZGVsIFBvem8sIEMuPC9hdXRob3I+PGF1
dGhvcj5Tb3JvY2hpbnNreSwgQS4gRS48L2F1dGhvcj48YXV0aG9yPkZ1c3Rlcm8sIFMuPC9hdXRo
b3I+PGF1dGhvcj5Tb2xvc2hvbm9rLCBWLiBBLjwvYXV0aG9yPjxhdXRob3I+TGl1LCBILjwvYXV0
aG9yPjwvYXV0aG9ycz48L2NvbnRyaWJ1dG9ycz48YXV0aC1hZGRyZXNzPktleSBMYWJvcmF0b3J5
IG9mIFJlY2VwdG9yIFJlc2VhcmNoLCBTaGFuZ2hhaSBJbnN0aXR1dGUgb2YgTWF0ZXJpYSBNZWRp
Y2EsIENoaW5lc2UgQWNhZGVteSBvZiBTY2llbmNlcyAsIDU1NSBadSBDaG9uZyBaaGkgUm9hZCwg
U2hhbmdoYWkgMjAxMjAzLCBDaGluYS48L2F1dGgtYWRkcmVzcz48dGl0bGVzPjx0aXRsZT5GbHVv
cmluZSBpbiBwaGFybWFjZXV0aWNhbCBpbmR1c3RyeTogZmx1b3JpbmUtY29udGFpbmluZyBkcnVn
cyBpbnRyb2R1Y2VkIHRvIHRoZSBtYXJrZXQgaW4gdGhlIGxhc3QgZGVjYWRlICgyMDAxLTIwMTEp
PC90aXRsZT48c2Vjb25kYXJ5LXRpdGxlPkNoZW0uIFJldi48L3NlY29uZGFyeS10aXRsZT48YWx0
LXRpdGxlPkNoZW0uIFJldi48L2FsdC10aXRsZT48L3RpdGxlcz48cGVyaW9kaWNhbD48ZnVsbC10
aXRsZT5DaGVtLiBSZXYuPC9mdWxsLXRpdGxlPjxhYmJyLTE+Q2hlbS4gUmV2LjwvYWJici0xPjwv
cGVyaW9kaWNhbD48YWx0LXBlcmlvZGljYWw+PGZ1bGwtdGl0bGU+Q2hlbS4gUmV2LjwvZnVsbC10
aXRsZT48YWJici0xPkNoZW0uIFJldi48L2FiYnItMT48L2FsdC1wZXJpb2RpY2FsPjxwYWdlcz4y
NDMyLTI1MDY8L3BhZ2VzPjx2b2x1bWU+MTE0PC92b2x1bWU+PG51bWJlcj40PC9udW1iZXI+PHNl
Y3Rpb24+MjQzMjwvc2VjdGlvbj48a2V5d29yZHM+PGtleXdvcmQ+QW50aS1JbmZlY3RpdmUgQWdl
bnRzL2NoZW1pY2FsIHN5bnRoZXNpcy9jaGVtaXN0cnk8L2tleXdvcmQ+PGtleXdvcmQ+QW50aW5l
b3BsYXN0aWMgQWdlbnRzL2NoZW1pY2FsIHN5bnRoZXNpcy9jaGVtaXN0cnk8L2tleXdvcmQ+PGtl
eXdvcmQ+QW50aXZpcmFsIEFnZW50cy9jaGVtaWNhbCBzeW50aGVzaXMvY2hlbWlzdHJ5PC9rZXl3
b3JkPjxrZXl3b3JkPkRydWcgSW5kdXN0cnkvZWNvbm9taWNzPC9rZXl3b3JkPjxrZXl3b3JkPkZs
dW9yaW5lLypjaGVtaXN0cnk8L2tleXdvcmQ+PGtleXdvcmQ+R2x1Y29jb3J0aWNvaWRzL2NoZW1p
Y2FsIHN5bnRoZXNpcy9jaGVtaXN0cnk8L2tleXdvcmQ+PGtleXdvcmQ+SHlwb2dseWNlbWljIEFn
ZW50cy9jaGVtaWNhbCBzeW50aGVzaXMvY2hlbWlzdHJ5PC9rZXl3b3JkPjxrZXl3b3JkPkh5cG9s
aXBpZGVtaWMgQWdlbnRzL2NoZW1pY2FsIHN5bnRoZXNpcy9jaGVtaXN0cnk8L2tleXdvcmQ+PGtl
eXdvcmQ+TGVnaXNsYXRpb24sIERydWc8L2tleXdvcmQ+PGtleXdvcmQ+TmV1cm90cmFuc21pdHRl
ciBBZ2VudHMvY2hlbWljYWwgc3ludGhlc2lzL2NoZW1pc3RyeTwva2V5d29yZD48a2V5d29yZD5Q
aGFybWFjZXV0aWNhbCBQcmVwYXJhdGlvbnMvY2hlbWljYWwgc3ludGhlc2lzLypjaGVtaXN0cnk8
L2tleXdvcmQ+PC9rZXl3b3Jkcz48ZGF0ZXM+PHllYXI+MjAxNDwveWVhcj48cHViLWRhdGVzPjxk
YXRlPkZlYiAyNjwvZGF0ZT48L3B1Yi1kYXRlcz48L2RhdGVzPjxpc2JuPjE1MjAtNjg5MCAoRWxl
Y3Ryb25pYykmI3hEOzAwMDktMjY2NSAoTGlua2luZyk8L2lzYm4+PGFjY2Vzc2lvbi1udW0+MjQy
OTkxNzY8L2FjY2Vzc2lvbi1udW0+PHVybHM+PHJlbGF0ZWQtdXJscz48dXJsPmh0dHA6Ly93d3cu
bmNiaS5ubG0ubmloLmdvdi9wdWJtZWQvMjQyOTkxNzY8L3VybD48L3JlbGF0ZWQtdXJscz48L3Vy
bHM+PGVsZWN0cm9uaWMtcmVzb3VyY2UtbnVtPjEwLjEwMjEvY3I0MDAyODc5PC9lbGVjdHJvbmlj
LXJlc291cmNlLW51bT48L3JlY29yZD48L0NpdGU+PC9FbmROb3RlPgB=
</w:fldData>
          </w:fldChar>
        </w:r>
        <w:r w:rsidR="00C03167">
          <w:rPr>
            <w:lang w:val="en-US"/>
          </w:rPr>
          <w:instrText xml:space="preserve"> ADDIN EN.CITE.DATA </w:instrText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end"/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separate"/>
        </w:r>
        <w:r w:rsidR="00C03167" w:rsidRPr="00DD6ED5">
          <w:rPr>
            <w:noProof/>
            <w:vertAlign w:val="superscript"/>
            <w:lang w:val="en-US"/>
          </w:rPr>
          <w:t>1l</w:t>
        </w:r>
        <w:r w:rsidR="00C03167">
          <w:rPr>
            <w:lang w:val="en-US"/>
          </w:rPr>
          <w:fldChar w:fldCharType="end"/>
        </w:r>
      </w:hyperlink>
    </w:p>
    <w:p w:rsidR="00AC062C" w:rsidRDefault="005952B0" w:rsidP="0061230C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Because of their ring strain and reactivity, </w:t>
      </w:r>
      <w:proofErr w:type="spellStart"/>
      <w:r>
        <w:rPr>
          <w:lang w:val="en-US"/>
        </w:rPr>
        <w:t>aziridines</w:t>
      </w:r>
      <w:proofErr w:type="spellEnd"/>
      <w:r>
        <w:rPr>
          <w:lang w:val="en-US"/>
        </w:rPr>
        <w:t xml:space="preserve"> and </w:t>
      </w:r>
      <w:proofErr w:type="spellStart"/>
      <w:r>
        <w:rPr>
          <w:lang w:val="en-US"/>
        </w:rPr>
        <w:t>azetidines</w:t>
      </w:r>
      <w:proofErr w:type="spellEnd"/>
      <w:r>
        <w:rPr>
          <w:lang w:val="en-US"/>
        </w:rPr>
        <w:t xml:space="preserve"> constitute </w:t>
      </w:r>
      <w:r w:rsidR="00E266DB">
        <w:rPr>
          <w:lang w:val="en-US"/>
        </w:rPr>
        <w:t>versatile</w:t>
      </w:r>
      <w:r>
        <w:rPr>
          <w:lang w:val="en-US"/>
        </w:rPr>
        <w:t xml:space="preserve"> </w:t>
      </w:r>
      <w:r w:rsidR="00030217">
        <w:rPr>
          <w:lang w:val="en-US"/>
        </w:rPr>
        <w:t xml:space="preserve">building blocks </w:t>
      </w:r>
      <w:r w:rsidR="00E266DB">
        <w:rPr>
          <w:lang w:val="en-US"/>
        </w:rPr>
        <w:t>for</w:t>
      </w:r>
      <w:r w:rsidR="00030217">
        <w:rPr>
          <w:lang w:val="en-US"/>
        </w:rPr>
        <w:t xml:space="preserve"> the preparation of</w:t>
      </w:r>
      <w:r>
        <w:rPr>
          <w:lang w:val="en-US"/>
        </w:rPr>
        <w:t xml:space="preserve"> a </w:t>
      </w:r>
      <w:r w:rsidR="002C73FB">
        <w:rPr>
          <w:lang w:val="en-US"/>
        </w:rPr>
        <w:t xml:space="preserve">wide </w:t>
      </w:r>
      <w:r>
        <w:rPr>
          <w:lang w:val="en-US"/>
        </w:rPr>
        <w:t xml:space="preserve">variety of functionalized (a)cyclic </w:t>
      </w:r>
      <w:r w:rsidR="007775D9">
        <w:rPr>
          <w:lang w:val="en-US"/>
        </w:rPr>
        <w:t>amines</w:t>
      </w:r>
      <w:r>
        <w:rPr>
          <w:lang w:val="en-US"/>
        </w:rPr>
        <w:t>.</w:t>
      </w:r>
      <w:hyperlink w:anchor="_ENREF_23" w:tooltip="Callebaut, 2014 #89" w:history="1">
        <w:r w:rsidR="00C03167">
          <w:rPr>
            <w:lang w:val="en-US"/>
          </w:rPr>
          <w:fldChar w:fldCharType="begin">
            <w:fldData xml:space="preserve">PEVuZE5vdGU+PENpdGU+PEF1dGhvcj5DYWxsZWJhdXQ8L0F1dGhvcj48WWVhcj4yMDE0PC9ZZWFy
PjxSZWNOdW0+ODk8L1JlY051bT48RGlzcGxheVRleHQ+PHN0eWxlIGZhY2U9InN1cGVyc2NyaXB0
Ij41PC9zdHlsZT48L0Rpc3BsYXlUZXh0PjxyZWNvcmQ+PHJlYy1udW1iZXI+ODk8L3JlYy1udW1i
ZXI+PGZvcmVpZ24ta2V5cz48a2V5IGFwcD0iRU4iIGRiLWlkPSJhNXN0MmZ4enlmenZ3amVldHJt
cGR6cGV6djBlend3MGZkc3AiIHRpbWVzdGFtcD0iMTQ0MzAxNTkzNSI+ODk8L2tleT48a2V5IGFw
cD0iRU5XZWIiIGRiLWlkPSIiPjA8L2tleT48L2ZvcmVpZ24ta2V5cz48cmVmLXR5cGUgbmFtZT0i
Sm91cm5hbCBBcnRpY2xlIj4xNzwvcmVmLXR5cGU+PGNvbnRyaWJ1dG9ycz48YXV0aG9ycz48YXV0
aG9yPkNhbGxlYmF1dCwgRy48L2F1dGhvcj48YXV0aG9yPk1laXJlc29ubmUsIFQuPC9hdXRob3I+
PGF1dGhvcj5EZSBLaW1wZSwgTi48L2F1dGhvcj48YXV0aG9yPk1hbmdlbGluY2t4LCBTLjwvYXV0
aG9yPjwvYXV0aG9ycz48L2NvbnRyaWJ1dG9ycz48YXV0aC1hZGRyZXNzPkRlcGFydG1lbnQgb2Yg
U3VzdGFpbmFibGUgT3JnYW5pYyBDaGVtaXN0cnkgYW5kIFRlY2hub2xvZ3ksIEZhY3VsdHkgb2Yg
Qmlvc2NpZW5jZSBFbmdpbmVlcmluZywgR2hlbnQgVW5pdmVyc2l0eSAsIENvdXB1cmUgTGlua3Mg
NjUzLCBCLTkwMDAgR2hlbnQsIEJlbGdpdW0uPC9hdXRoLWFkZHJlc3M+PHRpdGxlcz48dGl0bGU+
U3ludGhlc2lzIGFuZCByZWFjdGl2aXR5IG9mIDItKGNhcmJveHltZXRoeWwpYXppcmlkaW5lIGRl
cml2YXRpdmVzPC90aXRsZT48c2Vjb25kYXJ5LXRpdGxlPkNoZW0uIFJldi48L3NlY29uZGFyeS10
aXRsZT48YWx0LXRpdGxlPkNoZW1pY2FsIHJldmlld3M8L2FsdC10aXRsZT48L3RpdGxlcz48cGVy
aW9kaWNhbD48ZnVsbC10aXRsZT5DaGVtLiBSZXYuPC9mdWxsLXRpdGxlPjxhYmJyLTE+Q2hlbS4g
UmV2LjwvYWJici0xPjwvcGVyaW9kaWNhbD48YWx0LXBlcmlvZGljYWw+PGZ1bGwtdGl0bGU+Q2hl
bSBSZXY8L2Z1bGwtdGl0bGU+PGFiYnItMT5DaGVtaWNhbCByZXZpZXdzPC9hYmJyLTE+PC9hbHQt
cGVyaW9kaWNhbD48cGFnZXM+Nzk1NC04MDE1PC9wYWdlcz48dm9sdW1lPjExNDwvdm9sdW1lPjxu
dW1iZXI+MTY8L251bWJlcj48c2VjdGlvbj43OTU0PC9zZWN0aW9uPjxkYXRlcz48eWVhcj4yMDE0
PC95ZWFyPjxwdWItZGF0ZXM+PGRhdGU+QXVnIDI3PC9kYXRlPjwvcHViLWRhdGVzPjwvZGF0ZXM+
PGlzYm4+MTUyMC02ODkwIChFbGVjdHJvbmljKSYjeEQ7MDAwOS0yNjY1IChMaW5raW5nKTwvaXNi
bj48YWNjZXNzaW9uLW51bT4yNDc3MzIwOTwvYWNjZXNzaW9uLW51bT48dXJscz48cmVsYXRlZC11
cmxzPjx1cmw+aHR0cDovL3d3dy5uY2JpLm5sbS5uaWguZ292L3B1Ym1lZC8yNDc3MzIwOTwvdXJs
PjwvcmVsYXRlZC11cmxzPjwvdXJscz48ZWxlY3Ryb25pYy1yZXNvdXJjZS1udW0+MTAuMTAyMS9j
cjQwMDU4MmQ8L2VsZWN0cm9uaWMtcmVzb3VyY2UtbnVtPjwvcmVjb3JkPjwvQ2l0ZT48Q2l0ZT48
QXV0aG9yPlBlYXJzb248L0F1dGhvcj48WWVhcj4xOTk2PC9ZZWFyPjxSZWNOdW0+ODU8L1JlY051
bT48cmVjb3JkPjxyZWMtbnVtYmVyPjg1PC9yZWMtbnVtYmVyPjxmb3JlaWduLWtleXM+PGtleSBh
cHA9IkVOIiBkYi1pZD0iYTVzdDJmeHp5Znp2d2plZXRybXBkenBlenYwZXp3dzBmZHNwIiB0aW1l
c3RhbXA9IjE0NDMwMTUwNDIiPjg1PC9rZXk+PC9mb3JlaWduLWtleXM+PHJlZi10eXBlIG5hbWU9
IkJvb2siPjY8L3JlZi10eXBlPjxjb250cmlidXRvcnM+PGF1dGhvcnM+PGF1dGhvcj5QZWFyc29u
LCBXLiBIPC9hdXRob3I+PGF1dGhvcj5MaWFuLCBCIFc8L2F1dGhvcj48YXV0aG9yPkJlcmdtZWll
ciwgUyBDPC9hdXRob3I+PC9hdXRob3JzPjx0ZXJ0aWFyeS1hdXRob3JzPjxhdXRob3I+UGFkd2Es
IEE8L2F1dGhvcj48L3RlcnRpYXJ5LWF1dGhvcnM+PC9jb250cmlidXRvcnM+PHRpdGxlcz48dGl0
bGU+QXppcmlkaW5lcyBhbmQgYXppcmluZXM6IG1vbm9jeWNsaWM8L3RpdGxlPjxzZWNvbmRhcnkt
dGl0bGU+Q29tcHJlaGVuc2l2ZSBIZXRlcm9jeWNsaWMgQ2hlbWlzdHJ5IElJPC9zZWNvbmRhcnkt
dGl0bGU+PC90aXRsZXM+PHBlcmlvZGljYWw+PGZ1bGwtdGl0bGU+Q29tcHJlaGVuc2l2ZSBIZXRl
cm9jeWNsaWMgQ2hlbWlzdHJ5IElJPC9mdWxsLXRpdGxlPjwvcGVyaW9kaWNhbD48dm9sdW1lPjE8
L3ZvbHVtZT48bnVtYmVyPjE8L251bWJlcj48c2VjdGlvbj4xLTYwPC9zZWN0aW9uPjxkYXRlcz48
eWVhcj4xOTk2PC95ZWFyPjwvZGF0ZXM+PHB1Ymxpc2hlcj5QZXJnYW1vbjogT3hmb3JkPC9wdWJs
aXNoZXI+PHVybHM+PC91cmxzPjwvcmVjb3JkPjwvQ2l0ZT48Q2l0ZT48QXV0aG9yPlNpbmdoPC9B
dXRob3I+PFllYXI+MjAwODwvWWVhcj48UmVjTnVtPjEyNzwvUmVjTnVtPjxyZWNvcmQ+PHJlYy1u
dW1iZXI+MTI3PC9yZWMtbnVtYmVyPjxmb3JlaWduLWtleXM+PGtleSBhcHA9IkVOIiBkYi1pZD0i
YTVzdDJmeHp5Znp2d2plZXRybXBkenBlenYwZXp3dzBmZHNwIiB0aW1lc3RhbXA9IjE0NDU0MzQx
NjUiPjEyNzwva2V5PjwvZm9yZWlnbi1rZXlzPjxyZWYtdHlwZSBuYW1lPSJCb29rIFNlY3Rpb24i
PjU8L3JlZi10eXBlPjxjb250cmlidXRvcnM+PGF1dGhvcnM+PGF1dGhvcj5TaW5naCwgRzwvYXV0
aG9yPjxhdXRob3I+RCZhcG9zO2hvb2doZSwgTWF0dGhpYXM8L2F1dGhvcj48YXV0aG9yPkRlIEtp
bXBlLCBOb3JiZXJ0PC9hdXRob3I+PC9hdXRob3JzPjxzZWNvbmRhcnktYXV0aG9ycz48YXV0aG9y
PlN0ZXZlbnMsIEMuIFYuPC9hdXRob3I+PC9zZWNvbmRhcnktYXV0aG9ycz48L2NvbnRyaWJ1dG9y
cz48dGl0bGVzPjx0aXRsZT5BemV0aWRpbmVzLCBBemV0aW5lcywgYW5kIEF6ZXRlczogTW9ub2N5
Y2xpYzwvdGl0bGU+PHNlY29uZGFyeS10aXRsZT5Db21wcmVoZW5zaXZlIEhldGVyb2N5Y2xpYyBD
aGVtaXN0cnkgSUlJPC9zZWNvbmRhcnktdGl0bGU+PHRlcnRpYXJ5LXRpdGxlPkF6ZXRpZGluZXMs
IEF6ZXRpbmVzLCBhbmQgQXpldGVzOiBNb25vY3ljbGljPC90ZXJ0aWFyeS10aXRsZT48L3RpdGxl
cz48cGVyaW9kaWNhbD48ZnVsbC10aXRsZT5Db21wcmVoZW5zaXZlIEhldGVyb2N5Y2xpYyBDaGVt
aXN0cnkgSUlJPC9mdWxsLXRpdGxlPjwvcGVyaW9kaWNhbD48cGFnZXM+MTwvcGFnZXM+PHZvbHVt
ZT4yPC92b2x1bWU+PHNlY3Rpb24+Mi4wMTwvc2VjdGlvbj48ZGF0ZXM+PHllYXI+MjAwODwveWVh
cj48L2RhdGVzPjxwdWItbG9jYXRpb24+T3hmb3JkLCBVLksuPC9wdWItbG9jYXRpb24+PHB1Ymxp
c2hlcj5FbHNldmllcjwvcHVibGlzaGVyPjx1cmxzPjwvdXJscz48L3JlY29yZD48L0NpdGU+PENp
dGU+PEF1dGhvcj5TaW5naDwvQXV0aG9yPjxZZWFyPjIwMDc8L1llYXI+PFJlY051bT45MTwvUmVj
TnVtPjxyZWNvcmQ+PHJlYy1udW1iZXI+OTE8L3JlYy1udW1iZXI+PGZvcmVpZ24ta2V5cz48a2V5
IGFwcD0iRU4iIGRiLWlkPSJhNXN0MmZ4enlmenZ3amVldHJtcGR6cGV6djBlend3MGZkc3AiIHRp
bWVzdGFtcD0iMTQ0MzAxNjAzMSI+OTE8L2tleT48a2V5IGFwcD0iRU5XZWIiIGRiLWlkPSIiPjA8
L2tleT48L2ZvcmVpZ24ta2V5cz48cmVmLXR5cGUgbmFtZT0iSm91cm5hbCBBcnRpY2xlIj4xNzwv
cmVmLXR5cGU+PGNvbnRyaWJ1dG9ycz48YXV0aG9ycz48YXV0aG9yPlNpbmdoLCBHIFM8L2F1dGhv
cj48YXV0aG9yPkTigJlob29naGUsIE1hdHRoaWFzPC9hdXRob3I+PGF1dGhvcj5EZSBLaW1wZSwg
Ti48L2F1dGhvcj48L2F1dGhvcnM+PC9jb250cmlidXRvcnM+PHRpdGxlcz48dGl0bGU+Jmx0O0No
ZW0uIFJldi4gMjAwNywgMTA3LCAyMDgwLTIxMzUucGRmJmd0OzwvdGl0bGU+PHNlY29uZGFyeS10
aXRsZT5DaGVtLiBSZXYuPC9zZWNvbmRhcnktdGl0bGU+PC90aXRsZXM+PHBlcmlvZGljYWw+PGZ1
bGwtdGl0bGU+Q2hlbS4gUmV2LjwvZnVsbC10aXRsZT48YWJici0xPkNoZW0uIFJldi48L2FiYnIt
MT48L3BlcmlvZGljYWw+PHBhZ2VzPjIwODAtMjEzNTwvcGFnZXM+PHZvbHVtZT4xMDc8L3ZvbHVt
ZT48c2VjdGlvbj4yMDgwPC9zZWN0aW9uPjxkYXRlcz48eWVhcj4yMDA3PC95ZWFyPjwvZGF0ZXM+
PHVybHM+PC91cmxzPjwvcmVjb3JkPjwvQ2l0ZT48Q2l0ZT48QXV0aG9yPlN0YW5rb3ZpYzwvQXV0
aG9yPjxZZWFyPjIwMTI8L1llYXI+PFJlY051bT45MDwvUmVjTnVtPjxyZWNvcmQ+PHJlYy1udW1i
ZXI+OTA8L3JlYy1udW1iZXI+PGZvcmVpZ24ta2V5cz48a2V5IGFwcD0iRU4iIGRiLWlkPSJhNXN0
MmZ4enlmenZ3amVldHJtcGR6cGV6djBlend3MGZkc3AiIHRpbWVzdGFtcD0iMTQ0MzAxNTk2NSI+
OTA8L2tleT48a2V5IGFwcD0iRU5XZWIiIGRiLWlkPSIiPjA8L2tleT48L2ZvcmVpZ24ta2V5cz48
cmVmLXR5cGUgbmFtZT0iSm91cm5hbCBBcnRpY2xlIj4xNzwvcmVmLXR5cGU+PGNvbnRyaWJ1dG9y
cz48YXV0aG9ycz48YXV0aG9yPlN0YW5rb3ZpYywgUy48L2F1dGhvcj48YXV0aG9yPkQmYXBvczto
b29naGUsIE0uPC9hdXRob3I+PGF1dGhvcj5DYXRhaywgUy48L2F1dGhvcj48YXV0aG9yPkV1bSwg
SC48L2F1dGhvcj48YXV0aG9yPldhcm9xdWllciwgTS48L2F1dGhvcj48YXV0aG9yPlZhbiBTcGV5
YnJvZWNrLCBWLjwvYXV0aG9yPjxhdXRob3I+RGUgS2ltcGUsIE4uPC9hdXRob3I+PGF1dGhvcj5I
YSwgSC4gSi48L2F1dGhvcj48L2F1dGhvcnM+PC9jb250cmlidXRvcnM+PGF1dGgtYWRkcmVzcz5E
ZXBhcnRtZW50IG9mIFN1c3RhaW5hYmxlIE9yZ2FuaWMgQ2hlbWlzdHJ5IGFuZCBUZWNobm9sb2d5
LCBGYWN1bHR5IG9mIEJpb3NjaWVuY2UgRW5naW5lZXJpbmcsIEdoZW50IFVuaXZlcnNpdHksIENv
dXB1cmUgTGlua3MgNjUzLCBCLTkwMDAgR2hlbnQsIEJlbGdpdW0uPC9hdXRoLWFkZHJlc3M+PHRp
dGxlcz48dGl0bGU+UmVnaW9zZWxlY3Rpdml0eSBpbiB0aGUgcmluZyBvcGVuaW5nIG9mIG5vbi1h
Y3RpdmF0ZWQgYXppcmlkaW5lczwvdGl0bGU+PHNlY29uZGFyeS10aXRsZT5DaGVtLiBTb2MuIFJl
di48L3NlY29uZGFyeS10aXRsZT48YWx0LXRpdGxlPkNoZW1pY2FsIFNvY2lldHkgcmV2aWV3czwv
YWx0LXRpdGxlPjwvdGl0bGVzPjxwZXJpb2RpY2FsPjxmdWxsLXRpdGxlPkNoZW0uIFNvYy4gUmV2
LjwvZnVsbC10aXRsZT48L3BlcmlvZGljYWw+PGFsdC1wZXJpb2RpY2FsPjxmdWxsLXRpdGxlPkNo
ZW1pY2FsIFNvY2lldHkgUmV2aWV3czwvZnVsbC10aXRsZT48L2FsdC1wZXJpb2RpY2FsPjxwYWdl
cz42NDMtNjY1PC9wYWdlcz48dm9sdW1lPjQxPC92b2x1bWU+PG51bWJlcj4yPC9udW1iZXI+PHNl
Y3Rpb24+NjQzPC9zZWN0aW9uPjxrZXl3b3Jkcz48a2V5d29yZD5BbGt5bGF0aW9uPC9rZXl3b3Jk
PjxrZXl3b3JkPkF6aXJpZGluZXMvKmNoZW1pc3RyeTwva2V5d29yZD48a2V5d29yZD5MZXdpcyBB
Y2lkcy9jaGVtaXN0cnk8L2tleXdvcmQ+PGtleXdvcmQ+UHJvdG9uczwva2V5d29yZD48a2V5d29y
ZD5TdGVyZW9pc29tZXJpc208L2tleXdvcmQ+PC9rZXl3b3Jkcz48ZGF0ZXM+PHllYXI+MjAxMjwv
eWVhcj48cHViLWRhdGVzPjxkYXRlPkphbiAyMTwvZGF0ZT48L3B1Yi1kYXRlcz48L2RhdGVzPjxp
c2JuPjE0NjAtNDc0NCAoRWxlY3Ryb25pYykmI3hEOzAzMDYtMDAxMiAoTGlua2luZyk8L2lzYm4+
PGFjY2Vzc2lvbi1udW0+MjE4OTQzNDU8L2FjY2Vzc2lvbi1udW0+PHVybHM+PHJlbGF0ZWQtdXJs
cz48dXJsPmh0dHA6Ly93d3cubmNiaS5ubG0ubmloLmdvdi9wdWJtZWQvMjE4OTQzNDU8L3VybD48
L3JlbGF0ZWQtdXJscz48L3VybHM+PGVsZWN0cm9uaWMtcmVzb3VyY2UtbnVtPjEwLjEwMzkvYzFj
czE1MTQwYTwvZWxlY3Ryb25pYy1yZXNvdXJjZS1udW0+PC9yZWNvcmQ+PC9DaXRlPjwvRW5kTm90
ZT4A
</w:fldData>
          </w:fldChar>
        </w:r>
        <w:r w:rsidR="00C03167">
          <w:rPr>
            <w:lang w:val="en-US"/>
          </w:rPr>
          <w:instrText xml:space="preserve"> ADDIN EN.CITE </w:instrText>
        </w:r>
        <w:r w:rsidR="00C03167">
          <w:rPr>
            <w:lang w:val="en-US"/>
          </w:rPr>
          <w:fldChar w:fldCharType="begin">
            <w:fldData xml:space="preserve">PEVuZE5vdGU+PENpdGU+PEF1dGhvcj5DYWxsZWJhdXQ8L0F1dGhvcj48WWVhcj4yMDE0PC9ZZWFy
PjxSZWNOdW0+ODk8L1JlY051bT48RGlzcGxheVRleHQ+PHN0eWxlIGZhY2U9InN1cGVyc2NyaXB0
Ij41PC9zdHlsZT48L0Rpc3BsYXlUZXh0PjxyZWNvcmQ+PHJlYy1udW1iZXI+ODk8L3JlYy1udW1i
ZXI+PGZvcmVpZ24ta2V5cz48a2V5IGFwcD0iRU4iIGRiLWlkPSJhNXN0MmZ4enlmenZ3amVldHJt
cGR6cGV6djBlend3MGZkc3AiIHRpbWVzdGFtcD0iMTQ0MzAxNTkzNSI+ODk8L2tleT48a2V5IGFw
cD0iRU5XZWIiIGRiLWlkPSIiPjA8L2tleT48L2ZvcmVpZ24ta2V5cz48cmVmLXR5cGUgbmFtZT0i
Sm91cm5hbCBBcnRpY2xlIj4xNzwvcmVmLXR5cGU+PGNvbnRyaWJ1dG9ycz48YXV0aG9ycz48YXV0
aG9yPkNhbGxlYmF1dCwgRy48L2F1dGhvcj48YXV0aG9yPk1laXJlc29ubmUsIFQuPC9hdXRob3I+
PGF1dGhvcj5EZSBLaW1wZSwgTi48L2F1dGhvcj48YXV0aG9yPk1hbmdlbGluY2t4LCBTLjwvYXV0
aG9yPjwvYXV0aG9ycz48L2NvbnRyaWJ1dG9ycz48YXV0aC1hZGRyZXNzPkRlcGFydG1lbnQgb2Yg
U3VzdGFpbmFibGUgT3JnYW5pYyBDaGVtaXN0cnkgYW5kIFRlY2hub2xvZ3ksIEZhY3VsdHkgb2Yg
Qmlvc2NpZW5jZSBFbmdpbmVlcmluZywgR2hlbnQgVW5pdmVyc2l0eSAsIENvdXB1cmUgTGlua3Mg
NjUzLCBCLTkwMDAgR2hlbnQsIEJlbGdpdW0uPC9hdXRoLWFkZHJlc3M+PHRpdGxlcz48dGl0bGU+
U3ludGhlc2lzIGFuZCByZWFjdGl2aXR5IG9mIDItKGNhcmJveHltZXRoeWwpYXppcmlkaW5lIGRl
cml2YXRpdmVzPC90aXRsZT48c2Vjb25kYXJ5LXRpdGxlPkNoZW0uIFJldi48L3NlY29uZGFyeS10
aXRsZT48YWx0LXRpdGxlPkNoZW1pY2FsIHJldmlld3M8L2FsdC10aXRsZT48L3RpdGxlcz48cGVy
aW9kaWNhbD48ZnVsbC10aXRsZT5DaGVtLiBSZXYuPC9mdWxsLXRpdGxlPjxhYmJyLTE+Q2hlbS4g
UmV2LjwvYWJici0xPjwvcGVyaW9kaWNhbD48YWx0LXBlcmlvZGljYWw+PGZ1bGwtdGl0bGU+Q2hl
bSBSZXY8L2Z1bGwtdGl0bGU+PGFiYnItMT5DaGVtaWNhbCByZXZpZXdzPC9hYmJyLTE+PC9hbHQt
cGVyaW9kaWNhbD48cGFnZXM+Nzk1NC04MDE1PC9wYWdlcz48dm9sdW1lPjExNDwvdm9sdW1lPjxu
dW1iZXI+MTY8L251bWJlcj48c2VjdGlvbj43OTU0PC9zZWN0aW9uPjxkYXRlcz48eWVhcj4yMDE0
PC95ZWFyPjxwdWItZGF0ZXM+PGRhdGU+QXVnIDI3PC9kYXRlPjwvcHViLWRhdGVzPjwvZGF0ZXM+
PGlzYm4+MTUyMC02ODkwIChFbGVjdHJvbmljKSYjeEQ7MDAwOS0yNjY1IChMaW5raW5nKTwvaXNi
bj48YWNjZXNzaW9uLW51bT4yNDc3MzIwOTwvYWNjZXNzaW9uLW51bT48dXJscz48cmVsYXRlZC11
cmxzPjx1cmw+aHR0cDovL3d3dy5uY2JpLm5sbS5uaWguZ292L3B1Ym1lZC8yNDc3MzIwOTwvdXJs
PjwvcmVsYXRlZC11cmxzPjwvdXJscz48ZWxlY3Ryb25pYy1yZXNvdXJjZS1udW0+MTAuMTAyMS9j
cjQwMDU4MmQ8L2VsZWN0cm9uaWMtcmVzb3VyY2UtbnVtPjwvcmVjb3JkPjwvQ2l0ZT48Q2l0ZT48
QXV0aG9yPlBlYXJzb248L0F1dGhvcj48WWVhcj4xOTk2PC9ZZWFyPjxSZWNOdW0+ODU8L1JlY051
bT48cmVjb3JkPjxyZWMtbnVtYmVyPjg1PC9yZWMtbnVtYmVyPjxmb3JlaWduLWtleXM+PGtleSBh
cHA9IkVOIiBkYi1pZD0iYTVzdDJmeHp5Znp2d2plZXRybXBkenBlenYwZXp3dzBmZHNwIiB0aW1l
c3RhbXA9IjE0NDMwMTUwNDIiPjg1PC9rZXk+PC9mb3JlaWduLWtleXM+PHJlZi10eXBlIG5hbWU9
IkJvb2siPjY8L3JlZi10eXBlPjxjb250cmlidXRvcnM+PGF1dGhvcnM+PGF1dGhvcj5QZWFyc29u
LCBXLiBIPC9hdXRob3I+PGF1dGhvcj5MaWFuLCBCIFc8L2F1dGhvcj48YXV0aG9yPkJlcmdtZWll
ciwgUyBDPC9hdXRob3I+PC9hdXRob3JzPjx0ZXJ0aWFyeS1hdXRob3JzPjxhdXRob3I+UGFkd2Es
IEE8L2F1dGhvcj48L3RlcnRpYXJ5LWF1dGhvcnM+PC9jb250cmlidXRvcnM+PHRpdGxlcz48dGl0
bGU+QXppcmlkaW5lcyBhbmQgYXppcmluZXM6IG1vbm9jeWNsaWM8L3RpdGxlPjxzZWNvbmRhcnkt
dGl0bGU+Q29tcHJlaGVuc2l2ZSBIZXRlcm9jeWNsaWMgQ2hlbWlzdHJ5IElJPC9zZWNvbmRhcnkt
dGl0bGU+PC90aXRsZXM+PHBlcmlvZGljYWw+PGZ1bGwtdGl0bGU+Q29tcHJlaGVuc2l2ZSBIZXRl
cm9jeWNsaWMgQ2hlbWlzdHJ5IElJPC9mdWxsLXRpdGxlPjwvcGVyaW9kaWNhbD48dm9sdW1lPjE8
L3ZvbHVtZT48bnVtYmVyPjE8L251bWJlcj48c2VjdGlvbj4xLTYwPC9zZWN0aW9uPjxkYXRlcz48
eWVhcj4xOTk2PC95ZWFyPjwvZGF0ZXM+PHB1Ymxpc2hlcj5QZXJnYW1vbjogT3hmb3JkPC9wdWJs
aXNoZXI+PHVybHM+PC91cmxzPjwvcmVjb3JkPjwvQ2l0ZT48Q2l0ZT48QXV0aG9yPlNpbmdoPC9B
dXRob3I+PFllYXI+MjAwODwvWWVhcj48UmVjTnVtPjEyNzwvUmVjTnVtPjxyZWNvcmQ+PHJlYy1u
dW1iZXI+MTI3PC9yZWMtbnVtYmVyPjxmb3JlaWduLWtleXM+PGtleSBhcHA9IkVOIiBkYi1pZD0i
YTVzdDJmeHp5Znp2d2plZXRybXBkenBlenYwZXp3dzBmZHNwIiB0aW1lc3RhbXA9IjE0NDU0MzQx
NjUiPjEyNzwva2V5PjwvZm9yZWlnbi1rZXlzPjxyZWYtdHlwZSBuYW1lPSJCb29rIFNlY3Rpb24i
PjU8L3JlZi10eXBlPjxjb250cmlidXRvcnM+PGF1dGhvcnM+PGF1dGhvcj5TaW5naCwgRzwvYXV0
aG9yPjxhdXRob3I+RCZhcG9zO2hvb2doZSwgTWF0dGhpYXM8L2F1dGhvcj48YXV0aG9yPkRlIEtp
bXBlLCBOb3JiZXJ0PC9hdXRob3I+PC9hdXRob3JzPjxzZWNvbmRhcnktYXV0aG9ycz48YXV0aG9y
PlN0ZXZlbnMsIEMuIFYuPC9hdXRob3I+PC9zZWNvbmRhcnktYXV0aG9ycz48L2NvbnRyaWJ1dG9y
cz48dGl0bGVzPjx0aXRsZT5BemV0aWRpbmVzLCBBemV0aW5lcywgYW5kIEF6ZXRlczogTW9ub2N5
Y2xpYzwvdGl0bGU+PHNlY29uZGFyeS10aXRsZT5Db21wcmVoZW5zaXZlIEhldGVyb2N5Y2xpYyBD
aGVtaXN0cnkgSUlJPC9zZWNvbmRhcnktdGl0bGU+PHRlcnRpYXJ5LXRpdGxlPkF6ZXRpZGluZXMs
IEF6ZXRpbmVzLCBhbmQgQXpldGVzOiBNb25vY3ljbGljPC90ZXJ0aWFyeS10aXRsZT48L3RpdGxl
cz48cGVyaW9kaWNhbD48ZnVsbC10aXRsZT5Db21wcmVoZW5zaXZlIEhldGVyb2N5Y2xpYyBDaGVt
aXN0cnkgSUlJPC9mdWxsLXRpdGxlPjwvcGVyaW9kaWNhbD48cGFnZXM+MTwvcGFnZXM+PHZvbHVt
ZT4yPC92b2x1bWU+PHNlY3Rpb24+Mi4wMTwvc2VjdGlvbj48ZGF0ZXM+PHllYXI+MjAwODwveWVh
cj48L2RhdGVzPjxwdWItbG9jYXRpb24+T3hmb3JkLCBVLksuPC9wdWItbG9jYXRpb24+PHB1Ymxp
c2hlcj5FbHNldmllcjwvcHVibGlzaGVyPjx1cmxzPjwvdXJscz48L3JlY29yZD48L0NpdGU+PENp
dGU+PEF1dGhvcj5TaW5naDwvQXV0aG9yPjxZZWFyPjIwMDc8L1llYXI+PFJlY051bT45MTwvUmVj
TnVtPjxyZWNvcmQ+PHJlYy1udW1iZXI+OTE8L3JlYy1udW1iZXI+PGZvcmVpZ24ta2V5cz48a2V5
IGFwcD0iRU4iIGRiLWlkPSJhNXN0MmZ4enlmenZ3amVldHJtcGR6cGV6djBlend3MGZkc3AiIHRp
bWVzdGFtcD0iMTQ0MzAxNjAzMSI+OTE8L2tleT48a2V5IGFwcD0iRU5XZWIiIGRiLWlkPSIiPjA8
L2tleT48L2ZvcmVpZ24ta2V5cz48cmVmLXR5cGUgbmFtZT0iSm91cm5hbCBBcnRpY2xlIj4xNzwv
cmVmLXR5cGU+PGNvbnRyaWJ1dG9ycz48YXV0aG9ycz48YXV0aG9yPlNpbmdoLCBHIFM8L2F1dGhv
cj48YXV0aG9yPkTigJlob29naGUsIE1hdHRoaWFzPC9hdXRob3I+PGF1dGhvcj5EZSBLaW1wZSwg
Ti48L2F1dGhvcj48L2F1dGhvcnM+PC9jb250cmlidXRvcnM+PHRpdGxlcz48dGl0bGU+Jmx0O0No
ZW0uIFJldi4gMjAwNywgMTA3LCAyMDgwLTIxMzUucGRmJmd0OzwvdGl0bGU+PHNlY29uZGFyeS10
aXRsZT5DaGVtLiBSZXYuPC9zZWNvbmRhcnktdGl0bGU+PC90aXRsZXM+PHBlcmlvZGljYWw+PGZ1
bGwtdGl0bGU+Q2hlbS4gUmV2LjwvZnVsbC10aXRsZT48YWJici0xPkNoZW0uIFJldi48L2FiYnIt
MT48L3BlcmlvZGljYWw+PHBhZ2VzPjIwODAtMjEzNTwvcGFnZXM+PHZvbHVtZT4xMDc8L3ZvbHVt
ZT48c2VjdGlvbj4yMDgwPC9zZWN0aW9uPjxkYXRlcz48eWVhcj4yMDA3PC95ZWFyPjwvZGF0ZXM+
PHVybHM+PC91cmxzPjwvcmVjb3JkPjwvQ2l0ZT48Q2l0ZT48QXV0aG9yPlN0YW5rb3ZpYzwvQXV0
aG9yPjxZZWFyPjIwMTI8L1llYXI+PFJlY051bT45MDwvUmVjTnVtPjxyZWNvcmQ+PHJlYy1udW1i
ZXI+OTA8L3JlYy1udW1iZXI+PGZvcmVpZ24ta2V5cz48a2V5IGFwcD0iRU4iIGRiLWlkPSJhNXN0
MmZ4enlmenZ3amVldHJtcGR6cGV6djBlend3MGZkc3AiIHRpbWVzdGFtcD0iMTQ0MzAxNTk2NSI+
OTA8L2tleT48a2V5IGFwcD0iRU5XZWIiIGRiLWlkPSIiPjA8L2tleT48L2ZvcmVpZ24ta2V5cz48
cmVmLXR5cGUgbmFtZT0iSm91cm5hbCBBcnRpY2xlIj4xNzwvcmVmLXR5cGU+PGNvbnRyaWJ1dG9y
cz48YXV0aG9ycz48YXV0aG9yPlN0YW5rb3ZpYywgUy48L2F1dGhvcj48YXV0aG9yPkQmYXBvczto
b29naGUsIE0uPC9hdXRob3I+PGF1dGhvcj5DYXRhaywgUy48L2F1dGhvcj48YXV0aG9yPkV1bSwg
SC48L2F1dGhvcj48YXV0aG9yPldhcm9xdWllciwgTS48L2F1dGhvcj48YXV0aG9yPlZhbiBTcGV5
YnJvZWNrLCBWLjwvYXV0aG9yPjxhdXRob3I+RGUgS2ltcGUsIE4uPC9hdXRob3I+PGF1dGhvcj5I
YSwgSC4gSi48L2F1dGhvcj48L2F1dGhvcnM+PC9jb250cmlidXRvcnM+PGF1dGgtYWRkcmVzcz5E
ZXBhcnRtZW50IG9mIFN1c3RhaW5hYmxlIE9yZ2FuaWMgQ2hlbWlzdHJ5IGFuZCBUZWNobm9sb2d5
LCBGYWN1bHR5IG9mIEJpb3NjaWVuY2UgRW5naW5lZXJpbmcsIEdoZW50IFVuaXZlcnNpdHksIENv
dXB1cmUgTGlua3MgNjUzLCBCLTkwMDAgR2hlbnQsIEJlbGdpdW0uPC9hdXRoLWFkZHJlc3M+PHRp
dGxlcz48dGl0bGU+UmVnaW9zZWxlY3Rpdml0eSBpbiB0aGUgcmluZyBvcGVuaW5nIG9mIG5vbi1h
Y3RpdmF0ZWQgYXppcmlkaW5lczwvdGl0bGU+PHNlY29uZGFyeS10aXRsZT5DaGVtLiBTb2MuIFJl
di48L3NlY29uZGFyeS10aXRsZT48YWx0LXRpdGxlPkNoZW1pY2FsIFNvY2lldHkgcmV2aWV3czwv
YWx0LXRpdGxlPjwvdGl0bGVzPjxwZXJpb2RpY2FsPjxmdWxsLXRpdGxlPkNoZW0uIFNvYy4gUmV2
LjwvZnVsbC10aXRsZT48L3BlcmlvZGljYWw+PGFsdC1wZXJpb2RpY2FsPjxmdWxsLXRpdGxlPkNo
ZW1pY2FsIFNvY2lldHkgUmV2aWV3czwvZnVsbC10aXRsZT48L2FsdC1wZXJpb2RpY2FsPjxwYWdl
cz42NDMtNjY1PC9wYWdlcz48dm9sdW1lPjQxPC92b2x1bWU+PG51bWJlcj4yPC9udW1iZXI+PHNl
Y3Rpb24+NjQzPC9zZWN0aW9uPjxrZXl3b3Jkcz48a2V5d29yZD5BbGt5bGF0aW9uPC9rZXl3b3Jk
PjxrZXl3b3JkPkF6aXJpZGluZXMvKmNoZW1pc3RyeTwva2V5d29yZD48a2V5d29yZD5MZXdpcyBB
Y2lkcy9jaGVtaXN0cnk8L2tleXdvcmQ+PGtleXdvcmQ+UHJvdG9uczwva2V5d29yZD48a2V5d29y
ZD5TdGVyZW9pc29tZXJpc208L2tleXdvcmQ+PC9rZXl3b3Jkcz48ZGF0ZXM+PHllYXI+MjAxMjwv
eWVhcj48cHViLWRhdGVzPjxkYXRlPkphbiAyMTwvZGF0ZT48L3B1Yi1kYXRlcz48L2RhdGVzPjxp
c2JuPjE0NjAtNDc0NCAoRWxlY3Ryb25pYykmI3hEOzAzMDYtMDAxMiAoTGlua2luZyk8L2lzYm4+
PGFjY2Vzc2lvbi1udW0+MjE4OTQzNDU8L2FjY2Vzc2lvbi1udW0+PHVybHM+PHJlbGF0ZWQtdXJs
cz48dXJsPmh0dHA6Ly93d3cubmNiaS5ubG0ubmloLmdvdi9wdWJtZWQvMjE4OTQzNDU8L3VybD48
L3JlbGF0ZWQtdXJscz48L3VybHM+PGVsZWN0cm9uaWMtcmVzb3VyY2UtbnVtPjEwLjEwMzkvYzFj
czE1MTQwYTwvZWxlY3Ryb25pYy1yZXNvdXJjZS1udW0+PC9yZWNvcmQ+PC9DaXRlPjwvRW5kTm90
ZT4A
</w:fldData>
          </w:fldChar>
        </w:r>
        <w:r w:rsidR="00C03167">
          <w:rPr>
            <w:lang w:val="en-US"/>
          </w:rPr>
          <w:instrText xml:space="preserve"> ADDIN EN.CITE.DATA </w:instrText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end"/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5</w:t>
        </w:r>
        <w:r w:rsidR="00C03167">
          <w:rPr>
            <w:lang w:val="en-US"/>
          </w:rPr>
          <w:fldChar w:fldCharType="end"/>
        </w:r>
      </w:hyperlink>
      <w:r>
        <w:rPr>
          <w:lang w:val="en-US"/>
        </w:rPr>
        <w:t xml:space="preserve"> </w:t>
      </w:r>
      <w:r w:rsidR="00030217">
        <w:rPr>
          <w:lang w:val="en-US"/>
        </w:rPr>
        <w:t xml:space="preserve">As a result, </w:t>
      </w:r>
      <w:r w:rsidR="00AC062C">
        <w:rPr>
          <w:lang w:val="en-US"/>
        </w:rPr>
        <w:t xml:space="preserve">fluorinated small-ring </w:t>
      </w:r>
      <w:proofErr w:type="spellStart"/>
      <w:r w:rsidR="00AC062C">
        <w:rPr>
          <w:lang w:val="en-US"/>
        </w:rPr>
        <w:t>azaheterocycles</w:t>
      </w:r>
      <w:proofErr w:type="spellEnd"/>
      <w:r w:rsidR="00AC062C">
        <w:rPr>
          <w:lang w:val="en-US"/>
        </w:rPr>
        <w:t xml:space="preserve">, which combine </w:t>
      </w:r>
      <w:r w:rsidR="002C73FB">
        <w:rPr>
          <w:lang w:val="en-US"/>
        </w:rPr>
        <w:t>a</w:t>
      </w:r>
      <w:r w:rsidR="00AC062C">
        <w:rPr>
          <w:lang w:val="en-US"/>
        </w:rPr>
        <w:t xml:space="preserve"> significant </w:t>
      </w:r>
      <w:r w:rsidR="002C73FB">
        <w:rPr>
          <w:lang w:val="en-US"/>
        </w:rPr>
        <w:t xml:space="preserve">inherent </w:t>
      </w:r>
      <w:r w:rsidR="00AC062C">
        <w:rPr>
          <w:lang w:val="en-US"/>
        </w:rPr>
        <w:t xml:space="preserve">reactivity with the </w:t>
      </w:r>
      <w:r w:rsidR="002C73FB">
        <w:rPr>
          <w:lang w:val="en-US"/>
        </w:rPr>
        <w:t xml:space="preserve">beneficial </w:t>
      </w:r>
      <w:r w:rsidR="00AC062C">
        <w:rPr>
          <w:lang w:val="en-US"/>
        </w:rPr>
        <w:t xml:space="preserve">biological properties of fluorine, </w:t>
      </w:r>
      <w:r w:rsidR="00E266DB">
        <w:rPr>
          <w:lang w:val="en-US"/>
        </w:rPr>
        <w:t>can</w:t>
      </w:r>
      <w:r w:rsidR="004E6F6B">
        <w:rPr>
          <w:lang w:val="en-US"/>
        </w:rPr>
        <w:t xml:space="preserve"> be considered</w:t>
      </w:r>
      <w:r w:rsidR="00AC062C">
        <w:rPr>
          <w:lang w:val="en-US"/>
        </w:rPr>
        <w:t xml:space="preserve"> </w:t>
      </w:r>
      <w:r w:rsidR="006E625D">
        <w:rPr>
          <w:lang w:val="en-US"/>
        </w:rPr>
        <w:t xml:space="preserve">as </w:t>
      </w:r>
      <w:r w:rsidR="00AC062C">
        <w:rPr>
          <w:lang w:val="en-US"/>
        </w:rPr>
        <w:t xml:space="preserve">powerful </w:t>
      </w:r>
      <w:r w:rsidR="005F4F98">
        <w:rPr>
          <w:lang w:val="en-US"/>
        </w:rPr>
        <w:t>substrates</w:t>
      </w:r>
      <w:r w:rsidR="00AC062C">
        <w:rPr>
          <w:lang w:val="en-US"/>
        </w:rPr>
        <w:t xml:space="preserve"> for the synthesis of fluorine-containing </w:t>
      </w:r>
      <w:r w:rsidR="00E266DB">
        <w:rPr>
          <w:lang w:val="en-US"/>
        </w:rPr>
        <w:t>nitrogen compounds</w:t>
      </w:r>
      <w:r w:rsidR="00AC062C">
        <w:rPr>
          <w:lang w:val="en-US"/>
        </w:rPr>
        <w:t xml:space="preserve">. </w:t>
      </w:r>
    </w:p>
    <w:p w:rsidR="005F4F98" w:rsidRDefault="00AC062C" w:rsidP="0061230C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In this </w:t>
      </w:r>
      <w:r w:rsidR="00E266DB">
        <w:rPr>
          <w:lang w:val="en-US"/>
        </w:rPr>
        <w:t>A</w:t>
      </w:r>
      <w:r w:rsidR="006E625D">
        <w:rPr>
          <w:lang w:val="en-US"/>
        </w:rPr>
        <w:t>ccount</w:t>
      </w:r>
      <w:r>
        <w:rPr>
          <w:lang w:val="en-US"/>
        </w:rPr>
        <w:t xml:space="preserve">, an overview of </w:t>
      </w:r>
      <w:r w:rsidR="002C73FB">
        <w:rPr>
          <w:lang w:val="en-US"/>
        </w:rPr>
        <w:t xml:space="preserve">our </w:t>
      </w:r>
      <w:r w:rsidR="009A10AF">
        <w:rPr>
          <w:lang w:val="en-US"/>
        </w:rPr>
        <w:t xml:space="preserve">recent research </w:t>
      </w:r>
      <w:r w:rsidR="002C73FB">
        <w:rPr>
          <w:lang w:val="en-US"/>
        </w:rPr>
        <w:t xml:space="preserve">work concerning </w:t>
      </w:r>
      <w:r w:rsidR="006E625D">
        <w:rPr>
          <w:lang w:val="en-US"/>
        </w:rPr>
        <w:t xml:space="preserve">the preparation of </w:t>
      </w:r>
      <w:proofErr w:type="spellStart"/>
      <w:r w:rsidR="006E625D">
        <w:rPr>
          <w:lang w:val="en-US"/>
        </w:rPr>
        <w:t>aziridines</w:t>
      </w:r>
      <w:proofErr w:type="spellEnd"/>
      <w:r w:rsidR="006E625D">
        <w:rPr>
          <w:lang w:val="en-US"/>
        </w:rPr>
        <w:t xml:space="preserve"> and </w:t>
      </w:r>
      <w:proofErr w:type="spellStart"/>
      <w:r w:rsidR="00E266DB">
        <w:rPr>
          <w:lang w:val="en-US"/>
        </w:rPr>
        <w:t>azetidin</w:t>
      </w:r>
      <w:proofErr w:type="spellEnd"/>
      <w:r w:rsidR="00E266DB">
        <w:rPr>
          <w:lang w:val="en-US"/>
        </w:rPr>
        <w:t>(on)</w:t>
      </w:r>
      <w:proofErr w:type="spellStart"/>
      <w:r w:rsidR="006E625D">
        <w:rPr>
          <w:lang w:val="en-US"/>
        </w:rPr>
        <w:t>es</w:t>
      </w:r>
      <w:proofErr w:type="spellEnd"/>
      <w:r w:rsidR="006E625D">
        <w:rPr>
          <w:lang w:val="en-US"/>
        </w:rPr>
        <w:t xml:space="preserve"> </w:t>
      </w:r>
      <w:r w:rsidR="00506D0C">
        <w:rPr>
          <w:lang w:val="en-US"/>
        </w:rPr>
        <w:t xml:space="preserve">is </w:t>
      </w:r>
      <w:r w:rsidR="002C73FB">
        <w:rPr>
          <w:lang w:val="en-US"/>
        </w:rPr>
        <w:t>presented</w:t>
      </w:r>
      <w:r w:rsidR="00E266DB">
        <w:rPr>
          <w:lang w:val="en-US"/>
        </w:rPr>
        <w:t>,</w:t>
      </w:r>
      <w:r w:rsidR="00506D0C">
        <w:rPr>
          <w:lang w:val="en-US"/>
        </w:rPr>
        <w:t xml:space="preserve"> </w:t>
      </w:r>
      <w:r w:rsidR="006E625D">
        <w:rPr>
          <w:lang w:val="en-US"/>
        </w:rPr>
        <w:t xml:space="preserve">followed by their application </w:t>
      </w:r>
      <w:r w:rsidR="004C2A0C">
        <w:rPr>
          <w:lang w:val="en-US"/>
        </w:rPr>
        <w:t>in</w:t>
      </w:r>
      <w:r w:rsidR="006E625D">
        <w:rPr>
          <w:lang w:val="en-US"/>
        </w:rPr>
        <w:t xml:space="preserve"> the synthesis of fluorinated acyclic and cyclic </w:t>
      </w:r>
      <w:r w:rsidR="00E266DB">
        <w:rPr>
          <w:lang w:val="en-US"/>
        </w:rPr>
        <w:t xml:space="preserve">target </w:t>
      </w:r>
      <w:r w:rsidR="006E625D">
        <w:rPr>
          <w:lang w:val="en-US"/>
        </w:rPr>
        <w:t xml:space="preserve">compounds. In a first part, the synthesis and reactivity of fluorine-containing </w:t>
      </w:r>
      <w:proofErr w:type="spellStart"/>
      <w:r w:rsidR="006E625D">
        <w:rPr>
          <w:lang w:val="en-US"/>
        </w:rPr>
        <w:t>aziridines</w:t>
      </w:r>
      <w:proofErr w:type="spellEnd"/>
      <w:r w:rsidR="006E625D">
        <w:rPr>
          <w:lang w:val="en-US"/>
        </w:rPr>
        <w:t xml:space="preserve"> and </w:t>
      </w:r>
      <w:proofErr w:type="spellStart"/>
      <w:r w:rsidR="006E625D">
        <w:rPr>
          <w:lang w:val="en-US"/>
        </w:rPr>
        <w:t>azetidines</w:t>
      </w:r>
      <w:proofErr w:type="spellEnd"/>
      <w:r w:rsidR="006E625D">
        <w:rPr>
          <w:lang w:val="en-US"/>
        </w:rPr>
        <w:t xml:space="preserve"> </w:t>
      </w:r>
      <w:r w:rsidR="00E266DB">
        <w:rPr>
          <w:lang w:val="en-US"/>
        </w:rPr>
        <w:t>is</w:t>
      </w:r>
      <w:r w:rsidR="006E625D">
        <w:rPr>
          <w:lang w:val="en-US"/>
        </w:rPr>
        <w:t xml:space="preserve"> described, as well as their conversion toward </w:t>
      </w:r>
      <w:r w:rsidR="002C73FB">
        <w:rPr>
          <w:lang w:val="en-US"/>
        </w:rPr>
        <w:t>relevant</w:t>
      </w:r>
      <w:r w:rsidR="006E625D">
        <w:rPr>
          <w:lang w:val="en-US"/>
        </w:rPr>
        <w:t xml:space="preserve"> </w:t>
      </w:r>
      <w:proofErr w:type="spellStart"/>
      <w:r w:rsidR="00506D0C">
        <w:rPr>
          <w:lang w:val="en-US"/>
        </w:rPr>
        <w:t>organofluorine</w:t>
      </w:r>
      <w:proofErr w:type="spellEnd"/>
      <w:r w:rsidR="00506D0C">
        <w:rPr>
          <w:lang w:val="en-US"/>
        </w:rPr>
        <w:t xml:space="preserve"> </w:t>
      </w:r>
      <w:r w:rsidR="00956B51">
        <w:rPr>
          <w:lang w:val="en-US"/>
        </w:rPr>
        <w:t>compounds</w:t>
      </w:r>
      <w:r w:rsidR="00506D0C">
        <w:rPr>
          <w:lang w:val="en-US"/>
        </w:rPr>
        <w:t xml:space="preserve">. In a second </w:t>
      </w:r>
      <w:r w:rsidR="002C73FB">
        <w:rPr>
          <w:lang w:val="en-US"/>
        </w:rPr>
        <w:t>part</w:t>
      </w:r>
      <w:r w:rsidR="00506D0C">
        <w:rPr>
          <w:lang w:val="en-US"/>
        </w:rPr>
        <w:t xml:space="preserve">, the preparation of </w:t>
      </w:r>
      <w:proofErr w:type="spellStart"/>
      <w:r w:rsidR="00506D0C">
        <w:rPr>
          <w:lang w:val="en-US"/>
        </w:rPr>
        <w:t>organofluorine</w:t>
      </w:r>
      <w:proofErr w:type="spellEnd"/>
      <w:r w:rsidR="00506D0C">
        <w:rPr>
          <w:lang w:val="en-US"/>
        </w:rPr>
        <w:t xml:space="preserve"> compounds </w:t>
      </w:r>
      <w:r w:rsidR="00675D2E">
        <w:rPr>
          <w:lang w:val="en-US"/>
        </w:rPr>
        <w:t>is</w:t>
      </w:r>
      <w:r w:rsidR="006F693D">
        <w:rPr>
          <w:lang w:val="en-US"/>
        </w:rPr>
        <w:t xml:space="preserve"> presented starting from non-fluorinated </w:t>
      </w:r>
      <w:proofErr w:type="spellStart"/>
      <w:r w:rsidR="006F693D">
        <w:rPr>
          <w:lang w:val="en-US"/>
        </w:rPr>
        <w:t>aziridine</w:t>
      </w:r>
      <w:proofErr w:type="spellEnd"/>
      <w:r w:rsidR="00E266DB">
        <w:rPr>
          <w:lang w:val="en-US"/>
        </w:rPr>
        <w:t xml:space="preserve"> and </w:t>
      </w:r>
      <w:proofErr w:type="spellStart"/>
      <w:r w:rsidR="00E266DB">
        <w:rPr>
          <w:lang w:val="en-US"/>
        </w:rPr>
        <w:t>azetidine</w:t>
      </w:r>
      <w:proofErr w:type="spellEnd"/>
      <w:r w:rsidR="00E266DB">
        <w:rPr>
          <w:lang w:val="en-US"/>
        </w:rPr>
        <w:t xml:space="preserve"> building blocks</w:t>
      </w:r>
      <w:r w:rsidR="006F693D">
        <w:rPr>
          <w:lang w:val="en-US"/>
        </w:rPr>
        <w:t>.</w:t>
      </w:r>
      <w:r w:rsidR="002C73FB">
        <w:rPr>
          <w:lang w:val="en-US"/>
        </w:rPr>
        <w:t xml:space="preserve"> In addition to the results obtained in our </w:t>
      </w:r>
      <w:r w:rsidR="009A10AF">
        <w:rPr>
          <w:lang w:val="en-US"/>
        </w:rPr>
        <w:t xml:space="preserve">research </w:t>
      </w:r>
      <w:r w:rsidR="002C73FB">
        <w:rPr>
          <w:lang w:val="en-US"/>
        </w:rPr>
        <w:t xml:space="preserve">group, a selection of relevant </w:t>
      </w:r>
      <w:r w:rsidR="005F4F98">
        <w:rPr>
          <w:lang w:val="en-US"/>
        </w:rPr>
        <w:t xml:space="preserve">literature </w:t>
      </w:r>
      <w:r w:rsidR="002C73FB">
        <w:rPr>
          <w:lang w:val="en-US"/>
        </w:rPr>
        <w:t>contributions will be discussed as well to provide a more comprehensive overview.</w:t>
      </w:r>
    </w:p>
    <w:p w:rsidR="00497F81" w:rsidRPr="000F56C5" w:rsidRDefault="00EC4D95" w:rsidP="0061230C">
      <w:pPr>
        <w:spacing w:line="360" w:lineRule="auto"/>
        <w:jc w:val="both"/>
        <w:rPr>
          <w:b/>
          <w:sz w:val="28"/>
          <w:lang w:val="en-US"/>
        </w:rPr>
      </w:pPr>
      <w:r w:rsidRPr="000F56C5">
        <w:rPr>
          <w:b/>
          <w:sz w:val="28"/>
          <w:lang w:val="en-US"/>
        </w:rPr>
        <w:t>2</w:t>
      </w:r>
      <w:r w:rsidRPr="000F56C5">
        <w:rPr>
          <w:b/>
          <w:sz w:val="28"/>
          <w:lang w:val="en-US"/>
        </w:rPr>
        <w:tab/>
      </w:r>
      <w:r w:rsidR="00497F81" w:rsidRPr="000F56C5">
        <w:rPr>
          <w:b/>
          <w:sz w:val="28"/>
          <w:lang w:val="en-US"/>
        </w:rPr>
        <w:t xml:space="preserve">Synthesis and reactivity of fluorine-containing </w:t>
      </w:r>
      <w:proofErr w:type="spellStart"/>
      <w:r w:rsidR="00497F81" w:rsidRPr="000F56C5">
        <w:rPr>
          <w:b/>
          <w:sz w:val="28"/>
          <w:lang w:val="en-US"/>
        </w:rPr>
        <w:t>aziridines</w:t>
      </w:r>
      <w:proofErr w:type="spellEnd"/>
      <w:r w:rsidR="00497F81" w:rsidRPr="000F56C5">
        <w:rPr>
          <w:b/>
          <w:sz w:val="28"/>
          <w:lang w:val="en-US"/>
        </w:rPr>
        <w:t xml:space="preserve"> and </w:t>
      </w:r>
      <w:proofErr w:type="spellStart"/>
      <w:r w:rsidR="00497F81" w:rsidRPr="000F56C5">
        <w:rPr>
          <w:b/>
          <w:sz w:val="28"/>
          <w:lang w:val="en-US"/>
        </w:rPr>
        <w:t>azetidines</w:t>
      </w:r>
      <w:proofErr w:type="spellEnd"/>
    </w:p>
    <w:p w:rsidR="00497F81" w:rsidRPr="000F56C5" w:rsidRDefault="00EC4D95" w:rsidP="0061230C">
      <w:pPr>
        <w:spacing w:line="360" w:lineRule="auto"/>
        <w:jc w:val="both"/>
        <w:rPr>
          <w:b/>
          <w:lang w:val="en-US"/>
        </w:rPr>
      </w:pPr>
      <w:r w:rsidRPr="000F56C5">
        <w:rPr>
          <w:b/>
          <w:lang w:val="en-US"/>
        </w:rPr>
        <w:t>2.1</w:t>
      </w:r>
      <w:r w:rsidRPr="000F56C5">
        <w:rPr>
          <w:b/>
          <w:lang w:val="en-US"/>
        </w:rPr>
        <w:tab/>
      </w:r>
      <w:proofErr w:type="spellStart"/>
      <w:r w:rsidR="00497F81" w:rsidRPr="000F56C5">
        <w:rPr>
          <w:b/>
          <w:lang w:val="en-US"/>
        </w:rPr>
        <w:t>Aziridines</w:t>
      </w:r>
      <w:proofErr w:type="spellEnd"/>
    </w:p>
    <w:p w:rsidR="00332419" w:rsidRPr="001011CF" w:rsidRDefault="00433738" w:rsidP="0061230C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In </w:t>
      </w:r>
      <w:r w:rsidR="000B3635">
        <w:rPr>
          <w:lang w:val="en-US"/>
        </w:rPr>
        <w:t xml:space="preserve">the </w:t>
      </w:r>
      <w:r>
        <w:rPr>
          <w:lang w:val="en-US"/>
        </w:rPr>
        <w:t xml:space="preserve">literature, only a </w:t>
      </w:r>
      <w:r w:rsidR="002C73FB">
        <w:rPr>
          <w:lang w:val="en-US"/>
        </w:rPr>
        <w:t>limited number of</w:t>
      </w:r>
      <w:r>
        <w:rPr>
          <w:lang w:val="en-US"/>
        </w:rPr>
        <w:t xml:space="preserve"> reports on the synthesis of </w:t>
      </w:r>
      <w:proofErr w:type="spellStart"/>
      <w:r>
        <w:rPr>
          <w:lang w:val="en-US"/>
        </w:rPr>
        <w:t>monofluoroaziridines</w:t>
      </w:r>
      <w:proofErr w:type="spellEnd"/>
      <w:r>
        <w:rPr>
          <w:lang w:val="en-US"/>
        </w:rPr>
        <w:t xml:space="preserve"> are available</w:t>
      </w:r>
      <w:r w:rsidR="009D1AB6">
        <w:rPr>
          <w:lang w:val="en-US"/>
        </w:rPr>
        <w:t xml:space="preserve">, most of which </w:t>
      </w:r>
      <w:r>
        <w:rPr>
          <w:lang w:val="en-US"/>
        </w:rPr>
        <w:t xml:space="preserve">are dealing with the addition of </w:t>
      </w:r>
      <w:proofErr w:type="spellStart"/>
      <w:r>
        <w:rPr>
          <w:lang w:val="en-US"/>
        </w:rPr>
        <w:t>fluorocarbene</w:t>
      </w:r>
      <w:proofErr w:type="spellEnd"/>
      <w:r>
        <w:rPr>
          <w:lang w:val="en-US"/>
        </w:rPr>
        <w:t xml:space="preserve"> </w:t>
      </w:r>
      <w:r w:rsidR="000B3635">
        <w:rPr>
          <w:lang w:val="en-US"/>
        </w:rPr>
        <w:t>across</w:t>
      </w:r>
      <w:r>
        <w:rPr>
          <w:lang w:val="en-US"/>
        </w:rPr>
        <w:t xml:space="preserve"> imines</w:t>
      </w:r>
      <w:r w:rsidR="00B16346">
        <w:rPr>
          <w:lang w:val="en-US"/>
        </w:rPr>
        <w:t xml:space="preserve"> or with the transfer of a suitable nitrogen source to </w:t>
      </w:r>
      <w:r w:rsidR="00261750">
        <w:rPr>
          <w:lang w:val="en-US"/>
        </w:rPr>
        <w:t>olefins</w:t>
      </w:r>
      <w:r>
        <w:rPr>
          <w:lang w:val="en-US"/>
        </w:rPr>
        <w:t>.</w:t>
      </w:r>
      <w:hyperlink w:anchor="_ENREF_28" w:tooltip="Hirotaki, 2013 #1" w:history="1">
        <w:r w:rsidR="00C03167" w:rsidRPr="00827DC0">
          <w:rPr>
            <w:lang w:val="en-US"/>
          </w:rPr>
          <w:fldChar w:fldCharType="begin">
            <w:fldData xml:space="preserve">PEVuZE5vdGU+PENpdGU+PEF1dGhvcj5IaXJvdGFraTwvQXV0aG9yPjxZZWFyPjIwMTM8L1llYXI+
PFJlY051bT4xPC9SZWNOdW0+PERpc3BsYXlUZXh0PjxzdHlsZSBmYWNlPSJzdXBlcnNjcmlwdCI+
Njwvc3R5bGU+PC9EaXNwbGF5VGV4dD48cmVjb3JkPjxyZWMtbnVtYmVyPjE8L3JlYy1udW1iZXI+
PGZvcmVpZ24ta2V5cz48a2V5IGFwcD0iRU4iIGRiLWlkPSJhNXN0MmZ4enlmenZ3amVldHJtcGR6
cGV6djBlend3MGZkc3AiIHRpbWVzdGFtcD0iMTQ0MDU5MzQyNCI+MTwva2V5PjxrZXkgYXBwPSJF
TldlYiIgZGItaWQ9IiI+MDwva2V5PjwvZm9yZWlnbi1rZXlzPjxyZWYtdHlwZSBuYW1lPSJKb3Vy
bmFsIEFydGljbGUiPjE3PC9yZWYtdHlwZT48Y29udHJpYnV0b3JzPjxhdXRob3JzPjxhdXRob3I+
SGlyb3Rha2ksIEsuPC9hdXRob3I+PGF1dGhvcj5UYWtlaGlybywgWS48L2F1dGhvcj48YXV0aG9y
PkthbWFpc2hpLCBSLjwvYXV0aG9yPjxhdXRob3I+WWFtYWRhLCBZLjwvYXV0aG9yPjxhdXRob3I+
SGFuYW1vdG8sIFQuPC9hdXRob3I+PC9hdXRob3JzPjwvY29udHJpYnV0b3JzPjxhdXRoLWFkZHJl
c3M+RGVwYXJ0bWVudCBvZiBDaGVtaXN0cnkgYW5kIEFwcGxpZWQgQ2hlbWlzdHJ5LCBTYWdhIFVu
aXZlcnNpdHksIEhvbmp5by1tYWNoaSAxLCBTYWdhIDg0MC04NTAyLCBKYXBhbi4gaGFuYW1vdG9A
Y2Muc2FnYS11LmFjLmpwLjwvYXV0aC1hZGRyZXNzPjx0aXRsZXM+PHRpdGxlPlN5bnRoZXNpcyBv
ZiBtb25vLWZsdW9yaW5hdGVkIGZ1bmN0aW9uYWxpemVkIGN5Y2xvcHJvcGFuZXMgYW5kIGF6aXJp
ZGluZXMgdXNpbmcgdGhlIGFscGhhLWZsdW9yb3ZpbnlsIGRpcGhlbnlsIHN1bGZvbml1bSBzYWx0
PC90aXRsZT48c2Vjb25kYXJ5LXRpdGxlPkNoZW0uIENvbW11bi48L3NlY29uZGFyeS10aXRsZT48
YWx0LXRpdGxlPkNoZW0uIENvbW11bi48L2FsdC10aXRsZT48L3RpdGxlcz48cGVyaW9kaWNhbD48
ZnVsbC10aXRsZT5DaGVtLiBDb21tdW4uPC9mdWxsLXRpdGxlPjxhYmJyLTE+Q2hlbS4gQ29tbXVu
LjwvYWJici0xPjwvcGVyaW9kaWNhbD48YWx0LXBlcmlvZGljYWw+PGZ1bGwtdGl0bGU+Q2hlbS4g
Q29tbXVuLjwvZnVsbC10aXRsZT48YWJici0xPkNoZW0uIENvbW11bi48L2FiYnItMT48L2FsdC1w
ZXJpb2RpY2FsPjxwYWdlcz43OTY1LTc5Njc8L3BhZ2VzPjx2b2x1bWU+NDk8L3ZvbHVtZT48bnVt
YmVyPjcyPC9udW1iZXI+PHNlY3Rpb24+Nzk2NTwvc2VjdGlvbj48a2V5d29yZHM+PGtleXdvcmQ+
QXppcmlkaW5lcy9jaGVtaWNhbCBzeW50aGVzaXMvKmNoZW1pc3RyeTwva2V5d29yZD48a2V5d29y
ZD5DcnlzdGFsbG9ncmFwaHksIFgtUmF5PC9rZXl3b3JkPjxrZXl3b3JkPkN5Y2xvcHJvcGFuZXMv
KmNoZW1pY2FsIHN5bnRoZXNpcy9jaGVtaXN0cnk8L2tleXdvcmQ+PGtleXdvcmQ+Rmx1b3JpbmUv
KmNoZW1pc3RyeTwva2V5d29yZD48a2V5d29yZD5Nb2xlY3VsYXIgU3RydWN0dXJlPC9rZXl3b3Jk
PjxrZXl3b3JkPlN1bGZpZGVzL2NoZW1pY2FsIHN5bnRoZXNpcy8qY2hlbWlzdHJ5PC9rZXl3b3Jk
PjxrZXl3b3JkPlZpbnlsIENvbXBvdW5kcy9jaGVtaWNhbCBzeW50aGVzaXMvKmNoZW1pc3RyeTwv
a2V5d29yZD48L2tleXdvcmRzPjxkYXRlcz48eWVhcj4yMDEzPC95ZWFyPjxwdWItZGF0ZXM+PGRh
dGU+U2VwIDE4PC9kYXRlPjwvcHViLWRhdGVzPjwvZGF0ZXM+PGlzYm4+MTM2NC01NDhYIChFbGVj
dHJvbmljKSYjeEQ7MTM1OS03MzQ1IChMaW5raW5nKTwvaXNibj48YWNjZXNzaW9uLW51bT4yMzkw
MzI1NzwvYWNjZXNzaW9uLW51bT48dXJscz48cmVsYXRlZC11cmxzPjx1cmw+aHR0cDovL3d3dy5u
Y2JpLm5sbS5uaWguZ292L3B1Ym1lZC8yMzkwMzI1NzwvdXJsPjwvcmVsYXRlZC11cmxzPjwvdXJs
cz48ZWxlY3Ryb25pYy1yZXNvdXJjZS1udW0+MTAuMTAzOS9jM2NjNDQ1MTlkPC9lbGVjdHJvbmlj
LXJlc291cmNlLW51bT48L3JlY29yZD48L0NpdGU+PENpdGU+PEF1dGhvcj5Lb25ldjwvQXV0aG9y
PjxZZWFyPjIwMTA8L1llYXI+PFJlY051bT40PC9SZWNOdW0+PHJlY29yZD48cmVjLW51bWJlcj40
PC9yZWMtbnVtYmVyPjxmb3JlaWduLWtleXM+PGtleSBhcHA9IkVOIiBkYi1pZD0iYTVzdDJmeHp5
Znp2d2plZXRybXBkenBlenYwZXp3dzBmZHNwIiB0aW1lc3RhbXA9IjE0NDA1OTM0MzMiPjQ8L2tl
eT48a2V5IGFwcD0iRU5XZWIiIGRiLWlkPSIiPjA8L2tleT48L2ZvcmVpZ24ta2V5cz48cmVmLXR5
cGUgbmFtZT0iSm91cm5hbCBBcnRpY2xlIj4xNzwvcmVmLXR5cGU+PGNvbnRyaWJ1dG9ycz48YXV0
aG9ycz48YXV0aG9yPktvbmV2LCBBLiBTLjwvYXV0aG9yPjxhdXRob3I+QWJiYXNwb3VyIFRlaHJh
bmksIEsuPC9hdXRob3I+PGF1dGhvcj5LaGxlYm5pa292LCBBLiBGLjwvYXV0aG9yPjxhdXRob3I+
Tm92aWtvdiwgTS4gUy48L2F1dGhvcj48YXV0aG9yPk1hZ3VsbCwgSi48L2F1dGhvcj48L2F1dGhv
cnM+PC9jb250cmlidXRvcnM+PHRpdGxlcz48dGl0bGU+TW9ub2ZsdW9yaW5hdGVkIGF6aXJpZGlu
ZXMgaW4gYXN5bW1ldHJpYyBzeW50aGVzaXMgb2YgY2hpcmFsIGZsdW9yaW5hdGVkIHByb3AtMi15
bi0xLWFtaW5lczwvdGl0bGU+PHNlY29uZGFyeS10aXRsZT5SdXNzLiBKLiBPcmcuIENoZW0uPC9z
ZWNvbmRhcnktdGl0bGU+PGFsdC10aXRsZT5SdXNzLiBKLiBPcmcuIENoZW0uPC9hbHQtdGl0bGU+
PC90aXRsZXM+PHBlcmlvZGljYWw+PGZ1bGwtdGl0bGU+UnVzcy4gSi4gT3JnLiBDaGVtLjwvZnVs
bC10aXRsZT48YWJici0xPlJ1c3MuIEouIE9yZy4gQ2hlbS48L2FiYnItMT48L3BlcmlvZGljYWw+
PGFsdC1wZXJpb2RpY2FsPjxmdWxsLXRpdGxlPlJ1c3MuIEouIE9yZy4gQ2hlbS48L2Z1bGwtdGl0
bGU+PGFiYnItMT5SdXNzLiBKLiBPcmcuIENoZW0uPC9hYmJyLTE+PC9hbHQtcGVyaW9kaWNhbD48
cGFnZXM+OTc2LTk4NjwvcGFnZXM+PHZvbHVtZT40Njwvdm9sdW1lPjxudW1iZXI+NzwvbnVtYmVy
PjxzZWN0aW9uPjk3Njwvc2VjdGlvbj48ZGF0ZXM+PHllYXI+MjAxMDwveWVhcj48L2RhdGVzPjxp
c2JuPjEwNzAtNDI4MCYjeEQ7MTYwOC0zMzkzPC9pc2JuPjx1cmxzPjwvdXJscz48ZWxlY3Ryb25p
Yy1yZXNvdXJjZS1udW0+MTAuMTEzNC9zMTA3MDQyODAxMDA3MDA0MzwvZWxlY3Ryb25pYy1yZXNv
dXJjZS1udW0+PC9yZWNvcmQ+PC9DaXRlPjxDaXRlPjxBdXRob3I+S29uZXY8L0F1dGhvcj48WWVh
cj4yMDA1PC9ZZWFyPjxSZWNOdW0+NjwvUmVjTnVtPjxyZWNvcmQ+PHJlYy1udW1iZXI+NjwvcmVj
LW51bWJlcj48Zm9yZWlnbi1rZXlzPjxrZXkgYXBwPSJFTiIgZGItaWQ9ImE1c3QyZnh6eWZ6dndq
ZWV0cm1wZHpwZXp2MGV6d3cwZmRzcCIgdGltZXN0YW1wPSIxNDQwNTkzNDY5Ij42PC9rZXk+PGtl
eSBhcHA9IkVOV2ViIiBkYi1pZD0iIj4wPC9rZXk+PC9mb3JlaWduLWtleXM+PHJlZi10eXBlIG5h
bWU9IkpvdXJuYWwgQXJ0aWNsZSI+MTc8L3JlZi10eXBlPjxjb250cmlidXRvcnM+PGF1dGhvcnM+
PGF1dGhvcj5Lb25ldiwgQWxleGFuZGVyIFMuPC9hdXRob3I+PGF1dGhvcj5Ob3Zpa292LCBNaWto
YWlsIFMuPC9hdXRob3I+PGF1dGhvcj5LaGxlYm5pa292LCBBbGV4YW5kZXIgRi48L2F1dGhvcj48
L2F1dGhvcnM+PC9jb250cmlidXRvcnM+PHRpdGxlcz48dGl0bGU+VGhlIGZpcnN0IGV4YW1wbGUg
b2YgdGhlIGdlbmVyYXRpb24gb2YgYXpvbWV0aGluZSB5bGlkZXMgZnJvbSBhIGZsdW9yb2NhcmJl
bmU6IDEsMy1jeWNsaXphdGlvbiBhbmQgMSwzLWRpcG9sYXIgY3ljbG9hZGRpdGlvbjwvdGl0bGU+
PHNlY29uZGFyeS10aXRsZT5UZXRyYWhlZHJvbiBMZXR0Ljwvc2Vjb25kYXJ5LXRpdGxlPjwvdGl0
bGVzPjxwZXJpb2RpY2FsPjxmdWxsLXRpdGxlPlRldHJhaGVkcm9uIExldHQuPC9mdWxsLXRpdGxl
PjwvcGVyaW9kaWNhbD48cGFnZXM+ODMzNy04MzQwPC9wYWdlcz48dm9sdW1lPjQ2PC92b2x1bWU+
PG51bWJlcj40ODwvbnVtYmVyPjxzZWN0aW9uPjgzMzc8L3NlY3Rpb24+PGRhdGVzPjx5ZWFyPjIw
MDU8L3llYXI+PC9kYXRlcz48aXNibj4wMDQwNDAzOTwvaXNibj48dXJscz48L3VybHM+PGVsZWN0
cm9uaWMtcmVzb3VyY2UtbnVtPjEwLjEwMTYvai50ZXRsZXQuMjAwNS4wOS4xNjU8L2VsZWN0cm9u
aWMtcmVzb3VyY2UtbnVtPjwvcmVjb3JkPjwvQ2l0ZT48Q2l0ZT48QXV0aG9yPktvbmV2PC9BdXRo
b3I+PFllYXI+MjAwNzwvWWVhcj48UmVjTnVtPjM8L1JlY051bT48cmVjb3JkPjxyZWMtbnVtYmVy
PjM8L3JlYy1udW1iZXI+PGZvcmVpZ24ta2V5cz48a2V5IGFwcD0iRU4iIGRiLWlkPSJhNXN0MmZ4
enlmenZ3amVldHJtcGR6cGV6djBlend3MGZkc3AiIHRpbWVzdGFtcD0iMTQ0MDU5MzQyOSI+Mzwv
a2V5PjxrZXkgYXBwPSJFTldlYiIgZGItaWQ9IiI+MDwva2V5PjwvZm9yZWlnbi1rZXlzPjxyZWYt
dHlwZSBuYW1lPSJKb3VybmFsIEFydGljbGUiPjE3PC9yZWYtdHlwZT48Y29udHJpYnV0b3JzPjxh
dXRob3JzPjxhdXRob3I+S29uZXYsIEEuIFMuPC9hdXRob3I+PGF1dGhvcj5Ob3Zpa292LCBNLiBT
LjwvYXV0aG9yPjxhdXRob3I+S2hsZWJuaWtvdiwgQS4gRi48L2F1dGhvcj48L2F1dGhvcnM+PC9j
b250cmlidXRvcnM+PHRpdGxlcz48dGl0bGU+TW9ub2ZsdW9yby1zdWJzdGl0dXRlZCBhem9tZXRo
aW5lIHlsaWRlcyBpbiBmbHVvcm9jYXJiZW5lIHJlYWN0aW9ucyB3aXRoIGltaW5lcy4gU3ludGhl
c2lzIGFuZCB0cmFuc2Zvcm1hdGlvbnMgb2YgbW9ub2ZsdW9yb2F6aXJpZGluZXM8L3RpdGxlPjxz
ZWNvbmRhcnktdGl0bGU+UnVzcy4gSi4gT3JnLiBDaGVtLjwvc2Vjb25kYXJ5LXRpdGxlPjxhbHQt
dGl0bGU+UnVzcy4gSi4gT3JnLiBDaGVtLjwvYWx0LXRpdGxlPjwvdGl0bGVzPjxwZXJpb2RpY2Fs
PjxmdWxsLXRpdGxlPlJ1c3MuIEouIE9yZy4gQ2hlbS48L2Z1bGwtdGl0bGU+PGFiYnItMT5SdXNz
LiBKLiBPcmcuIENoZW0uPC9hYmJyLTE+PC9wZXJpb2RpY2FsPjxhbHQtcGVyaW9kaWNhbD48ZnVs
bC10aXRsZT5SdXNzLiBKLiBPcmcuIENoZW0uPC9mdWxsLXRpdGxlPjxhYmJyLTE+UnVzcy4gSi4g
T3JnLiBDaGVtLjwvYWJici0xPjwvYWx0LXBlcmlvZGljYWw+PHBhZ2VzPjI4Ni0yOTY8L3BhZ2Vz
Pjx2b2x1bWU+NDM8L3ZvbHVtZT48bnVtYmVyPjI8L251bWJlcj48c2VjdGlvbj4yODY8L3NlY3Rp
b24+PGRhdGVzPjx5ZWFyPjIwMDc8L3llYXI+PC9kYXRlcz48aXNibj4xMDcwLTQyODAmI3hEOzE2
MDgtMzM5MzwvaXNibj48dXJscz48L3VybHM+PGVsZWN0cm9uaWMtcmVzb3VyY2UtbnVtPjEwLjEx
MzQvczEwNzA0MjgwMDcwMjAyMjQ8L2VsZWN0cm9uaWMtcmVzb3VyY2UtbnVtPjwvcmVjb3JkPjwv
Q2l0ZT48Q2l0ZT48QXV0aG9yPktobGVibmlrb3Y8L0F1dGhvcj48WWVhcj4yMDA1PC9ZZWFyPjxS
ZWNOdW0+NzwvUmVjTnVtPjxyZWNvcmQ+PHJlYy1udW1iZXI+NzwvcmVjLW51bWJlcj48Zm9yZWln
bi1rZXlzPjxrZXkgYXBwPSJFTiIgZGItaWQ9ImE1c3QyZnh6eWZ6dndqZWV0cm1wZHpwZXp2MGV6
d3cwZmRzcCIgdGltZXN0YW1wPSIxNDQwNjY0OTI0Ij43PC9rZXk+PC9mb3JlaWduLWtleXM+PHJl
Zi10eXBlIG5hbWU9IkpvdXJuYWwgQXJ0aWNsZSI+MTc8L3JlZi10eXBlPjxjb250cmlidXRvcnM+
PGF1dGhvcnM+PGF1dGhvcj5LaGxlYm5pa292LCBBLiBGLjwvYXV0aG9yPjxhdXRob3I+Tm92aWtv
diwgTS4gUy48L2F1dGhvcj48YXV0aG9yPlNoaW5rZXZpY2gsIEUuIFkuPC9hdXRob3I+PGF1dGhv
cj5WaWRvdmljLCBELjwvYXV0aG9yPjwvYXV0aG9ycz48L2NvbnRyaWJ1dG9ycz48dGl0bGVzPjx0
aXRsZT5TZWxlY3RpdmUgdHJhbnNhbm51bGFyIHJpbmcgdHJhbnNmb3JtYXRpb25zIGluIGF6aXJp
bm8tZnVzZWQmI3hEO2VpZ2h0LW1lbWJlcmVkIE8sTi1vciBTLE4taGV0ZXJvY3ljbGVzPC90aXRs
ZT48c2Vjb25kYXJ5LXRpdGxlPk9yZy4gQmlvbW9sLiBDaGVtLjwvc2Vjb25kYXJ5LXRpdGxlPjwv
dGl0bGVzPjxwZXJpb2RpY2FsPjxmdWxsLXRpdGxlPk9yZy4gQmlvbW9sLiBDaGVtLjwvZnVsbC10
aXRsZT48L3BlcmlvZGljYWw+PHBhZ2VzPjQwNDAtNDA0MjwvcGFnZXM+PHZvbHVtZT4zPC92b2x1
bWU+PHNlY3Rpb24+NDA0MDwvc2VjdGlvbj48ZGF0ZXM+PHllYXI+MjAwNTwveWVhcj48L2RhdGVz
Pjx1cmxzPjwvdXJscz48L3JlY29yZD48L0NpdGU+PENpdGU+PEF1dGhvcj5Vc3VraTwvQXV0aG9y
PjxZZWFyPjIwMDE8L1llYXI+PFJlY051bT44PC9SZWNOdW0+PHJlY29yZD48cmVjLW51bWJlcj44
PC9yZWMtbnVtYmVyPjxmb3JlaWduLWtleXM+PGtleSBhcHA9IkVOIiBkYi1pZD0iYTVzdDJmeHp5
Znp2d2plZXRybXBkenBlenYwZXp3dzBmZHNwIiB0aW1lc3RhbXA9IjE0NDA2NjUwNjAiPjg8L2tl
eT48L2ZvcmVpZ24ta2V5cz48cmVmLXR5cGUgbmFtZT0iSm91cm5hbCBBcnRpY2xlIj4xNzwvcmVm
LXR5cGU+PGNvbnRyaWJ1dG9ycz48YXV0aG9ycz48YXV0aG9yPlVzdWtpLCBZPC9hdXRob3I+PGF1
dGhvcj5GdWt1ZGEsIFk8L2F1dGhvcj48YXV0aG9yPklpbywgSDwvYXV0aG9yPjwvYXV0aG9ycz48
L2NvbnRyaWJ1dG9ycz48dGl0bGVzPjx0aXRsZT4yLUV0aG94eWNhcmJvbnlsLTItZmx1b3JvYXpp
cmlkaW5lczogTWV0aHlsZW5lLWJyaWRnZWQgKEN+IGF+IGx+IHB+IGh+IGEgdG8gTiktYWxwaGEt
Rmx1b3JvLWFscGhhLWFtaW5vIEFjaWRzIEFuYWxvZ3VlczwvdGl0bGU+PHNlY29uZGFyeS10aXRs
ZT5JVEUgTGV0dC4gQmF0dGVyaWVzLCBOZXcgVGVjaG5vbC4gTWVkLjwvc2Vjb25kYXJ5LXRpdGxl
PjwvdGl0bGVzPjxwZXJpb2RpY2FsPjxmdWxsLXRpdGxlPklURSBMZXR0LiBCYXR0ZXJpZXMsIE5l
dyBUZWNobm9sLiBNZWQuPC9mdWxsLXRpdGxlPjwvcGVyaW9kaWNhbD48cGFnZXM+MjM3PC9wYWdl
cz48dm9sdW1lPjI8L3ZvbHVtZT48c2VjdGlvbj4yMzc8L3NlY3Rpb24+PGRhdGVzPjx5ZWFyPjIw
MDE8L3llYXI+PC9kYXRlcz48dXJscz48L3VybHM+PC9yZWNvcmQ+PC9DaXRlPjxDaXRlPjxBdXRo
b3I+U2V5ZmVydGg8L0F1dGhvcj48WWVhcj4xOTczPC9ZZWFyPjxSZWNOdW0+OTwvUmVjTnVtPjxy
ZWNvcmQ+PHJlYy1udW1iZXI+OTwvcmVjLW51bWJlcj48Zm9yZWlnbi1rZXlzPjxrZXkgYXBwPSJF
TiIgZGItaWQ9ImE1c3QyZnh6eWZ6dndqZWV0cm1wZHpwZXp2MGV6d3cwZmRzcCIgdGltZXN0YW1w
PSIxNDQwNjY1MjkxIj45PC9rZXk+PC9mb3JlaWduLWtleXM+PHJlZi10eXBlIG5hbWU9IkpvdXJu
YWwgQXJ0aWNsZSI+MTc8L3JlZi10eXBlPjxjb250cmlidXRvcnM+PGF1dGhvcnM+PGF1dGhvcj5T
ZXlmZXJ0aCwgRGlldG1hcjwvYXV0aG9yPjxhdXRob3I+V29vZHJ1ZmYsIFJvYmVydCBBPC9hdXRo
b3I+PC9hdXRob3JzPjwvY29udHJpYnV0b3JzPjx0aXRsZXM+PHRpdGxlPkhhbG9tZXRoeWwtbWV0
YWwgY29tcG91bmRzLiBMWFYuIEdlbmVyYXRpb24gb2YgZmx1b3JvY2FyYm9hbGtveHljYXJiZW5l
cyB2aWEgdGhlIG9yZ2Fub21lcmN1cnkgcm91dGU8L3RpdGxlPjxzZWNvbmRhcnktdGl0bGU+Si4g
T3JnLiBDaGVtLjwvc2Vjb25kYXJ5LXRpdGxlPjxhbHQtdGl0bGU+Si4gT3JnLiBDaGVtLjwvYWx0
LXRpdGxlPjwvdGl0bGVzPjxwZXJpb2RpY2FsPjxmdWxsLXRpdGxlPkouIE9yZy4gQ2hlbS48L2Z1
bGwtdGl0bGU+PC9wZXJpb2RpY2FsPjxhbHQtcGVyaW9kaWNhbD48ZnVsbC10aXRsZT5KLiBPcmcu
IENoZW0uPC9mdWxsLXRpdGxlPjwvYWx0LXBlcmlvZGljYWw+PHBhZ2VzPjQwMzEtNDAzOTwvcGFn
ZXM+PHZvbHVtZT4zODwvdm9sdW1lPjxudW1iZXI+MjM8L251bWJlcj48c2VjdGlvbj40MDMxPC9z
ZWN0aW9uPjxkYXRlcz48eWVhcj4xOTczPC95ZWFyPjwvZGF0ZXM+PGlzYm4+MDAyMi0zMjYzPC9p
c2JuPjx1cmxzPjwvdXJscz48L3JlY29yZD48L0NpdGU+PENpdGU+PEF1dGhvcj5ZYW1hbmFrYTwv
QXV0aG9yPjxZZWFyPjE5NzY8L1llYXI+PFJlY051bT4xMDwvUmVjTnVtPjxyZWNvcmQ+PHJlYy1u
dW1iZXI+MTA8L3JlYy1udW1iZXI+PGZvcmVpZ24ta2V5cz48a2V5IGFwcD0iRU4iIGRiLWlkPSJh
NXN0MmZ4enlmenZ3amVldHJtcGR6cGV6djBlend3MGZkc3AiIHRpbWVzdGFtcD0iMTQ0MDY2NTM4
NiI+MTA8L2tleT48L2ZvcmVpZ24ta2V5cz48cmVmLXR5cGUgbmFtZT0iSm91cm5hbCBBcnRpY2xl
Ij4xNzwvcmVmLXR5cGU+PGNvbnRyaWJ1dG9ycz48YXV0aG9ycz48YXV0aG9yPllhbWFuYWthLCBI
aXJva2k8L2F1dGhvcj48YXV0aG9yPktpa3VpLCBKdW5pY2hpPC9hdXRob3I+PGF1dGhvcj5UZXJh
bXVyYSwgS2F6dWhpcm88L2F1dGhvcj48YXV0aG9yPkFuZG8sIFRlaWljaGk8L2F1dGhvcj48L2F1
dGhvcnM+PC9jb250cmlidXRvcnM+PHRpdGxlcz48dGl0bGU+UmVkdWN0aW9uIG9mIDEsIDMtZGlw
aGVueWwtMiwgMi1kaWhhbG9hemlyaWRpbmVzIHdpdGggdHJpLW4tYnV0eWx0aW4gaHlkcmlkZTwv
dGl0bGU+PHNlY29uZGFyeS10aXRsZT5KLiBPcmcuIENoZW0uPC9zZWNvbmRhcnktdGl0bGU+PC90
aXRsZXM+PHBlcmlvZGljYWw+PGZ1bGwtdGl0bGU+Si4gT3JnLiBDaGVtLjwvZnVsbC10aXRsZT48
L3BlcmlvZGljYWw+PHBhZ2VzPjM3OTQtMzc5NzwvcGFnZXM+PHZvbHVtZT40MTwvdm9sdW1lPjxu
dW1iZXI+MjQ8L251bWJlcj48c2VjdGlvbj4zNzk0PC9zZWN0aW9uPjxkYXRlcz48eWVhcj4xOTc2
PC95ZWFyPjwvZGF0ZXM+PGlzYm4+MDAyMi0zMjYzPC9pc2JuPjx1cmxzPjwvdXJscz48L3JlY29y
ZD48L0NpdGU+PC9FbmROb3RlPgB=
</w:fldData>
          </w:fldChar>
        </w:r>
        <w:r w:rsidR="00C03167">
          <w:rPr>
            <w:lang w:val="en-US"/>
          </w:rPr>
          <w:instrText xml:space="preserve"> ADDIN EN.CITE </w:instrText>
        </w:r>
        <w:r w:rsidR="00C03167">
          <w:rPr>
            <w:lang w:val="en-US"/>
          </w:rPr>
          <w:fldChar w:fldCharType="begin">
            <w:fldData xml:space="preserve">PEVuZE5vdGU+PENpdGU+PEF1dGhvcj5IaXJvdGFraTwvQXV0aG9yPjxZZWFyPjIwMTM8L1llYXI+
PFJlY051bT4xPC9SZWNOdW0+PERpc3BsYXlUZXh0PjxzdHlsZSBmYWNlPSJzdXBlcnNjcmlwdCI+
Njwvc3R5bGU+PC9EaXNwbGF5VGV4dD48cmVjb3JkPjxyZWMtbnVtYmVyPjE8L3JlYy1udW1iZXI+
PGZvcmVpZ24ta2V5cz48a2V5IGFwcD0iRU4iIGRiLWlkPSJhNXN0MmZ4enlmenZ3amVldHJtcGR6
cGV6djBlend3MGZkc3AiIHRpbWVzdGFtcD0iMTQ0MDU5MzQyNCI+MTwva2V5PjxrZXkgYXBwPSJF
TldlYiIgZGItaWQ9IiI+MDwva2V5PjwvZm9yZWlnbi1rZXlzPjxyZWYtdHlwZSBuYW1lPSJKb3Vy
bmFsIEFydGljbGUiPjE3PC9yZWYtdHlwZT48Y29udHJpYnV0b3JzPjxhdXRob3JzPjxhdXRob3I+
SGlyb3Rha2ksIEsuPC9hdXRob3I+PGF1dGhvcj5UYWtlaGlybywgWS48L2F1dGhvcj48YXV0aG9y
PkthbWFpc2hpLCBSLjwvYXV0aG9yPjxhdXRob3I+WWFtYWRhLCBZLjwvYXV0aG9yPjxhdXRob3I+
SGFuYW1vdG8sIFQuPC9hdXRob3I+PC9hdXRob3JzPjwvY29udHJpYnV0b3JzPjxhdXRoLWFkZHJl
c3M+RGVwYXJ0bWVudCBvZiBDaGVtaXN0cnkgYW5kIEFwcGxpZWQgQ2hlbWlzdHJ5LCBTYWdhIFVu
aXZlcnNpdHksIEhvbmp5by1tYWNoaSAxLCBTYWdhIDg0MC04NTAyLCBKYXBhbi4gaGFuYW1vdG9A
Y2Muc2FnYS11LmFjLmpwLjwvYXV0aC1hZGRyZXNzPjx0aXRsZXM+PHRpdGxlPlN5bnRoZXNpcyBv
ZiBtb25vLWZsdW9yaW5hdGVkIGZ1bmN0aW9uYWxpemVkIGN5Y2xvcHJvcGFuZXMgYW5kIGF6aXJp
ZGluZXMgdXNpbmcgdGhlIGFscGhhLWZsdW9yb3ZpbnlsIGRpcGhlbnlsIHN1bGZvbml1bSBzYWx0
PC90aXRsZT48c2Vjb25kYXJ5LXRpdGxlPkNoZW0uIENvbW11bi48L3NlY29uZGFyeS10aXRsZT48
YWx0LXRpdGxlPkNoZW0uIENvbW11bi48L2FsdC10aXRsZT48L3RpdGxlcz48cGVyaW9kaWNhbD48
ZnVsbC10aXRsZT5DaGVtLiBDb21tdW4uPC9mdWxsLXRpdGxlPjxhYmJyLTE+Q2hlbS4gQ29tbXVu
LjwvYWJici0xPjwvcGVyaW9kaWNhbD48YWx0LXBlcmlvZGljYWw+PGZ1bGwtdGl0bGU+Q2hlbS4g
Q29tbXVuLjwvZnVsbC10aXRsZT48YWJici0xPkNoZW0uIENvbW11bi48L2FiYnItMT48L2FsdC1w
ZXJpb2RpY2FsPjxwYWdlcz43OTY1LTc5Njc8L3BhZ2VzPjx2b2x1bWU+NDk8L3ZvbHVtZT48bnVt
YmVyPjcyPC9udW1iZXI+PHNlY3Rpb24+Nzk2NTwvc2VjdGlvbj48a2V5d29yZHM+PGtleXdvcmQ+
QXppcmlkaW5lcy9jaGVtaWNhbCBzeW50aGVzaXMvKmNoZW1pc3RyeTwva2V5d29yZD48a2V5d29y
ZD5DcnlzdGFsbG9ncmFwaHksIFgtUmF5PC9rZXl3b3JkPjxrZXl3b3JkPkN5Y2xvcHJvcGFuZXMv
KmNoZW1pY2FsIHN5bnRoZXNpcy9jaGVtaXN0cnk8L2tleXdvcmQ+PGtleXdvcmQ+Rmx1b3JpbmUv
KmNoZW1pc3RyeTwva2V5d29yZD48a2V5d29yZD5Nb2xlY3VsYXIgU3RydWN0dXJlPC9rZXl3b3Jk
PjxrZXl3b3JkPlN1bGZpZGVzL2NoZW1pY2FsIHN5bnRoZXNpcy8qY2hlbWlzdHJ5PC9rZXl3b3Jk
PjxrZXl3b3JkPlZpbnlsIENvbXBvdW5kcy9jaGVtaWNhbCBzeW50aGVzaXMvKmNoZW1pc3RyeTwv
a2V5d29yZD48L2tleXdvcmRzPjxkYXRlcz48eWVhcj4yMDEzPC95ZWFyPjxwdWItZGF0ZXM+PGRh
dGU+U2VwIDE4PC9kYXRlPjwvcHViLWRhdGVzPjwvZGF0ZXM+PGlzYm4+MTM2NC01NDhYIChFbGVj
dHJvbmljKSYjeEQ7MTM1OS03MzQ1IChMaW5raW5nKTwvaXNibj48YWNjZXNzaW9uLW51bT4yMzkw
MzI1NzwvYWNjZXNzaW9uLW51bT48dXJscz48cmVsYXRlZC11cmxzPjx1cmw+aHR0cDovL3d3dy5u
Y2JpLm5sbS5uaWguZ292L3B1Ym1lZC8yMzkwMzI1NzwvdXJsPjwvcmVsYXRlZC11cmxzPjwvdXJs
cz48ZWxlY3Ryb25pYy1yZXNvdXJjZS1udW0+MTAuMTAzOS9jM2NjNDQ1MTlkPC9lbGVjdHJvbmlj
LXJlc291cmNlLW51bT48L3JlY29yZD48L0NpdGU+PENpdGU+PEF1dGhvcj5Lb25ldjwvQXV0aG9y
PjxZZWFyPjIwMTA8L1llYXI+PFJlY051bT40PC9SZWNOdW0+PHJlY29yZD48cmVjLW51bWJlcj40
PC9yZWMtbnVtYmVyPjxmb3JlaWduLWtleXM+PGtleSBhcHA9IkVOIiBkYi1pZD0iYTVzdDJmeHp5
Znp2d2plZXRybXBkenBlenYwZXp3dzBmZHNwIiB0aW1lc3RhbXA9IjE0NDA1OTM0MzMiPjQ8L2tl
eT48a2V5IGFwcD0iRU5XZWIiIGRiLWlkPSIiPjA8L2tleT48L2ZvcmVpZ24ta2V5cz48cmVmLXR5
cGUgbmFtZT0iSm91cm5hbCBBcnRpY2xlIj4xNzwvcmVmLXR5cGU+PGNvbnRyaWJ1dG9ycz48YXV0
aG9ycz48YXV0aG9yPktvbmV2LCBBLiBTLjwvYXV0aG9yPjxhdXRob3I+QWJiYXNwb3VyIFRlaHJh
bmksIEsuPC9hdXRob3I+PGF1dGhvcj5LaGxlYm5pa292LCBBLiBGLjwvYXV0aG9yPjxhdXRob3I+
Tm92aWtvdiwgTS4gUy48L2F1dGhvcj48YXV0aG9yPk1hZ3VsbCwgSi48L2F1dGhvcj48L2F1dGhv
cnM+PC9jb250cmlidXRvcnM+PHRpdGxlcz48dGl0bGU+TW9ub2ZsdW9yaW5hdGVkIGF6aXJpZGlu
ZXMgaW4gYXN5bW1ldHJpYyBzeW50aGVzaXMgb2YgY2hpcmFsIGZsdW9yaW5hdGVkIHByb3AtMi15
bi0xLWFtaW5lczwvdGl0bGU+PHNlY29uZGFyeS10aXRsZT5SdXNzLiBKLiBPcmcuIENoZW0uPC9z
ZWNvbmRhcnktdGl0bGU+PGFsdC10aXRsZT5SdXNzLiBKLiBPcmcuIENoZW0uPC9hbHQtdGl0bGU+
PC90aXRsZXM+PHBlcmlvZGljYWw+PGZ1bGwtdGl0bGU+UnVzcy4gSi4gT3JnLiBDaGVtLjwvZnVs
bC10aXRsZT48YWJici0xPlJ1c3MuIEouIE9yZy4gQ2hlbS48L2FiYnItMT48L3BlcmlvZGljYWw+
PGFsdC1wZXJpb2RpY2FsPjxmdWxsLXRpdGxlPlJ1c3MuIEouIE9yZy4gQ2hlbS48L2Z1bGwtdGl0
bGU+PGFiYnItMT5SdXNzLiBKLiBPcmcuIENoZW0uPC9hYmJyLTE+PC9hbHQtcGVyaW9kaWNhbD48
cGFnZXM+OTc2LTk4NjwvcGFnZXM+PHZvbHVtZT40Njwvdm9sdW1lPjxudW1iZXI+NzwvbnVtYmVy
PjxzZWN0aW9uPjk3Njwvc2VjdGlvbj48ZGF0ZXM+PHllYXI+MjAxMDwveWVhcj48L2RhdGVzPjxp
c2JuPjEwNzAtNDI4MCYjeEQ7MTYwOC0zMzkzPC9pc2JuPjx1cmxzPjwvdXJscz48ZWxlY3Ryb25p
Yy1yZXNvdXJjZS1udW0+MTAuMTEzNC9zMTA3MDQyODAxMDA3MDA0MzwvZWxlY3Ryb25pYy1yZXNv
dXJjZS1udW0+PC9yZWNvcmQ+PC9DaXRlPjxDaXRlPjxBdXRob3I+S29uZXY8L0F1dGhvcj48WWVh
cj4yMDA1PC9ZZWFyPjxSZWNOdW0+NjwvUmVjTnVtPjxyZWNvcmQ+PHJlYy1udW1iZXI+NjwvcmVj
LW51bWJlcj48Zm9yZWlnbi1rZXlzPjxrZXkgYXBwPSJFTiIgZGItaWQ9ImE1c3QyZnh6eWZ6dndq
ZWV0cm1wZHpwZXp2MGV6d3cwZmRzcCIgdGltZXN0YW1wPSIxNDQwNTkzNDY5Ij42PC9rZXk+PGtl
eSBhcHA9IkVOV2ViIiBkYi1pZD0iIj4wPC9rZXk+PC9mb3JlaWduLWtleXM+PHJlZi10eXBlIG5h
bWU9IkpvdXJuYWwgQXJ0aWNsZSI+MTc8L3JlZi10eXBlPjxjb250cmlidXRvcnM+PGF1dGhvcnM+
PGF1dGhvcj5Lb25ldiwgQWxleGFuZGVyIFMuPC9hdXRob3I+PGF1dGhvcj5Ob3Zpa292LCBNaWto
YWlsIFMuPC9hdXRob3I+PGF1dGhvcj5LaGxlYm5pa292LCBBbGV4YW5kZXIgRi48L2F1dGhvcj48
L2F1dGhvcnM+PC9jb250cmlidXRvcnM+PHRpdGxlcz48dGl0bGU+VGhlIGZpcnN0IGV4YW1wbGUg
b2YgdGhlIGdlbmVyYXRpb24gb2YgYXpvbWV0aGluZSB5bGlkZXMgZnJvbSBhIGZsdW9yb2NhcmJl
bmU6IDEsMy1jeWNsaXphdGlvbiBhbmQgMSwzLWRpcG9sYXIgY3ljbG9hZGRpdGlvbjwvdGl0bGU+
PHNlY29uZGFyeS10aXRsZT5UZXRyYWhlZHJvbiBMZXR0Ljwvc2Vjb25kYXJ5LXRpdGxlPjwvdGl0
bGVzPjxwZXJpb2RpY2FsPjxmdWxsLXRpdGxlPlRldHJhaGVkcm9uIExldHQuPC9mdWxsLXRpdGxl
PjwvcGVyaW9kaWNhbD48cGFnZXM+ODMzNy04MzQwPC9wYWdlcz48dm9sdW1lPjQ2PC92b2x1bWU+
PG51bWJlcj40ODwvbnVtYmVyPjxzZWN0aW9uPjgzMzc8L3NlY3Rpb24+PGRhdGVzPjx5ZWFyPjIw
MDU8L3llYXI+PC9kYXRlcz48aXNibj4wMDQwNDAzOTwvaXNibj48dXJscz48L3VybHM+PGVsZWN0
cm9uaWMtcmVzb3VyY2UtbnVtPjEwLjEwMTYvai50ZXRsZXQuMjAwNS4wOS4xNjU8L2VsZWN0cm9u
aWMtcmVzb3VyY2UtbnVtPjwvcmVjb3JkPjwvQ2l0ZT48Q2l0ZT48QXV0aG9yPktvbmV2PC9BdXRo
b3I+PFllYXI+MjAwNzwvWWVhcj48UmVjTnVtPjM8L1JlY051bT48cmVjb3JkPjxyZWMtbnVtYmVy
PjM8L3JlYy1udW1iZXI+PGZvcmVpZ24ta2V5cz48a2V5IGFwcD0iRU4iIGRiLWlkPSJhNXN0MmZ4
enlmenZ3amVldHJtcGR6cGV6djBlend3MGZkc3AiIHRpbWVzdGFtcD0iMTQ0MDU5MzQyOSI+Mzwv
a2V5PjxrZXkgYXBwPSJFTldlYiIgZGItaWQ9IiI+MDwva2V5PjwvZm9yZWlnbi1rZXlzPjxyZWYt
dHlwZSBuYW1lPSJKb3VybmFsIEFydGljbGUiPjE3PC9yZWYtdHlwZT48Y29udHJpYnV0b3JzPjxh
dXRob3JzPjxhdXRob3I+S29uZXYsIEEuIFMuPC9hdXRob3I+PGF1dGhvcj5Ob3Zpa292LCBNLiBT
LjwvYXV0aG9yPjxhdXRob3I+S2hsZWJuaWtvdiwgQS4gRi48L2F1dGhvcj48L2F1dGhvcnM+PC9j
b250cmlidXRvcnM+PHRpdGxlcz48dGl0bGU+TW9ub2ZsdW9yby1zdWJzdGl0dXRlZCBhem9tZXRo
aW5lIHlsaWRlcyBpbiBmbHVvcm9jYXJiZW5lIHJlYWN0aW9ucyB3aXRoIGltaW5lcy4gU3ludGhl
c2lzIGFuZCB0cmFuc2Zvcm1hdGlvbnMgb2YgbW9ub2ZsdW9yb2F6aXJpZGluZXM8L3RpdGxlPjxz
ZWNvbmRhcnktdGl0bGU+UnVzcy4gSi4gT3JnLiBDaGVtLjwvc2Vjb25kYXJ5LXRpdGxlPjxhbHQt
dGl0bGU+UnVzcy4gSi4gT3JnLiBDaGVtLjwvYWx0LXRpdGxlPjwvdGl0bGVzPjxwZXJpb2RpY2Fs
PjxmdWxsLXRpdGxlPlJ1c3MuIEouIE9yZy4gQ2hlbS48L2Z1bGwtdGl0bGU+PGFiYnItMT5SdXNz
LiBKLiBPcmcuIENoZW0uPC9hYmJyLTE+PC9wZXJpb2RpY2FsPjxhbHQtcGVyaW9kaWNhbD48ZnVs
bC10aXRsZT5SdXNzLiBKLiBPcmcuIENoZW0uPC9mdWxsLXRpdGxlPjxhYmJyLTE+UnVzcy4gSi4g
T3JnLiBDaGVtLjwvYWJici0xPjwvYWx0LXBlcmlvZGljYWw+PHBhZ2VzPjI4Ni0yOTY8L3BhZ2Vz
Pjx2b2x1bWU+NDM8L3ZvbHVtZT48bnVtYmVyPjI8L251bWJlcj48c2VjdGlvbj4yODY8L3NlY3Rp
b24+PGRhdGVzPjx5ZWFyPjIwMDc8L3llYXI+PC9kYXRlcz48aXNibj4xMDcwLTQyODAmI3hEOzE2
MDgtMzM5MzwvaXNibj48dXJscz48L3VybHM+PGVsZWN0cm9uaWMtcmVzb3VyY2UtbnVtPjEwLjEx
MzQvczEwNzA0MjgwMDcwMjAyMjQ8L2VsZWN0cm9uaWMtcmVzb3VyY2UtbnVtPjwvcmVjb3JkPjwv
Q2l0ZT48Q2l0ZT48QXV0aG9yPktobGVibmlrb3Y8L0F1dGhvcj48WWVhcj4yMDA1PC9ZZWFyPjxS
ZWNOdW0+NzwvUmVjTnVtPjxyZWNvcmQ+PHJlYy1udW1iZXI+NzwvcmVjLW51bWJlcj48Zm9yZWln
bi1rZXlzPjxrZXkgYXBwPSJFTiIgZGItaWQ9ImE1c3QyZnh6eWZ6dndqZWV0cm1wZHpwZXp2MGV6
d3cwZmRzcCIgdGltZXN0YW1wPSIxNDQwNjY0OTI0Ij43PC9rZXk+PC9mb3JlaWduLWtleXM+PHJl
Zi10eXBlIG5hbWU9IkpvdXJuYWwgQXJ0aWNsZSI+MTc8L3JlZi10eXBlPjxjb250cmlidXRvcnM+
PGF1dGhvcnM+PGF1dGhvcj5LaGxlYm5pa292LCBBLiBGLjwvYXV0aG9yPjxhdXRob3I+Tm92aWtv
diwgTS4gUy48L2F1dGhvcj48YXV0aG9yPlNoaW5rZXZpY2gsIEUuIFkuPC9hdXRob3I+PGF1dGhv
cj5WaWRvdmljLCBELjwvYXV0aG9yPjwvYXV0aG9ycz48L2NvbnRyaWJ1dG9ycz48dGl0bGVzPjx0
aXRsZT5TZWxlY3RpdmUgdHJhbnNhbm51bGFyIHJpbmcgdHJhbnNmb3JtYXRpb25zIGluIGF6aXJp
bm8tZnVzZWQmI3hEO2VpZ2h0LW1lbWJlcmVkIE8sTi1vciBTLE4taGV0ZXJvY3ljbGVzPC90aXRs
ZT48c2Vjb25kYXJ5LXRpdGxlPk9yZy4gQmlvbW9sLiBDaGVtLjwvc2Vjb25kYXJ5LXRpdGxlPjwv
dGl0bGVzPjxwZXJpb2RpY2FsPjxmdWxsLXRpdGxlPk9yZy4gQmlvbW9sLiBDaGVtLjwvZnVsbC10
aXRsZT48L3BlcmlvZGljYWw+PHBhZ2VzPjQwNDAtNDA0MjwvcGFnZXM+PHZvbHVtZT4zPC92b2x1
bWU+PHNlY3Rpb24+NDA0MDwvc2VjdGlvbj48ZGF0ZXM+PHllYXI+MjAwNTwveWVhcj48L2RhdGVz
Pjx1cmxzPjwvdXJscz48L3JlY29yZD48L0NpdGU+PENpdGU+PEF1dGhvcj5Vc3VraTwvQXV0aG9y
PjxZZWFyPjIwMDE8L1llYXI+PFJlY051bT44PC9SZWNOdW0+PHJlY29yZD48cmVjLW51bWJlcj44
PC9yZWMtbnVtYmVyPjxmb3JlaWduLWtleXM+PGtleSBhcHA9IkVOIiBkYi1pZD0iYTVzdDJmeHp5
Znp2d2plZXRybXBkenBlenYwZXp3dzBmZHNwIiB0aW1lc3RhbXA9IjE0NDA2NjUwNjAiPjg8L2tl
eT48L2ZvcmVpZ24ta2V5cz48cmVmLXR5cGUgbmFtZT0iSm91cm5hbCBBcnRpY2xlIj4xNzwvcmVm
LXR5cGU+PGNvbnRyaWJ1dG9ycz48YXV0aG9ycz48YXV0aG9yPlVzdWtpLCBZPC9hdXRob3I+PGF1
dGhvcj5GdWt1ZGEsIFk8L2F1dGhvcj48YXV0aG9yPklpbywgSDwvYXV0aG9yPjwvYXV0aG9ycz48
L2NvbnRyaWJ1dG9ycz48dGl0bGVzPjx0aXRsZT4yLUV0aG94eWNhcmJvbnlsLTItZmx1b3JvYXpp
cmlkaW5lczogTWV0aHlsZW5lLWJyaWRnZWQgKEN+IGF+IGx+IHB+IGh+IGEgdG8gTiktYWxwaGEt
Rmx1b3JvLWFscGhhLWFtaW5vIEFjaWRzIEFuYWxvZ3VlczwvdGl0bGU+PHNlY29uZGFyeS10aXRs
ZT5JVEUgTGV0dC4gQmF0dGVyaWVzLCBOZXcgVGVjaG5vbC4gTWVkLjwvc2Vjb25kYXJ5LXRpdGxl
PjwvdGl0bGVzPjxwZXJpb2RpY2FsPjxmdWxsLXRpdGxlPklURSBMZXR0LiBCYXR0ZXJpZXMsIE5l
dyBUZWNobm9sLiBNZWQuPC9mdWxsLXRpdGxlPjwvcGVyaW9kaWNhbD48cGFnZXM+MjM3PC9wYWdl
cz48dm9sdW1lPjI8L3ZvbHVtZT48c2VjdGlvbj4yMzc8L3NlY3Rpb24+PGRhdGVzPjx5ZWFyPjIw
MDE8L3llYXI+PC9kYXRlcz48dXJscz48L3VybHM+PC9yZWNvcmQ+PC9DaXRlPjxDaXRlPjxBdXRo
b3I+U2V5ZmVydGg8L0F1dGhvcj48WWVhcj4xOTczPC9ZZWFyPjxSZWNOdW0+OTwvUmVjTnVtPjxy
ZWNvcmQ+PHJlYy1udW1iZXI+OTwvcmVjLW51bWJlcj48Zm9yZWlnbi1rZXlzPjxrZXkgYXBwPSJF
TiIgZGItaWQ9ImE1c3QyZnh6eWZ6dndqZWV0cm1wZHpwZXp2MGV6d3cwZmRzcCIgdGltZXN0YW1w
PSIxNDQwNjY1MjkxIj45PC9rZXk+PC9mb3JlaWduLWtleXM+PHJlZi10eXBlIG5hbWU9IkpvdXJu
YWwgQXJ0aWNsZSI+MTc8L3JlZi10eXBlPjxjb250cmlidXRvcnM+PGF1dGhvcnM+PGF1dGhvcj5T
ZXlmZXJ0aCwgRGlldG1hcjwvYXV0aG9yPjxhdXRob3I+V29vZHJ1ZmYsIFJvYmVydCBBPC9hdXRo
b3I+PC9hdXRob3JzPjwvY29udHJpYnV0b3JzPjx0aXRsZXM+PHRpdGxlPkhhbG9tZXRoeWwtbWV0
YWwgY29tcG91bmRzLiBMWFYuIEdlbmVyYXRpb24gb2YgZmx1b3JvY2FyYm9hbGtveHljYXJiZW5l
cyB2aWEgdGhlIG9yZ2Fub21lcmN1cnkgcm91dGU8L3RpdGxlPjxzZWNvbmRhcnktdGl0bGU+Si4g
T3JnLiBDaGVtLjwvc2Vjb25kYXJ5LXRpdGxlPjxhbHQtdGl0bGU+Si4gT3JnLiBDaGVtLjwvYWx0
LXRpdGxlPjwvdGl0bGVzPjxwZXJpb2RpY2FsPjxmdWxsLXRpdGxlPkouIE9yZy4gQ2hlbS48L2Z1
bGwtdGl0bGU+PC9wZXJpb2RpY2FsPjxhbHQtcGVyaW9kaWNhbD48ZnVsbC10aXRsZT5KLiBPcmcu
IENoZW0uPC9mdWxsLXRpdGxlPjwvYWx0LXBlcmlvZGljYWw+PHBhZ2VzPjQwMzEtNDAzOTwvcGFn
ZXM+PHZvbHVtZT4zODwvdm9sdW1lPjxudW1iZXI+MjM8L251bWJlcj48c2VjdGlvbj40MDMxPC9z
ZWN0aW9uPjxkYXRlcz48eWVhcj4xOTczPC95ZWFyPjwvZGF0ZXM+PGlzYm4+MDAyMi0zMjYzPC9p
c2JuPjx1cmxzPjwvdXJscz48L3JlY29yZD48L0NpdGU+PENpdGU+PEF1dGhvcj5ZYW1hbmFrYTwv
QXV0aG9yPjxZZWFyPjE5NzY8L1llYXI+PFJlY051bT4xMDwvUmVjTnVtPjxyZWNvcmQ+PHJlYy1u
dW1iZXI+MTA8L3JlYy1udW1iZXI+PGZvcmVpZ24ta2V5cz48a2V5IGFwcD0iRU4iIGRiLWlkPSJh
NXN0MmZ4enlmenZ3amVldHJtcGR6cGV6djBlend3MGZkc3AiIHRpbWVzdGFtcD0iMTQ0MDY2NTM4
NiI+MTA8L2tleT48L2ZvcmVpZ24ta2V5cz48cmVmLXR5cGUgbmFtZT0iSm91cm5hbCBBcnRpY2xl
Ij4xNzwvcmVmLXR5cGU+PGNvbnRyaWJ1dG9ycz48YXV0aG9ycz48YXV0aG9yPllhbWFuYWthLCBI
aXJva2k8L2F1dGhvcj48YXV0aG9yPktpa3VpLCBKdW5pY2hpPC9hdXRob3I+PGF1dGhvcj5UZXJh
bXVyYSwgS2F6dWhpcm88L2F1dGhvcj48YXV0aG9yPkFuZG8sIFRlaWljaGk8L2F1dGhvcj48L2F1
dGhvcnM+PC9jb250cmlidXRvcnM+PHRpdGxlcz48dGl0bGU+UmVkdWN0aW9uIG9mIDEsIDMtZGlw
aGVueWwtMiwgMi1kaWhhbG9hemlyaWRpbmVzIHdpdGggdHJpLW4tYnV0eWx0aW4gaHlkcmlkZTwv
dGl0bGU+PHNlY29uZGFyeS10aXRsZT5KLiBPcmcuIENoZW0uPC9zZWNvbmRhcnktdGl0bGU+PC90
aXRsZXM+PHBlcmlvZGljYWw+PGZ1bGwtdGl0bGU+Si4gT3JnLiBDaGVtLjwvZnVsbC10aXRsZT48
L3BlcmlvZGljYWw+PHBhZ2VzPjM3OTQtMzc5NzwvcGFnZXM+PHZvbHVtZT40MTwvdm9sdW1lPjxu
dW1iZXI+MjQ8L251bWJlcj48c2VjdGlvbj4zNzk0PC9zZWN0aW9uPjxkYXRlcz48eWVhcj4xOTc2
PC95ZWFyPjwvZGF0ZXM+PGlzYm4+MDAyMi0zMjYzPC9pc2JuPjx1cmxzPjwvdXJscz48L3JlY29y
ZD48L0NpdGU+PC9FbmROb3RlPgB=
</w:fldData>
          </w:fldChar>
        </w:r>
        <w:r w:rsidR="00C03167">
          <w:rPr>
            <w:lang w:val="en-US"/>
          </w:rPr>
          <w:instrText xml:space="preserve"> ADDIN EN.CITE.DATA </w:instrText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end"/>
        </w:r>
        <w:r w:rsidR="00C03167" w:rsidRPr="00827DC0">
          <w:rPr>
            <w:lang w:val="en-US"/>
          </w:rPr>
        </w:r>
        <w:r w:rsidR="00C03167" w:rsidRPr="00827DC0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6</w:t>
        </w:r>
        <w:r w:rsidR="00C03167" w:rsidRPr="00827DC0">
          <w:rPr>
            <w:lang w:val="en-US"/>
          </w:rPr>
          <w:fldChar w:fldCharType="end"/>
        </w:r>
      </w:hyperlink>
      <w:r>
        <w:rPr>
          <w:lang w:val="en-US"/>
        </w:rPr>
        <w:t xml:space="preserve"> </w:t>
      </w:r>
      <w:r w:rsidR="002C73FB">
        <w:rPr>
          <w:lang w:val="en-US"/>
        </w:rPr>
        <w:t>On the other hand</w:t>
      </w:r>
      <w:r>
        <w:rPr>
          <w:lang w:val="en-US"/>
        </w:rPr>
        <w:t xml:space="preserve">, intramolecular </w:t>
      </w:r>
      <w:proofErr w:type="spellStart"/>
      <w:r>
        <w:rPr>
          <w:lang w:val="en-US"/>
        </w:rPr>
        <w:t>cyclizations</w:t>
      </w:r>
      <w:proofErr w:type="spellEnd"/>
      <w:r>
        <w:rPr>
          <w:lang w:val="en-US"/>
        </w:rPr>
        <w:t xml:space="preserve"> of fluorinated </w:t>
      </w:r>
      <w:r w:rsidR="002C73FB">
        <w:rPr>
          <w:lang w:val="en-US"/>
        </w:rPr>
        <w:t>β-</w:t>
      </w:r>
      <w:proofErr w:type="spellStart"/>
      <w:r w:rsidR="002C73FB">
        <w:rPr>
          <w:lang w:val="en-US"/>
        </w:rPr>
        <w:t>halo</w:t>
      </w:r>
      <w:r>
        <w:rPr>
          <w:lang w:val="en-US"/>
        </w:rPr>
        <w:t>amine</w:t>
      </w:r>
      <w:r w:rsidR="00261750">
        <w:rPr>
          <w:lang w:val="en-US"/>
        </w:rPr>
        <w:t>s</w:t>
      </w:r>
      <w:proofErr w:type="spellEnd"/>
      <w:r>
        <w:rPr>
          <w:lang w:val="en-US"/>
        </w:rPr>
        <w:t xml:space="preserve"> to </w:t>
      </w:r>
      <w:r w:rsidR="002C73FB">
        <w:rPr>
          <w:lang w:val="en-US"/>
        </w:rPr>
        <w:t>produce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aziridines</w:t>
      </w:r>
      <w:proofErr w:type="spellEnd"/>
      <w:r>
        <w:rPr>
          <w:lang w:val="en-US"/>
        </w:rPr>
        <w:t xml:space="preserve"> are far less described. </w:t>
      </w:r>
      <w:r w:rsidR="00261750">
        <w:rPr>
          <w:lang w:val="en-US"/>
        </w:rPr>
        <w:t>Th</w:t>
      </w:r>
      <w:r w:rsidR="00675D2E">
        <w:rPr>
          <w:lang w:val="en-US"/>
        </w:rPr>
        <w:t>e latter</w:t>
      </w:r>
      <w:r w:rsidR="00261750">
        <w:rPr>
          <w:lang w:val="en-US"/>
        </w:rPr>
        <w:t xml:space="preserve"> approach involves </w:t>
      </w:r>
      <w:r w:rsidR="00261750">
        <w:rPr>
          <w:lang w:val="en-US"/>
        </w:rPr>
        <w:lastRenderedPageBreak/>
        <w:t xml:space="preserve">the synthesis of </w:t>
      </w:r>
      <w:r w:rsidR="002C73FB">
        <w:rPr>
          <w:lang w:val="en-US"/>
        </w:rPr>
        <w:t xml:space="preserve">intermediate </w:t>
      </w:r>
      <w:r w:rsidR="00261750">
        <w:rPr>
          <w:lang w:val="en-US"/>
        </w:rPr>
        <w:t xml:space="preserve">β-halogenated amines starting from an appropriate fluorinated building block, followed by intramolecular </w:t>
      </w:r>
      <w:r w:rsidR="0087052C">
        <w:rPr>
          <w:lang w:val="en-US"/>
        </w:rPr>
        <w:t>expulsion</w:t>
      </w:r>
      <w:r w:rsidR="00261750">
        <w:rPr>
          <w:lang w:val="en-US"/>
        </w:rPr>
        <w:t xml:space="preserve"> of </w:t>
      </w:r>
      <w:r w:rsidR="002C73FB">
        <w:rPr>
          <w:lang w:val="en-US"/>
        </w:rPr>
        <w:t>the</w:t>
      </w:r>
      <w:r w:rsidR="00261750">
        <w:rPr>
          <w:lang w:val="en-US"/>
        </w:rPr>
        <w:t xml:space="preserve"> leaving group toward the corresponding 2-fluoroaziridines. In a first </w:t>
      </w:r>
      <w:r w:rsidR="002C73FB">
        <w:rPr>
          <w:lang w:val="en-US"/>
        </w:rPr>
        <w:t>example</w:t>
      </w:r>
      <w:r w:rsidR="00261750">
        <w:rPr>
          <w:lang w:val="en-US"/>
        </w:rPr>
        <w:t>, 3-aryl</w:t>
      </w:r>
      <w:r w:rsidR="00C162B2">
        <w:rPr>
          <w:lang w:val="en-US"/>
        </w:rPr>
        <w:t xml:space="preserve">-2-fluoroaziridines </w:t>
      </w:r>
      <w:r w:rsidR="004E6F6B" w:rsidRPr="004E6F6B">
        <w:rPr>
          <w:b/>
          <w:lang w:val="en-US"/>
        </w:rPr>
        <w:t>4</w:t>
      </w:r>
      <w:r w:rsidR="000B3635">
        <w:rPr>
          <w:lang w:val="en-US"/>
        </w:rPr>
        <w:t xml:space="preserve"> and</w:t>
      </w:r>
      <w:r w:rsidR="004E6F6B">
        <w:rPr>
          <w:lang w:val="en-US"/>
        </w:rPr>
        <w:t xml:space="preserve"> </w:t>
      </w:r>
      <w:r w:rsidR="004E6F6B">
        <w:rPr>
          <w:b/>
          <w:lang w:val="en-US"/>
        </w:rPr>
        <w:t xml:space="preserve">5 </w:t>
      </w:r>
      <w:r w:rsidR="000B3635">
        <w:rPr>
          <w:lang w:val="en-US"/>
        </w:rPr>
        <w:t>have been</w:t>
      </w:r>
      <w:r w:rsidR="00C162B2">
        <w:rPr>
          <w:lang w:val="en-US"/>
        </w:rPr>
        <w:t xml:space="preserve"> prepared in a three-step procedure starting from imines </w:t>
      </w:r>
      <w:r w:rsidR="004E6F6B">
        <w:rPr>
          <w:b/>
          <w:lang w:val="en-US"/>
        </w:rPr>
        <w:t>1</w:t>
      </w:r>
      <w:r w:rsidR="00C162B2">
        <w:rPr>
          <w:lang w:val="en-US"/>
        </w:rPr>
        <w:t xml:space="preserve"> or ketones </w:t>
      </w:r>
      <w:r w:rsidR="004E6F6B">
        <w:rPr>
          <w:b/>
          <w:lang w:val="en-US"/>
        </w:rPr>
        <w:t>2</w:t>
      </w:r>
      <w:r w:rsidR="00A06E5E">
        <w:rPr>
          <w:b/>
          <w:lang w:val="en-US"/>
        </w:rPr>
        <w:t xml:space="preserve"> </w:t>
      </w:r>
      <w:r w:rsidR="00A06E5E" w:rsidRPr="00A06E5E">
        <w:rPr>
          <w:lang w:val="en-US"/>
        </w:rPr>
        <w:t>(</w:t>
      </w:r>
      <w:r w:rsidR="00A06E5E" w:rsidRPr="00A06E5E">
        <w:rPr>
          <w:lang w:val="en-US"/>
        </w:rPr>
        <w:fldChar w:fldCharType="begin"/>
      </w:r>
      <w:r w:rsidR="00A06E5E" w:rsidRPr="00A06E5E">
        <w:rPr>
          <w:lang w:val="en-US"/>
        </w:rPr>
        <w:instrText xml:space="preserve"> REF _Ref430872961 \h  \* MERGEFORMAT </w:instrText>
      </w:r>
      <w:r w:rsidR="00A06E5E" w:rsidRPr="00A06E5E">
        <w:rPr>
          <w:lang w:val="en-US"/>
        </w:rPr>
      </w:r>
      <w:r w:rsidR="00A06E5E" w:rsidRPr="00A06E5E">
        <w:rPr>
          <w:lang w:val="en-US"/>
        </w:rPr>
        <w:fldChar w:fldCharType="separate"/>
      </w:r>
      <w:r w:rsidR="00876069" w:rsidRPr="00876069">
        <w:rPr>
          <w:lang w:val="en-US"/>
        </w:rPr>
        <w:t xml:space="preserve">Scheme </w:t>
      </w:r>
      <w:r w:rsidR="00876069" w:rsidRPr="00876069">
        <w:rPr>
          <w:noProof/>
          <w:lang w:val="en-US"/>
        </w:rPr>
        <w:t>1</w:t>
      </w:r>
      <w:r w:rsidR="00A06E5E" w:rsidRPr="00A06E5E">
        <w:rPr>
          <w:lang w:val="en-US"/>
        </w:rPr>
        <w:fldChar w:fldCharType="end"/>
      </w:r>
      <w:r w:rsidR="00A06E5E" w:rsidRPr="00A06E5E">
        <w:rPr>
          <w:lang w:val="en-US"/>
        </w:rPr>
        <w:t>)</w:t>
      </w:r>
      <w:r w:rsidR="00C162B2">
        <w:rPr>
          <w:lang w:val="en-US"/>
        </w:rPr>
        <w:t>.</w:t>
      </w:r>
      <w:hyperlink w:anchor="_ENREF_36" w:tooltip="Van Hende, 2007 #66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&lt;EndNote&gt;&lt;Cite&gt;&lt;Author&gt;Van Hende&lt;/Author&gt;&lt;Year&gt;2007&lt;/Year&gt;&lt;RecNum&gt;66&lt;/RecNum&gt;&lt;DisplayText&gt;&lt;style face="superscript"&gt;7&lt;/style&gt;&lt;/DisplayText&gt;&lt;record&gt;&lt;rec-number&gt;66&lt;/rec-number&gt;&lt;foreign-keys&gt;&lt;key app="EN" db-id="a5st2fxzyfzvwjeetrmpdzpezv0ezww0fdsp" timestamp="1443010436"&gt;66&lt;/key&gt;&lt;key app="ENWeb" db-id=""&gt;0&lt;/key&gt;&lt;/foreign-keys&gt;&lt;ref-type name="Journal Article"&gt;17&lt;/ref-type&gt;&lt;contributors&gt;&lt;authors&gt;&lt;author&gt;Van Hende, Els&lt;/author&gt;&lt;author&gt;Verniest, Guido&lt;/author&gt;&lt;author&gt;Surmont, Riccardo&lt;/author&gt;&lt;author&gt;De Kimpe, Norbert&lt;/author&gt;&lt;/authors&gt;&lt;/contributors&gt;&lt;titles&gt;&lt;title&gt;Synthesis of 3-substituted 2-fluoro- and 2,2-difluoroaziridines&lt;/title&gt;&lt;secondary-title&gt;Org. Lett.&lt;/secondary-title&gt;&lt;/titles&gt;&lt;periodical&gt;&lt;full-title&gt;Org. Lett.&lt;/full-title&gt;&lt;/periodical&gt;&lt;pages&gt;2935-2937&lt;/pages&gt;&lt;volume&gt;9&lt;/volume&gt;&lt;number&gt;15&lt;/number&gt;&lt;section&gt;2935&lt;/section&gt;&lt;dates&gt;&lt;year&gt;2007&lt;/year&gt;&lt;/dates&gt;&lt;urls&gt;&lt;/urls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7</w:t>
        </w:r>
        <w:r w:rsidR="00C03167">
          <w:rPr>
            <w:lang w:val="en-US"/>
          </w:rPr>
          <w:fldChar w:fldCharType="end"/>
        </w:r>
      </w:hyperlink>
      <w:r w:rsidR="00C162B2">
        <w:rPr>
          <w:lang w:val="en-US"/>
        </w:rPr>
        <w:t xml:space="preserve"> </w:t>
      </w:r>
      <w:r w:rsidR="008D120D">
        <w:rPr>
          <w:lang w:val="en-US"/>
        </w:rPr>
        <w:t xml:space="preserve">On the one hand, </w:t>
      </w:r>
      <w:r w:rsidR="00675D2E">
        <w:rPr>
          <w:lang w:val="en-US"/>
        </w:rPr>
        <w:t>α-</w:t>
      </w:r>
      <w:proofErr w:type="spellStart"/>
      <w:r w:rsidR="00675D2E">
        <w:rPr>
          <w:lang w:val="en-US"/>
        </w:rPr>
        <w:t>fluoro</w:t>
      </w:r>
      <w:r w:rsidR="008D120D">
        <w:rPr>
          <w:lang w:val="en-US"/>
        </w:rPr>
        <w:t>imines</w:t>
      </w:r>
      <w:proofErr w:type="spellEnd"/>
      <w:r w:rsidR="008D120D">
        <w:rPr>
          <w:lang w:val="en-US"/>
        </w:rPr>
        <w:t xml:space="preserve"> </w:t>
      </w:r>
      <w:r w:rsidR="004E6F6B">
        <w:rPr>
          <w:b/>
          <w:lang w:val="en-US"/>
        </w:rPr>
        <w:t>3</w:t>
      </w:r>
      <w:r w:rsidR="008D120D">
        <w:rPr>
          <w:lang w:val="en-US"/>
        </w:rPr>
        <w:t xml:space="preserve"> </w:t>
      </w:r>
      <w:r w:rsidR="000B3635">
        <w:rPr>
          <w:lang w:val="en-US"/>
        </w:rPr>
        <w:t>were</w:t>
      </w:r>
      <w:r w:rsidR="008D120D">
        <w:rPr>
          <w:lang w:val="en-US"/>
        </w:rPr>
        <w:t xml:space="preserve"> </w:t>
      </w:r>
      <w:r w:rsidR="0061230C">
        <w:rPr>
          <w:lang w:val="en-US"/>
        </w:rPr>
        <w:t>acquired</w:t>
      </w:r>
      <w:r w:rsidR="008D120D">
        <w:rPr>
          <w:lang w:val="en-US"/>
        </w:rPr>
        <w:t xml:space="preserve"> via electrophilic fluorination </w:t>
      </w:r>
      <w:r w:rsidR="004E6F6B">
        <w:rPr>
          <w:lang w:val="en-US"/>
        </w:rPr>
        <w:t xml:space="preserve">of imines </w:t>
      </w:r>
      <w:r w:rsidR="004E6F6B" w:rsidRPr="004E6F6B">
        <w:rPr>
          <w:b/>
          <w:lang w:val="en-US"/>
        </w:rPr>
        <w:t>1</w:t>
      </w:r>
      <w:r w:rsidR="004E6F6B">
        <w:rPr>
          <w:lang w:val="en-US"/>
        </w:rPr>
        <w:t xml:space="preserve"> </w:t>
      </w:r>
      <w:r w:rsidR="000B3635">
        <w:rPr>
          <w:lang w:val="en-US"/>
        </w:rPr>
        <w:t>using</w:t>
      </w:r>
      <w:r w:rsidR="008D120D">
        <w:rPr>
          <w:lang w:val="en-US"/>
        </w:rPr>
        <w:t xml:space="preserve"> </w:t>
      </w:r>
      <w:r w:rsidR="00E77FC2" w:rsidRPr="00E77FC2">
        <w:rPr>
          <w:i/>
          <w:lang w:val="en-US"/>
        </w:rPr>
        <w:t>N</w:t>
      </w:r>
      <w:r w:rsidR="00E77FC2">
        <w:rPr>
          <w:lang w:val="en-US"/>
        </w:rPr>
        <w:t>-</w:t>
      </w:r>
      <w:proofErr w:type="spellStart"/>
      <w:r w:rsidR="00E77FC2">
        <w:rPr>
          <w:lang w:val="en-US"/>
        </w:rPr>
        <w:t>fluorobenzenesulfonimide</w:t>
      </w:r>
      <w:proofErr w:type="spellEnd"/>
      <w:r w:rsidR="008D120D">
        <w:rPr>
          <w:lang w:val="en-US"/>
        </w:rPr>
        <w:t xml:space="preserve"> </w:t>
      </w:r>
      <w:r w:rsidR="00E77FC2">
        <w:rPr>
          <w:lang w:val="en-US"/>
        </w:rPr>
        <w:t xml:space="preserve">(NFSI) </w:t>
      </w:r>
      <w:r w:rsidR="008D120D">
        <w:rPr>
          <w:lang w:val="en-US"/>
        </w:rPr>
        <w:t xml:space="preserve">in </w:t>
      </w:r>
      <w:r w:rsidR="00332419">
        <w:rPr>
          <w:lang w:val="en-US"/>
        </w:rPr>
        <w:t xml:space="preserve">the </w:t>
      </w:r>
      <w:r w:rsidR="008D120D">
        <w:rPr>
          <w:lang w:val="en-US"/>
        </w:rPr>
        <w:t>presence of K</w:t>
      </w:r>
      <w:r w:rsidR="008D120D" w:rsidRPr="0087052C">
        <w:rPr>
          <w:vertAlign w:val="subscript"/>
          <w:lang w:val="en-US"/>
        </w:rPr>
        <w:t>2</w:t>
      </w:r>
      <w:r w:rsidR="008D120D">
        <w:rPr>
          <w:lang w:val="en-US"/>
        </w:rPr>
        <w:t>CO</w:t>
      </w:r>
      <w:r w:rsidR="008D120D" w:rsidRPr="0087052C">
        <w:rPr>
          <w:vertAlign w:val="subscript"/>
          <w:lang w:val="en-US"/>
        </w:rPr>
        <w:t>3</w:t>
      </w:r>
      <w:r w:rsidR="000B3635">
        <w:rPr>
          <w:vertAlign w:val="subscript"/>
          <w:lang w:val="en-US"/>
        </w:rPr>
        <w:t xml:space="preserve"> </w:t>
      </w:r>
      <w:r w:rsidR="000B3635">
        <w:rPr>
          <w:lang w:val="en-US"/>
        </w:rPr>
        <w:t>and</w:t>
      </w:r>
      <w:r w:rsidR="008D120D">
        <w:rPr>
          <w:lang w:val="en-US"/>
        </w:rPr>
        <w:t xml:space="preserve">, on the other hand, </w:t>
      </w:r>
      <w:proofErr w:type="spellStart"/>
      <w:r w:rsidR="008D120D">
        <w:rPr>
          <w:lang w:val="en-US"/>
        </w:rPr>
        <w:t>imination</w:t>
      </w:r>
      <w:proofErr w:type="spellEnd"/>
      <w:r w:rsidR="008D120D">
        <w:rPr>
          <w:lang w:val="en-US"/>
        </w:rPr>
        <w:t xml:space="preserve"> of ketones </w:t>
      </w:r>
      <w:r w:rsidR="004E6F6B">
        <w:rPr>
          <w:b/>
          <w:lang w:val="en-US"/>
        </w:rPr>
        <w:t>2</w:t>
      </w:r>
      <w:r w:rsidR="008D120D">
        <w:rPr>
          <w:lang w:val="en-US"/>
        </w:rPr>
        <w:t xml:space="preserve"> </w:t>
      </w:r>
      <w:r w:rsidR="00DA3AC6">
        <w:rPr>
          <w:lang w:val="en-US"/>
        </w:rPr>
        <w:t>(R</w:t>
      </w:r>
      <w:r w:rsidR="00DA3AC6" w:rsidRPr="00DA3AC6">
        <w:rPr>
          <w:vertAlign w:val="superscript"/>
          <w:lang w:val="en-US"/>
        </w:rPr>
        <w:t>1</w:t>
      </w:r>
      <w:r w:rsidR="00DA3AC6">
        <w:rPr>
          <w:lang w:val="en-US"/>
        </w:rPr>
        <w:t xml:space="preserve"> = </w:t>
      </w:r>
      <w:proofErr w:type="spellStart"/>
      <w:r w:rsidR="00DA3AC6">
        <w:rPr>
          <w:lang w:val="en-US"/>
        </w:rPr>
        <w:t>MeO</w:t>
      </w:r>
      <w:proofErr w:type="spellEnd"/>
      <w:r w:rsidR="00DA3AC6">
        <w:rPr>
          <w:lang w:val="en-US"/>
        </w:rPr>
        <w:t>, H; R</w:t>
      </w:r>
      <w:r w:rsidR="00DA3AC6" w:rsidRPr="00DA3AC6">
        <w:rPr>
          <w:vertAlign w:val="superscript"/>
          <w:lang w:val="en-US"/>
        </w:rPr>
        <w:t>2</w:t>
      </w:r>
      <w:r w:rsidR="00DA3AC6">
        <w:rPr>
          <w:lang w:val="en-US"/>
        </w:rPr>
        <w:t xml:space="preserve"> = H; X = Cl, Br) </w:t>
      </w:r>
      <w:r w:rsidR="008D120D">
        <w:rPr>
          <w:lang w:val="en-US"/>
        </w:rPr>
        <w:t xml:space="preserve">with </w:t>
      </w:r>
      <w:proofErr w:type="spellStart"/>
      <w:r w:rsidR="008D120D">
        <w:rPr>
          <w:lang w:val="en-US"/>
        </w:rPr>
        <w:t>isopropylamine</w:t>
      </w:r>
      <w:proofErr w:type="spellEnd"/>
      <w:r w:rsidR="008D120D">
        <w:rPr>
          <w:lang w:val="en-US"/>
        </w:rPr>
        <w:t xml:space="preserve"> </w:t>
      </w:r>
      <w:r w:rsidR="00332419">
        <w:rPr>
          <w:lang w:val="en-US"/>
        </w:rPr>
        <w:t>in the presence of TiCl</w:t>
      </w:r>
      <w:r w:rsidR="00332419" w:rsidRPr="0087052C">
        <w:rPr>
          <w:vertAlign w:val="subscript"/>
          <w:lang w:val="en-US"/>
        </w:rPr>
        <w:t>4</w:t>
      </w:r>
      <w:r w:rsidR="00332419">
        <w:rPr>
          <w:lang w:val="en-US"/>
        </w:rPr>
        <w:t xml:space="preserve"> also gave rise </w:t>
      </w:r>
      <w:r w:rsidR="000B3635">
        <w:rPr>
          <w:lang w:val="en-US"/>
        </w:rPr>
        <w:t xml:space="preserve">to </w:t>
      </w:r>
      <w:r w:rsidR="00675D2E">
        <w:rPr>
          <w:lang w:val="en-US"/>
        </w:rPr>
        <w:t>α-</w:t>
      </w:r>
      <w:proofErr w:type="spellStart"/>
      <w:r w:rsidR="00675D2E">
        <w:rPr>
          <w:lang w:val="en-US"/>
        </w:rPr>
        <w:t>fluoro</w:t>
      </w:r>
      <w:r w:rsidR="00761C1D">
        <w:rPr>
          <w:lang w:val="en-US"/>
        </w:rPr>
        <w:t>imines</w:t>
      </w:r>
      <w:proofErr w:type="spellEnd"/>
      <w:r w:rsidR="004E6F6B">
        <w:rPr>
          <w:lang w:val="en-US"/>
        </w:rPr>
        <w:t xml:space="preserve"> </w:t>
      </w:r>
      <w:r w:rsidR="004E6F6B" w:rsidRPr="004E6F6B">
        <w:rPr>
          <w:b/>
          <w:lang w:val="en-US"/>
        </w:rPr>
        <w:t>3</w:t>
      </w:r>
      <w:r w:rsidR="00761C1D">
        <w:rPr>
          <w:lang w:val="en-US"/>
        </w:rPr>
        <w:t xml:space="preserve">. </w:t>
      </w:r>
      <w:r w:rsidR="001011CF">
        <w:rPr>
          <w:lang w:val="en-US"/>
        </w:rPr>
        <w:t xml:space="preserve">Further elaboration </w:t>
      </w:r>
      <w:r w:rsidR="004273DF">
        <w:rPr>
          <w:lang w:val="en-US"/>
        </w:rPr>
        <w:t>was</w:t>
      </w:r>
      <w:r w:rsidR="000B3635">
        <w:rPr>
          <w:lang w:val="en-US"/>
        </w:rPr>
        <w:t xml:space="preserve"> performed</w:t>
      </w:r>
      <w:r w:rsidR="001011CF">
        <w:rPr>
          <w:lang w:val="en-US"/>
        </w:rPr>
        <w:t xml:space="preserve"> using </w:t>
      </w:r>
      <w:proofErr w:type="spellStart"/>
      <w:r w:rsidR="009A10AF">
        <w:rPr>
          <w:lang w:val="en-US"/>
        </w:rPr>
        <w:t>chloro</w:t>
      </w:r>
      <w:r w:rsidR="001011CF">
        <w:rPr>
          <w:lang w:val="en-US"/>
        </w:rPr>
        <w:t>fluoroimines</w:t>
      </w:r>
      <w:proofErr w:type="spellEnd"/>
      <w:r w:rsidR="001011CF">
        <w:rPr>
          <w:lang w:val="en-US"/>
        </w:rPr>
        <w:t xml:space="preserve"> </w:t>
      </w:r>
      <w:r w:rsidR="004E6F6B">
        <w:rPr>
          <w:b/>
          <w:lang w:val="en-US"/>
        </w:rPr>
        <w:t>3</w:t>
      </w:r>
      <w:r w:rsidR="00675D2E">
        <w:rPr>
          <w:b/>
          <w:lang w:val="en-US"/>
        </w:rPr>
        <w:t xml:space="preserve"> </w:t>
      </w:r>
      <w:r w:rsidR="00675D2E">
        <w:rPr>
          <w:lang w:val="en-US"/>
        </w:rPr>
        <w:t>(X = Cl)</w:t>
      </w:r>
      <w:r w:rsidR="001011CF">
        <w:rPr>
          <w:lang w:val="en-US"/>
        </w:rPr>
        <w:t xml:space="preserve">, because of the higher yields </w:t>
      </w:r>
      <w:r w:rsidR="0061230C">
        <w:rPr>
          <w:lang w:val="en-US"/>
        </w:rPr>
        <w:t xml:space="preserve">obtained </w:t>
      </w:r>
      <w:r w:rsidR="001011CF">
        <w:rPr>
          <w:lang w:val="en-US"/>
        </w:rPr>
        <w:t xml:space="preserve">via α-chlorination </w:t>
      </w:r>
      <w:r w:rsidR="002811D7">
        <w:rPr>
          <w:lang w:val="en-US"/>
        </w:rPr>
        <w:t xml:space="preserve">as </w:t>
      </w:r>
      <w:r w:rsidR="001011CF">
        <w:rPr>
          <w:lang w:val="en-US"/>
        </w:rPr>
        <w:t>compared to α-</w:t>
      </w:r>
      <w:proofErr w:type="spellStart"/>
      <w:r w:rsidR="001011CF">
        <w:rPr>
          <w:lang w:val="en-US"/>
        </w:rPr>
        <w:t>bromination</w:t>
      </w:r>
      <w:proofErr w:type="spellEnd"/>
      <w:r w:rsidR="001011CF">
        <w:rPr>
          <w:lang w:val="en-US"/>
        </w:rPr>
        <w:t>.</w:t>
      </w:r>
      <w:r w:rsidR="002C73FB" w:rsidRPr="002C73FB">
        <w:rPr>
          <w:lang w:val="en-US"/>
        </w:rPr>
        <w:t xml:space="preserve"> </w:t>
      </w:r>
      <w:r w:rsidR="009A10AF">
        <w:rPr>
          <w:lang w:val="en-US"/>
        </w:rPr>
        <w:t xml:space="preserve">Thus, subsequent reduction of </w:t>
      </w:r>
      <w:proofErr w:type="spellStart"/>
      <w:r w:rsidR="009A10AF">
        <w:rPr>
          <w:lang w:val="en-US"/>
        </w:rPr>
        <w:t>chloro</w:t>
      </w:r>
      <w:r w:rsidR="002C73FB">
        <w:rPr>
          <w:lang w:val="en-US"/>
        </w:rPr>
        <w:t>fluoroimines</w:t>
      </w:r>
      <w:proofErr w:type="spellEnd"/>
      <w:r w:rsidR="002C73FB">
        <w:rPr>
          <w:lang w:val="en-US"/>
        </w:rPr>
        <w:t xml:space="preserve"> </w:t>
      </w:r>
      <w:r w:rsidR="002C73FB">
        <w:rPr>
          <w:b/>
          <w:lang w:val="en-US"/>
        </w:rPr>
        <w:t>3</w:t>
      </w:r>
      <w:r w:rsidR="002C73FB">
        <w:rPr>
          <w:lang w:val="en-US"/>
        </w:rPr>
        <w:t xml:space="preserve"> with sodium </w:t>
      </w:r>
      <w:proofErr w:type="spellStart"/>
      <w:r w:rsidR="002C73FB">
        <w:rPr>
          <w:lang w:val="en-US"/>
        </w:rPr>
        <w:t>cyanoborohydride</w:t>
      </w:r>
      <w:proofErr w:type="spellEnd"/>
      <w:r w:rsidR="002C73FB">
        <w:rPr>
          <w:lang w:val="en-US"/>
        </w:rPr>
        <w:t xml:space="preserve"> in methanol and intramolecular cyclizatio</w:t>
      </w:r>
      <w:r w:rsidR="005F4F98">
        <w:rPr>
          <w:lang w:val="en-US"/>
        </w:rPr>
        <w:t xml:space="preserve">n of the obtained </w:t>
      </w:r>
      <w:proofErr w:type="spellStart"/>
      <w:r w:rsidR="005F4F98">
        <w:rPr>
          <w:lang w:val="en-US"/>
        </w:rPr>
        <w:t>dihalo</w:t>
      </w:r>
      <w:r w:rsidR="002C73FB">
        <w:rPr>
          <w:lang w:val="en-US"/>
        </w:rPr>
        <w:t>amines</w:t>
      </w:r>
      <w:proofErr w:type="spellEnd"/>
      <w:r w:rsidR="002C73FB">
        <w:rPr>
          <w:lang w:val="en-US"/>
        </w:rPr>
        <w:t xml:space="preserve"> with K</w:t>
      </w:r>
      <w:r w:rsidR="002C73FB" w:rsidRPr="0087052C">
        <w:rPr>
          <w:vertAlign w:val="subscript"/>
          <w:lang w:val="en-US"/>
        </w:rPr>
        <w:t>2</w:t>
      </w:r>
      <w:r w:rsidR="002C73FB">
        <w:rPr>
          <w:lang w:val="en-US"/>
        </w:rPr>
        <w:t>CO</w:t>
      </w:r>
      <w:r w:rsidR="002C73FB" w:rsidRPr="0087052C">
        <w:rPr>
          <w:vertAlign w:val="subscript"/>
          <w:lang w:val="en-US"/>
        </w:rPr>
        <w:t>3</w:t>
      </w:r>
      <w:r w:rsidR="002C73FB">
        <w:rPr>
          <w:lang w:val="en-US"/>
        </w:rPr>
        <w:t xml:space="preserve"> in DMSO furnished 2-fluoroaziridines </w:t>
      </w:r>
      <w:r w:rsidR="002C73FB">
        <w:rPr>
          <w:b/>
          <w:lang w:val="en-US"/>
        </w:rPr>
        <w:t xml:space="preserve">4 </w:t>
      </w:r>
      <w:r w:rsidR="002C73FB">
        <w:rPr>
          <w:lang w:val="en-US"/>
        </w:rPr>
        <w:t xml:space="preserve">and </w:t>
      </w:r>
      <w:r w:rsidR="002C73FB">
        <w:rPr>
          <w:b/>
          <w:lang w:val="en-US"/>
        </w:rPr>
        <w:t>5</w:t>
      </w:r>
      <w:r w:rsidR="002C73FB">
        <w:rPr>
          <w:lang w:val="en-US"/>
        </w:rPr>
        <w:t xml:space="preserve">. In some cases, the </w:t>
      </w:r>
      <w:r w:rsidR="002C73FB" w:rsidRPr="0087052C">
        <w:rPr>
          <w:i/>
          <w:lang w:val="en-US"/>
        </w:rPr>
        <w:t>cis</w:t>
      </w:r>
      <w:r w:rsidR="002C73FB">
        <w:rPr>
          <w:lang w:val="en-US"/>
        </w:rPr>
        <w:t xml:space="preserve">- and </w:t>
      </w:r>
      <w:r w:rsidR="002C73FB" w:rsidRPr="0087052C">
        <w:rPr>
          <w:i/>
          <w:lang w:val="en-US"/>
        </w:rPr>
        <w:t>trans</w:t>
      </w:r>
      <w:r w:rsidR="002C73FB">
        <w:rPr>
          <w:lang w:val="en-US"/>
        </w:rPr>
        <w:t>-</w:t>
      </w:r>
      <w:proofErr w:type="spellStart"/>
      <w:r w:rsidR="002C73FB">
        <w:rPr>
          <w:lang w:val="en-US"/>
        </w:rPr>
        <w:t>diastereomers</w:t>
      </w:r>
      <w:proofErr w:type="spellEnd"/>
      <w:r w:rsidR="002C73FB">
        <w:rPr>
          <w:lang w:val="en-US"/>
        </w:rPr>
        <w:t xml:space="preserve"> could be separated by means of column chromatography. However, </w:t>
      </w:r>
      <w:r w:rsidR="002C73FB" w:rsidRPr="0087052C">
        <w:rPr>
          <w:i/>
          <w:lang w:val="en-US"/>
        </w:rPr>
        <w:t>trans</w:t>
      </w:r>
      <w:r w:rsidR="002C73FB">
        <w:rPr>
          <w:lang w:val="en-US"/>
        </w:rPr>
        <w:t>-</w:t>
      </w:r>
      <w:proofErr w:type="spellStart"/>
      <w:r w:rsidR="002C73FB">
        <w:rPr>
          <w:lang w:val="en-US"/>
        </w:rPr>
        <w:t>aziridines</w:t>
      </w:r>
      <w:proofErr w:type="spellEnd"/>
      <w:r w:rsidR="002C73FB">
        <w:rPr>
          <w:lang w:val="en-US"/>
        </w:rPr>
        <w:t xml:space="preserve"> </w:t>
      </w:r>
      <w:r w:rsidR="002C73FB">
        <w:rPr>
          <w:b/>
          <w:lang w:val="en-US"/>
        </w:rPr>
        <w:t>5</w:t>
      </w:r>
      <w:r w:rsidR="002C73FB">
        <w:rPr>
          <w:lang w:val="en-US"/>
        </w:rPr>
        <w:t xml:space="preserve"> </w:t>
      </w:r>
      <w:r w:rsidR="005F4F98" w:rsidRPr="00804FE1">
        <w:rPr>
          <w:color w:val="FF0000"/>
          <w:lang w:val="en-US"/>
        </w:rPr>
        <w:t xml:space="preserve">appeared to be </w:t>
      </w:r>
      <w:r w:rsidR="000564E2">
        <w:rPr>
          <w:color w:val="FF0000"/>
          <w:lang w:val="en-US"/>
        </w:rPr>
        <w:t>un</w:t>
      </w:r>
      <w:r w:rsidR="002C73FB" w:rsidRPr="00804FE1">
        <w:rPr>
          <w:color w:val="FF0000"/>
          <w:lang w:val="en-US"/>
        </w:rPr>
        <w:t>stable</w:t>
      </w:r>
      <w:r w:rsidR="002C73FB">
        <w:rPr>
          <w:lang w:val="en-US"/>
        </w:rPr>
        <w:t xml:space="preserve"> on silica gel, giving rise to purification problems during chromatography.</w:t>
      </w:r>
    </w:p>
    <w:p w:rsidR="00A06E5E" w:rsidRPr="00A06E5E" w:rsidRDefault="00A06E5E" w:rsidP="00A06E5E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0" w:name="_Ref430872961"/>
      <w:r w:rsidRPr="00A06E5E">
        <w:rPr>
          <w:b/>
          <w:i w:val="0"/>
          <w:color w:val="auto"/>
          <w:lang w:val="en-US"/>
        </w:rPr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1</w:t>
      </w:r>
      <w:r w:rsidR="00240677">
        <w:rPr>
          <w:b/>
          <w:i w:val="0"/>
          <w:color w:val="auto"/>
          <w:lang w:val="en-US"/>
        </w:rPr>
        <w:fldChar w:fldCharType="end"/>
      </w:r>
      <w:bookmarkEnd w:id="0"/>
      <w:r w:rsidRPr="00A06E5E">
        <w:rPr>
          <w:b/>
          <w:i w:val="0"/>
          <w:color w:val="auto"/>
          <w:lang w:val="en-US"/>
        </w:rPr>
        <w:t xml:space="preserve">: Synthesis of 3-substituted </w:t>
      </w:r>
      <w:proofErr w:type="spellStart"/>
      <w:r w:rsidRPr="00A06E5E">
        <w:rPr>
          <w:b/>
          <w:i w:val="0"/>
          <w:color w:val="auto"/>
          <w:lang w:val="en-US"/>
        </w:rPr>
        <w:t>monofluoroazirid</w:t>
      </w:r>
      <w:r w:rsidR="000B3635">
        <w:rPr>
          <w:b/>
          <w:i w:val="0"/>
          <w:color w:val="auto"/>
          <w:lang w:val="en-US"/>
        </w:rPr>
        <w:t>ines</w:t>
      </w:r>
      <w:proofErr w:type="spellEnd"/>
      <w:r w:rsidR="000B3635">
        <w:rPr>
          <w:b/>
          <w:i w:val="0"/>
          <w:color w:val="auto"/>
          <w:lang w:val="en-US"/>
        </w:rPr>
        <w:t xml:space="preserve"> 4 and 5</w:t>
      </w:r>
    </w:p>
    <w:p w:rsidR="00497F81" w:rsidRPr="002C73FB" w:rsidRDefault="00717780" w:rsidP="002C73FB">
      <w:pPr>
        <w:spacing w:line="360" w:lineRule="auto"/>
        <w:jc w:val="center"/>
      </w:pPr>
      <w:r>
        <w:object w:dxaOrig="14988" w:dyaOrig="36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65pt;height:107.45pt" o:ole="">
            <v:imagedata r:id="rId11" o:title=""/>
          </v:shape>
          <o:OLEObject Type="Embed" ProgID="ChemDraw.Document.6.0" ShapeID="_x0000_i1025" DrawAspect="Content" ObjectID="_1514271948" r:id="rId12"/>
        </w:object>
      </w:r>
    </w:p>
    <w:p w:rsidR="004C0776" w:rsidRDefault="00DD3442" w:rsidP="0061230C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Because </w:t>
      </w:r>
      <w:r w:rsidR="00956B51">
        <w:rPr>
          <w:lang w:val="en-US"/>
        </w:rPr>
        <w:t xml:space="preserve">of the fact that </w:t>
      </w:r>
      <w:r>
        <w:rPr>
          <w:lang w:val="en-US"/>
        </w:rPr>
        <w:t xml:space="preserve">the above-described methodology could only be </w:t>
      </w:r>
      <w:r w:rsidR="002C73FB">
        <w:rPr>
          <w:lang w:val="en-US"/>
        </w:rPr>
        <w:t xml:space="preserve">successfully </w:t>
      </w:r>
      <w:r>
        <w:rPr>
          <w:lang w:val="en-US"/>
        </w:rPr>
        <w:t xml:space="preserve">applied for the synthesis of </w:t>
      </w:r>
      <w:r w:rsidRPr="00804FE1">
        <w:rPr>
          <w:color w:val="FF0000"/>
          <w:lang w:val="en-US"/>
        </w:rPr>
        <w:t>3-</w:t>
      </w:r>
      <w:r w:rsidR="000F45B1" w:rsidRPr="00804FE1">
        <w:rPr>
          <w:color w:val="FF0000"/>
          <w:lang w:val="en-US"/>
        </w:rPr>
        <w:t>aryl</w:t>
      </w:r>
      <w:r w:rsidR="000564E2">
        <w:rPr>
          <w:color w:val="FF0000"/>
          <w:lang w:val="en-US"/>
        </w:rPr>
        <w:t>-</w:t>
      </w:r>
      <w:r w:rsidRPr="00804FE1">
        <w:rPr>
          <w:color w:val="FF0000"/>
          <w:lang w:val="en-US"/>
        </w:rPr>
        <w:t>substituted 2-fluoroaziridines</w:t>
      </w:r>
      <w:r>
        <w:rPr>
          <w:lang w:val="en-US"/>
        </w:rPr>
        <w:t xml:space="preserve">, another reaction pathway had to be </w:t>
      </w:r>
      <w:r w:rsidR="000B3635">
        <w:rPr>
          <w:lang w:val="en-US"/>
        </w:rPr>
        <w:t>designed</w:t>
      </w:r>
      <w:r>
        <w:rPr>
          <w:lang w:val="en-US"/>
        </w:rPr>
        <w:t xml:space="preserve"> to </w:t>
      </w:r>
      <w:r w:rsidR="000B3635">
        <w:rPr>
          <w:lang w:val="en-US"/>
        </w:rPr>
        <w:t>provide</w:t>
      </w:r>
      <w:r w:rsidR="0061230C">
        <w:rPr>
          <w:lang w:val="en-US"/>
        </w:rPr>
        <w:t xml:space="preserve"> access to 3-</w:t>
      </w:r>
      <w:r w:rsidR="005F4F98">
        <w:rPr>
          <w:lang w:val="en-US"/>
        </w:rPr>
        <w:t>non</w:t>
      </w:r>
      <w:r w:rsidR="0061230C">
        <w:rPr>
          <w:lang w:val="en-US"/>
        </w:rPr>
        <w:t>substituted 2-fluoroaziridines</w:t>
      </w:r>
      <w:r w:rsidR="000B3635">
        <w:rPr>
          <w:lang w:val="en-US"/>
        </w:rPr>
        <w:t xml:space="preserve"> (</w:t>
      </w:r>
      <w:r w:rsidR="000B3635" w:rsidRPr="00A06E5E">
        <w:rPr>
          <w:lang w:val="en-US"/>
        </w:rPr>
        <w:fldChar w:fldCharType="begin"/>
      </w:r>
      <w:r w:rsidR="000B3635" w:rsidRPr="00A06E5E">
        <w:rPr>
          <w:lang w:val="en-US"/>
        </w:rPr>
        <w:instrText xml:space="preserve"> REF _Ref430873143 \h  \* MERGEFORMAT </w:instrText>
      </w:r>
      <w:r w:rsidR="000B3635" w:rsidRPr="00A06E5E">
        <w:rPr>
          <w:lang w:val="en-US"/>
        </w:rPr>
      </w:r>
      <w:r w:rsidR="000B3635" w:rsidRPr="00A06E5E">
        <w:rPr>
          <w:lang w:val="en-US"/>
        </w:rPr>
        <w:fldChar w:fldCharType="separate"/>
      </w:r>
      <w:r w:rsidR="00876069" w:rsidRPr="00876069">
        <w:rPr>
          <w:lang w:val="en-US"/>
        </w:rPr>
        <w:t xml:space="preserve">Scheme </w:t>
      </w:r>
      <w:r w:rsidR="00876069" w:rsidRPr="00876069">
        <w:rPr>
          <w:noProof/>
          <w:lang w:val="en-US"/>
        </w:rPr>
        <w:t>2</w:t>
      </w:r>
      <w:r w:rsidR="000B3635" w:rsidRPr="00A06E5E">
        <w:rPr>
          <w:lang w:val="en-US"/>
        </w:rPr>
        <w:fldChar w:fldCharType="end"/>
      </w:r>
      <w:r w:rsidR="000B3635">
        <w:rPr>
          <w:lang w:val="en-US"/>
        </w:rPr>
        <w:t xml:space="preserve">). </w:t>
      </w:r>
      <w:r w:rsidR="002C73FB">
        <w:rPr>
          <w:lang w:val="en-US"/>
        </w:rPr>
        <w:t>To that end</w:t>
      </w:r>
      <w:r>
        <w:rPr>
          <w:lang w:val="en-US"/>
        </w:rPr>
        <w:t xml:space="preserve">, treatment of commercially available ethyl </w:t>
      </w:r>
      <w:proofErr w:type="spellStart"/>
      <w:r>
        <w:rPr>
          <w:lang w:val="en-US"/>
        </w:rPr>
        <w:t>chlorofluoroacetate</w:t>
      </w:r>
      <w:proofErr w:type="spellEnd"/>
      <w:r>
        <w:rPr>
          <w:lang w:val="en-US"/>
        </w:rPr>
        <w:t xml:space="preserve"> </w:t>
      </w:r>
      <w:r w:rsidR="004E6F6B">
        <w:rPr>
          <w:b/>
          <w:lang w:val="en-US"/>
        </w:rPr>
        <w:t>6</w:t>
      </w:r>
      <w:r w:rsidR="00B81995">
        <w:rPr>
          <w:lang w:val="en-US"/>
        </w:rPr>
        <w:t xml:space="preserve"> with primary amines afforded </w:t>
      </w:r>
      <w:r w:rsidR="001756E4">
        <w:rPr>
          <w:lang w:val="en-US"/>
        </w:rPr>
        <w:t>the corresponding amides</w:t>
      </w:r>
      <w:r>
        <w:rPr>
          <w:lang w:val="en-US"/>
        </w:rPr>
        <w:t>.</w:t>
      </w:r>
      <w:hyperlink w:anchor="_ENREF_37" w:tooltip="Verniest, 2007 #67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&lt;EndNote&gt;&lt;Cite&gt;&lt;Author&gt;Verniest&lt;/Author&gt;&lt;Year&gt;2007&lt;/Year&gt;&lt;RecNum&gt;67&lt;/RecNum&gt;&lt;DisplayText&gt;&lt;style face="superscript"&gt;8&lt;/style&gt;&lt;/DisplayText&gt;&lt;record&gt;&lt;rec-number&gt;67&lt;/rec-number&gt;&lt;foreign-keys&gt;&lt;key app="EN" db-id="a5st2fxzyfzvwjeetrmpdzpezv0ezww0fdsp" timestamp="1443010624"&gt;67&lt;/key&gt;&lt;key app="ENWeb" db-id=""&gt;0&lt;/key&gt;&lt;/foreign-keys&gt;&lt;ref-type name="Journal Article"&gt;17&lt;/ref-type&gt;&lt;contributors&gt;&lt;authors&gt;&lt;author&gt;Verniest, Guido&lt;/author&gt;&lt;author&gt;Colpaert, Filip&lt;/author&gt;&lt;author&gt;Van Hende, Els&lt;/author&gt;&lt;author&gt;De Kimpe, Norbert&lt;/author&gt;&lt;/authors&gt;&lt;/contributors&gt;&lt;titles&gt;&lt;title&gt;Synthesis and Reactivity of 1-Substituted 2-Fluoro- and 2,2-Difluoroaziridines&lt;/title&gt;&lt;secondary-title&gt;J. Org. Chem.&lt;/secondary-title&gt;&lt;/titles&gt;&lt;periodical&gt;&lt;full-title&gt;J. Org. Chem.&lt;/full-title&gt;&lt;/periodical&gt;&lt;pages&gt;8569-8572&lt;/pages&gt;&lt;volume&gt;72&lt;/volume&gt;&lt;section&gt;8569&lt;/section&gt;&lt;dates&gt;&lt;year&gt;2007&lt;/year&gt;&lt;/dates&gt;&lt;urls&gt;&lt;/urls&gt;&lt;/record&gt;&lt;/Cite&gt;&lt;/EndNote&gt;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8</w:t>
        </w:r>
        <w:r w:rsidR="00C03167">
          <w:rPr>
            <w:lang w:val="en-US"/>
          </w:rPr>
          <w:fldChar w:fldCharType="end"/>
        </w:r>
      </w:hyperlink>
      <w:r>
        <w:rPr>
          <w:lang w:val="en-US"/>
        </w:rPr>
        <w:t xml:space="preserve"> Then, a variety of reducing agents for the conversion </w:t>
      </w:r>
      <w:r w:rsidR="000B3635">
        <w:rPr>
          <w:lang w:val="en-US"/>
        </w:rPr>
        <w:t>of these amide intermediates into</w:t>
      </w:r>
      <w:r>
        <w:rPr>
          <w:lang w:val="en-US"/>
        </w:rPr>
        <w:t xml:space="preserve"> amines </w:t>
      </w:r>
      <w:r w:rsidR="004E6F6B">
        <w:rPr>
          <w:b/>
          <w:lang w:val="en-US"/>
        </w:rPr>
        <w:t>7</w:t>
      </w:r>
      <w:r w:rsidR="009A10AF">
        <w:rPr>
          <w:b/>
          <w:lang w:val="en-US"/>
        </w:rPr>
        <w:t xml:space="preserve"> </w:t>
      </w:r>
      <w:r w:rsidR="009A10AF">
        <w:rPr>
          <w:lang w:val="en-US"/>
        </w:rPr>
        <w:t>were examined</w:t>
      </w:r>
      <w:r>
        <w:rPr>
          <w:lang w:val="en-US"/>
        </w:rPr>
        <w:t xml:space="preserve">. After careful monitoring of the reaction conditions, </w:t>
      </w:r>
      <w:r w:rsidR="003A4DD9">
        <w:rPr>
          <w:lang w:val="en-US"/>
        </w:rPr>
        <w:t xml:space="preserve">the desired </w:t>
      </w:r>
      <w:r w:rsidR="009A10AF">
        <w:rPr>
          <w:lang w:val="en-US"/>
        </w:rPr>
        <w:t>β,β-</w:t>
      </w:r>
      <w:proofErr w:type="spellStart"/>
      <w:r w:rsidR="009A10AF">
        <w:rPr>
          <w:lang w:val="en-US"/>
        </w:rPr>
        <w:t>dihalo</w:t>
      </w:r>
      <w:r w:rsidR="003A4DD9">
        <w:rPr>
          <w:lang w:val="en-US"/>
        </w:rPr>
        <w:t>amines</w:t>
      </w:r>
      <w:proofErr w:type="spellEnd"/>
      <w:r w:rsidR="003A4DD9">
        <w:rPr>
          <w:lang w:val="en-US"/>
        </w:rPr>
        <w:t xml:space="preserve"> </w:t>
      </w:r>
      <w:r w:rsidR="004E6F6B">
        <w:rPr>
          <w:b/>
          <w:lang w:val="en-US"/>
        </w:rPr>
        <w:t>7</w:t>
      </w:r>
      <w:r w:rsidR="003A4DD9">
        <w:rPr>
          <w:lang w:val="en-US"/>
        </w:rPr>
        <w:t xml:space="preserve"> were eventually obtained</w:t>
      </w:r>
      <w:r w:rsidR="002C7F28">
        <w:rPr>
          <w:lang w:val="en-US"/>
        </w:rPr>
        <w:t xml:space="preserve"> using</w:t>
      </w:r>
      <w:r w:rsidR="003A4DD9">
        <w:rPr>
          <w:lang w:val="en-US"/>
        </w:rPr>
        <w:t xml:space="preserve"> an excess of borane dimethyl sulfide complex </w:t>
      </w:r>
      <w:r w:rsidR="004C0776">
        <w:rPr>
          <w:lang w:val="en-US"/>
        </w:rPr>
        <w:t>in CH</w:t>
      </w:r>
      <w:r w:rsidR="004C0776" w:rsidRPr="004C0776">
        <w:rPr>
          <w:vertAlign w:val="subscript"/>
          <w:lang w:val="en-US"/>
        </w:rPr>
        <w:t>2</w:t>
      </w:r>
      <w:r w:rsidR="004C0776">
        <w:rPr>
          <w:lang w:val="en-US"/>
        </w:rPr>
        <w:t>Cl</w:t>
      </w:r>
      <w:r w:rsidR="004C0776" w:rsidRPr="004C0776">
        <w:rPr>
          <w:vertAlign w:val="subscript"/>
          <w:lang w:val="en-US"/>
        </w:rPr>
        <w:t>2</w:t>
      </w:r>
      <w:r w:rsidR="004C0776">
        <w:rPr>
          <w:lang w:val="en-US"/>
        </w:rPr>
        <w:t xml:space="preserve"> </w:t>
      </w:r>
      <w:r w:rsidR="003A4DD9">
        <w:rPr>
          <w:lang w:val="en-US"/>
        </w:rPr>
        <w:t>followed by treat</w:t>
      </w:r>
      <w:r w:rsidR="00675D2E">
        <w:rPr>
          <w:lang w:val="en-US"/>
        </w:rPr>
        <w:t xml:space="preserve">ment with </w:t>
      </w:r>
      <w:proofErr w:type="spellStart"/>
      <w:r w:rsidR="00675D2E">
        <w:rPr>
          <w:lang w:val="en-US"/>
        </w:rPr>
        <w:t>Pd</w:t>
      </w:r>
      <w:proofErr w:type="spellEnd"/>
      <w:r w:rsidR="00675D2E">
        <w:rPr>
          <w:lang w:val="en-US"/>
        </w:rPr>
        <w:t>/C in methanol. The</w:t>
      </w:r>
      <w:r w:rsidR="003A4DD9">
        <w:rPr>
          <w:lang w:val="en-US"/>
        </w:rPr>
        <w:t xml:space="preserve"> latter procedure was required for the de</w:t>
      </w:r>
      <w:r w:rsidR="004E6F6B">
        <w:rPr>
          <w:lang w:val="en-US"/>
        </w:rPr>
        <w:t>composition</w:t>
      </w:r>
      <w:r w:rsidR="002C73FB">
        <w:rPr>
          <w:lang w:val="en-US"/>
        </w:rPr>
        <w:t xml:space="preserve"> of the stable amine-</w:t>
      </w:r>
      <w:r w:rsidR="003A4DD9">
        <w:rPr>
          <w:lang w:val="en-US"/>
        </w:rPr>
        <w:t xml:space="preserve">borane complex, which was not possible </w:t>
      </w:r>
      <w:r w:rsidR="004E6F6B">
        <w:rPr>
          <w:lang w:val="en-US"/>
        </w:rPr>
        <w:t>using</w:t>
      </w:r>
      <w:r w:rsidR="003A4DD9">
        <w:rPr>
          <w:lang w:val="en-US"/>
        </w:rPr>
        <w:t xml:space="preserve"> standard basic or acid</w:t>
      </w:r>
      <w:r w:rsidR="004E6F6B">
        <w:rPr>
          <w:lang w:val="en-US"/>
        </w:rPr>
        <w:t>ic</w:t>
      </w:r>
      <w:r w:rsidR="003A4DD9">
        <w:rPr>
          <w:lang w:val="en-US"/>
        </w:rPr>
        <w:t xml:space="preserve"> conditions. </w:t>
      </w:r>
      <w:r w:rsidR="004C0776">
        <w:rPr>
          <w:lang w:val="en-US"/>
        </w:rPr>
        <w:t xml:space="preserve">In order to improve the yields of the obtained amines </w:t>
      </w:r>
      <w:r w:rsidR="004E6F6B">
        <w:rPr>
          <w:b/>
          <w:lang w:val="en-US"/>
        </w:rPr>
        <w:t>7</w:t>
      </w:r>
      <w:r w:rsidR="004C0776">
        <w:rPr>
          <w:lang w:val="en-US"/>
        </w:rPr>
        <w:t xml:space="preserve">, analogous reactions </w:t>
      </w:r>
      <w:r w:rsidR="00B23C77">
        <w:rPr>
          <w:lang w:val="en-US"/>
        </w:rPr>
        <w:t xml:space="preserve">using borane in THF or </w:t>
      </w:r>
      <w:proofErr w:type="spellStart"/>
      <w:r w:rsidR="00B23C77">
        <w:rPr>
          <w:lang w:val="en-US"/>
        </w:rPr>
        <w:t>catechol</w:t>
      </w:r>
      <w:r w:rsidR="004C0776">
        <w:rPr>
          <w:lang w:val="en-US"/>
        </w:rPr>
        <w:t>borane</w:t>
      </w:r>
      <w:proofErr w:type="spellEnd"/>
      <w:r w:rsidR="004C0776">
        <w:rPr>
          <w:lang w:val="en-US"/>
        </w:rPr>
        <w:t xml:space="preserve"> </w:t>
      </w:r>
      <w:r w:rsidR="00C072F3">
        <w:rPr>
          <w:lang w:val="en-US"/>
        </w:rPr>
        <w:t xml:space="preserve">in </w:t>
      </w:r>
      <w:r w:rsidR="004C0776">
        <w:rPr>
          <w:lang w:val="en-US"/>
        </w:rPr>
        <w:t xml:space="preserve">toluene </w:t>
      </w:r>
      <w:r w:rsidR="002C7F28">
        <w:rPr>
          <w:lang w:val="en-US"/>
        </w:rPr>
        <w:t xml:space="preserve">under reflux </w:t>
      </w:r>
      <w:r w:rsidR="004C0776">
        <w:rPr>
          <w:lang w:val="en-US"/>
        </w:rPr>
        <w:t xml:space="preserve">were examined. Unfortunately, these reaction conditions </w:t>
      </w:r>
      <w:r w:rsidR="002C7F28">
        <w:rPr>
          <w:lang w:val="en-US"/>
        </w:rPr>
        <w:t xml:space="preserve">only </w:t>
      </w:r>
      <w:r w:rsidR="004C0776">
        <w:rPr>
          <w:lang w:val="en-US"/>
        </w:rPr>
        <w:t xml:space="preserve">resulted </w:t>
      </w:r>
      <w:r w:rsidR="00B81995">
        <w:rPr>
          <w:lang w:val="en-US"/>
        </w:rPr>
        <w:t xml:space="preserve">in </w:t>
      </w:r>
      <w:r w:rsidR="004C0776">
        <w:rPr>
          <w:lang w:val="en-US"/>
        </w:rPr>
        <w:t>lower yield</w:t>
      </w:r>
      <w:r w:rsidR="00B81995">
        <w:rPr>
          <w:lang w:val="en-US"/>
        </w:rPr>
        <w:t>s</w:t>
      </w:r>
      <w:r w:rsidR="004C0776">
        <w:rPr>
          <w:lang w:val="en-US"/>
        </w:rPr>
        <w:t>.</w:t>
      </w:r>
      <w:r w:rsidR="006E68C9" w:rsidRPr="00720BB4">
        <w:rPr>
          <w:lang w:val="en-US"/>
        </w:rPr>
        <w:t xml:space="preserve"> </w:t>
      </w:r>
    </w:p>
    <w:p w:rsidR="00A06E5E" w:rsidRPr="00A06E5E" w:rsidRDefault="00A06E5E" w:rsidP="00A06E5E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1" w:name="_Ref430873143"/>
      <w:r w:rsidRPr="00A06E5E">
        <w:rPr>
          <w:b/>
          <w:i w:val="0"/>
          <w:color w:val="auto"/>
          <w:lang w:val="en-US"/>
        </w:rPr>
        <w:lastRenderedPageBreak/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2</w:t>
      </w:r>
      <w:r w:rsidR="00240677">
        <w:rPr>
          <w:b/>
          <w:i w:val="0"/>
          <w:color w:val="auto"/>
          <w:lang w:val="en-US"/>
        </w:rPr>
        <w:fldChar w:fldCharType="end"/>
      </w:r>
      <w:bookmarkEnd w:id="1"/>
      <w:r w:rsidR="00B23C77">
        <w:rPr>
          <w:b/>
          <w:i w:val="0"/>
          <w:color w:val="auto"/>
          <w:lang w:val="en-US"/>
        </w:rPr>
        <w:t>: Synthesis of 3-non</w:t>
      </w:r>
      <w:r w:rsidRPr="00A06E5E">
        <w:rPr>
          <w:b/>
          <w:i w:val="0"/>
          <w:color w:val="auto"/>
          <w:lang w:val="en-US"/>
        </w:rPr>
        <w:t xml:space="preserve">substituted </w:t>
      </w:r>
      <w:proofErr w:type="spellStart"/>
      <w:r w:rsidRPr="00A06E5E">
        <w:rPr>
          <w:b/>
          <w:i w:val="0"/>
          <w:color w:val="auto"/>
          <w:lang w:val="en-US"/>
        </w:rPr>
        <w:t>monofluoroaziridines</w:t>
      </w:r>
      <w:proofErr w:type="spellEnd"/>
      <w:r w:rsidRPr="00A06E5E">
        <w:rPr>
          <w:b/>
          <w:i w:val="0"/>
          <w:color w:val="auto"/>
          <w:lang w:val="en-US"/>
        </w:rPr>
        <w:t xml:space="preserve"> </w:t>
      </w:r>
      <w:r w:rsidR="002C7F28">
        <w:rPr>
          <w:b/>
          <w:i w:val="0"/>
          <w:color w:val="auto"/>
          <w:lang w:val="en-US"/>
        </w:rPr>
        <w:t>8</w:t>
      </w:r>
    </w:p>
    <w:p w:rsidR="00FD240C" w:rsidRDefault="003C2325" w:rsidP="00FD240C">
      <w:pPr>
        <w:spacing w:line="360" w:lineRule="auto"/>
        <w:jc w:val="center"/>
        <w:rPr>
          <w:lang w:val="en-US"/>
        </w:rPr>
      </w:pPr>
      <w:r>
        <w:object w:dxaOrig="10186" w:dyaOrig="3976">
          <v:shape id="_x0000_i1026" type="#_x0000_t75" style="width:306.55pt;height:119.45pt" o:ole="">
            <v:imagedata r:id="rId13" o:title=""/>
          </v:shape>
          <o:OLEObject Type="Embed" ProgID="ChemDraw.Document.6.0" ShapeID="_x0000_i1026" DrawAspect="Content" ObjectID="_1514271949" r:id="rId14"/>
        </w:object>
      </w:r>
    </w:p>
    <w:p w:rsidR="00395993" w:rsidRDefault="004C0776" w:rsidP="0061230C">
      <w:pPr>
        <w:spacing w:line="360" w:lineRule="auto"/>
        <w:jc w:val="both"/>
        <w:rPr>
          <w:lang w:val="en-US"/>
        </w:rPr>
      </w:pPr>
      <w:r w:rsidRPr="00804FE1">
        <w:rPr>
          <w:color w:val="FF0000"/>
          <w:lang w:val="en-US"/>
        </w:rPr>
        <w:t xml:space="preserve">Due to the </w:t>
      </w:r>
      <w:r w:rsidR="006F7CAE" w:rsidRPr="00804FE1">
        <w:rPr>
          <w:color w:val="FF0000"/>
          <w:lang w:val="en-US"/>
        </w:rPr>
        <w:t xml:space="preserve">presence of the </w:t>
      </w:r>
      <w:r w:rsidR="002C7F28" w:rsidRPr="00804FE1">
        <w:rPr>
          <w:color w:val="FF0000"/>
          <w:lang w:val="en-US"/>
        </w:rPr>
        <w:t>β-</w:t>
      </w:r>
      <w:proofErr w:type="spellStart"/>
      <w:r w:rsidR="002C7F28" w:rsidRPr="00804FE1">
        <w:rPr>
          <w:color w:val="FF0000"/>
          <w:lang w:val="en-US"/>
        </w:rPr>
        <w:t>chloroamine</w:t>
      </w:r>
      <w:proofErr w:type="spellEnd"/>
      <w:r w:rsidRPr="00804FE1">
        <w:rPr>
          <w:color w:val="FF0000"/>
          <w:lang w:val="en-US"/>
        </w:rPr>
        <w:t xml:space="preserve"> moiety </w:t>
      </w:r>
      <w:r>
        <w:rPr>
          <w:lang w:val="en-US"/>
        </w:rPr>
        <w:t xml:space="preserve">in amines </w:t>
      </w:r>
      <w:r w:rsidR="00E45429">
        <w:rPr>
          <w:b/>
          <w:lang w:val="en-US"/>
        </w:rPr>
        <w:t>7</w:t>
      </w:r>
      <w:r>
        <w:rPr>
          <w:lang w:val="en-US"/>
        </w:rPr>
        <w:t xml:space="preserve">, these compounds could be </w:t>
      </w:r>
      <w:r w:rsidR="002C7F28">
        <w:rPr>
          <w:lang w:val="en-US"/>
        </w:rPr>
        <w:t xml:space="preserve">further </w:t>
      </w:r>
      <w:r>
        <w:rPr>
          <w:lang w:val="en-US"/>
        </w:rPr>
        <w:t>employed for an intramolecular cyclization reaction toward the target 2-fluoroaziridines</w:t>
      </w:r>
      <w:r w:rsidR="00E45429">
        <w:rPr>
          <w:lang w:val="en-US"/>
        </w:rPr>
        <w:t xml:space="preserve"> </w:t>
      </w:r>
      <w:r w:rsidR="00E45429" w:rsidRPr="00E45429">
        <w:rPr>
          <w:b/>
          <w:lang w:val="en-US"/>
        </w:rPr>
        <w:t>8</w:t>
      </w:r>
      <w:r>
        <w:rPr>
          <w:lang w:val="en-US"/>
        </w:rPr>
        <w:t xml:space="preserve">. Although </w:t>
      </w:r>
      <w:r w:rsidR="008A54A3">
        <w:rPr>
          <w:lang w:val="en-US"/>
        </w:rPr>
        <w:t>treatment</w:t>
      </w:r>
      <w:r>
        <w:rPr>
          <w:lang w:val="en-US"/>
        </w:rPr>
        <w:t xml:space="preserve"> of the </w:t>
      </w:r>
      <w:r w:rsidRPr="00FC3420">
        <w:rPr>
          <w:i/>
          <w:lang w:val="en-US"/>
        </w:rPr>
        <w:t>in situ</w:t>
      </w:r>
      <w:r>
        <w:rPr>
          <w:lang w:val="en-US"/>
        </w:rPr>
        <w:t xml:space="preserve"> formed amines from imines </w:t>
      </w:r>
      <w:r w:rsidR="00E45429">
        <w:rPr>
          <w:b/>
          <w:lang w:val="en-US"/>
        </w:rPr>
        <w:t>3</w:t>
      </w:r>
      <w:r>
        <w:rPr>
          <w:lang w:val="en-US"/>
        </w:rPr>
        <w:t xml:space="preserve"> with K</w:t>
      </w:r>
      <w:r w:rsidRPr="008A54A3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8A54A3">
        <w:rPr>
          <w:vertAlign w:val="subscript"/>
          <w:lang w:val="en-US"/>
        </w:rPr>
        <w:t>3</w:t>
      </w:r>
      <w:r>
        <w:rPr>
          <w:lang w:val="en-US"/>
        </w:rPr>
        <w:t xml:space="preserve"> in DMSO </w:t>
      </w:r>
      <w:r w:rsidR="008A54A3">
        <w:rPr>
          <w:lang w:val="en-US"/>
        </w:rPr>
        <w:t>gave rise to</w:t>
      </w:r>
      <w:r>
        <w:rPr>
          <w:lang w:val="en-US"/>
        </w:rPr>
        <w:t xml:space="preserve"> ring closure toward </w:t>
      </w:r>
      <w:proofErr w:type="spellStart"/>
      <w:r>
        <w:rPr>
          <w:lang w:val="en-US"/>
        </w:rPr>
        <w:t>aziridines</w:t>
      </w:r>
      <w:proofErr w:type="spellEnd"/>
      <w:r>
        <w:rPr>
          <w:lang w:val="en-US"/>
        </w:rPr>
        <w:t xml:space="preserve"> </w:t>
      </w:r>
      <w:r w:rsidR="00E45429">
        <w:rPr>
          <w:b/>
          <w:lang w:val="en-US"/>
        </w:rPr>
        <w:t>4</w:t>
      </w:r>
      <w:r>
        <w:rPr>
          <w:lang w:val="en-US"/>
        </w:rPr>
        <w:t xml:space="preserve"> and </w:t>
      </w:r>
      <w:r w:rsidR="00E45429">
        <w:rPr>
          <w:b/>
          <w:lang w:val="en-US"/>
        </w:rPr>
        <w:t>5</w:t>
      </w:r>
      <w:r w:rsidR="002C7F28">
        <w:rPr>
          <w:b/>
          <w:lang w:val="en-US"/>
        </w:rPr>
        <w:t xml:space="preserve"> </w:t>
      </w:r>
      <w:r w:rsidR="002C7F28" w:rsidRPr="002C7F28">
        <w:rPr>
          <w:lang w:val="en-US"/>
        </w:rPr>
        <w:t>(</w:t>
      </w:r>
      <w:r w:rsidR="002C7F28" w:rsidRPr="002C7F28">
        <w:rPr>
          <w:lang w:val="en-US"/>
        </w:rPr>
        <w:fldChar w:fldCharType="begin"/>
      </w:r>
      <w:r w:rsidR="002C7F28" w:rsidRPr="002C7F28">
        <w:rPr>
          <w:lang w:val="en-US"/>
        </w:rPr>
        <w:instrText xml:space="preserve"> REF _Ref430872961 \h  \* MERGEFORMAT </w:instrText>
      </w:r>
      <w:r w:rsidR="002C7F28" w:rsidRPr="002C7F28">
        <w:rPr>
          <w:lang w:val="en-US"/>
        </w:rPr>
      </w:r>
      <w:r w:rsidR="002C7F28" w:rsidRPr="002C7F28">
        <w:rPr>
          <w:lang w:val="en-US"/>
        </w:rPr>
        <w:fldChar w:fldCharType="separate"/>
      </w:r>
      <w:r w:rsidR="00876069" w:rsidRPr="00876069">
        <w:rPr>
          <w:lang w:val="en-US"/>
        </w:rPr>
        <w:t xml:space="preserve">Scheme </w:t>
      </w:r>
      <w:r w:rsidR="00876069" w:rsidRPr="00876069">
        <w:rPr>
          <w:noProof/>
          <w:lang w:val="en-US"/>
        </w:rPr>
        <w:t>1</w:t>
      </w:r>
      <w:r w:rsidR="002C7F28" w:rsidRPr="002C7F28">
        <w:rPr>
          <w:lang w:val="en-US"/>
        </w:rPr>
        <w:fldChar w:fldCharType="end"/>
      </w:r>
      <w:r w:rsidR="002C7F28" w:rsidRPr="002C7F28">
        <w:rPr>
          <w:lang w:val="en-US"/>
        </w:rPr>
        <w:t>)</w:t>
      </w:r>
      <w:r>
        <w:rPr>
          <w:lang w:val="en-US"/>
        </w:rPr>
        <w:t xml:space="preserve">, </w:t>
      </w:r>
      <w:r w:rsidR="00E45429">
        <w:rPr>
          <w:lang w:val="en-US"/>
        </w:rPr>
        <w:t>analogous</w:t>
      </w:r>
      <w:r>
        <w:rPr>
          <w:lang w:val="en-US"/>
        </w:rPr>
        <w:t xml:space="preserve"> reaction conditions applied </w:t>
      </w:r>
      <w:r w:rsidR="009A10AF">
        <w:rPr>
          <w:lang w:val="en-US"/>
        </w:rPr>
        <w:t>to</w:t>
      </w:r>
      <w:r>
        <w:rPr>
          <w:lang w:val="en-US"/>
        </w:rPr>
        <w:t xml:space="preserve"> amine </w:t>
      </w:r>
      <w:r w:rsidR="00E45429">
        <w:rPr>
          <w:b/>
          <w:lang w:val="en-US"/>
        </w:rPr>
        <w:t>7</w:t>
      </w:r>
      <w:r w:rsidR="008A54A3">
        <w:rPr>
          <w:lang w:val="en-US"/>
        </w:rPr>
        <w:t xml:space="preserve"> (R = </w:t>
      </w:r>
      <w:proofErr w:type="spellStart"/>
      <w:r w:rsidR="008A54A3">
        <w:rPr>
          <w:lang w:val="en-US"/>
        </w:rPr>
        <w:t>Ph</w:t>
      </w:r>
      <w:proofErr w:type="spellEnd"/>
      <w:r w:rsidR="008A54A3">
        <w:rPr>
          <w:lang w:val="en-US"/>
        </w:rPr>
        <w:t xml:space="preserve">) did </w:t>
      </w:r>
      <w:r w:rsidR="002C7F28">
        <w:rPr>
          <w:lang w:val="en-US"/>
        </w:rPr>
        <w:t xml:space="preserve">not result in </w:t>
      </w:r>
      <w:r w:rsidR="00914912">
        <w:rPr>
          <w:lang w:val="en-US"/>
        </w:rPr>
        <w:t xml:space="preserve">the corresponding </w:t>
      </w:r>
      <w:r w:rsidR="002C7F28">
        <w:rPr>
          <w:lang w:val="en-US"/>
        </w:rPr>
        <w:t>2-fluoroaziridine</w:t>
      </w:r>
      <w:r w:rsidR="008A54A3">
        <w:rPr>
          <w:lang w:val="en-US"/>
        </w:rPr>
        <w:t xml:space="preserve"> </w:t>
      </w:r>
      <w:r w:rsidR="00E45429">
        <w:rPr>
          <w:b/>
          <w:lang w:val="en-US"/>
        </w:rPr>
        <w:t>8</w:t>
      </w:r>
      <w:r w:rsidR="008A54A3">
        <w:rPr>
          <w:lang w:val="en-US"/>
        </w:rPr>
        <w:t>. Instead, reaction with K</w:t>
      </w:r>
      <w:r w:rsidR="008A54A3" w:rsidRPr="008A54A3">
        <w:rPr>
          <w:vertAlign w:val="subscript"/>
          <w:lang w:val="en-US"/>
        </w:rPr>
        <w:t>2</w:t>
      </w:r>
      <w:r w:rsidR="008A54A3">
        <w:rPr>
          <w:lang w:val="en-US"/>
        </w:rPr>
        <w:t>CO</w:t>
      </w:r>
      <w:r w:rsidR="008A54A3" w:rsidRPr="008A54A3">
        <w:rPr>
          <w:vertAlign w:val="subscript"/>
          <w:lang w:val="en-US"/>
        </w:rPr>
        <w:t>3</w:t>
      </w:r>
      <w:r w:rsidR="008A54A3">
        <w:rPr>
          <w:lang w:val="en-US"/>
        </w:rPr>
        <w:t xml:space="preserve"> in DMSO afforded the fluorinated </w:t>
      </w:r>
      <w:proofErr w:type="spellStart"/>
      <w:r w:rsidR="008A54A3">
        <w:rPr>
          <w:lang w:val="en-US"/>
        </w:rPr>
        <w:t>oxazolidinone</w:t>
      </w:r>
      <w:proofErr w:type="spellEnd"/>
      <w:r w:rsidR="008A54A3">
        <w:rPr>
          <w:lang w:val="en-US"/>
        </w:rPr>
        <w:t xml:space="preserve"> </w:t>
      </w:r>
      <w:r w:rsidR="00E45429">
        <w:rPr>
          <w:b/>
          <w:lang w:val="en-US"/>
        </w:rPr>
        <w:t>9</w:t>
      </w:r>
      <w:r w:rsidR="008A54A3">
        <w:rPr>
          <w:lang w:val="en-US"/>
        </w:rPr>
        <w:t xml:space="preserve">, which </w:t>
      </w:r>
      <w:r w:rsidR="00B23C77">
        <w:rPr>
          <w:lang w:val="en-US"/>
        </w:rPr>
        <w:t>ar</w:t>
      </w:r>
      <w:r w:rsidR="009A10AF">
        <w:rPr>
          <w:lang w:val="en-US"/>
        </w:rPr>
        <w:t>ose</w:t>
      </w:r>
      <w:r w:rsidR="00E45429">
        <w:rPr>
          <w:lang w:val="en-US"/>
        </w:rPr>
        <w:t xml:space="preserve"> from</w:t>
      </w:r>
      <w:r w:rsidR="008A54A3">
        <w:rPr>
          <w:lang w:val="en-US"/>
        </w:rPr>
        <w:t xml:space="preserve"> a nucleophilic attack of the </w:t>
      </w:r>
      <w:r w:rsidR="008A54A3" w:rsidRPr="00FC3420">
        <w:rPr>
          <w:i/>
          <w:lang w:val="en-US"/>
        </w:rPr>
        <w:t>in situ</w:t>
      </w:r>
      <w:r w:rsidR="008A54A3">
        <w:rPr>
          <w:lang w:val="en-US"/>
        </w:rPr>
        <w:t xml:space="preserve"> created amide across the carbonyl moiety of CO</w:t>
      </w:r>
      <w:r w:rsidR="008A54A3" w:rsidRPr="008A54A3">
        <w:rPr>
          <w:vertAlign w:val="subscript"/>
          <w:lang w:val="en-US"/>
        </w:rPr>
        <w:t>2</w:t>
      </w:r>
      <w:r w:rsidR="008A54A3">
        <w:rPr>
          <w:lang w:val="en-US"/>
        </w:rPr>
        <w:t>, followed by ring closure</w:t>
      </w:r>
      <w:r w:rsidR="00C9574B">
        <w:rPr>
          <w:lang w:val="en-US"/>
        </w:rPr>
        <w:t xml:space="preserve"> upon expulsion of chloride</w:t>
      </w:r>
      <w:r w:rsidR="008A54A3">
        <w:rPr>
          <w:lang w:val="en-US"/>
        </w:rPr>
        <w:t xml:space="preserve">. </w:t>
      </w:r>
      <w:r w:rsidR="00FC3420">
        <w:rPr>
          <w:lang w:val="en-US"/>
        </w:rPr>
        <w:t xml:space="preserve">In a next step, a variety of bases </w:t>
      </w:r>
      <w:r w:rsidR="00C6664F">
        <w:rPr>
          <w:lang w:val="en-US"/>
        </w:rPr>
        <w:t xml:space="preserve">(KOH in aqueous THF, LDA, or </w:t>
      </w:r>
      <w:proofErr w:type="spellStart"/>
      <w:r w:rsidR="00C6664F">
        <w:rPr>
          <w:lang w:val="en-US"/>
        </w:rPr>
        <w:t>LiHMDS</w:t>
      </w:r>
      <w:proofErr w:type="spellEnd"/>
      <w:r w:rsidR="00C6664F">
        <w:rPr>
          <w:lang w:val="en-US"/>
        </w:rPr>
        <w:t xml:space="preserve"> in THF) </w:t>
      </w:r>
      <w:r w:rsidR="00FC3420">
        <w:rPr>
          <w:lang w:val="en-US"/>
        </w:rPr>
        <w:t>were evaluated to complete the a</w:t>
      </w:r>
      <w:r w:rsidR="00C6664F">
        <w:rPr>
          <w:lang w:val="en-US"/>
        </w:rPr>
        <w:t>mine-to-</w:t>
      </w:r>
      <w:proofErr w:type="spellStart"/>
      <w:r w:rsidR="00C6664F">
        <w:rPr>
          <w:lang w:val="en-US"/>
        </w:rPr>
        <w:t>aziridine</w:t>
      </w:r>
      <w:proofErr w:type="spellEnd"/>
      <w:r w:rsidR="00C6664F">
        <w:rPr>
          <w:lang w:val="en-US"/>
        </w:rPr>
        <w:t xml:space="preserve"> ring closure. </w:t>
      </w:r>
      <w:r w:rsidR="00675D2E">
        <w:rPr>
          <w:lang w:val="en-US"/>
        </w:rPr>
        <w:t>Finally, i</w:t>
      </w:r>
      <w:r w:rsidR="00C6664F">
        <w:rPr>
          <w:lang w:val="en-US"/>
        </w:rPr>
        <w:t xml:space="preserve">t was </w:t>
      </w:r>
      <w:r w:rsidR="002C7F28">
        <w:rPr>
          <w:lang w:val="en-US"/>
        </w:rPr>
        <w:t>established</w:t>
      </w:r>
      <w:r w:rsidR="00C6664F">
        <w:rPr>
          <w:lang w:val="en-US"/>
        </w:rPr>
        <w:t xml:space="preserve"> that treatment of amine </w:t>
      </w:r>
      <w:r w:rsidR="00E45429">
        <w:rPr>
          <w:b/>
          <w:lang w:val="en-US"/>
        </w:rPr>
        <w:t>7</w:t>
      </w:r>
      <w:r w:rsidR="00C6664F">
        <w:rPr>
          <w:lang w:val="en-US"/>
        </w:rPr>
        <w:t xml:space="preserve"> with </w:t>
      </w:r>
      <w:proofErr w:type="spellStart"/>
      <w:r w:rsidR="00C6664F">
        <w:rPr>
          <w:lang w:val="en-US"/>
        </w:rPr>
        <w:t>LiHMDS</w:t>
      </w:r>
      <w:proofErr w:type="spellEnd"/>
      <w:r w:rsidR="00C6664F">
        <w:rPr>
          <w:lang w:val="en-US"/>
        </w:rPr>
        <w:t xml:space="preserve"> resulted in the highest yields for the synthesis of 2-fluoroaziridines </w:t>
      </w:r>
      <w:r w:rsidR="00E45429">
        <w:rPr>
          <w:b/>
          <w:lang w:val="en-US"/>
        </w:rPr>
        <w:t>8</w:t>
      </w:r>
      <w:r w:rsidR="00C6664F">
        <w:rPr>
          <w:lang w:val="en-US"/>
        </w:rPr>
        <w:t xml:space="preserve">, which were purified by </w:t>
      </w:r>
      <w:r w:rsidR="00675D2E">
        <w:rPr>
          <w:lang w:val="en-US"/>
        </w:rPr>
        <w:t xml:space="preserve">means of </w:t>
      </w:r>
      <w:r w:rsidR="00C6664F">
        <w:rPr>
          <w:lang w:val="en-US"/>
        </w:rPr>
        <w:t>column chromatography or via distillation.</w:t>
      </w:r>
    </w:p>
    <w:p w:rsidR="00AB7335" w:rsidRDefault="00253CDB" w:rsidP="0061230C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In order to further extent the previously described methods for the preparation of </w:t>
      </w:r>
      <w:proofErr w:type="spellStart"/>
      <w:r>
        <w:rPr>
          <w:lang w:val="en-US"/>
        </w:rPr>
        <w:t>monofluoroaziridines</w:t>
      </w:r>
      <w:proofErr w:type="spellEnd"/>
      <w:r>
        <w:rPr>
          <w:lang w:val="en-US"/>
        </w:rPr>
        <w:t xml:space="preserve">, attempts </w:t>
      </w:r>
      <w:r w:rsidR="00C072F3">
        <w:rPr>
          <w:lang w:val="en-US"/>
        </w:rPr>
        <w:t>have been</w:t>
      </w:r>
      <w:r>
        <w:rPr>
          <w:lang w:val="en-US"/>
        </w:rPr>
        <w:t xml:space="preserve"> </w:t>
      </w:r>
      <w:r w:rsidR="00B23C77">
        <w:rPr>
          <w:lang w:val="en-US"/>
        </w:rPr>
        <w:t>made</w:t>
      </w:r>
      <w:r>
        <w:rPr>
          <w:lang w:val="en-US"/>
        </w:rPr>
        <w:t xml:space="preserve"> </w:t>
      </w:r>
      <w:r w:rsidR="00914912">
        <w:rPr>
          <w:lang w:val="en-US"/>
        </w:rPr>
        <w:t>toward</w:t>
      </w:r>
      <w:r>
        <w:rPr>
          <w:lang w:val="en-US"/>
        </w:rPr>
        <w:t xml:space="preserve"> the synthesis of analogous 2,2-difluoroaziridines </w:t>
      </w:r>
      <w:r w:rsidR="00B23C77">
        <w:rPr>
          <w:lang w:val="en-US"/>
        </w:rPr>
        <w:t>using</w:t>
      </w:r>
      <w:r>
        <w:rPr>
          <w:lang w:val="en-US"/>
        </w:rPr>
        <w:t xml:space="preserve"> the same methodologies. </w:t>
      </w:r>
      <w:r w:rsidR="00AD6BCF">
        <w:rPr>
          <w:lang w:val="en-US"/>
        </w:rPr>
        <w:t xml:space="preserve">In contrast to </w:t>
      </w:r>
      <w:proofErr w:type="spellStart"/>
      <w:r w:rsidR="00AD6BCF">
        <w:rPr>
          <w:lang w:val="en-US"/>
        </w:rPr>
        <w:t>monofluoroaziridines</w:t>
      </w:r>
      <w:proofErr w:type="spellEnd"/>
      <w:r w:rsidR="00AD6BCF">
        <w:rPr>
          <w:lang w:val="en-US"/>
        </w:rPr>
        <w:t xml:space="preserve">, the synthesis of 2,2-difluoroaziridines </w:t>
      </w:r>
      <w:r>
        <w:rPr>
          <w:lang w:val="en-US"/>
        </w:rPr>
        <w:t xml:space="preserve">has </w:t>
      </w:r>
      <w:r w:rsidR="00A644A2">
        <w:rPr>
          <w:lang w:val="en-US"/>
        </w:rPr>
        <w:t>been scarcely investigated</w:t>
      </w:r>
      <w:r>
        <w:rPr>
          <w:lang w:val="en-US"/>
        </w:rPr>
        <w:t xml:space="preserve">, apart from some </w:t>
      </w:r>
      <w:proofErr w:type="spellStart"/>
      <w:r w:rsidR="008856C8">
        <w:rPr>
          <w:lang w:val="en-US"/>
        </w:rPr>
        <w:t>trifluorinated</w:t>
      </w:r>
      <w:proofErr w:type="spellEnd"/>
      <w:r w:rsidR="008856C8">
        <w:rPr>
          <w:lang w:val="en-US"/>
        </w:rPr>
        <w:t xml:space="preserve"> </w:t>
      </w:r>
      <w:r>
        <w:rPr>
          <w:lang w:val="en-US"/>
        </w:rPr>
        <w:t xml:space="preserve">and </w:t>
      </w:r>
      <w:proofErr w:type="spellStart"/>
      <w:r w:rsidR="008856C8">
        <w:rPr>
          <w:lang w:val="en-US"/>
        </w:rPr>
        <w:t>perfluorinated</w:t>
      </w:r>
      <w:proofErr w:type="spellEnd"/>
      <w:r w:rsidR="008856C8">
        <w:rPr>
          <w:lang w:val="en-US"/>
        </w:rPr>
        <w:t xml:space="preserve"> </w:t>
      </w:r>
      <w:proofErr w:type="spellStart"/>
      <w:r w:rsidR="002C7F28">
        <w:rPr>
          <w:lang w:val="en-US"/>
        </w:rPr>
        <w:t>aziridines</w:t>
      </w:r>
      <w:proofErr w:type="spellEnd"/>
      <w:r>
        <w:rPr>
          <w:lang w:val="en-US"/>
        </w:rPr>
        <w:t xml:space="preserve"> which </w:t>
      </w:r>
      <w:r w:rsidR="002C7F28">
        <w:rPr>
          <w:lang w:val="en-US"/>
        </w:rPr>
        <w:t>have been</w:t>
      </w:r>
      <w:r>
        <w:rPr>
          <w:lang w:val="en-US"/>
        </w:rPr>
        <w:t xml:space="preserve"> prepared via transfer of </w:t>
      </w:r>
      <w:proofErr w:type="spellStart"/>
      <w:r>
        <w:rPr>
          <w:lang w:val="en-US"/>
        </w:rPr>
        <w:t>carbenes</w:t>
      </w:r>
      <w:proofErr w:type="spellEnd"/>
      <w:r>
        <w:rPr>
          <w:lang w:val="en-US"/>
        </w:rPr>
        <w:t xml:space="preserve"> and </w:t>
      </w:r>
      <w:proofErr w:type="spellStart"/>
      <w:r>
        <w:rPr>
          <w:lang w:val="en-US"/>
        </w:rPr>
        <w:t>nitrenes</w:t>
      </w:r>
      <w:proofErr w:type="spellEnd"/>
      <w:r>
        <w:rPr>
          <w:lang w:val="en-US"/>
        </w:rPr>
        <w:t xml:space="preserve"> to specific im</w:t>
      </w:r>
      <w:r w:rsidR="00DD03FA">
        <w:rPr>
          <w:lang w:val="en-US"/>
        </w:rPr>
        <w:t>ines and olefins, respectively.</w:t>
      </w:r>
      <w:hyperlink w:anchor="_ENREF_38" w:tooltip="Carpenter, 1966 #15" w:history="1">
        <w:r w:rsidR="00C03167">
          <w:rPr>
            <w:lang w:val="en-US"/>
          </w:rPr>
          <w:fldChar w:fldCharType="begin">
            <w:fldData xml:space="preserve">PEVuZE5vdGU+PENpdGU+PEF1dGhvcj5DYXJwZW50ZXI8L0F1dGhvcj48WWVhcj4xOTY2PC9ZZWFy
PjxSZWNOdW0+MTU8L1JlY051bT48RGlzcGxheVRleHQ+PHN0eWxlIGZhY2U9InN1cGVyc2NyaXB0
Ij45PC9zdHlsZT48L0Rpc3BsYXlUZXh0PjxyZWNvcmQ+PHJlYy1udW1iZXI+MTU8L3JlYy1udW1i
ZXI+PGZvcmVpZ24ta2V5cz48a2V5IGFwcD0iRU4iIGRiLWlkPSJhNXN0MmZ4enlmenZ3amVldHJt
cGR6cGV6djBlend3MGZkc3AiIHRpbWVzdGFtcD0iMTQ0MDY2NzI2NiI+MTU8L2tleT48L2ZvcmVp
Z24ta2V5cz48cmVmLXR5cGUgbmFtZT0iSm91cm5hbCBBcnRpY2xlIj4xNzwvcmVmLXR5cGU+PGNv
bnRyaWJ1dG9ycz48YXV0aG9ycz48YXV0aG9yPkNhcnBlbnRlciwgV2F5bmU8L2F1dGhvcj48YXV0
aG9yPkhheW1ha2VyLCBBbm48L2F1dGhvcj48YXV0aG9yPk1vb3JlLCBEb25hbGQgVzwvYXV0aG9y
PjwvYXV0aG9ycz48L2NvbnRyaWJ1dG9ycz48dGl0bGVzPjx0aXRsZT5GbHVvcmluYXRlZCAxLCAy
LCAzLVRyaWF6b2xpbmVzPC90aXRsZT48c2Vjb25kYXJ5LXRpdGxlPkouIE9yZy4gQ2hlbS48L3Nl
Y29uZGFyeS10aXRsZT48L3RpdGxlcz48cGVyaW9kaWNhbD48ZnVsbC10aXRsZT5KLiBPcmcuIENo
ZW0uPC9mdWxsLXRpdGxlPjwvcGVyaW9kaWNhbD48cGFnZXM+Nzg5LTc5MjwvcGFnZXM+PHZvbHVt
ZT4zMTwvdm9sdW1lPjxudW1iZXI+MzwvbnVtYmVyPjxzZWN0aW9uPjc4OTwvc2VjdGlvbj48ZGF0
ZXM+PHllYXI+MTk2NjwveWVhcj48L2RhdGVzPjxpc2JuPjAwMjItMzI2MzwvaXNibj48dXJscz48
L3VybHM+PC9yZWNvcmQ+PC9DaXRlPjxDaXRlPjxBdXRob3I+S3Jlc3BhbjwvQXV0aG9yPjxZZWFy
PjE5ODY8L1llYXI+PFJlY051bT4xNDwvUmVjTnVtPjxyZWNvcmQ+PHJlYy1udW1iZXI+MTQ8L3Jl
Yy1udW1iZXI+PGZvcmVpZ24ta2V5cz48a2V5IGFwcD0iRU4iIGRiLWlkPSJhNXN0MmZ4enlmenZ3
amVldHJtcGR6cGV6djBlend3MGZkc3AiIHRpbWVzdGFtcD0iMTQ0MDY2NzE5NCI+MTQ8L2tleT48
L2ZvcmVpZ24ta2V5cz48cmVmLXR5cGUgbmFtZT0iSm91cm5hbCBBcnRpY2xlIj4xNzwvcmVmLXR5
cGU+PGNvbnRyaWJ1dG9ycz48YXV0aG9ycz48YXV0aG9yPktyZXNwYW4sIENhcmwgRzwvYXV0aG9y
PjwvYXV0aG9ycz48L2NvbnRyaWJ1dG9ycz48dGl0bGVzPjx0aXRsZT5GbHVvcm9hbGt5bCBhemlk
ZSBjaGVtaXN0cnk8L3RpdGxlPjxzZWNvbmRhcnktdGl0bGU+Si4gT3JnLiBDaGVtLjwvc2Vjb25k
YXJ5LXRpdGxlPjwvdGl0bGVzPjxwZXJpb2RpY2FsPjxmdWxsLXRpdGxlPkouIE9yZy4gQ2hlbS48
L2Z1bGwtdGl0bGU+PC9wZXJpb2RpY2FsPjxwYWdlcz4zMzItMzM3PC9wYWdlcz48dm9sdW1lPjUx
PC92b2x1bWU+PG51bWJlcj4zPC9udW1iZXI+PHNlY3Rpb24+MzMyPC9zZWN0aW9uPjxkYXRlcz48
eWVhcj4xOTg2PC95ZWFyPjwvZGF0ZXM+PGlzYm4+MDAyMi0zMjYzPC9pc2JuPjx1cmxzPjwvdXJs
cz48L3JlY29yZD48L0NpdGU+PENpdGU+PEF1dGhvcj5Mb2dvdGhldGlzPC9BdXRob3I+PFllYXI+
MTk2NDwvWWVhcj48UmVjTnVtPjE2PC9SZWNOdW0+PHJlY29yZD48cmVjLW51bWJlcj4xNjwvcmVj
LW51bWJlcj48Zm9yZWlnbi1rZXlzPjxrZXkgYXBwPSJFTiIgZGItaWQ9ImE1c3QyZnh6eWZ6dndq
ZWV0cm1wZHpwZXp2MGV6d3cwZmRzcCIgdGltZXN0YW1wPSIxNDQwNjY3MzMxIj4xNjwva2V5Pjwv
Zm9yZWlnbi1rZXlzPjxyZWYtdHlwZSBuYW1lPSJKb3VybmFsIEFydGljbGUiPjE3PC9yZWYtdHlw
ZT48Y29udHJpYnV0b3JzPjxhdXRob3JzPjxhdXRob3I+TG9nb3RoZXRpcywgQUw8L2F1dGhvcj48
L2F1dGhvcnM+PC9jb250cmlidXRvcnM+PHRpdGxlcz48dGl0bGU+QXppcmlkaW5lcyBmcm9tIGRp
YXpvbWV0aGFuZSBhbmQgZmx1b3JpbmUtc3Vic3RpdHV0ZWQgaW1pbmVzPC90aXRsZT48c2Vjb25k
YXJ5LXRpdGxlPkouIE9yZy4gQ2hlbS48L3NlY29uZGFyeS10aXRsZT48L3RpdGxlcz48cGVyaW9k
aWNhbD48ZnVsbC10aXRsZT5KLiBPcmcuIENoZW0uPC9mdWxsLXRpdGxlPjwvcGVyaW9kaWNhbD48
cGFnZXM+MzA0OS0zMDUyPC9wYWdlcz48dm9sdW1lPjI5PC92b2x1bWU+PG51bWJlcj4xMDwvbnVt
YmVyPjxzZWN0aW9uPjMwNDk8L3NlY3Rpb24+PGRhdGVzPjx5ZWFyPjE5NjQ8L3llYXI+PC9kYXRl
cz48aXNibj4wMDIyLTMyNjM8L2lzYm4+PHVybHM+PC91cmxzPjwvcmVjb3JkPjwvQ2l0ZT48Q2l0
ZT48QXV0aG9yPkxvcms8L0F1dGhvcj48WWVhcj4xOTkyPC9ZZWFyPjxSZWNOdW0+MTI8L1JlY051
bT48cmVjb3JkPjxyZWMtbnVtYmVyPjEyPC9yZWMtbnVtYmVyPjxmb3JlaWduLWtleXM+PGtleSBh
cHA9IkVOIiBkYi1pZD0iYTVzdDJmeHp5Znp2d2plZXRybXBkenBlenYwZXp3dzBmZHNwIiB0aW1l
c3RhbXA9IjE0NDA2NjY3ODkiPjEyPC9rZXk+PC9mb3JlaWduLWtleXM+PHJlZi10eXBlIG5hbWU9
IkpvdXJuYWwgQXJ0aWNsZSI+MTc8L3JlZi10eXBlPjxjb250cmlidXRvcnM+PGF1dGhvcnM+PGF1
dGhvcj5Mb3JrLCBBbmRyZTwvYXV0aG9yPjxhdXRob3I+R2FyZCwgR2FyeTwvYXV0aG9yPjxhdXRo
b3I+SGFyZSwgTWljaGFlbDwvYXV0aG9yPjxhdXRob3I+TWV3cywgUsO8ZGlnZXI8L2F1dGhvcj48
YXV0aG9yPlN0b2hyZXIsIFdvbGYtRGlldGVyPC9hdXRob3I+PGF1dGhvcj5XaW50ZXIsIFJvbGY8
L2F1dGhvcj48L2F1dGhvcnM+PC9jb250cmlidXRvcnM+PHRpdGxlcz48dGl0bGU+Ti1jaGxvcm9z
dWxmZW55bC1hemlyaWRpbmVzPC90aXRsZT48c2Vjb25kYXJ5LXRpdGxlPkouIENoZW0uIFNvYy4s
IENoZW0uIENvbW11bi48L3NlY29uZGFyeS10aXRsZT48L3RpdGxlcz48cGVyaW9kaWNhbD48ZnVs
bC10aXRsZT5KLiBjaGVtLiBTb2MuLCBDaGVtLiBDb21tdW4uPC9mdWxsLXRpdGxlPjwvcGVyaW9k
aWNhbD48cGFnZXM+ODk4LTg5OTwvcGFnZXM+PHZvbHVtZT4xMjwvdm9sdW1lPjxudW1iZXI+MTI8
L251bWJlcj48c2VjdGlvbj44OTg8L3NlY3Rpb24+PGRhdGVzPjx5ZWFyPjE5OTI8L3llYXI+PC9k
YXRlcz48dXJscz48L3VybHM+PC9yZWNvcmQ+PC9DaXRlPjxDaXRlPjxBdXRob3I+UGV0cm92PC9B
dXRob3I+PFllYXI+MjAwMDwvWWVhcj48UmVjTnVtPjEzPC9SZWNOdW0+PHJlY29yZD48cmVjLW51
bWJlcj4xMzwvcmVjLW51bWJlcj48Zm9yZWlnbi1rZXlzPjxrZXkgYXBwPSJFTiIgZGItaWQ9ImE1
c3QyZnh6eWZ6dndqZWV0cm1wZHpwZXp2MGV6d3cwZmRzcCIgdGltZXN0YW1wPSIxNDQwNjY3MDUx
Ij4xMzwva2V5PjwvZm9yZWlnbi1rZXlzPjxyZWYtdHlwZSBuYW1lPSJKb3VybmFsIEFydGljbGUi
PjE3PC9yZWYtdHlwZT48Y29udHJpYnV0b3JzPjxhdXRob3JzPjxhdXRob3I+UGV0cm92LCBWaWFj
aGVzbGF2IEE8L2F1dGhvcj48L2F1dGhvcnM+PC9jb250cmlidXRvcnM+PHRpdGxlcz48dGl0bGU+
Q2hlbWlzdHJ5IG9mIE4tc3Vic3RpdHV0ZWQgMiwgMi1kaWZsdW9yby0zLCAzLWJpcyAodHJpZmx1
b3JvbWV0aHlsKSBhemlyaWRpbmVzPC90aXRsZT48c2Vjb25kYXJ5LXRpdGxlPkouIEZsdW9yaW5l
IENoZW0uPC9zZWNvbmRhcnktdGl0bGU+PC90aXRsZXM+PHBlcmlvZGljYWw+PGZ1bGwtdGl0bGU+
Si4gRmx1b3JpbmUgQ2hlbS48L2Z1bGwtdGl0bGU+PC9wZXJpb2RpY2FsPjxwYWdlcz4yNS0zNDwv
cGFnZXM+PHZvbHVtZT4xMDY8L3ZvbHVtZT48bnVtYmVyPjE8L251bWJlcj48c2VjdGlvbj4yNTwv
c2VjdGlvbj48ZGF0ZXM+PHllYXI+MjAwMDwveWVhcj48L2RhdGVzPjxpc2JuPjAwMjItMTEzOTwv
aXNibj48dXJscz48L3VybHM+PC9yZWNvcmQ+PC9DaXRlPjxDaXRlPjxBdXRob3I+WmVpZm1hbjwv
QXV0aG9yPjxZZWFyPjE5ODQ8L1llYXI+PFJlY051bT4xMTwvUmVjTnVtPjxyZWNvcmQ+PHJlYy1u
dW1iZXI+MTE8L3JlYy1udW1iZXI+PGZvcmVpZ24ta2V5cz48a2V5IGFwcD0iRU4iIGRiLWlkPSJh
NXN0MmZ4enlmenZ3amVldHJtcGR6cGV6djBlend3MGZkc3AiIHRpbWVzdGFtcD0iMTQ0MDY2NjU3
NCI+MTE8L2tleT48L2ZvcmVpZ24ta2V5cz48cmVmLXR5cGUgbmFtZT0iSm91cm5hbCBBcnRpY2xl
Ij4xNzwvcmVmLXR5cGU+PGNvbnRyaWJ1dG9ycz48YXV0aG9ycz48YXV0aG9yPlplaWZtYW4sIFl1
cmlpIFY8L2F1dGhvcj48YXV0aG9yPlRlci1HYWJyaWVseWFuLCBFRzwvYXV0aG9yPjxhdXRob3I+
R2FtYmFyeWFuLCBOaW5hIFA8L2F1dGhvcj48YXV0aG9yPktudW55YW50cywgSXZhbiBMPC9hdXRo
b3I+PC9hdXRob3JzPjwvY29udHJpYnV0b3JzPjx0aXRsZXM+PHRpdGxlPlRoZSBjaGVtaXN0cnkg
b2YgcGVyZmx1b3JvaXNvYnV0ZW5lPC90aXRsZT48c2Vjb25kYXJ5LXRpdGxlPlJ1c3MuIENoZW0u
IFJldi4gPC9zZWNvbmRhcnktdGl0bGU+PC90aXRsZXM+PHBlcmlvZGljYWw+PGZ1bGwtdGl0bGU+
UnVzcy4gQ2hlbS4gUmV2LjwvZnVsbC10aXRsZT48L3BlcmlvZGljYWw+PHBhZ2VzPjI1Ni0yNzM8
L3BhZ2VzPjx2b2x1bWU+NTM8L3ZvbHVtZT48bnVtYmVyPjM8L251bWJlcj48c2VjdGlvbj4yNTY8
L3NlY3Rpb24+PGRhdGVzPjx5ZWFyPjE5ODQ8L3llYXI+PC9kYXRlcz48aXNibj4wMDM2LTAyMVg8
L2lzYm4+PHVybHM+PC91cmxzPjwvcmVjb3JkPjwvQ2l0ZT48L0VuZE5vdGU+AG==
</w:fldData>
          </w:fldChar>
        </w:r>
        <w:r w:rsidR="00C03167">
          <w:rPr>
            <w:lang w:val="en-US"/>
          </w:rPr>
          <w:instrText xml:space="preserve"> ADDIN EN.CITE </w:instrText>
        </w:r>
        <w:r w:rsidR="00C03167">
          <w:rPr>
            <w:lang w:val="en-US"/>
          </w:rPr>
          <w:fldChar w:fldCharType="begin">
            <w:fldData xml:space="preserve">PEVuZE5vdGU+PENpdGU+PEF1dGhvcj5DYXJwZW50ZXI8L0F1dGhvcj48WWVhcj4xOTY2PC9ZZWFy
PjxSZWNOdW0+MTU8L1JlY051bT48RGlzcGxheVRleHQ+PHN0eWxlIGZhY2U9InN1cGVyc2NyaXB0
Ij45PC9zdHlsZT48L0Rpc3BsYXlUZXh0PjxyZWNvcmQ+PHJlYy1udW1iZXI+MTU8L3JlYy1udW1i
ZXI+PGZvcmVpZ24ta2V5cz48a2V5IGFwcD0iRU4iIGRiLWlkPSJhNXN0MmZ4enlmenZ3amVldHJt
cGR6cGV6djBlend3MGZkc3AiIHRpbWVzdGFtcD0iMTQ0MDY2NzI2NiI+MTU8L2tleT48L2ZvcmVp
Z24ta2V5cz48cmVmLXR5cGUgbmFtZT0iSm91cm5hbCBBcnRpY2xlIj4xNzwvcmVmLXR5cGU+PGNv
bnRyaWJ1dG9ycz48YXV0aG9ycz48YXV0aG9yPkNhcnBlbnRlciwgV2F5bmU8L2F1dGhvcj48YXV0
aG9yPkhheW1ha2VyLCBBbm48L2F1dGhvcj48YXV0aG9yPk1vb3JlLCBEb25hbGQgVzwvYXV0aG9y
PjwvYXV0aG9ycz48L2NvbnRyaWJ1dG9ycz48dGl0bGVzPjx0aXRsZT5GbHVvcmluYXRlZCAxLCAy
LCAzLVRyaWF6b2xpbmVzPC90aXRsZT48c2Vjb25kYXJ5LXRpdGxlPkouIE9yZy4gQ2hlbS48L3Nl
Y29uZGFyeS10aXRsZT48L3RpdGxlcz48cGVyaW9kaWNhbD48ZnVsbC10aXRsZT5KLiBPcmcuIENo
ZW0uPC9mdWxsLXRpdGxlPjwvcGVyaW9kaWNhbD48cGFnZXM+Nzg5LTc5MjwvcGFnZXM+PHZvbHVt
ZT4zMTwvdm9sdW1lPjxudW1iZXI+MzwvbnVtYmVyPjxzZWN0aW9uPjc4OTwvc2VjdGlvbj48ZGF0
ZXM+PHllYXI+MTk2NjwveWVhcj48L2RhdGVzPjxpc2JuPjAwMjItMzI2MzwvaXNibj48dXJscz48
L3VybHM+PC9yZWNvcmQ+PC9DaXRlPjxDaXRlPjxBdXRob3I+S3Jlc3BhbjwvQXV0aG9yPjxZZWFy
PjE5ODY8L1llYXI+PFJlY051bT4xNDwvUmVjTnVtPjxyZWNvcmQ+PHJlYy1udW1iZXI+MTQ8L3Jl
Yy1udW1iZXI+PGZvcmVpZ24ta2V5cz48a2V5IGFwcD0iRU4iIGRiLWlkPSJhNXN0MmZ4enlmenZ3
amVldHJtcGR6cGV6djBlend3MGZkc3AiIHRpbWVzdGFtcD0iMTQ0MDY2NzE5NCI+MTQ8L2tleT48
L2ZvcmVpZ24ta2V5cz48cmVmLXR5cGUgbmFtZT0iSm91cm5hbCBBcnRpY2xlIj4xNzwvcmVmLXR5
cGU+PGNvbnRyaWJ1dG9ycz48YXV0aG9ycz48YXV0aG9yPktyZXNwYW4sIENhcmwgRzwvYXV0aG9y
PjwvYXV0aG9ycz48L2NvbnRyaWJ1dG9ycz48dGl0bGVzPjx0aXRsZT5GbHVvcm9hbGt5bCBhemlk
ZSBjaGVtaXN0cnk8L3RpdGxlPjxzZWNvbmRhcnktdGl0bGU+Si4gT3JnLiBDaGVtLjwvc2Vjb25k
YXJ5LXRpdGxlPjwvdGl0bGVzPjxwZXJpb2RpY2FsPjxmdWxsLXRpdGxlPkouIE9yZy4gQ2hlbS48
L2Z1bGwtdGl0bGU+PC9wZXJpb2RpY2FsPjxwYWdlcz4zMzItMzM3PC9wYWdlcz48dm9sdW1lPjUx
PC92b2x1bWU+PG51bWJlcj4zPC9udW1iZXI+PHNlY3Rpb24+MzMyPC9zZWN0aW9uPjxkYXRlcz48
eWVhcj4xOTg2PC95ZWFyPjwvZGF0ZXM+PGlzYm4+MDAyMi0zMjYzPC9pc2JuPjx1cmxzPjwvdXJs
cz48L3JlY29yZD48L0NpdGU+PENpdGU+PEF1dGhvcj5Mb2dvdGhldGlzPC9BdXRob3I+PFllYXI+
MTk2NDwvWWVhcj48UmVjTnVtPjE2PC9SZWNOdW0+PHJlY29yZD48cmVjLW51bWJlcj4xNjwvcmVj
LW51bWJlcj48Zm9yZWlnbi1rZXlzPjxrZXkgYXBwPSJFTiIgZGItaWQ9ImE1c3QyZnh6eWZ6dndq
ZWV0cm1wZHpwZXp2MGV6d3cwZmRzcCIgdGltZXN0YW1wPSIxNDQwNjY3MzMxIj4xNjwva2V5Pjwv
Zm9yZWlnbi1rZXlzPjxyZWYtdHlwZSBuYW1lPSJKb3VybmFsIEFydGljbGUiPjE3PC9yZWYtdHlw
ZT48Y29udHJpYnV0b3JzPjxhdXRob3JzPjxhdXRob3I+TG9nb3RoZXRpcywgQUw8L2F1dGhvcj48
L2F1dGhvcnM+PC9jb250cmlidXRvcnM+PHRpdGxlcz48dGl0bGU+QXppcmlkaW5lcyBmcm9tIGRp
YXpvbWV0aGFuZSBhbmQgZmx1b3JpbmUtc3Vic3RpdHV0ZWQgaW1pbmVzPC90aXRsZT48c2Vjb25k
YXJ5LXRpdGxlPkouIE9yZy4gQ2hlbS48L3NlY29uZGFyeS10aXRsZT48L3RpdGxlcz48cGVyaW9k
aWNhbD48ZnVsbC10aXRsZT5KLiBPcmcuIENoZW0uPC9mdWxsLXRpdGxlPjwvcGVyaW9kaWNhbD48
cGFnZXM+MzA0OS0zMDUyPC9wYWdlcz48dm9sdW1lPjI5PC92b2x1bWU+PG51bWJlcj4xMDwvbnVt
YmVyPjxzZWN0aW9uPjMwNDk8L3NlY3Rpb24+PGRhdGVzPjx5ZWFyPjE5NjQ8L3llYXI+PC9kYXRl
cz48aXNibj4wMDIyLTMyNjM8L2lzYm4+PHVybHM+PC91cmxzPjwvcmVjb3JkPjwvQ2l0ZT48Q2l0
ZT48QXV0aG9yPkxvcms8L0F1dGhvcj48WWVhcj4xOTkyPC9ZZWFyPjxSZWNOdW0+MTI8L1JlY051
bT48cmVjb3JkPjxyZWMtbnVtYmVyPjEyPC9yZWMtbnVtYmVyPjxmb3JlaWduLWtleXM+PGtleSBh
cHA9IkVOIiBkYi1pZD0iYTVzdDJmeHp5Znp2d2plZXRybXBkenBlenYwZXp3dzBmZHNwIiB0aW1l
c3RhbXA9IjE0NDA2NjY3ODkiPjEyPC9rZXk+PC9mb3JlaWduLWtleXM+PHJlZi10eXBlIG5hbWU9
IkpvdXJuYWwgQXJ0aWNsZSI+MTc8L3JlZi10eXBlPjxjb250cmlidXRvcnM+PGF1dGhvcnM+PGF1
dGhvcj5Mb3JrLCBBbmRyZTwvYXV0aG9yPjxhdXRob3I+R2FyZCwgR2FyeTwvYXV0aG9yPjxhdXRo
b3I+SGFyZSwgTWljaGFlbDwvYXV0aG9yPjxhdXRob3I+TWV3cywgUsO8ZGlnZXI8L2F1dGhvcj48
YXV0aG9yPlN0b2hyZXIsIFdvbGYtRGlldGVyPC9hdXRob3I+PGF1dGhvcj5XaW50ZXIsIFJvbGY8
L2F1dGhvcj48L2F1dGhvcnM+PC9jb250cmlidXRvcnM+PHRpdGxlcz48dGl0bGU+Ti1jaGxvcm9z
dWxmZW55bC1hemlyaWRpbmVzPC90aXRsZT48c2Vjb25kYXJ5LXRpdGxlPkouIENoZW0uIFNvYy4s
IENoZW0uIENvbW11bi48L3NlY29uZGFyeS10aXRsZT48L3RpdGxlcz48cGVyaW9kaWNhbD48ZnVs
bC10aXRsZT5KLiBjaGVtLiBTb2MuLCBDaGVtLiBDb21tdW4uPC9mdWxsLXRpdGxlPjwvcGVyaW9k
aWNhbD48cGFnZXM+ODk4LTg5OTwvcGFnZXM+PHZvbHVtZT4xMjwvdm9sdW1lPjxudW1iZXI+MTI8
L251bWJlcj48c2VjdGlvbj44OTg8L3NlY3Rpb24+PGRhdGVzPjx5ZWFyPjE5OTI8L3llYXI+PC9k
YXRlcz48dXJscz48L3VybHM+PC9yZWNvcmQ+PC9DaXRlPjxDaXRlPjxBdXRob3I+UGV0cm92PC9B
dXRob3I+PFllYXI+MjAwMDwvWWVhcj48UmVjTnVtPjEzPC9SZWNOdW0+PHJlY29yZD48cmVjLW51
bWJlcj4xMzwvcmVjLW51bWJlcj48Zm9yZWlnbi1rZXlzPjxrZXkgYXBwPSJFTiIgZGItaWQ9ImE1
c3QyZnh6eWZ6dndqZWV0cm1wZHpwZXp2MGV6d3cwZmRzcCIgdGltZXN0YW1wPSIxNDQwNjY3MDUx
Ij4xMzwva2V5PjwvZm9yZWlnbi1rZXlzPjxyZWYtdHlwZSBuYW1lPSJKb3VybmFsIEFydGljbGUi
PjE3PC9yZWYtdHlwZT48Y29udHJpYnV0b3JzPjxhdXRob3JzPjxhdXRob3I+UGV0cm92LCBWaWFj
aGVzbGF2IEE8L2F1dGhvcj48L2F1dGhvcnM+PC9jb250cmlidXRvcnM+PHRpdGxlcz48dGl0bGU+
Q2hlbWlzdHJ5IG9mIE4tc3Vic3RpdHV0ZWQgMiwgMi1kaWZsdW9yby0zLCAzLWJpcyAodHJpZmx1
b3JvbWV0aHlsKSBhemlyaWRpbmVzPC90aXRsZT48c2Vjb25kYXJ5LXRpdGxlPkouIEZsdW9yaW5l
IENoZW0uPC9zZWNvbmRhcnktdGl0bGU+PC90aXRsZXM+PHBlcmlvZGljYWw+PGZ1bGwtdGl0bGU+
Si4gRmx1b3JpbmUgQ2hlbS48L2Z1bGwtdGl0bGU+PC9wZXJpb2RpY2FsPjxwYWdlcz4yNS0zNDwv
cGFnZXM+PHZvbHVtZT4xMDY8L3ZvbHVtZT48bnVtYmVyPjE8L251bWJlcj48c2VjdGlvbj4yNTwv
c2VjdGlvbj48ZGF0ZXM+PHllYXI+MjAwMDwveWVhcj48L2RhdGVzPjxpc2JuPjAwMjItMTEzOTwv
aXNibj48dXJscz48L3VybHM+PC9yZWNvcmQ+PC9DaXRlPjxDaXRlPjxBdXRob3I+WmVpZm1hbjwv
QXV0aG9yPjxZZWFyPjE5ODQ8L1llYXI+PFJlY051bT4xMTwvUmVjTnVtPjxyZWNvcmQ+PHJlYy1u
dW1iZXI+MTE8L3JlYy1udW1iZXI+PGZvcmVpZ24ta2V5cz48a2V5IGFwcD0iRU4iIGRiLWlkPSJh
NXN0MmZ4enlmenZ3amVldHJtcGR6cGV6djBlend3MGZkc3AiIHRpbWVzdGFtcD0iMTQ0MDY2NjU3
NCI+MTE8L2tleT48L2ZvcmVpZ24ta2V5cz48cmVmLXR5cGUgbmFtZT0iSm91cm5hbCBBcnRpY2xl
Ij4xNzwvcmVmLXR5cGU+PGNvbnRyaWJ1dG9ycz48YXV0aG9ycz48YXV0aG9yPlplaWZtYW4sIFl1
cmlpIFY8L2F1dGhvcj48YXV0aG9yPlRlci1HYWJyaWVseWFuLCBFRzwvYXV0aG9yPjxhdXRob3I+
R2FtYmFyeWFuLCBOaW5hIFA8L2F1dGhvcj48YXV0aG9yPktudW55YW50cywgSXZhbiBMPC9hdXRo
b3I+PC9hdXRob3JzPjwvY29udHJpYnV0b3JzPjx0aXRsZXM+PHRpdGxlPlRoZSBjaGVtaXN0cnkg
b2YgcGVyZmx1b3JvaXNvYnV0ZW5lPC90aXRsZT48c2Vjb25kYXJ5LXRpdGxlPlJ1c3MuIENoZW0u
IFJldi4gPC9zZWNvbmRhcnktdGl0bGU+PC90aXRsZXM+PHBlcmlvZGljYWw+PGZ1bGwtdGl0bGU+
UnVzcy4gQ2hlbS4gUmV2LjwvZnVsbC10aXRsZT48L3BlcmlvZGljYWw+PHBhZ2VzPjI1Ni0yNzM8
L3BhZ2VzPjx2b2x1bWU+NTM8L3ZvbHVtZT48bnVtYmVyPjM8L251bWJlcj48c2VjdGlvbj4yNTY8
L3NlY3Rpb24+PGRhdGVzPjx5ZWFyPjE5ODQ8L3llYXI+PC9kYXRlcz48aXNibj4wMDM2LTAyMVg8
L2lzYm4+PHVybHM+PC91cmxzPjwvcmVjb3JkPjwvQ2l0ZT48L0VuZE5vdGU+AG==
</w:fldData>
          </w:fldChar>
        </w:r>
        <w:r w:rsidR="00C03167">
          <w:rPr>
            <w:lang w:val="en-US"/>
          </w:rPr>
          <w:instrText xml:space="preserve"> ADDIN EN.CITE.DATA </w:instrText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end"/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9</w:t>
        </w:r>
        <w:r w:rsidR="00C03167">
          <w:rPr>
            <w:lang w:val="en-US"/>
          </w:rPr>
          <w:fldChar w:fldCharType="end"/>
        </w:r>
      </w:hyperlink>
      <w:r w:rsidR="00A644A2">
        <w:rPr>
          <w:b/>
          <w:lang w:val="en-US"/>
        </w:rPr>
        <w:t xml:space="preserve"> </w:t>
      </w:r>
      <w:r w:rsidR="00973ABF">
        <w:rPr>
          <w:lang w:val="en-US"/>
        </w:rPr>
        <w:t xml:space="preserve">Analogous to the pathway </w:t>
      </w:r>
      <w:r w:rsidR="002C7F28">
        <w:rPr>
          <w:lang w:val="en-US"/>
        </w:rPr>
        <w:t>applied</w:t>
      </w:r>
      <w:r w:rsidR="00973ABF">
        <w:rPr>
          <w:lang w:val="en-US"/>
        </w:rPr>
        <w:t xml:space="preserve"> for the synthesis of 3-aryl-2-fluoroaziridines </w:t>
      </w:r>
      <w:r w:rsidR="00E45429">
        <w:rPr>
          <w:b/>
          <w:lang w:val="en-US"/>
        </w:rPr>
        <w:t>4</w:t>
      </w:r>
      <w:r w:rsidR="002C7F28">
        <w:rPr>
          <w:lang w:val="en-US"/>
        </w:rPr>
        <w:t xml:space="preserve"> and</w:t>
      </w:r>
      <w:r w:rsidR="00E45429">
        <w:rPr>
          <w:lang w:val="en-US"/>
        </w:rPr>
        <w:t xml:space="preserve"> </w:t>
      </w:r>
      <w:r w:rsidR="00E45429">
        <w:rPr>
          <w:b/>
          <w:lang w:val="en-US"/>
        </w:rPr>
        <w:t>5</w:t>
      </w:r>
      <w:r w:rsidR="00973ABF">
        <w:rPr>
          <w:lang w:val="en-US"/>
        </w:rPr>
        <w:t xml:space="preserve">, imines </w:t>
      </w:r>
      <w:r w:rsidR="00E45429">
        <w:rPr>
          <w:b/>
          <w:lang w:val="en-US"/>
        </w:rPr>
        <w:t>11</w:t>
      </w:r>
      <w:r w:rsidR="00973ABF">
        <w:rPr>
          <w:lang w:val="en-US"/>
        </w:rPr>
        <w:t xml:space="preserve"> were transformed into 2,2-difluoroaziridines </w:t>
      </w:r>
      <w:r w:rsidR="00E45429" w:rsidRPr="00E45429">
        <w:rPr>
          <w:b/>
          <w:lang w:val="en-US"/>
        </w:rPr>
        <w:t>13</w:t>
      </w:r>
      <w:r w:rsidR="00E45429">
        <w:rPr>
          <w:lang w:val="en-US"/>
        </w:rPr>
        <w:t xml:space="preserve"> </w:t>
      </w:r>
      <w:r w:rsidR="00973ABF">
        <w:rPr>
          <w:lang w:val="en-US"/>
        </w:rPr>
        <w:t xml:space="preserve">via reduction of the </w:t>
      </w:r>
      <w:proofErr w:type="spellStart"/>
      <w:r w:rsidR="00743CDC">
        <w:rPr>
          <w:lang w:val="en-US"/>
        </w:rPr>
        <w:t>imino</w:t>
      </w:r>
      <w:proofErr w:type="spellEnd"/>
      <w:r w:rsidR="00973ABF">
        <w:rPr>
          <w:lang w:val="en-US"/>
        </w:rPr>
        <w:t xml:space="preserve"> moiety followed by intramolecular cyclization</w:t>
      </w:r>
      <w:r w:rsidR="00034BA9">
        <w:rPr>
          <w:lang w:val="en-US"/>
        </w:rPr>
        <w:t xml:space="preserve"> (</w:t>
      </w:r>
      <w:r w:rsidR="00034BA9" w:rsidRPr="00034BA9">
        <w:rPr>
          <w:lang w:val="en-US"/>
        </w:rPr>
        <w:fldChar w:fldCharType="begin"/>
      </w:r>
      <w:r w:rsidR="00034BA9" w:rsidRPr="00034BA9">
        <w:rPr>
          <w:lang w:val="en-US"/>
        </w:rPr>
        <w:instrText xml:space="preserve"> REF _Ref430873362 \h  \* MERGEFORMAT </w:instrText>
      </w:r>
      <w:r w:rsidR="00034BA9" w:rsidRPr="00034BA9">
        <w:rPr>
          <w:lang w:val="en-US"/>
        </w:rPr>
      </w:r>
      <w:r w:rsidR="00034BA9" w:rsidRPr="00034BA9">
        <w:rPr>
          <w:lang w:val="en-US"/>
        </w:rPr>
        <w:fldChar w:fldCharType="separate"/>
      </w:r>
      <w:r w:rsidR="00034BA9" w:rsidRPr="00034BA9">
        <w:rPr>
          <w:lang w:val="en-US"/>
        </w:rPr>
        <w:t xml:space="preserve">Scheme </w:t>
      </w:r>
      <w:r w:rsidR="00034BA9" w:rsidRPr="00034BA9">
        <w:rPr>
          <w:noProof/>
          <w:lang w:val="en-US"/>
        </w:rPr>
        <w:t>3</w:t>
      </w:r>
      <w:r w:rsidR="00034BA9" w:rsidRPr="00034BA9">
        <w:rPr>
          <w:lang w:val="en-US"/>
        </w:rPr>
        <w:fldChar w:fldCharType="end"/>
      </w:r>
      <w:r w:rsidR="00034BA9">
        <w:rPr>
          <w:lang w:val="en-US"/>
        </w:rPr>
        <w:t>)</w:t>
      </w:r>
      <w:r w:rsidR="00973ABF">
        <w:rPr>
          <w:lang w:val="en-US"/>
        </w:rPr>
        <w:t>.</w:t>
      </w:r>
      <w:hyperlink w:anchor="_ENREF_36" w:tooltip="Van Hende, 2007 #66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&lt;EndNote&gt;&lt;Cite&gt;&lt;Author&gt;Van Hende&lt;/Author&gt;&lt;Year&gt;2007&lt;/Year&gt;&lt;RecNum&gt;66&lt;/RecNum&gt;&lt;DisplayText&gt;&lt;style face="superscript"&gt;7&lt;/style&gt;&lt;/DisplayText&gt;&lt;record&gt;&lt;rec-number&gt;66&lt;/rec-number&gt;&lt;foreign-keys&gt;&lt;key app="EN" db-id="a5st2fxzyfzvwjeetrmpdzpezv0ezww0fdsp" timestamp="1443010436"&gt;66&lt;/key&gt;&lt;key app="ENWeb" db-id=""&gt;0&lt;/key&gt;&lt;/foreign-keys&gt;&lt;ref-type name="Journal Article"&gt;17&lt;/ref-type&gt;&lt;contributors&gt;&lt;authors&gt;&lt;author&gt;Van Hende, Els&lt;/author&gt;&lt;author&gt;Verniest, Guido&lt;/author&gt;&lt;author&gt;Surmont, Riccardo&lt;/author&gt;&lt;author&gt;De Kimpe, Norbert&lt;/author&gt;&lt;/authors&gt;&lt;/contributors&gt;&lt;titles&gt;&lt;title&gt;Synthesis of 3-substituted 2-fluoro- and 2,2-difluoroaziridines&lt;/title&gt;&lt;secondary-title&gt;Org. Lett.&lt;/secondary-title&gt;&lt;/titles&gt;&lt;periodical&gt;&lt;full-title&gt;Org. Lett.&lt;/full-title&gt;&lt;/periodical&gt;&lt;pages&gt;2935-2937&lt;/pages&gt;&lt;volume&gt;9&lt;/volume&gt;&lt;number&gt;15&lt;/number&gt;&lt;section&gt;2935&lt;/section&gt;&lt;dates&gt;&lt;year&gt;2007&lt;/year&gt;&lt;/dates&gt;&lt;urls&gt;&lt;/urls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7</w:t>
        </w:r>
        <w:r w:rsidR="00C03167">
          <w:rPr>
            <w:lang w:val="en-US"/>
          </w:rPr>
          <w:fldChar w:fldCharType="end"/>
        </w:r>
      </w:hyperlink>
      <w:r w:rsidR="00973ABF">
        <w:rPr>
          <w:lang w:val="en-US"/>
        </w:rPr>
        <w:t xml:space="preserve"> </w:t>
      </w:r>
      <w:r w:rsidR="00743CDC">
        <w:rPr>
          <w:lang w:val="en-US"/>
        </w:rPr>
        <w:t xml:space="preserve">In </w:t>
      </w:r>
      <w:proofErr w:type="spellStart"/>
      <w:r w:rsidR="00743CDC">
        <w:rPr>
          <w:lang w:val="en-US"/>
        </w:rPr>
        <w:t>concreto</w:t>
      </w:r>
      <w:proofErr w:type="spellEnd"/>
      <w:r w:rsidR="00743CDC">
        <w:rPr>
          <w:lang w:val="en-US"/>
        </w:rPr>
        <w:t>, i</w:t>
      </w:r>
      <w:r w:rsidR="00973ABF">
        <w:rPr>
          <w:lang w:val="en-US"/>
        </w:rPr>
        <w:t xml:space="preserve">mines </w:t>
      </w:r>
      <w:r w:rsidR="00E45429">
        <w:rPr>
          <w:b/>
          <w:lang w:val="en-US"/>
        </w:rPr>
        <w:t>11</w:t>
      </w:r>
      <w:r w:rsidR="00973ABF">
        <w:rPr>
          <w:lang w:val="en-US"/>
        </w:rPr>
        <w:t xml:space="preserve"> were prepared from 2-chloro-2,2-difluoroacetic acid</w:t>
      </w:r>
      <w:r w:rsidR="00E45429">
        <w:rPr>
          <w:lang w:val="en-US"/>
        </w:rPr>
        <w:t xml:space="preserve"> </w:t>
      </w:r>
      <w:r w:rsidR="00E45429">
        <w:rPr>
          <w:b/>
          <w:lang w:val="en-US"/>
        </w:rPr>
        <w:t>(10)</w:t>
      </w:r>
      <w:r w:rsidR="00973ABF">
        <w:rPr>
          <w:lang w:val="en-US"/>
        </w:rPr>
        <w:t xml:space="preserve">, involving a nucleophilic addition of a suitable Grignard reagent and elimination of water, followed </w:t>
      </w:r>
      <w:r w:rsidR="00E45429">
        <w:rPr>
          <w:lang w:val="en-US"/>
        </w:rPr>
        <w:t>by</w:t>
      </w:r>
      <w:r w:rsidR="00743CDC">
        <w:rPr>
          <w:lang w:val="en-US"/>
        </w:rPr>
        <w:t xml:space="preserve"> </w:t>
      </w:r>
      <w:proofErr w:type="spellStart"/>
      <w:r w:rsidR="00973ABF">
        <w:rPr>
          <w:lang w:val="en-US"/>
        </w:rPr>
        <w:t>imination</w:t>
      </w:r>
      <w:proofErr w:type="spellEnd"/>
      <w:r w:rsidR="00973ABF">
        <w:rPr>
          <w:lang w:val="en-US"/>
        </w:rPr>
        <w:t xml:space="preserve"> with an excess of </w:t>
      </w:r>
      <w:proofErr w:type="spellStart"/>
      <w:r w:rsidR="00973ABF">
        <w:rPr>
          <w:lang w:val="en-US"/>
        </w:rPr>
        <w:t>alkylamine</w:t>
      </w:r>
      <w:proofErr w:type="spellEnd"/>
      <w:r w:rsidR="00973ABF">
        <w:rPr>
          <w:lang w:val="en-US"/>
        </w:rPr>
        <w:t xml:space="preserve"> in the presence of TiCl</w:t>
      </w:r>
      <w:r w:rsidR="00973ABF" w:rsidRPr="00973ABF">
        <w:rPr>
          <w:vertAlign w:val="subscript"/>
          <w:lang w:val="en-US"/>
        </w:rPr>
        <w:t>4</w:t>
      </w:r>
      <w:r w:rsidR="00973ABF">
        <w:rPr>
          <w:lang w:val="en-US"/>
        </w:rPr>
        <w:t>.</w:t>
      </w:r>
      <w:r w:rsidR="00FD4EB2">
        <w:rPr>
          <w:lang w:val="en-US"/>
        </w:rPr>
        <w:t xml:space="preserve"> Then, </w:t>
      </w:r>
      <w:r w:rsidR="00C9574B">
        <w:rPr>
          <w:lang w:val="en-US"/>
        </w:rPr>
        <w:t>α-</w:t>
      </w:r>
      <w:proofErr w:type="spellStart"/>
      <w:r w:rsidR="00C9574B">
        <w:rPr>
          <w:lang w:val="en-US"/>
        </w:rPr>
        <w:t>chloro</w:t>
      </w:r>
      <w:r w:rsidR="00FD4EB2">
        <w:rPr>
          <w:lang w:val="en-US"/>
        </w:rPr>
        <w:t>imines</w:t>
      </w:r>
      <w:proofErr w:type="spellEnd"/>
      <w:r w:rsidR="00FD4EB2">
        <w:rPr>
          <w:lang w:val="en-US"/>
        </w:rPr>
        <w:t xml:space="preserve"> </w:t>
      </w:r>
      <w:r w:rsidR="00E45429">
        <w:rPr>
          <w:b/>
          <w:lang w:val="en-US"/>
        </w:rPr>
        <w:t>11</w:t>
      </w:r>
      <w:r w:rsidR="00FD4EB2">
        <w:rPr>
          <w:lang w:val="en-US"/>
        </w:rPr>
        <w:t xml:space="preserve"> were treated with sodium </w:t>
      </w:r>
      <w:proofErr w:type="spellStart"/>
      <w:r w:rsidR="00FD4EB2">
        <w:rPr>
          <w:lang w:val="en-US"/>
        </w:rPr>
        <w:t>cyanoborohydride</w:t>
      </w:r>
      <w:proofErr w:type="spellEnd"/>
      <w:r w:rsidR="00FD4EB2">
        <w:rPr>
          <w:lang w:val="en-US"/>
        </w:rPr>
        <w:t xml:space="preserve"> in </w:t>
      </w:r>
      <w:r w:rsidR="009A10AF">
        <w:rPr>
          <w:lang w:val="en-US"/>
        </w:rPr>
        <w:t xml:space="preserve">methanol in </w:t>
      </w:r>
      <w:r w:rsidR="00FD4EB2">
        <w:rPr>
          <w:lang w:val="en-US"/>
        </w:rPr>
        <w:t xml:space="preserve">the presence of acetic acid, yielding amines </w:t>
      </w:r>
      <w:r w:rsidR="00E45429">
        <w:rPr>
          <w:b/>
          <w:lang w:val="en-US"/>
        </w:rPr>
        <w:t>12</w:t>
      </w:r>
      <w:r w:rsidR="00FD4EB2">
        <w:rPr>
          <w:lang w:val="en-US"/>
        </w:rPr>
        <w:t xml:space="preserve">. </w:t>
      </w:r>
    </w:p>
    <w:p w:rsidR="00034BA9" w:rsidRPr="00034BA9" w:rsidRDefault="00034BA9" w:rsidP="00034BA9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2" w:name="_Ref430873362"/>
      <w:r w:rsidRPr="00034BA9">
        <w:rPr>
          <w:b/>
          <w:i w:val="0"/>
          <w:color w:val="auto"/>
          <w:lang w:val="en-US"/>
        </w:rPr>
        <w:lastRenderedPageBreak/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3</w:t>
      </w:r>
      <w:r w:rsidR="00240677">
        <w:rPr>
          <w:b/>
          <w:i w:val="0"/>
          <w:color w:val="auto"/>
          <w:lang w:val="en-US"/>
        </w:rPr>
        <w:fldChar w:fldCharType="end"/>
      </w:r>
      <w:bookmarkEnd w:id="2"/>
      <w:r w:rsidRPr="00034BA9">
        <w:rPr>
          <w:b/>
          <w:i w:val="0"/>
          <w:color w:val="auto"/>
          <w:lang w:val="en-US"/>
        </w:rPr>
        <w:t xml:space="preserve">: Synthesis of 3-substituted </w:t>
      </w:r>
      <w:proofErr w:type="spellStart"/>
      <w:r w:rsidRPr="00034BA9">
        <w:rPr>
          <w:b/>
          <w:i w:val="0"/>
          <w:color w:val="auto"/>
          <w:lang w:val="en-US"/>
        </w:rPr>
        <w:t>difluoroaziridines</w:t>
      </w:r>
      <w:proofErr w:type="spellEnd"/>
      <w:r w:rsidRPr="00034BA9">
        <w:rPr>
          <w:b/>
          <w:i w:val="0"/>
          <w:color w:val="auto"/>
          <w:lang w:val="en-US"/>
        </w:rPr>
        <w:t xml:space="preserve"> 13</w:t>
      </w:r>
    </w:p>
    <w:p w:rsidR="00AB7335" w:rsidRDefault="006E68C9" w:rsidP="00AB7335">
      <w:pPr>
        <w:spacing w:line="360" w:lineRule="auto"/>
        <w:jc w:val="center"/>
        <w:rPr>
          <w:lang w:val="en-US"/>
        </w:rPr>
      </w:pPr>
      <w:r>
        <w:object w:dxaOrig="13656" w:dyaOrig="4136">
          <v:shape id="_x0000_i1027" type="#_x0000_t75" style="width:406.9pt;height:123.8pt" o:ole="">
            <v:imagedata r:id="rId15" o:title=""/>
          </v:shape>
          <o:OLEObject Type="Embed" ProgID="ChemDraw.Document.6.0" ShapeID="_x0000_i1027" DrawAspect="Content" ObjectID="_1514271950" r:id="rId16"/>
        </w:object>
      </w:r>
    </w:p>
    <w:p w:rsidR="00AD6BCF" w:rsidRDefault="00FD4EB2" w:rsidP="0061230C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In contrast to 2-fluoroaziridines </w:t>
      </w:r>
      <w:r w:rsidR="00E45429">
        <w:rPr>
          <w:b/>
          <w:lang w:val="en-US"/>
        </w:rPr>
        <w:t>4</w:t>
      </w:r>
      <w:r w:rsidR="00E45429">
        <w:rPr>
          <w:lang w:val="en-US"/>
        </w:rPr>
        <w:t xml:space="preserve"> and </w:t>
      </w:r>
      <w:r w:rsidR="00E45429">
        <w:rPr>
          <w:b/>
          <w:lang w:val="en-US"/>
        </w:rPr>
        <w:t>5</w:t>
      </w:r>
      <w:r>
        <w:rPr>
          <w:lang w:val="en-US"/>
        </w:rPr>
        <w:t>, which were prepared from the corresponding amines upon treatment with K</w:t>
      </w:r>
      <w:r w:rsidRPr="00FD4EB2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FD4EB2">
        <w:rPr>
          <w:vertAlign w:val="subscript"/>
          <w:lang w:val="en-US"/>
        </w:rPr>
        <w:t>3</w:t>
      </w:r>
      <w:r>
        <w:rPr>
          <w:lang w:val="en-US"/>
        </w:rPr>
        <w:t xml:space="preserve">, </w:t>
      </w:r>
      <w:r w:rsidR="006D5F92">
        <w:rPr>
          <w:lang w:val="en-US"/>
        </w:rPr>
        <w:t xml:space="preserve">2,2-difluoroaziridine </w:t>
      </w:r>
      <w:r w:rsidR="00E45429">
        <w:rPr>
          <w:b/>
          <w:lang w:val="en-US"/>
        </w:rPr>
        <w:t>13</w:t>
      </w:r>
      <w:r w:rsidR="006D5F92">
        <w:rPr>
          <w:lang w:val="en-US"/>
        </w:rPr>
        <w:t xml:space="preserve"> (R</w:t>
      </w:r>
      <w:r w:rsidR="006D5F92" w:rsidRPr="006D5F92">
        <w:rPr>
          <w:vertAlign w:val="superscript"/>
          <w:lang w:val="en-US"/>
        </w:rPr>
        <w:t>1</w:t>
      </w:r>
      <w:r w:rsidR="006D5F92">
        <w:rPr>
          <w:lang w:val="en-US"/>
        </w:rPr>
        <w:t xml:space="preserve"> = </w:t>
      </w:r>
      <w:proofErr w:type="spellStart"/>
      <w:r w:rsidR="006D5F92">
        <w:rPr>
          <w:lang w:val="en-US"/>
        </w:rPr>
        <w:t>Ph</w:t>
      </w:r>
      <w:proofErr w:type="spellEnd"/>
      <w:r w:rsidR="006D5F92">
        <w:rPr>
          <w:lang w:val="en-US"/>
        </w:rPr>
        <w:t>, R</w:t>
      </w:r>
      <w:r w:rsidR="006D5F92" w:rsidRPr="006D5F92">
        <w:rPr>
          <w:vertAlign w:val="superscript"/>
          <w:lang w:val="en-US"/>
        </w:rPr>
        <w:t>2</w:t>
      </w:r>
      <w:r w:rsidR="006D5F92">
        <w:rPr>
          <w:lang w:val="en-US"/>
        </w:rPr>
        <w:t xml:space="preserve"> = </w:t>
      </w:r>
      <w:proofErr w:type="spellStart"/>
      <w:r w:rsidR="006D5F92" w:rsidRPr="00E45429">
        <w:rPr>
          <w:i/>
          <w:lang w:val="en-US"/>
        </w:rPr>
        <w:t>i</w:t>
      </w:r>
      <w:r w:rsidR="006D5F92">
        <w:rPr>
          <w:lang w:val="en-US"/>
        </w:rPr>
        <w:t>Pr</w:t>
      </w:r>
      <w:proofErr w:type="spellEnd"/>
      <w:r w:rsidR="006D5F92">
        <w:rPr>
          <w:lang w:val="en-US"/>
        </w:rPr>
        <w:t>)</w:t>
      </w:r>
      <w:r>
        <w:rPr>
          <w:lang w:val="en-US"/>
        </w:rPr>
        <w:t xml:space="preserve"> w</w:t>
      </w:r>
      <w:r w:rsidR="006D5F92">
        <w:rPr>
          <w:lang w:val="en-US"/>
        </w:rPr>
        <w:t>as</w:t>
      </w:r>
      <w:r>
        <w:rPr>
          <w:lang w:val="en-US"/>
        </w:rPr>
        <w:t xml:space="preserve"> not </w:t>
      </w:r>
      <w:r w:rsidR="00E45429">
        <w:rPr>
          <w:lang w:val="en-US"/>
        </w:rPr>
        <w:t>formed</w:t>
      </w:r>
      <w:r w:rsidR="002C7F28">
        <w:rPr>
          <w:lang w:val="en-US"/>
        </w:rPr>
        <w:t xml:space="preserve"> in that way</w:t>
      </w:r>
      <w:r>
        <w:rPr>
          <w:lang w:val="en-US"/>
        </w:rPr>
        <w:t xml:space="preserve">. Instead, these reaction conditions </w:t>
      </w:r>
      <w:r w:rsidR="00E45429">
        <w:rPr>
          <w:lang w:val="en-US"/>
        </w:rPr>
        <w:t>furnished</w:t>
      </w:r>
      <w:r>
        <w:rPr>
          <w:lang w:val="en-US"/>
        </w:rPr>
        <w:t xml:space="preserve"> </w:t>
      </w:r>
      <w:r w:rsidR="009A10AF">
        <w:rPr>
          <w:lang w:val="en-US"/>
        </w:rPr>
        <w:t>α,α-</w:t>
      </w:r>
      <w:proofErr w:type="spellStart"/>
      <w:r>
        <w:rPr>
          <w:lang w:val="en-US"/>
        </w:rPr>
        <w:t>difluoroimine</w:t>
      </w:r>
      <w:proofErr w:type="spellEnd"/>
      <w:r>
        <w:rPr>
          <w:lang w:val="en-US"/>
        </w:rPr>
        <w:t xml:space="preserve"> </w:t>
      </w:r>
      <w:r w:rsidR="00E45429">
        <w:rPr>
          <w:b/>
          <w:lang w:val="en-US"/>
        </w:rPr>
        <w:t>14</w:t>
      </w:r>
      <w:r>
        <w:rPr>
          <w:lang w:val="en-US"/>
        </w:rPr>
        <w:t xml:space="preserve"> via a 1,2-dehydrochlorination</w:t>
      </w:r>
      <w:r w:rsidR="00E45429">
        <w:rPr>
          <w:lang w:val="en-US"/>
        </w:rPr>
        <w:t xml:space="preserve"> </w:t>
      </w:r>
      <w:r>
        <w:rPr>
          <w:lang w:val="en-US"/>
        </w:rPr>
        <w:t xml:space="preserve">and subsequent enamine – imine </w:t>
      </w:r>
      <w:proofErr w:type="spellStart"/>
      <w:r>
        <w:rPr>
          <w:lang w:val="en-US"/>
        </w:rPr>
        <w:t>tautomerization</w:t>
      </w:r>
      <w:proofErr w:type="spellEnd"/>
      <w:r>
        <w:rPr>
          <w:lang w:val="en-US"/>
        </w:rPr>
        <w:t xml:space="preserve">. Treatment </w:t>
      </w:r>
      <w:r w:rsidR="00E45429">
        <w:rPr>
          <w:lang w:val="en-US"/>
        </w:rPr>
        <w:t xml:space="preserve">of amine </w:t>
      </w:r>
      <w:r w:rsidR="00E45429">
        <w:rPr>
          <w:b/>
          <w:lang w:val="en-US"/>
        </w:rPr>
        <w:t xml:space="preserve">12 </w:t>
      </w:r>
      <w:r w:rsidR="00E45429">
        <w:rPr>
          <w:lang w:val="en-US"/>
        </w:rPr>
        <w:t>(R</w:t>
      </w:r>
      <w:r w:rsidR="00E45429" w:rsidRPr="006D5F92">
        <w:rPr>
          <w:vertAlign w:val="superscript"/>
          <w:lang w:val="en-US"/>
        </w:rPr>
        <w:t>1</w:t>
      </w:r>
      <w:r w:rsidR="00E45429">
        <w:rPr>
          <w:lang w:val="en-US"/>
        </w:rPr>
        <w:t xml:space="preserve"> = </w:t>
      </w:r>
      <w:proofErr w:type="spellStart"/>
      <w:r w:rsidR="00E45429">
        <w:rPr>
          <w:lang w:val="en-US"/>
        </w:rPr>
        <w:t>Ph</w:t>
      </w:r>
      <w:proofErr w:type="spellEnd"/>
      <w:r w:rsidR="00E45429">
        <w:rPr>
          <w:lang w:val="en-US"/>
        </w:rPr>
        <w:t>, R</w:t>
      </w:r>
      <w:r w:rsidR="00E45429" w:rsidRPr="006D5F92">
        <w:rPr>
          <w:vertAlign w:val="superscript"/>
          <w:lang w:val="en-US"/>
        </w:rPr>
        <w:t>2</w:t>
      </w:r>
      <w:r w:rsidR="00E45429">
        <w:rPr>
          <w:lang w:val="en-US"/>
        </w:rPr>
        <w:t xml:space="preserve"> = </w:t>
      </w:r>
      <w:proofErr w:type="spellStart"/>
      <w:r w:rsidR="00E45429" w:rsidRPr="00E45429">
        <w:rPr>
          <w:i/>
          <w:lang w:val="en-US"/>
        </w:rPr>
        <w:t>i</w:t>
      </w:r>
      <w:r w:rsidR="00E45429">
        <w:rPr>
          <w:lang w:val="en-US"/>
        </w:rPr>
        <w:t>Pr</w:t>
      </w:r>
      <w:proofErr w:type="spellEnd"/>
      <w:r w:rsidR="00E45429">
        <w:rPr>
          <w:lang w:val="en-US"/>
        </w:rPr>
        <w:t xml:space="preserve">) </w:t>
      </w:r>
      <w:r>
        <w:rPr>
          <w:lang w:val="en-US"/>
        </w:rPr>
        <w:t xml:space="preserve">with </w:t>
      </w:r>
      <w:proofErr w:type="spellStart"/>
      <w:r w:rsidRPr="0033459B">
        <w:rPr>
          <w:color w:val="FF0000"/>
          <w:lang w:val="en-US"/>
        </w:rPr>
        <w:t>KO</w:t>
      </w:r>
      <w:r w:rsidRPr="0033459B">
        <w:rPr>
          <w:i/>
          <w:color w:val="FF0000"/>
          <w:lang w:val="en-US"/>
        </w:rPr>
        <w:t>t</w:t>
      </w:r>
      <w:r w:rsidRPr="0033459B">
        <w:rPr>
          <w:color w:val="FF0000"/>
          <w:lang w:val="en-US"/>
        </w:rPr>
        <w:t>Bu</w:t>
      </w:r>
      <w:proofErr w:type="spellEnd"/>
      <w:r>
        <w:rPr>
          <w:lang w:val="en-US"/>
        </w:rPr>
        <w:t xml:space="preserve"> in THF afforded </w:t>
      </w:r>
      <w:r w:rsidR="009A10AF">
        <w:rPr>
          <w:lang w:val="en-US"/>
        </w:rPr>
        <w:t>α,α-</w:t>
      </w:r>
      <w:proofErr w:type="spellStart"/>
      <w:r>
        <w:rPr>
          <w:lang w:val="en-US"/>
        </w:rPr>
        <w:t>difluoroimine</w:t>
      </w:r>
      <w:proofErr w:type="spellEnd"/>
      <w:r>
        <w:rPr>
          <w:lang w:val="en-US"/>
        </w:rPr>
        <w:t xml:space="preserve"> </w:t>
      </w:r>
      <w:r w:rsidR="00E45429">
        <w:rPr>
          <w:b/>
          <w:lang w:val="en-US"/>
        </w:rPr>
        <w:t>14</w:t>
      </w:r>
      <w:r>
        <w:rPr>
          <w:lang w:val="en-US"/>
        </w:rPr>
        <w:t xml:space="preserve"> as well. However, when the more sterically hindered and stronger ba</w:t>
      </w:r>
      <w:r w:rsidR="00FE36B1">
        <w:rPr>
          <w:lang w:val="en-US"/>
        </w:rPr>
        <w:t xml:space="preserve">se LDA was applied, no imine </w:t>
      </w:r>
      <w:r w:rsidR="00E45429">
        <w:rPr>
          <w:b/>
          <w:lang w:val="en-US"/>
        </w:rPr>
        <w:t xml:space="preserve">14 </w:t>
      </w:r>
      <w:r w:rsidR="00FE36B1">
        <w:rPr>
          <w:lang w:val="en-US"/>
        </w:rPr>
        <w:t xml:space="preserve">was observed, but </w:t>
      </w:r>
      <w:r w:rsidR="002C7F28">
        <w:rPr>
          <w:lang w:val="en-US"/>
        </w:rPr>
        <w:t xml:space="preserve">instead </w:t>
      </w:r>
      <w:r w:rsidR="00E45429">
        <w:rPr>
          <w:lang w:val="en-US"/>
        </w:rPr>
        <w:t>an</w:t>
      </w:r>
      <w:r>
        <w:rPr>
          <w:lang w:val="en-US"/>
        </w:rPr>
        <w:t xml:space="preserve"> intramolecular cyclization proceeded</w:t>
      </w:r>
      <w:r w:rsidR="00743CDC">
        <w:rPr>
          <w:lang w:val="en-US"/>
        </w:rPr>
        <w:t xml:space="preserve"> resulting in </w:t>
      </w:r>
      <w:r w:rsidR="002C7F28">
        <w:rPr>
          <w:lang w:val="en-US"/>
        </w:rPr>
        <w:t xml:space="preserve">the desired </w:t>
      </w:r>
      <w:r w:rsidR="00743CDC">
        <w:rPr>
          <w:lang w:val="en-US"/>
        </w:rPr>
        <w:t>2,2-difluoroaziridines</w:t>
      </w:r>
      <w:r w:rsidR="00FE36B1">
        <w:rPr>
          <w:lang w:val="en-US"/>
        </w:rPr>
        <w:t xml:space="preserve"> </w:t>
      </w:r>
      <w:r w:rsidR="00E45429">
        <w:rPr>
          <w:b/>
          <w:lang w:val="en-US"/>
        </w:rPr>
        <w:t>13</w:t>
      </w:r>
      <w:r w:rsidR="00743CDC">
        <w:rPr>
          <w:lang w:val="en-US"/>
        </w:rPr>
        <w:t>.</w:t>
      </w:r>
      <w:r w:rsidR="00D140B2">
        <w:rPr>
          <w:lang w:val="en-US"/>
        </w:rPr>
        <w:t xml:space="preserve"> It was </w:t>
      </w:r>
      <w:r w:rsidR="004D74EA">
        <w:rPr>
          <w:lang w:val="en-US"/>
        </w:rPr>
        <w:t>observed</w:t>
      </w:r>
      <w:r w:rsidR="00D140B2">
        <w:rPr>
          <w:lang w:val="en-US"/>
        </w:rPr>
        <w:t xml:space="preserve"> that 2,2-difluoro-3-phenylaziridines (R</w:t>
      </w:r>
      <w:r w:rsidR="00D140B2" w:rsidRPr="00D140B2">
        <w:rPr>
          <w:vertAlign w:val="superscript"/>
          <w:lang w:val="en-US"/>
        </w:rPr>
        <w:t>1</w:t>
      </w:r>
      <w:r w:rsidR="00D140B2">
        <w:rPr>
          <w:lang w:val="en-US"/>
        </w:rPr>
        <w:t xml:space="preserve"> = </w:t>
      </w:r>
      <w:proofErr w:type="spellStart"/>
      <w:r w:rsidR="00D140B2">
        <w:rPr>
          <w:lang w:val="en-US"/>
        </w:rPr>
        <w:t>Ph</w:t>
      </w:r>
      <w:proofErr w:type="spellEnd"/>
      <w:r w:rsidR="00D140B2">
        <w:rPr>
          <w:lang w:val="en-US"/>
        </w:rPr>
        <w:t xml:space="preserve"> in </w:t>
      </w:r>
      <w:r w:rsidR="00E45429">
        <w:rPr>
          <w:b/>
          <w:lang w:val="en-US"/>
        </w:rPr>
        <w:t>13</w:t>
      </w:r>
      <w:r w:rsidR="00D140B2">
        <w:rPr>
          <w:lang w:val="en-US"/>
        </w:rPr>
        <w:t>) were less stable as compared to their 3-alkylated counterparts (R</w:t>
      </w:r>
      <w:r w:rsidR="00D140B2" w:rsidRPr="00D140B2">
        <w:rPr>
          <w:vertAlign w:val="superscript"/>
          <w:lang w:val="en-US"/>
        </w:rPr>
        <w:t>1</w:t>
      </w:r>
      <w:r w:rsidR="00D140B2">
        <w:rPr>
          <w:lang w:val="en-US"/>
        </w:rPr>
        <w:t xml:space="preserve"> = C</w:t>
      </w:r>
      <w:r w:rsidR="00D140B2" w:rsidRPr="00D140B2">
        <w:rPr>
          <w:vertAlign w:val="subscript"/>
          <w:lang w:val="en-US"/>
        </w:rPr>
        <w:t>6</w:t>
      </w:r>
      <w:r w:rsidR="00D140B2">
        <w:rPr>
          <w:lang w:val="en-US"/>
        </w:rPr>
        <w:t>H</w:t>
      </w:r>
      <w:r w:rsidR="00D140B2" w:rsidRPr="00D140B2">
        <w:rPr>
          <w:vertAlign w:val="subscript"/>
          <w:lang w:val="en-US"/>
        </w:rPr>
        <w:t>13</w:t>
      </w:r>
      <w:r w:rsidR="00D140B2">
        <w:rPr>
          <w:lang w:val="en-US"/>
        </w:rPr>
        <w:t>, C</w:t>
      </w:r>
      <w:r w:rsidR="00D140B2" w:rsidRPr="00D140B2">
        <w:rPr>
          <w:vertAlign w:val="subscript"/>
          <w:lang w:val="en-US"/>
        </w:rPr>
        <w:t>8</w:t>
      </w:r>
      <w:r w:rsidR="00D140B2">
        <w:rPr>
          <w:lang w:val="en-US"/>
        </w:rPr>
        <w:t>H</w:t>
      </w:r>
      <w:r w:rsidR="00D140B2" w:rsidRPr="00D140B2">
        <w:rPr>
          <w:vertAlign w:val="subscript"/>
          <w:lang w:val="en-US"/>
        </w:rPr>
        <w:t>17</w:t>
      </w:r>
      <w:r w:rsidR="00D140B2">
        <w:rPr>
          <w:lang w:val="en-US"/>
        </w:rPr>
        <w:t xml:space="preserve"> in </w:t>
      </w:r>
      <w:r w:rsidR="00E45429">
        <w:rPr>
          <w:b/>
          <w:lang w:val="en-US"/>
        </w:rPr>
        <w:t>13</w:t>
      </w:r>
      <w:r w:rsidR="00D140B2">
        <w:rPr>
          <w:lang w:val="en-US"/>
        </w:rPr>
        <w:t xml:space="preserve">). </w:t>
      </w:r>
      <w:r w:rsidR="00675D2E">
        <w:rPr>
          <w:lang w:val="en-US"/>
        </w:rPr>
        <w:t xml:space="preserve">In </w:t>
      </w:r>
      <w:proofErr w:type="spellStart"/>
      <w:r w:rsidR="00675D2E">
        <w:rPr>
          <w:lang w:val="en-US"/>
        </w:rPr>
        <w:t>concreto</w:t>
      </w:r>
      <w:proofErr w:type="spellEnd"/>
      <w:r w:rsidR="00D140B2">
        <w:rPr>
          <w:lang w:val="en-US"/>
        </w:rPr>
        <w:t xml:space="preserve">, 2,2-difluoro-3-phenylaziridines </w:t>
      </w:r>
      <w:r w:rsidR="00E45429">
        <w:rPr>
          <w:b/>
          <w:lang w:val="en-US"/>
        </w:rPr>
        <w:t xml:space="preserve">15 </w:t>
      </w:r>
      <w:r w:rsidR="00D140B2">
        <w:rPr>
          <w:lang w:val="en-US"/>
        </w:rPr>
        <w:t>decompose</w:t>
      </w:r>
      <w:r w:rsidR="002C7F28">
        <w:rPr>
          <w:lang w:val="en-US"/>
        </w:rPr>
        <w:t>d</w:t>
      </w:r>
      <w:r w:rsidR="00D140B2">
        <w:rPr>
          <w:lang w:val="en-US"/>
        </w:rPr>
        <w:t xml:space="preserve"> upon purification by </w:t>
      </w:r>
      <w:r w:rsidR="00E45429">
        <w:rPr>
          <w:lang w:val="en-US"/>
        </w:rPr>
        <w:t xml:space="preserve">means of </w:t>
      </w:r>
      <w:r w:rsidR="00D140B2">
        <w:rPr>
          <w:lang w:val="en-US"/>
        </w:rPr>
        <w:t xml:space="preserve">column chromatography and, in the presence of moist air, </w:t>
      </w:r>
      <w:r w:rsidR="002C7F28">
        <w:rPr>
          <w:lang w:val="en-US"/>
        </w:rPr>
        <w:t xml:space="preserve">these </w:t>
      </w:r>
      <w:proofErr w:type="spellStart"/>
      <w:r w:rsidR="00D140B2">
        <w:rPr>
          <w:lang w:val="en-US"/>
        </w:rPr>
        <w:t>aziridines</w:t>
      </w:r>
      <w:proofErr w:type="spellEnd"/>
      <w:r w:rsidR="00D140B2">
        <w:rPr>
          <w:lang w:val="en-US"/>
        </w:rPr>
        <w:t xml:space="preserve"> </w:t>
      </w:r>
      <w:r w:rsidR="00E45429">
        <w:rPr>
          <w:b/>
          <w:lang w:val="en-US"/>
        </w:rPr>
        <w:t>15</w:t>
      </w:r>
      <w:r w:rsidR="00D140B2">
        <w:rPr>
          <w:lang w:val="en-US"/>
        </w:rPr>
        <w:t xml:space="preserve"> un</w:t>
      </w:r>
      <w:r w:rsidR="009A10AF">
        <w:rPr>
          <w:lang w:val="en-US"/>
        </w:rPr>
        <w:t xml:space="preserve">derwent a ring </w:t>
      </w:r>
      <w:r w:rsidR="00AB7335">
        <w:rPr>
          <w:lang w:val="en-US"/>
        </w:rPr>
        <w:t xml:space="preserve">opening reaction resulting in amides </w:t>
      </w:r>
      <w:r w:rsidR="00E45429">
        <w:rPr>
          <w:b/>
          <w:lang w:val="en-US"/>
        </w:rPr>
        <w:t>16</w:t>
      </w:r>
      <w:r w:rsidR="00034BA9">
        <w:rPr>
          <w:b/>
          <w:lang w:val="en-US"/>
        </w:rPr>
        <w:t xml:space="preserve"> </w:t>
      </w:r>
      <w:r w:rsidR="00034BA9" w:rsidRPr="00034BA9">
        <w:rPr>
          <w:lang w:val="en-US"/>
        </w:rPr>
        <w:t>(</w:t>
      </w:r>
      <w:r w:rsidR="00034BA9" w:rsidRPr="00034BA9">
        <w:rPr>
          <w:lang w:val="en-US"/>
        </w:rPr>
        <w:fldChar w:fldCharType="begin"/>
      </w:r>
      <w:r w:rsidR="00034BA9" w:rsidRPr="00034BA9">
        <w:rPr>
          <w:lang w:val="en-US"/>
        </w:rPr>
        <w:instrText xml:space="preserve"> REF _Ref430873534 \h  \* MERGEFORMAT </w:instrText>
      </w:r>
      <w:r w:rsidR="00034BA9" w:rsidRPr="00034BA9">
        <w:rPr>
          <w:lang w:val="en-US"/>
        </w:rPr>
      </w:r>
      <w:r w:rsidR="00034BA9" w:rsidRPr="00034BA9">
        <w:rPr>
          <w:lang w:val="en-US"/>
        </w:rPr>
        <w:fldChar w:fldCharType="separate"/>
      </w:r>
      <w:r w:rsidR="00034BA9" w:rsidRPr="00034BA9">
        <w:rPr>
          <w:lang w:val="en-US"/>
        </w:rPr>
        <w:t xml:space="preserve">Scheme </w:t>
      </w:r>
      <w:r w:rsidR="00034BA9" w:rsidRPr="00034BA9">
        <w:rPr>
          <w:noProof/>
          <w:lang w:val="en-US"/>
        </w:rPr>
        <w:t>4</w:t>
      </w:r>
      <w:r w:rsidR="00034BA9" w:rsidRPr="00034BA9">
        <w:rPr>
          <w:lang w:val="en-US"/>
        </w:rPr>
        <w:fldChar w:fldCharType="end"/>
      </w:r>
      <w:r w:rsidR="00034BA9">
        <w:rPr>
          <w:lang w:val="en-US"/>
        </w:rPr>
        <w:t>)</w:t>
      </w:r>
      <w:r w:rsidR="00AB7335">
        <w:rPr>
          <w:lang w:val="en-US"/>
        </w:rPr>
        <w:t>. On the other hand</w:t>
      </w:r>
      <w:r w:rsidR="00E45429">
        <w:rPr>
          <w:lang w:val="en-US"/>
        </w:rPr>
        <w:t>, 3-alkyl-2,2-difluoroaziridine</w:t>
      </w:r>
      <w:r w:rsidR="00AB7335">
        <w:rPr>
          <w:lang w:val="en-US"/>
        </w:rPr>
        <w:t xml:space="preserve"> </w:t>
      </w:r>
      <w:r w:rsidR="00E45429">
        <w:rPr>
          <w:b/>
          <w:lang w:val="en-US"/>
        </w:rPr>
        <w:t xml:space="preserve">17 </w:t>
      </w:r>
      <w:r w:rsidR="00E45429">
        <w:rPr>
          <w:lang w:val="en-US"/>
        </w:rPr>
        <w:t>(R = C</w:t>
      </w:r>
      <w:r w:rsidR="00E45429" w:rsidRPr="00D140B2">
        <w:rPr>
          <w:vertAlign w:val="subscript"/>
          <w:lang w:val="en-US"/>
        </w:rPr>
        <w:t>8</w:t>
      </w:r>
      <w:r w:rsidR="00E45429">
        <w:rPr>
          <w:lang w:val="en-US"/>
        </w:rPr>
        <w:t>H</w:t>
      </w:r>
      <w:r w:rsidR="00E45429" w:rsidRPr="00D140B2">
        <w:rPr>
          <w:vertAlign w:val="subscript"/>
          <w:lang w:val="en-US"/>
        </w:rPr>
        <w:t>17</w:t>
      </w:r>
      <w:r w:rsidR="00E45429">
        <w:rPr>
          <w:lang w:val="en-US"/>
        </w:rPr>
        <w:t xml:space="preserve">) </w:t>
      </w:r>
      <w:r w:rsidR="002C7F28">
        <w:rPr>
          <w:lang w:val="en-US"/>
        </w:rPr>
        <w:t>appeared to be</w:t>
      </w:r>
      <w:r w:rsidR="00AB7335">
        <w:rPr>
          <w:lang w:val="en-US"/>
        </w:rPr>
        <w:t xml:space="preserve"> stable but could be forced to undergo </w:t>
      </w:r>
      <w:r w:rsidR="000564E2">
        <w:rPr>
          <w:color w:val="FF0000"/>
          <w:lang w:val="en-US"/>
        </w:rPr>
        <w:t>a ring-</w:t>
      </w:r>
      <w:r w:rsidR="006F7CAE" w:rsidRPr="00804FE1">
        <w:rPr>
          <w:color w:val="FF0000"/>
          <w:lang w:val="en-US"/>
        </w:rPr>
        <w:t>opening reaction</w:t>
      </w:r>
      <w:r w:rsidR="00AB7335">
        <w:rPr>
          <w:lang w:val="en-US"/>
        </w:rPr>
        <w:t xml:space="preserve"> upon treatment with aqueous </w:t>
      </w:r>
      <w:proofErr w:type="spellStart"/>
      <w:r w:rsidR="00AB7335">
        <w:rPr>
          <w:lang w:val="en-US"/>
        </w:rPr>
        <w:t>HCl</w:t>
      </w:r>
      <w:proofErr w:type="spellEnd"/>
      <w:r w:rsidR="00AB7335">
        <w:rPr>
          <w:lang w:val="en-US"/>
        </w:rPr>
        <w:t xml:space="preserve"> in DMSO.</w:t>
      </w:r>
      <w:r w:rsidR="005C263D">
        <w:rPr>
          <w:lang w:val="en-US"/>
        </w:rPr>
        <w:t xml:space="preserve"> Analogous reaction conditions (aqueous </w:t>
      </w:r>
      <w:proofErr w:type="spellStart"/>
      <w:r w:rsidR="005C263D">
        <w:rPr>
          <w:lang w:val="en-US"/>
        </w:rPr>
        <w:t>HCl</w:t>
      </w:r>
      <w:proofErr w:type="spellEnd"/>
      <w:r w:rsidR="005C263D">
        <w:rPr>
          <w:lang w:val="en-US"/>
        </w:rPr>
        <w:t xml:space="preserve"> in CH</w:t>
      </w:r>
      <w:r w:rsidR="005C263D" w:rsidRPr="005C263D">
        <w:rPr>
          <w:vertAlign w:val="subscript"/>
          <w:lang w:val="en-US"/>
        </w:rPr>
        <w:t>3</w:t>
      </w:r>
      <w:r w:rsidR="005C263D">
        <w:rPr>
          <w:lang w:val="en-US"/>
        </w:rPr>
        <w:t xml:space="preserve">CN) were applied for the conversion of 2,2-difluoro-3-phenylaziridine </w:t>
      </w:r>
      <w:r w:rsidR="00E45429">
        <w:rPr>
          <w:b/>
          <w:lang w:val="en-US"/>
        </w:rPr>
        <w:t>17</w:t>
      </w:r>
      <w:r w:rsidR="005C263D">
        <w:rPr>
          <w:b/>
          <w:lang w:val="en-US"/>
        </w:rPr>
        <w:t xml:space="preserve"> </w:t>
      </w:r>
      <w:r w:rsidR="00E45429">
        <w:rPr>
          <w:lang w:val="en-US"/>
        </w:rPr>
        <w:t xml:space="preserve">(R = </w:t>
      </w:r>
      <w:proofErr w:type="spellStart"/>
      <w:r w:rsidR="00E45429">
        <w:rPr>
          <w:lang w:val="en-US"/>
        </w:rPr>
        <w:t>Ph</w:t>
      </w:r>
      <w:proofErr w:type="spellEnd"/>
      <w:r w:rsidR="00E45429">
        <w:rPr>
          <w:lang w:val="en-US"/>
        </w:rPr>
        <w:t xml:space="preserve">) </w:t>
      </w:r>
      <w:r w:rsidR="005C263D">
        <w:rPr>
          <w:lang w:val="en-US"/>
        </w:rPr>
        <w:t xml:space="preserve">toward the corresponding amide </w:t>
      </w:r>
      <w:r w:rsidR="00E45429">
        <w:rPr>
          <w:b/>
          <w:lang w:val="en-US"/>
        </w:rPr>
        <w:t xml:space="preserve">18 </w:t>
      </w:r>
      <w:r w:rsidR="00E45429">
        <w:rPr>
          <w:lang w:val="en-US"/>
        </w:rPr>
        <w:t xml:space="preserve">(R = </w:t>
      </w:r>
      <w:proofErr w:type="spellStart"/>
      <w:r w:rsidR="00E45429">
        <w:rPr>
          <w:lang w:val="en-US"/>
        </w:rPr>
        <w:t>Ph</w:t>
      </w:r>
      <w:proofErr w:type="spellEnd"/>
      <w:r w:rsidR="00E45429">
        <w:rPr>
          <w:lang w:val="en-US"/>
        </w:rPr>
        <w:t>)</w:t>
      </w:r>
      <w:r w:rsidR="005C263D">
        <w:rPr>
          <w:lang w:val="en-US"/>
        </w:rPr>
        <w:t>.</w:t>
      </w:r>
    </w:p>
    <w:p w:rsidR="00034BA9" w:rsidRPr="00034BA9" w:rsidRDefault="00034BA9" w:rsidP="00034BA9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3" w:name="_Ref430873534"/>
      <w:r w:rsidRPr="00034BA9">
        <w:rPr>
          <w:b/>
          <w:i w:val="0"/>
          <w:color w:val="auto"/>
          <w:lang w:val="en-US"/>
        </w:rPr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4</w:t>
      </w:r>
      <w:r w:rsidR="00240677">
        <w:rPr>
          <w:b/>
          <w:i w:val="0"/>
          <w:color w:val="auto"/>
          <w:lang w:val="en-US"/>
        </w:rPr>
        <w:fldChar w:fldCharType="end"/>
      </w:r>
      <w:bookmarkEnd w:id="3"/>
      <w:r w:rsidRPr="00034BA9">
        <w:rPr>
          <w:b/>
          <w:i w:val="0"/>
          <w:color w:val="auto"/>
          <w:lang w:val="en-US"/>
        </w:rPr>
        <w:t xml:space="preserve">: Reactivity of </w:t>
      </w:r>
      <w:proofErr w:type="spellStart"/>
      <w:r w:rsidRPr="00034BA9">
        <w:rPr>
          <w:b/>
          <w:i w:val="0"/>
          <w:color w:val="auto"/>
          <w:lang w:val="en-US"/>
        </w:rPr>
        <w:t>dif</w:t>
      </w:r>
      <w:r w:rsidR="002C7F28">
        <w:rPr>
          <w:b/>
          <w:i w:val="0"/>
          <w:color w:val="auto"/>
          <w:lang w:val="en-US"/>
        </w:rPr>
        <w:t>luorinated</w:t>
      </w:r>
      <w:proofErr w:type="spellEnd"/>
      <w:r w:rsidR="002C7F28">
        <w:rPr>
          <w:b/>
          <w:i w:val="0"/>
          <w:color w:val="auto"/>
          <w:lang w:val="en-US"/>
        </w:rPr>
        <w:t xml:space="preserve"> </w:t>
      </w:r>
      <w:proofErr w:type="spellStart"/>
      <w:r w:rsidR="002C7F28">
        <w:rPr>
          <w:b/>
          <w:i w:val="0"/>
          <w:color w:val="auto"/>
          <w:lang w:val="en-US"/>
        </w:rPr>
        <w:t>aziridines</w:t>
      </w:r>
      <w:proofErr w:type="spellEnd"/>
      <w:r w:rsidR="002C7F28">
        <w:rPr>
          <w:b/>
          <w:i w:val="0"/>
          <w:color w:val="auto"/>
          <w:lang w:val="en-US"/>
        </w:rPr>
        <w:t xml:space="preserve"> 15 and 17</w:t>
      </w:r>
    </w:p>
    <w:p w:rsidR="005C263D" w:rsidRDefault="00824EEE" w:rsidP="005C263D">
      <w:pPr>
        <w:spacing w:line="360" w:lineRule="auto"/>
        <w:jc w:val="center"/>
      </w:pPr>
      <w:r>
        <w:object w:dxaOrig="6266" w:dyaOrig="4156">
          <v:shape id="_x0000_i1028" type="#_x0000_t75" style="width:218.75pt;height:145.65pt" o:ole="">
            <v:imagedata r:id="rId17" o:title=""/>
          </v:shape>
          <o:OLEObject Type="Embed" ProgID="ChemDraw.Document.6.0" ShapeID="_x0000_i1028" DrawAspect="Content" ObjectID="_1514271951" r:id="rId18"/>
        </w:object>
      </w:r>
    </w:p>
    <w:p w:rsidR="00D37BE3" w:rsidRDefault="00CB4D60" w:rsidP="00D37BE3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Following the four-step procedure for the synthesis of 2-fluoroaziridines </w:t>
      </w:r>
      <w:r w:rsidR="00650AF8">
        <w:rPr>
          <w:b/>
          <w:lang w:val="en-US"/>
        </w:rPr>
        <w:t>8</w:t>
      </w:r>
      <w:r>
        <w:rPr>
          <w:lang w:val="en-US"/>
        </w:rPr>
        <w:t xml:space="preserve"> starting from ethyl </w:t>
      </w:r>
      <w:proofErr w:type="spellStart"/>
      <w:r>
        <w:rPr>
          <w:lang w:val="en-US"/>
        </w:rPr>
        <w:t>chlorofluoroacetate</w:t>
      </w:r>
      <w:proofErr w:type="spellEnd"/>
      <w:r>
        <w:rPr>
          <w:lang w:val="en-US"/>
        </w:rPr>
        <w:t xml:space="preserve"> </w:t>
      </w:r>
      <w:r w:rsidR="00650AF8">
        <w:rPr>
          <w:b/>
          <w:lang w:val="en-US"/>
        </w:rPr>
        <w:t>6</w:t>
      </w:r>
      <w:r w:rsidR="002C7F28">
        <w:rPr>
          <w:b/>
          <w:lang w:val="en-US"/>
        </w:rPr>
        <w:t xml:space="preserve"> </w:t>
      </w:r>
      <w:r w:rsidR="002C7F28">
        <w:rPr>
          <w:lang w:val="en-US"/>
        </w:rPr>
        <w:t xml:space="preserve">as described in </w:t>
      </w:r>
      <w:r w:rsidR="002C7F28" w:rsidRPr="002C7F28">
        <w:rPr>
          <w:lang w:val="en-US"/>
        </w:rPr>
        <w:fldChar w:fldCharType="begin"/>
      </w:r>
      <w:r w:rsidR="002C7F28" w:rsidRPr="002C7F28">
        <w:rPr>
          <w:lang w:val="en-US"/>
        </w:rPr>
        <w:instrText xml:space="preserve"> REF _Ref430873143 \h  \* MERGEFORMAT </w:instrText>
      </w:r>
      <w:r w:rsidR="002C7F28" w:rsidRPr="002C7F28">
        <w:rPr>
          <w:lang w:val="en-US"/>
        </w:rPr>
      </w:r>
      <w:r w:rsidR="002C7F28" w:rsidRPr="002C7F28">
        <w:rPr>
          <w:lang w:val="en-US"/>
        </w:rPr>
        <w:fldChar w:fldCharType="separate"/>
      </w:r>
      <w:r w:rsidR="002C7F28" w:rsidRPr="002C7F28">
        <w:rPr>
          <w:lang w:val="en-US"/>
        </w:rPr>
        <w:t xml:space="preserve">Scheme </w:t>
      </w:r>
      <w:r w:rsidR="002C7F28" w:rsidRPr="002C7F28">
        <w:rPr>
          <w:noProof/>
          <w:lang w:val="en-US"/>
        </w:rPr>
        <w:t>2</w:t>
      </w:r>
      <w:r w:rsidR="002C7F28" w:rsidRPr="002C7F28">
        <w:rPr>
          <w:lang w:val="en-US"/>
        </w:rPr>
        <w:fldChar w:fldCharType="end"/>
      </w:r>
      <w:r>
        <w:rPr>
          <w:lang w:val="en-US"/>
        </w:rPr>
        <w:t xml:space="preserve">, the preparation of 2,2-difluoroaziridines </w:t>
      </w:r>
      <w:r w:rsidR="00650AF8">
        <w:rPr>
          <w:b/>
          <w:lang w:val="en-US"/>
        </w:rPr>
        <w:t xml:space="preserve">21 </w:t>
      </w:r>
      <w:r>
        <w:rPr>
          <w:lang w:val="en-US"/>
        </w:rPr>
        <w:t xml:space="preserve">was </w:t>
      </w:r>
      <w:r>
        <w:rPr>
          <w:lang w:val="en-US"/>
        </w:rPr>
        <w:lastRenderedPageBreak/>
        <w:t>studied likewise</w:t>
      </w:r>
      <w:r w:rsidR="00650AF8">
        <w:rPr>
          <w:lang w:val="en-US"/>
        </w:rPr>
        <w:t>,</w:t>
      </w:r>
      <w:r>
        <w:rPr>
          <w:lang w:val="en-US"/>
        </w:rPr>
        <w:t xml:space="preserve"> </w:t>
      </w:r>
      <w:r w:rsidR="004B1F42">
        <w:rPr>
          <w:lang w:val="en-US"/>
        </w:rPr>
        <w:t>starting from</w:t>
      </w:r>
      <w:r>
        <w:rPr>
          <w:lang w:val="en-US"/>
        </w:rPr>
        <w:t xml:space="preserve"> ethyl </w:t>
      </w:r>
      <w:proofErr w:type="spellStart"/>
      <w:r>
        <w:rPr>
          <w:lang w:val="en-US"/>
        </w:rPr>
        <w:t>chlorodifluoroacetate</w:t>
      </w:r>
      <w:proofErr w:type="spellEnd"/>
      <w:r>
        <w:rPr>
          <w:lang w:val="en-US"/>
        </w:rPr>
        <w:t xml:space="preserve"> </w:t>
      </w:r>
      <w:r w:rsidR="00650AF8">
        <w:rPr>
          <w:b/>
          <w:lang w:val="en-US"/>
        </w:rPr>
        <w:t>19</w:t>
      </w:r>
      <w:r w:rsidR="0009404C">
        <w:rPr>
          <w:b/>
          <w:lang w:val="en-US"/>
        </w:rPr>
        <w:t xml:space="preserve"> </w:t>
      </w:r>
      <w:r w:rsidR="0009404C" w:rsidRPr="0009404C">
        <w:rPr>
          <w:lang w:val="en-US"/>
        </w:rPr>
        <w:t>(</w:t>
      </w:r>
      <w:r w:rsidR="0009404C" w:rsidRPr="0009404C">
        <w:rPr>
          <w:lang w:val="en-US"/>
        </w:rPr>
        <w:fldChar w:fldCharType="begin"/>
      </w:r>
      <w:r w:rsidR="0009404C" w:rsidRPr="0009404C">
        <w:rPr>
          <w:lang w:val="en-US"/>
        </w:rPr>
        <w:instrText xml:space="preserve"> REF _Ref430873808 \h  \* MERGEFORMAT </w:instrText>
      </w:r>
      <w:r w:rsidR="0009404C" w:rsidRPr="0009404C">
        <w:rPr>
          <w:lang w:val="en-US"/>
        </w:rPr>
      </w:r>
      <w:r w:rsidR="0009404C" w:rsidRPr="0009404C">
        <w:rPr>
          <w:lang w:val="en-US"/>
        </w:rPr>
        <w:fldChar w:fldCharType="separate"/>
      </w:r>
      <w:r w:rsidR="0009404C" w:rsidRPr="0009404C">
        <w:rPr>
          <w:lang w:val="en-US"/>
        </w:rPr>
        <w:t xml:space="preserve">Scheme </w:t>
      </w:r>
      <w:r w:rsidR="0009404C" w:rsidRPr="0009404C">
        <w:rPr>
          <w:noProof/>
          <w:lang w:val="en-US"/>
        </w:rPr>
        <w:t>5</w:t>
      </w:r>
      <w:r w:rsidR="0009404C" w:rsidRPr="0009404C">
        <w:rPr>
          <w:lang w:val="en-US"/>
        </w:rPr>
        <w:fldChar w:fldCharType="end"/>
      </w:r>
      <w:r w:rsidR="0009404C" w:rsidRPr="0009404C">
        <w:rPr>
          <w:lang w:val="en-US"/>
        </w:rPr>
        <w:t>)</w:t>
      </w:r>
      <w:r>
        <w:rPr>
          <w:lang w:val="en-US"/>
        </w:rPr>
        <w:t>.</w:t>
      </w:r>
      <w:hyperlink w:anchor="_ENREF_37" w:tooltip="Verniest, 2007 #67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&lt;EndNote&gt;&lt;Cite&gt;&lt;Author&gt;Verniest&lt;/Author&gt;&lt;Year&gt;2007&lt;/Year&gt;&lt;RecNum&gt;67&lt;/RecNum&gt;&lt;DisplayText&gt;&lt;style face="superscript"&gt;8&lt;/style&gt;&lt;/DisplayText&gt;&lt;record&gt;&lt;rec-number&gt;67&lt;/rec-number&gt;&lt;foreign-keys&gt;&lt;key app="EN" db-id="a5st2fxzyfzvwjeetrmpdzpezv0ezww0fdsp" timestamp="1443010624"&gt;67&lt;/key&gt;&lt;key app="ENWeb" db-id=""&gt;0&lt;/key&gt;&lt;/foreign-keys&gt;&lt;ref-type name="Journal Article"&gt;17&lt;/ref-type&gt;&lt;contributors&gt;&lt;authors&gt;&lt;author&gt;Verniest, Guido&lt;/author&gt;&lt;author&gt;Colpaert, Filip&lt;/author&gt;&lt;author&gt;Van Hende, Els&lt;/author&gt;&lt;author&gt;De Kimpe, Norbert&lt;/author&gt;&lt;/authors&gt;&lt;/contributors&gt;&lt;titles&gt;&lt;title&gt;Synthesis and Reactivity of 1-Substituted 2-Fluoro- and 2,2-Difluoroaziridines&lt;/title&gt;&lt;secondary-title&gt;J. Org. Chem.&lt;/secondary-title&gt;&lt;/titles&gt;&lt;periodical&gt;&lt;full-title&gt;J. Org. Chem.&lt;/full-title&gt;&lt;/periodical&gt;&lt;pages&gt;8569-8572&lt;/pages&gt;&lt;volume&gt;72&lt;/volume&gt;&lt;section&gt;8569&lt;/section&gt;&lt;dates&gt;&lt;year&gt;2007&lt;/year&gt;&lt;/dates&gt;&lt;urls&gt;&lt;/urls&gt;&lt;/record&gt;&lt;/Cite&gt;&lt;/EndNote&gt;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8</w:t>
        </w:r>
        <w:r w:rsidR="00C03167">
          <w:rPr>
            <w:lang w:val="en-US"/>
          </w:rPr>
          <w:fldChar w:fldCharType="end"/>
        </w:r>
      </w:hyperlink>
      <w:r>
        <w:rPr>
          <w:lang w:val="en-US"/>
        </w:rPr>
        <w:t xml:space="preserve"> Because this starting material only </w:t>
      </w:r>
      <w:r w:rsidR="002C7F28">
        <w:rPr>
          <w:lang w:val="en-US"/>
        </w:rPr>
        <w:t>bears</w:t>
      </w:r>
      <w:r>
        <w:rPr>
          <w:lang w:val="en-US"/>
        </w:rPr>
        <w:t xml:space="preserve"> one fluorine atom more than ethyl ester </w:t>
      </w:r>
      <w:r w:rsidR="00650AF8">
        <w:rPr>
          <w:b/>
          <w:lang w:val="en-US"/>
        </w:rPr>
        <w:t>6</w:t>
      </w:r>
      <w:r>
        <w:rPr>
          <w:lang w:val="en-US"/>
        </w:rPr>
        <w:t xml:space="preserve">, it was expected that the reaction conditions </w:t>
      </w:r>
      <w:r w:rsidR="00C80D7E">
        <w:rPr>
          <w:lang w:val="en-US"/>
        </w:rPr>
        <w:t>us</w:t>
      </w:r>
      <w:r>
        <w:rPr>
          <w:lang w:val="en-US"/>
        </w:rPr>
        <w:t xml:space="preserve">ed for the synthesis of </w:t>
      </w:r>
      <w:proofErr w:type="spellStart"/>
      <w:r>
        <w:rPr>
          <w:lang w:val="en-US"/>
        </w:rPr>
        <w:t>monofluoroaziridines</w:t>
      </w:r>
      <w:proofErr w:type="spellEnd"/>
      <w:r>
        <w:rPr>
          <w:lang w:val="en-US"/>
        </w:rPr>
        <w:t xml:space="preserve"> </w:t>
      </w:r>
      <w:r w:rsidR="00650AF8">
        <w:rPr>
          <w:b/>
          <w:lang w:val="en-US"/>
        </w:rPr>
        <w:t>8</w:t>
      </w:r>
      <w:r>
        <w:rPr>
          <w:lang w:val="en-US"/>
        </w:rPr>
        <w:t xml:space="preserve"> </w:t>
      </w:r>
      <w:r w:rsidR="002C7F28">
        <w:rPr>
          <w:lang w:val="en-US"/>
        </w:rPr>
        <w:t>should</w:t>
      </w:r>
      <w:r>
        <w:rPr>
          <w:lang w:val="en-US"/>
        </w:rPr>
        <w:t xml:space="preserve"> also </w:t>
      </w:r>
      <w:r w:rsidR="002C7F28">
        <w:rPr>
          <w:lang w:val="en-US"/>
        </w:rPr>
        <w:t xml:space="preserve">be </w:t>
      </w:r>
      <w:r>
        <w:rPr>
          <w:lang w:val="en-US"/>
        </w:rPr>
        <w:t xml:space="preserve">applicable for the synthesis of </w:t>
      </w:r>
      <w:proofErr w:type="spellStart"/>
      <w:r>
        <w:rPr>
          <w:lang w:val="en-US"/>
        </w:rPr>
        <w:t>difluoroaziridines</w:t>
      </w:r>
      <w:proofErr w:type="spellEnd"/>
      <w:r>
        <w:rPr>
          <w:lang w:val="en-US"/>
        </w:rPr>
        <w:t xml:space="preserve"> </w:t>
      </w:r>
      <w:r w:rsidR="00650AF8">
        <w:rPr>
          <w:b/>
          <w:lang w:val="en-US"/>
        </w:rPr>
        <w:t>21</w:t>
      </w:r>
      <w:r w:rsidR="00B23C77">
        <w:rPr>
          <w:lang w:val="en-US"/>
        </w:rPr>
        <w:t>. In that</w:t>
      </w:r>
      <w:r>
        <w:rPr>
          <w:lang w:val="en-US"/>
        </w:rPr>
        <w:t xml:space="preserve"> way, </w:t>
      </w:r>
      <w:r w:rsidR="004B1F42">
        <w:rPr>
          <w:lang w:val="en-US"/>
        </w:rPr>
        <w:t xml:space="preserve">nucleophilic addition with a selection of amines across the carbonyl moiety of ethyl ester </w:t>
      </w:r>
      <w:r w:rsidR="00650AF8">
        <w:rPr>
          <w:b/>
          <w:lang w:val="en-US"/>
        </w:rPr>
        <w:t>19</w:t>
      </w:r>
      <w:r w:rsidR="004B1F42">
        <w:rPr>
          <w:lang w:val="en-US"/>
        </w:rPr>
        <w:t xml:space="preserve"> afforded the corresponding amides. Subsequently, reduction of the obtained amides with borane dimethyl sulfide complex followed by</w:t>
      </w:r>
      <w:r w:rsidR="00C80D7E">
        <w:rPr>
          <w:lang w:val="en-US"/>
        </w:rPr>
        <w:t xml:space="preserve"> cleavage of the stable borane-</w:t>
      </w:r>
      <w:r w:rsidR="004B1F42">
        <w:rPr>
          <w:lang w:val="en-US"/>
        </w:rPr>
        <w:t xml:space="preserve">amine complexes </w:t>
      </w:r>
      <w:r w:rsidR="00650AF8">
        <w:rPr>
          <w:lang w:val="en-US"/>
        </w:rPr>
        <w:t xml:space="preserve">with </w:t>
      </w:r>
      <w:proofErr w:type="spellStart"/>
      <w:r w:rsidR="00650AF8">
        <w:rPr>
          <w:lang w:val="en-US"/>
        </w:rPr>
        <w:t>Pd</w:t>
      </w:r>
      <w:proofErr w:type="spellEnd"/>
      <w:r w:rsidR="00650AF8">
        <w:rPr>
          <w:lang w:val="en-US"/>
        </w:rPr>
        <w:t>/</w:t>
      </w:r>
      <w:r w:rsidR="00935AAF">
        <w:rPr>
          <w:lang w:val="en-US"/>
        </w:rPr>
        <w:t>C</w:t>
      </w:r>
      <w:r w:rsidR="00650AF8">
        <w:rPr>
          <w:lang w:val="en-US"/>
        </w:rPr>
        <w:t xml:space="preserve"> in methanol </w:t>
      </w:r>
      <w:r w:rsidR="004B1F42">
        <w:rPr>
          <w:lang w:val="en-US"/>
        </w:rPr>
        <w:t xml:space="preserve">furnished the desired amines </w:t>
      </w:r>
      <w:r w:rsidR="00650AF8">
        <w:rPr>
          <w:b/>
          <w:lang w:val="en-US"/>
        </w:rPr>
        <w:t>20</w:t>
      </w:r>
      <w:r w:rsidR="004B1F42">
        <w:rPr>
          <w:lang w:val="en-US"/>
        </w:rPr>
        <w:t xml:space="preserve">. Finally, deprotonation with </w:t>
      </w:r>
      <w:proofErr w:type="spellStart"/>
      <w:r w:rsidR="004B1F42">
        <w:rPr>
          <w:lang w:val="en-US"/>
        </w:rPr>
        <w:t>LiHMDS</w:t>
      </w:r>
      <w:proofErr w:type="spellEnd"/>
      <w:r w:rsidR="004B1F42">
        <w:rPr>
          <w:lang w:val="en-US"/>
        </w:rPr>
        <w:t xml:space="preserve"> </w:t>
      </w:r>
      <w:r w:rsidR="002C7F28">
        <w:rPr>
          <w:lang w:val="en-US"/>
        </w:rPr>
        <w:t>effected</w:t>
      </w:r>
      <w:r w:rsidR="004B1F42">
        <w:rPr>
          <w:lang w:val="en-US"/>
        </w:rPr>
        <w:t xml:space="preserve"> </w:t>
      </w:r>
      <w:r w:rsidR="00650AF8">
        <w:rPr>
          <w:lang w:val="en-US"/>
        </w:rPr>
        <w:t xml:space="preserve">an </w:t>
      </w:r>
      <w:r w:rsidR="004B1F42">
        <w:rPr>
          <w:lang w:val="en-US"/>
        </w:rPr>
        <w:t xml:space="preserve">intramolecular cyclization toward 2,2-difluoroaziridines </w:t>
      </w:r>
      <w:r w:rsidR="00650AF8">
        <w:rPr>
          <w:b/>
          <w:lang w:val="en-US"/>
        </w:rPr>
        <w:t>21</w:t>
      </w:r>
      <w:r w:rsidR="004B1F42">
        <w:rPr>
          <w:lang w:val="en-US"/>
        </w:rPr>
        <w:t>.</w:t>
      </w:r>
    </w:p>
    <w:p w:rsidR="0009404C" w:rsidRPr="0009404C" w:rsidRDefault="0009404C" w:rsidP="0009404C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4" w:name="_Ref430873808"/>
      <w:r w:rsidRPr="0009404C">
        <w:rPr>
          <w:b/>
          <w:i w:val="0"/>
          <w:color w:val="auto"/>
          <w:lang w:val="en-US"/>
        </w:rPr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5</w:t>
      </w:r>
      <w:r w:rsidR="00240677">
        <w:rPr>
          <w:b/>
          <w:i w:val="0"/>
          <w:color w:val="auto"/>
          <w:lang w:val="en-US"/>
        </w:rPr>
        <w:fldChar w:fldCharType="end"/>
      </w:r>
      <w:bookmarkEnd w:id="4"/>
      <w:r w:rsidRPr="0009404C">
        <w:rPr>
          <w:b/>
          <w:i w:val="0"/>
          <w:color w:val="auto"/>
          <w:lang w:val="en-US"/>
        </w:rPr>
        <w:t>: Synthesis of 3-</w:t>
      </w:r>
      <w:r w:rsidR="00B23C77">
        <w:rPr>
          <w:b/>
          <w:i w:val="0"/>
          <w:color w:val="auto"/>
          <w:lang w:val="en-US"/>
        </w:rPr>
        <w:t>non</w:t>
      </w:r>
      <w:r w:rsidRPr="0009404C">
        <w:rPr>
          <w:b/>
          <w:i w:val="0"/>
          <w:color w:val="auto"/>
          <w:lang w:val="en-US"/>
        </w:rPr>
        <w:t>su</w:t>
      </w:r>
      <w:r w:rsidR="002C7F28">
        <w:rPr>
          <w:b/>
          <w:i w:val="0"/>
          <w:color w:val="auto"/>
          <w:lang w:val="en-US"/>
        </w:rPr>
        <w:t xml:space="preserve">bstituted </w:t>
      </w:r>
      <w:proofErr w:type="spellStart"/>
      <w:r w:rsidR="002C7F28">
        <w:rPr>
          <w:b/>
          <w:i w:val="0"/>
          <w:color w:val="auto"/>
          <w:lang w:val="en-US"/>
        </w:rPr>
        <w:t>difluoroaziridines</w:t>
      </w:r>
      <w:proofErr w:type="spellEnd"/>
      <w:r w:rsidR="002C7F28">
        <w:rPr>
          <w:b/>
          <w:i w:val="0"/>
          <w:color w:val="auto"/>
          <w:lang w:val="en-US"/>
        </w:rPr>
        <w:t xml:space="preserve"> 21</w:t>
      </w:r>
    </w:p>
    <w:p w:rsidR="006D5F92" w:rsidRPr="00AB7335" w:rsidRDefault="006E68C9" w:rsidP="0009404C">
      <w:pPr>
        <w:spacing w:line="360" w:lineRule="auto"/>
        <w:jc w:val="center"/>
        <w:rPr>
          <w:lang w:val="en-US"/>
        </w:rPr>
      </w:pPr>
      <w:r>
        <w:object w:dxaOrig="10211" w:dyaOrig="2545">
          <v:shape id="_x0000_i1029" type="#_x0000_t75" style="width:307.1pt;height:76.35pt" o:ole="">
            <v:imagedata r:id="rId19" o:title=""/>
          </v:shape>
          <o:OLEObject Type="Embed" ProgID="ChemDraw.Document.6.0" ShapeID="_x0000_i1029" DrawAspect="Content" ObjectID="_1514271952" r:id="rId20"/>
        </w:object>
      </w:r>
    </w:p>
    <w:p w:rsidR="00D140B2" w:rsidRDefault="00B23C77" w:rsidP="00D140B2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After having developed </w:t>
      </w:r>
      <w:r w:rsidR="002C7F28">
        <w:rPr>
          <w:lang w:val="en-US"/>
        </w:rPr>
        <w:t>a number of</w:t>
      </w:r>
      <w:r w:rsidR="007D3C15">
        <w:rPr>
          <w:lang w:val="en-US"/>
        </w:rPr>
        <w:t xml:space="preserve"> procedures for the synthesis of mono- and </w:t>
      </w:r>
      <w:proofErr w:type="spellStart"/>
      <w:r w:rsidR="007D3C15">
        <w:rPr>
          <w:lang w:val="en-US"/>
        </w:rPr>
        <w:t>difluorinated</w:t>
      </w:r>
      <w:proofErr w:type="spellEnd"/>
      <w:r w:rsidR="007D3C15">
        <w:rPr>
          <w:lang w:val="en-US"/>
        </w:rPr>
        <w:t xml:space="preserve"> </w:t>
      </w:r>
      <w:proofErr w:type="spellStart"/>
      <w:r w:rsidR="007D3C15">
        <w:rPr>
          <w:lang w:val="en-US"/>
        </w:rPr>
        <w:t>aziridines</w:t>
      </w:r>
      <w:proofErr w:type="spellEnd"/>
      <w:r w:rsidR="007D3C15">
        <w:rPr>
          <w:lang w:val="en-US"/>
        </w:rPr>
        <w:t xml:space="preserve"> via</w:t>
      </w:r>
      <w:r w:rsidR="00C80D7E">
        <w:rPr>
          <w:lang w:val="en-US"/>
        </w:rPr>
        <w:t xml:space="preserve"> intramolecular cyclization of</w:t>
      </w:r>
      <w:r w:rsidR="007D3C15">
        <w:rPr>
          <w:lang w:val="en-US"/>
        </w:rPr>
        <w:t xml:space="preserve"> β-halogenated amine</w:t>
      </w:r>
      <w:r w:rsidR="00C80D7E">
        <w:rPr>
          <w:lang w:val="en-US"/>
        </w:rPr>
        <w:t>s</w:t>
      </w:r>
      <w:r w:rsidR="007D3C15">
        <w:rPr>
          <w:lang w:val="en-US"/>
        </w:rPr>
        <w:t xml:space="preserve"> with an appropriate base, a reactivity study </w:t>
      </w:r>
      <w:r>
        <w:rPr>
          <w:lang w:val="en-US"/>
        </w:rPr>
        <w:t>was</w:t>
      </w:r>
      <w:r w:rsidR="007D3C15">
        <w:rPr>
          <w:lang w:val="en-US"/>
        </w:rPr>
        <w:t xml:space="preserve"> </w:t>
      </w:r>
      <w:r w:rsidR="005A0942">
        <w:rPr>
          <w:lang w:val="en-US"/>
        </w:rPr>
        <w:t xml:space="preserve">performed to </w:t>
      </w:r>
      <w:r w:rsidR="00650AF8">
        <w:rPr>
          <w:lang w:val="en-US"/>
        </w:rPr>
        <w:t>investigate</w:t>
      </w:r>
      <w:r w:rsidR="005A0942">
        <w:rPr>
          <w:lang w:val="en-US"/>
        </w:rPr>
        <w:t xml:space="preserve"> the </w:t>
      </w:r>
      <w:r w:rsidR="002C7F28">
        <w:rPr>
          <w:lang w:val="en-US"/>
        </w:rPr>
        <w:t>chemical behavior</w:t>
      </w:r>
      <w:r w:rsidR="007D3C15">
        <w:rPr>
          <w:lang w:val="en-US"/>
        </w:rPr>
        <w:t xml:space="preserve"> of the obtained </w:t>
      </w:r>
      <w:proofErr w:type="spellStart"/>
      <w:r w:rsidR="007D3C15">
        <w:rPr>
          <w:lang w:val="en-US"/>
        </w:rPr>
        <w:t>aziridines</w:t>
      </w:r>
      <w:proofErr w:type="spellEnd"/>
      <w:r w:rsidR="007D3C15">
        <w:rPr>
          <w:lang w:val="en-US"/>
        </w:rPr>
        <w:t xml:space="preserve"> </w:t>
      </w:r>
      <w:r w:rsidR="005A0942">
        <w:rPr>
          <w:lang w:val="en-US"/>
        </w:rPr>
        <w:t xml:space="preserve">with respect to </w:t>
      </w:r>
      <w:r w:rsidR="007D3C15">
        <w:rPr>
          <w:lang w:val="en-US"/>
        </w:rPr>
        <w:t xml:space="preserve">nucleophiles. In </w:t>
      </w:r>
      <w:r>
        <w:rPr>
          <w:lang w:val="en-US"/>
        </w:rPr>
        <w:t>that</w:t>
      </w:r>
      <w:r w:rsidR="007D3C15">
        <w:rPr>
          <w:lang w:val="en-US"/>
        </w:rPr>
        <w:t xml:space="preserve"> </w:t>
      </w:r>
      <w:r w:rsidR="00650AF8">
        <w:rPr>
          <w:lang w:val="en-US"/>
        </w:rPr>
        <w:t>way</w:t>
      </w:r>
      <w:r w:rsidR="007D3C15">
        <w:rPr>
          <w:lang w:val="en-US"/>
        </w:rPr>
        <w:t xml:space="preserve">, both 1-benzyl-2,2-difluoroaziridine </w:t>
      </w:r>
      <w:r w:rsidR="00650AF8">
        <w:rPr>
          <w:b/>
          <w:lang w:val="en-US"/>
        </w:rPr>
        <w:t>22</w:t>
      </w:r>
      <w:r w:rsidR="007D3C15">
        <w:rPr>
          <w:lang w:val="en-US"/>
        </w:rPr>
        <w:t xml:space="preserve"> </w:t>
      </w:r>
      <w:r w:rsidR="002C7F28">
        <w:rPr>
          <w:lang w:val="en-US"/>
        </w:rPr>
        <w:t>and</w:t>
      </w:r>
      <w:r w:rsidR="007D3C15">
        <w:rPr>
          <w:lang w:val="en-US"/>
        </w:rPr>
        <w:t xml:space="preserve"> 1-benzyl-2-fluoroaziridine </w:t>
      </w:r>
      <w:r w:rsidR="00650AF8">
        <w:rPr>
          <w:b/>
          <w:lang w:val="en-US"/>
        </w:rPr>
        <w:t>26</w:t>
      </w:r>
      <w:r w:rsidR="00233E6B">
        <w:rPr>
          <w:lang w:val="en-US"/>
        </w:rPr>
        <w:t xml:space="preserve"> w</w:t>
      </w:r>
      <w:r w:rsidR="005A0942">
        <w:rPr>
          <w:lang w:val="en-US"/>
        </w:rPr>
        <w:t>ere</w:t>
      </w:r>
      <w:r w:rsidR="00233E6B">
        <w:rPr>
          <w:lang w:val="en-US"/>
        </w:rPr>
        <w:t xml:space="preserve"> treated with a hydrochloric acid source</w:t>
      </w:r>
      <w:r w:rsidR="0009404C">
        <w:rPr>
          <w:lang w:val="en-US"/>
        </w:rPr>
        <w:t xml:space="preserve"> (</w:t>
      </w:r>
      <w:r w:rsidR="0009404C" w:rsidRPr="0009404C">
        <w:rPr>
          <w:lang w:val="en-US"/>
        </w:rPr>
        <w:fldChar w:fldCharType="begin"/>
      </w:r>
      <w:r w:rsidR="0009404C" w:rsidRPr="0009404C">
        <w:rPr>
          <w:lang w:val="en-US"/>
        </w:rPr>
        <w:instrText xml:space="preserve"> REF _Ref430873916 \h  \* MERGEFORMAT </w:instrText>
      </w:r>
      <w:r w:rsidR="0009404C" w:rsidRPr="0009404C">
        <w:rPr>
          <w:lang w:val="en-US"/>
        </w:rPr>
      </w:r>
      <w:r w:rsidR="0009404C" w:rsidRPr="0009404C">
        <w:rPr>
          <w:lang w:val="en-US"/>
        </w:rPr>
        <w:fldChar w:fldCharType="separate"/>
      </w:r>
      <w:r w:rsidR="0009404C" w:rsidRPr="0009404C">
        <w:rPr>
          <w:lang w:val="en-US"/>
        </w:rPr>
        <w:t xml:space="preserve">Scheme </w:t>
      </w:r>
      <w:r w:rsidR="0009404C" w:rsidRPr="0009404C">
        <w:rPr>
          <w:noProof/>
          <w:lang w:val="en-US"/>
        </w:rPr>
        <w:t>6</w:t>
      </w:r>
      <w:r w:rsidR="0009404C" w:rsidRPr="0009404C">
        <w:rPr>
          <w:lang w:val="en-US"/>
        </w:rPr>
        <w:fldChar w:fldCharType="end"/>
      </w:r>
      <w:r w:rsidR="0009404C" w:rsidRPr="0009404C">
        <w:rPr>
          <w:lang w:val="en-US"/>
        </w:rPr>
        <w:t>)</w:t>
      </w:r>
      <w:r w:rsidR="00233E6B">
        <w:rPr>
          <w:lang w:val="en-US"/>
        </w:rPr>
        <w:t xml:space="preserve">. </w:t>
      </w:r>
      <w:r w:rsidR="005A0942">
        <w:rPr>
          <w:lang w:val="en-US"/>
        </w:rPr>
        <w:t xml:space="preserve">Reaction of </w:t>
      </w:r>
      <w:proofErr w:type="spellStart"/>
      <w:r w:rsidR="00650AF8">
        <w:rPr>
          <w:lang w:val="en-US"/>
        </w:rPr>
        <w:t>difluoro</w:t>
      </w:r>
      <w:r w:rsidR="005A0942">
        <w:rPr>
          <w:lang w:val="en-US"/>
        </w:rPr>
        <w:t>aziridine</w:t>
      </w:r>
      <w:proofErr w:type="spellEnd"/>
      <w:r w:rsidR="005A0942">
        <w:rPr>
          <w:lang w:val="en-US"/>
        </w:rPr>
        <w:t xml:space="preserve"> </w:t>
      </w:r>
      <w:r w:rsidR="00650AF8">
        <w:rPr>
          <w:b/>
          <w:lang w:val="en-US"/>
        </w:rPr>
        <w:t>22</w:t>
      </w:r>
      <w:r w:rsidR="005A0942">
        <w:rPr>
          <w:lang w:val="en-US"/>
        </w:rPr>
        <w:t xml:space="preserve"> with aqueous </w:t>
      </w:r>
      <w:proofErr w:type="spellStart"/>
      <w:r w:rsidR="005A0942">
        <w:rPr>
          <w:lang w:val="en-US"/>
        </w:rPr>
        <w:t>HCl</w:t>
      </w:r>
      <w:proofErr w:type="spellEnd"/>
      <w:r w:rsidR="005A0942">
        <w:rPr>
          <w:lang w:val="en-US"/>
        </w:rPr>
        <w:t xml:space="preserve"> resulted in pr</w:t>
      </w:r>
      <w:r w:rsidR="00BD5BA5">
        <w:rPr>
          <w:lang w:val="en-US"/>
        </w:rPr>
        <w:t>otonation of the nitrogen atom</w:t>
      </w:r>
      <w:r w:rsidR="002C7F28">
        <w:rPr>
          <w:lang w:val="en-US"/>
        </w:rPr>
        <w:t xml:space="preserve"> to generate an </w:t>
      </w:r>
      <w:proofErr w:type="spellStart"/>
      <w:r w:rsidR="002C7F28">
        <w:rPr>
          <w:lang w:val="en-US"/>
        </w:rPr>
        <w:t>aziridinium</w:t>
      </w:r>
      <w:proofErr w:type="spellEnd"/>
      <w:r w:rsidR="002C7F28">
        <w:rPr>
          <w:lang w:val="en-US"/>
        </w:rPr>
        <w:t xml:space="preserve"> intermediate</w:t>
      </w:r>
      <w:r w:rsidR="00BD5BA5">
        <w:rPr>
          <w:lang w:val="en-US"/>
        </w:rPr>
        <w:t xml:space="preserve">. Subsequent </w:t>
      </w:r>
      <w:r w:rsidR="005A0942">
        <w:rPr>
          <w:lang w:val="en-US"/>
        </w:rPr>
        <w:t>chlori</w:t>
      </w:r>
      <w:r w:rsidR="00C80D7E">
        <w:rPr>
          <w:lang w:val="en-US"/>
        </w:rPr>
        <w:t xml:space="preserve">de-mediated ring </w:t>
      </w:r>
      <w:r w:rsidR="005A0942">
        <w:rPr>
          <w:lang w:val="en-US"/>
        </w:rPr>
        <w:t xml:space="preserve">opening of </w:t>
      </w:r>
      <w:r w:rsidR="00276E22">
        <w:rPr>
          <w:lang w:val="en-US"/>
        </w:rPr>
        <w:t xml:space="preserve">this </w:t>
      </w:r>
      <w:r>
        <w:rPr>
          <w:lang w:val="en-US"/>
        </w:rPr>
        <w:t xml:space="preserve">electrophilic </w:t>
      </w:r>
      <w:r w:rsidR="00276E22">
        <w:rPr>
          <w:lang w:val="en-US"/>
        </w:rPr>
        <w:t>species</w:t>
      </w:r>
      <w:r w:rsidR="00650AF8">
        <w:rPr>
          <w:b/>
          <w:lang w:val="en-US"/>
        </w:rPr>
        <w:t xml:space="preserve"> </w:t>
      </w:r>
      <w:r w:rsidR="005A0942">
        <w:rPr>
          <w:lang w:val="en-US"/>
        </w:rPr>
        <w:t>at C3</w:t>
      </w:r>
      <w:r w:rsidR="00BD5BA5">
        <w:rPr>
          <w:lang w:val="en-US"/>
        </w:rPr>
        <w:t xml:space="preserve"> afforded amine </w:t>
      </w:r>
      <w:r w:rsidR="00650AF8">
        <w:rPr>
          <w:b/>
          <w:lang w:val="en-US"/>
        </w:rPr>
        <w:t>24</w:t>
      </w:r>
      <w:r w:rsidR="00BD5BA5">
        <w:rPr>
          <w:lang w:val="en-US"/>
        </w:rPr>
        <w:t xml:space="preserve">, followed by hydrolysis toward amide </w:t>
      </w:r>
      <w:r w:rsidR="00650AF8">
        <w:rPr>
          <w:b/>
          <w:lang w:val="en-US"/>
        </w:rPr>
        <w:t>25</w:t>
      </w:r>
      <w:r w:rsidR="005A0942">
        <w:rPr>
          <w:lang w:val="en-US"/>
        </w:rPr>
        <w:t xml:space="preserve">. </w:t>
      </w:r>
      <w:r w:rsidR="00650AF8">
        <w:rPr>
          <w:lang w:val="en-US"/>
        </w:rPr>
        <w:t xml:space="preserve">Then, </w:t>
      </w:r>
      <w:proofErr w:type="spellStart"/>
      <w:r w:rsidR="00650AF8">
        <w:rPr>
          <w:lang w:val="en-US"/>
        </w:rPr>
        <w:t>monofluoroaziridine</w:t>
      </w:r>
      <w:proofErr w:type="spellEnd"/>
      <w:r w:rsidR="00650AF8">
        <w:rPr>
          <w:lang w:val="en-US"/>
        </w:rPr>
        <w:t xml:space="preserve"> </w:t>
      </w:r>
      <w:r w:rsidR="00650AF8">
        <w:rPr>
          <w:b/>
          <w:lang w:val="en-US"/>
        </w:rPr>
        <w:t xml:space="preserve">26 </w:t>
      </w:r>
      <w:r w:rsidR="00650AF8">
        <w:rPr>
          <w:lang w:val="en-US"/>
        </w:rPr>
        <w:t xml:space="preserve">was subjected to the same reaction conditions, but this </w:t>
      </w:r>
      <w:r w:rsidR="009A10AF">
        <w:rPr>
          <w:lang w:val="en-US"/>
        </w:rPr>
        <w:t xml:space="preserve">resulted in a low yield of ring </w:t>
      </w:r>
      <w:r w:rsidR="00650AF8">
        <w:rPr>
          <w:lang w:val="en-US"/>
        </w:rPr>
        <w:t xml:space="preserve">opened product </w:t>
      </w:r>
      <w:r w:rsidR="00650AF8" w:rsidRPr="00650AF8">
        <w:rPr>
          <w:b/>
          <w:lang w:val="en-US"/>
        </w:rPr>
        <w:t>28</w:t>
      </w:r>
      <w:r w:rsidR="00650AF8">
        <w:rPr>
          <w:lang w:val="en-US"/>
        </w:rPr>
        <w:t xml:space="preserve">. </w:t>
      </w:r>
      <w:r w:rsidR="005A0942">
        <w:rPr>
          <w:lang w:val="en-US"/>
        </w:rPr>
        <w:t>However, treatment</w:t>
      </w:r>
      <w:r w:rsidR="00EB0C01">
        <w:rPr>
          <w:lang w:val="en-US"/>
        </w:rPr>
        <w:t xml:space="preserve"> of </w:t>
      </w:r>
      <w:proofErr w:type="spellStart"/>
      <w:r w:rsidR="00EB0C01">
        <w:rPr>
          <w:lang w:val="en-US"/>
        </w:rPr>
        <w:t>aziridine</w:t>
      </w:r>
      <w:proofErr w:type="spellEnd"/>
      <w:r w:rsidR="00EB0C01">
        <w:rPr>
          <w:lang w:val="en-US"/>
        </w:rPr>
        <w:t xml:space="preserve"> </w:t>
      </w:r>
      <w:r w:rsidR="00650AF8">
        <w:rPr>
          <w:b/>
          <w:lang w:val="en-US"/>
        </w:rPr>
        <w:t>26</w:t>
      </w:r>
      <w:r w:rsidR="00EB0C01">
        <w:rPr>
          <w:lang w:val="en-US"/>
        </w:rPr>
        <w:t xml:space="preserve"> with gaseous </w:t>
      </w:r>
      <w:proofErr w:type="spellStart"/>
      <w:r w:rsidR="00EB0C01">
        <w:rPr>
          <w:lang w:val="en-US"/>
        </w:rPr>
        <w:t>HCl</w:t>
      </w:r>
      <w:proofErr w:type="spellEnd"/>
      <w:r w:rsidR="00EB0C01">
        <w:rPr>
          <w:lang w:val="en-US"/>
        </w:rPr>
        <w:t xml:space="preserve"> </w:t>
      </w:r>
      <w:r w:rsidR="00650AF8">
        <w:rPr>
          <w:lang w:val="en-US"/>
        </w:rPr>
        <w:t>afforded</w:t>
      </w:r>
      <w:r w:rsidR="00EB0C01">
        <w:rPr>
          <w:lang w:val="en-US"/>
        </w:rPr>
        <w:t xml:space="preserve"> amine </w:t>
      </w:r>
      <w:r w:rsidR="00650AF8">
        <w:rPr>
          <w:b/>
          <w:lang w:val="en-US"/>
        </w:rPr>
        <w:t>28</w:t>
      </w:r>
      <w:r w:rsidR="00BD5BA5">
        <w:rPr>
          <w:lang w:val="en-US"/>
        </w:rPr>
        <w:t xml:space="preserve"> </w:t>
      </w:r>
      <w:r w:rsidR="00650AF8">
        <w:rPr>
          <w:lang w:val="en-US"/>
        </w:rPr>
        <w:t>in higher yields</w:t>
      </w:r>
      <w:r w:rsidR="00EB0C01">
        <w:rPr>
          <w:lang w:val="en-US"/>
        </w:rPr>
        <w:t xml:space="preserve">, obtained via ring opening </w:t>
      </w:r>
      <w:r w:rsidR="005E532A">
        <w:rPr>
          <w:lang w:val="en-US"/>
        </w:rPr>
        <w:t xml:space="preserve">of </w:t>
      </w:r>
      <w:proofErr w:type="spellStart"/>
      <w:r w:rsidR="005E532A">
        <w:rPr>
          <w:lang w:val="en-US"/>
        </w:rPr>
        <w:t>aziridinium</w:t>
      </w:r>
      <w:proofErr w:type="spellEnd"/>
      <w:r w:rsidR="005E532A">
        <w:rPr>
          <w:lang w:val="en-US"/>
        </w:rPr>
        <w:t xml:space="preserve"> </w:t>
      </w:r>
      <w:r w:rsidR="00276E22">
        <w:rPr>
          <w:lang w:val="en-US"/>
        </w:rPr>
        <w:t xml:space="preserve">ion </w:t>
      </w:r>
      <w:r w:rsidR="005E532A" w:rsidRPr="005E532A">
        <w:rPr>
          <w:b/>
          <w:lang w:val="en-US"/>
        </w:rPr>
        <w:t>27</w:t>
      </w:r>
      <w:r w:rsidR="005E532A">
        <w:rPr>
          <w:lang w:val="en-US"/>
        </w:rPr>
        <w:t xml:space="preserve"> </w:t>
      </w:r>
      <w:r w:rsidR="00EB0C01">
        <w:rPr>
          <w:lang w:val="en-US"/>
        </w:rPr>
        <w:t>at the 2-position</w:t>
      </w:r>
      <w:r w:rsidR="005E532A">
        <w:rPr>
          <w:lang w:val="en-US"/>
        </w:rPr>
        <w:t xml:space="preserve"> and subsequent basic workup</w:t>
      </w:r>
      <w:r w:rsidR="00EB0C01">
        <w:rPr>
          <w:lang w:val="en-US"/>
        </w:rPr>
        <w:t xml:space="preserve">. </w:t>
      </w:r>
      <w:r w:rsidR="00233E6B">
        <w:rPr>
          <w:lang w:val="en-US"/>
        </w:rPr>
        <w:t xml:space="preserve">It was </w:t>
      </w:r>
      <w:r w:rsidR="005A0942">
        <w:rPr>
          <w:lang w:val="en-US"/>
        </w:rPr>
        <w:t>concluded</w:t>
      </w:r>
      <w:r w:rsidR="00233E6B">
        <w:rPr>
          <w:lang w:val="en-US"/>
        </w:rPr>
        <w:t xml:space="preserve"> that t</w:t>
      </w:r>
      <w:r w:rsidR="009A10AF">
        <w:rPr>
          <w:lang w:val="en-US"/>
        </w:rPr>
        <w:t xml:space="preserve">he </w:t>
      </w:r>
      <w:proofErr w:type="spellStart"/>
      <w:r w:rsidR="009A10AF">
        <w:rPr>
          <w:lang w:val="en-US"/>
        </w:rPr>
        <w:t>regioselectivity</w:t>
      </w:r>
      <w:proofErr w:type="spellEnd"/>
      <w:r w:rsidR="009A10AF">
        <w:rPr>
          <w:lang w:val="en-US"/>
        </w:rPr>
        <w:t xml:space="preserve"> of the ring </w:t>
      </w:r>
      <w:r w:rsidR="00233E6B">
        <w:rPr>
          <w:lang w:val="en-US"/>
        </w:rPr>
        <w:t>opening process was dependen</w:t>
      </w:r>
      <w:r w:rsidR="009A10AF">
        <w:rPr>
          <w:lang w:val="en-US"/>
        </w:rPr>
        <w:t>t on the substitution pattern of</w:t>
      </w:r>
      <w:r w:rsidR="00233E6B">
        <w:rPr>
          <w:lang w:val="en-US"/>
        </w:rPr>
        <w:t xml:space="preserve"> the </w:t>
      </w:r>
      <w:proofErr w:type="spellStart"/>
      <w:r w:rsidR="00233E6B">
        <w:rPr>
          <w:lang w:val="en-US"/>
        </w:rPr>
        <w:t>aziridine</w:t>
      </w:r>
      <w:proofErr w:type="spellEnd"/>
      <w:r w:rsidR="00233E6B">
        <w:rPr>
          <w:lang w:val="en-US"/>
        </w:rPr>
        <w:t xml:space="preserve"> core. Whereas 2,2-difluoroaziridine </w:t>
      </w:r>
      <w:r w:rsidR="005E532A">
        <w:rPr>
          <w:b/>
          <w:lang w:val="en-US"/>
        </w:rPr>
        <w:t>22</w:t>
      </w:r>
      <w:r w:rsidR="00233E6B">
        <w:rPr>
          <w:lang w:val="en-US"/>
        </w:rPr>
        <w:t xml:space="preserve"> was attacked at the less hindered carbon </w:t>
      </w:r>
      <w:r w:rsidR="008B590A">
        <w:rPr>
          <w:lang w:val="en-US"/>
        </w:rPr>
        <w:t xml:space="preserve">atom, ring </w:t>
      </w:r>
      <w:r w:rsidR="00491821">
        <w:rPr>
          <w:lang w:val="en-US"/>
        </w:rPr>
        <w:t xml:space="preserve">opening of 2-fluoroaziridine </w:t>
      </w:r>
      <w:r w:rsidR="005E532A">
        <w:rPr>
          <w:b/>
          <w:lang w:val="en-US"/>
        </w:rPr>
        <w:t>26</w:t>
      </w:r>
      <w:r w:rsidR="00491821">
        <w:rPr>
          <w:lang w:val="en-US"/>
        </w:rPr>
        <w:t xml:space="preserve"> proceeded at the more hindered carbon atom. The difference in </w:t>
      </w:r>
      <w:proofErr w:type="spellStart"/>
      <w:r w:rsidR="00491821">
        <w:rPr>
          <w:lang w:val="en-US"/>
        </w:rPr>
        <w:t>regioselectivity</w:t>
      </w:r>
      <w:proofErr w:type="spellEnd"/>
      <w:r w:rsidR="00491821">
        <w:rPr>
          <w:lang w:val="en-US"/>
        </w:rPr>
        <w:t xml:space="preserve"> for the ring opening of </w:t>
      </w:r>
      <w:proofErr w:type="spellStart"/>
      <w:r w:rsidR="00491821">
        <w:rPr>
          <w:lang w:val="en-US"/>
        </w:rPr>
        <w:t>difluorinated</w:t>
      </w:r>
      <w:proofErr w:type="spellEnd"/>
      <w:r w:rsidR="00491821">
        <w:rPr>
          <w:lang w:val="en-US"/>
        </w:rPr>
        <w:t xml:space="preserve"> versus </w:t>
      </w:r>
      <w:proofErr w:type="spellStart"/>
      <w:r w:rsidR="00491821">
        <w:rPr>
          <w:lang w:val="en-US"/>
        </w:rPr>
        <w:t>monofluorinated</w:t>
      </w:r>
      <w:proofErr w:type="spellEnd"/>
      <w:r w:rsidR="00491821">
        <w:rPr>
          <w:lang w:val="en-US"/>
        </w:rPr>
        <w:t xml:space="preserve"> </w:t>
      </w:r>
      <w:proofErr w:type="spellStart"/>
      <w:r w:rsidR="00491821">
        <w:rPr>
          <w:lang w:val="en-US"/>
        </w:rPr>
        <w:t>aziridines</w:t>
      </w:r>
      <w:proofErr w:type="spellEnd"/>
      <w:r w:rsidR="00491821">
        <w:rPr>
          <w:lang w:val="en-US"/>
        </w:rPr>
        <w:t xml:space="preserve"> </w:t>
      </w:r>
      <w:r w:rsidR="00C072F3">
        <w:rPr>
          <w:lang w:val="en-US"/>
        </w:rPr>
        <w:t>was</w:t>
      </w:r>
      <w:r w:rsidR="00491821">
        <w:rPr>
          <w:lang w:val="en-US"/>
        </w:rPr>
        <w:t xml:space="preserve"> attri</w:t>
      </w:r>
      <w:r w:rsidR="005E532A">
        <w:rPr>
          <w:lang w:val="en-US"/>
        </w:rPr>
        <w:t>b</w:t>
      </w:r>
      <w:r w:rsidR="00491821">
        <w:rPr>
          <w:lang w:val="en-US"/>
        </w:rPr>
        <w:t xml:space="preserve">uted to </w:t>
      </w:r>
      <w:proofErr w:type="spellStart"/>
      <w:r w:rsidR="00491821">
        <w:rPr>
          <w:lang w:val="en-US"/>
        </w:rPr>
        <w:t>sterical</w:t>
      </w:r>
      <w:proofErr w:type="spellEnd"/>
      <w:r w:rsidR="00491821">
        <w:rPr>
          <w:lang w:val="en-US"/>
        </w:rPr>
        <w:t xml:space="preserve"> hindrance </w:t>
      </w:r>
      <w:r w:rsidR="008B590A">
        <w:rPr>
          <w:lang w:val="en-US"/>
        </w:rPr>
        <w:t>exerted by</w:t>
      </w:r>
      <w:r w:rsidR="00491821">
        <w:rPr>
          <w:lang w:val="en-US"/>
        </w:rPr>
        <w:t xml:space="preserve"> two </w:t>
      </w:r>
      <w:proofErr w:type="spellStart"/>
      <w:r w:rsidR="00491821">
        <w:rPr>
          <w:lang w:val="en-US"/>
        </w:rPr>
        <w:t>geminal</w:t>
      </w:r>
      <w:proofErr w:type="spellEnd"/>
      <w:r w:rsidR="00491821">
        <w:rPr>
          <w:lang w:val="en-US"/>
        </w:rPr>
        <w:t xml:space="preserve"> fluorine atoms on the one hand and the specific electronic properties of one fluorine atom on the other hand.</w:t>
      </w:r>
      <w:hyperlink w:anchor="_ENREF_44" w:tooltip="D'hooghe, 2010 #52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&lt;EndNote&gt;&lt;Cite&gt;&lt;Author&gt;D&amp;apos;hooghe&lt;/Author&gt;&lt;Year&gt;2010&lt;/Year&gt;&lt;RecNum&gt;52&lt;/RecNum&gt;&lt;DisplayText&gt;&lt;style face="superscript"&gt;10&lt;/style&gt;&lt;/DisplayText&gt;&lt;record&gt;&lt;rec-number&gt;52&lt;/rec-number&gt;&lt;foreign-keys&gt;&lt;key app="EN" db-id="a5st2fxzyfzvwjeetrmpdzpezv0ezww0fdsp" timestamp="1441110633"&gt;52&lt;/key&gt;&lt;/foreign-keys&gt;&lt;ref-type name="Journal Article"&gt;17&lt;/ref-type&gt;&lt;contributors&gt;&lt;authors&gt;&lt;author&gt;D&amp;apos;hooghe, Matthias&lt;/author&gt;&lt;author&gt;Catak, Saron&lt;/author&gt;&lt;author&gt;Stanković, Sonja&lt;/author&gt;&lt;author&gt;Waroquier, Michel&lt;/author&gt;&lt;author&gt;Kim, Yongeun&lt;/author&gt;&lt;author&gt;Ha, Hyun‐Joon&lt;/author&gt;&lt;author&gt;Van Speybroeck, Veronique&lt;/author&gt;&lt;author&gt;De Kimpe, Norbert&lt;/author&gt;&lt;/authors&gt;&lt;/contributors&gt;&lt;titles&gt;&lt;title&gt;Systematic Study of Halide‐Induced Ring Opening of 2‐Substituted Aziridinium Salts and Theoretical Rationalization of the Reaction Pathways&lt;/title&gt;&lt;secondary-title&gt;Eur. J. Org. Chem.&lt;/secondary-title&gt;&lt;/titles&gt;&lt;periodical&gt;&lt;full-title&gt;Eur. J. Org. Chem.&lt;/full-title&gt;&lt;/periodical&gt;&lt;pages&gt;4920-4931&lt;/pages&gt;&lt;volume&gt;2010&lt;/volume&gt;&lt;number&gt;25&lt;/number&gt;&lt;section&gt;4920&lt;/section&gt;&lt;dates&gt;&lt;year&gt;2010&lt;/year&gt;&lt;/dates&gt;&lt;isbn&gt;1099-0690&lt;/isbn&gt;&lt;urls&gt;&lt;/urls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10</w:t>
        </w:r>
        <w:r w:rsidR="00C03167">
          <w:rPr>
            <w:lang w:val="en-US"/>
          </w:rPr>
          <w:fldChar w:fldCharType="end"/>
        </w:r>
      </w:hyperlink>
    </w:p>
    <w:p w:rsidR="0009404C" w:rsidRPr="0009404C" w:rsidRDefault="0009404C" w:rsidP="0009404C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5" w:name="_Ref430873916"/>
      <w:r w:rsidRPr="0009404C">
        <w:rPr>
          <w:b/>
          <w:i w:val="0"/>
          <w:color w:val="auto"/>
          <w:lang w:val="en-US"/>
        </w:rPr>
        <w:lastRenderedPageBreak/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6</w:t>
      </w:r>
      <w:r w:rsidR="00240677">
        <w:rPr>
          <w:b/>
          <w:i w:val="0"/>
          <w:color w:val="auto"/>
          <w:lang w:val="en-US"/>
        </w:rPr>
        <w:fldChar w:fldCharType="end"/>
      </w:r>
      <w:bookmarkEnd w:id="5"/>
      <w:r w:rsidRPr="0009404C">
        <w:rPr>
          <w:b/>
          <w:i w:val="0"/>
          <w:color w:val="auto"/>
          <w:lang w:val="en-US"/>
        </w:rPr>
        <w:t xml:space="preserve">: Reactivity of fluorinated </w:t>
      </w:r>
      <w:proofErr w:type="spellStart"/>
      <w:r w:rsidR="008B590A">
        <w:rPr>
          <w:b/>
          <w:i w:val="0"/>
          <w:color w:val="auto"/>
          <w:lang w:val="en-US"/>
        </w:rPr>
        <w:t>aziridi</w:t>
      </w:r>
      <w:r w:rsidR="002D53C5">
        <w:rPr>
          <w:b/>
          <w:i w:val="0"/>
          <w:color w:val="auto"/>
          <w:lang w:val="en-US"/>
        </w:rPr>
        <w:t>nes</w:t>
      </w:r>
      <w:proofErr w:type="spellEnd"/>
      <w:r w:rsidR="002D53C5">
        <w:rPr>
          <w:b/>
          <w:i w:val="0"/>
          <w:color w:val="auto"/>
          <w:lang w:val="en-US"/>
        </w:rPr>
        <w:t xml:space="preserve"> 22 and 26 </w:t>
      </w:r>
      <w:r w:rsidR="00B23C77">
        <w:rPr>
          <w:b/>
          <w:i w:val="0"/>
          <w:color w:val="auto"/>
          <w:lang w:val="en-US"/>
        </w:rPr>
        <w:t>with respect to</w:t>
      </w:r>
      <w:r w:rsidR="002D53C5">
        <w:rPr>
          <w:b/>
          <w:i w:val="0"/>
          <w:color w:val="auto"/>
          <w:lang w:val="en-US"/>
        </w:rPr>
        <w:t xml:space="preserve"> </w:t>
      </w:r>
      <w:proofErr w:type="spellStart"/>
      <w:r w:rsidR="002D53C5">
        <w:rPr>
          <w:b/>
          <w:i w:val="0"/>
          <w:color w:val="auto"/>
          <w:lang w:val="en-US"/>
        </w:rPr>
        <w:t>HCl</w:t>
      </w:r>
      <w:proofErr w:type="spellEnd"/>
    </w:p>
    <w:p w:rsidR="003846E6" w:rsidRDefault="00995B3A" w:rsidP="003846E6">
      <w:pPr>
        <w:spacing w:line="360" w:lineRule="auto"/>
        <w:jc w:val="center"/>
      </w:pPr>
      <w:r>
        <w:object w:dxaOrig="10082" w:dyaOrig="3539">
          <v:shape id="_x0000_i1030" type="#_x0000_t75" style="width:302.75pt;height:106.35pt" o:ole="">
            <v:imagedata r:id="rId21" o:title=""/>
          </v:shape>
          <o:OLEObject Type="Embed" ProgID="ChemDraw.Document.6.0" ShapeID="_x0000_i1030" DrawAspect="Content" ObjectID="_1514271953" r:id="rId22"/>
        </w:object>
      </w:r>
    </w:p>
    <w:p w:rsidR="00773C55" w:rsidRDefault="008B6410" w:rsidP="00773C55">
      <w:pPr>
        <w:spacing w:line="360" w:lineRule="auto"/>
        <w:jc w:val="both"/>
        <w:rPr>
          <w:lang w:val="en-US"/>
        </w:rPr>
      </w:pPr>
      <w:r>
        <w:rPr>
          <w:lang w:val="en-US"/>
        </w:rPr>
        <w:t>In order to confirm</w:t>
      </w:r>
      <w:r w:rsidR="00773C55" w:rsidRPr="00773C55">
        <w:rPr>
          <w:lang w:val="en-US"/>
        </w:rPr>
        <w:t xml:space="preserve"> </w:t>
      </w:r>
      <w:r w:rsidR="00773C55">
        <w:rPr>
          <w:lang w:val="en-US"/>
        </w:rPr>
        <w:t xml:space="preserve">the difference in </w:t>
      </w:r>
      <w:proofErr w:type="spellStart"/>
      <w:r w:rsidR="00773C55">
        <w:rPr>
          <w:lang w:val="en-US"/>
        </w:rPr>
        <w:t>regioselectivity</w:t>
      </w:r>
      <w:proofErr w:type="spellEnd"/>
      <w:r w:rsidR="00773C55">
        <w:rPr>
          <w:lang w:val="en-US"/>
        </w:rPr>
        <w:t xml:space="preserve"> of the </w:t>
      </w:r>
      <w:r w:rsidR="00237E52">
        <w:rPr>
          <w:lang w:val="en-US"/>
        </w:rPr>
        <w:t xml:space="preserve">nucleophilic </w:t>
      </w:r>
      <w:r w:rsidR="00773C55">
        <w:rPr>
          <w:lang w:val="en-US"/>
        </w:rPr>
        <w:t xml:space="preserve">ring opening of mono- and </w:t>
      </w:r>
      <w:proofErr w:type="spellStart"/>
      <w:r w:rsidR="00773C55">
        <w:rPr>
          <w:lang w:val="en-US"/>
        </w:rPr>
        <w:t>difluoroaziridines</w:t>
      </w:r>
      <w:proofErr w:type="spellEnd"/>
      <w:r w:rsidR="00773C55">
        <w:rPr>
          <w:lang w:val="en-US"/>
        </w:rPr>
        <w:t xml:space="preserve">, both </w:t>
      </w:r>
      <w:proofErr w:type="spellStart"/>
      <w:r w:rsidR="00773C55">
        <w:rPr>
          <w:lang w:val="en-US"/>
        </w:rPr>
        <w:t>aziridines</w:t>
      </w:r>
      <w:proofErr w:type="spellEnd"/>
      <w:r w:rsidR="00773C55">
        <w:rPr>
          <w:lang w:val="en-US"/>
        </w:rPr>
        <w:t xml:space="preserve"> </w:t>
      </w:r>
      <w:r w:rsidR="00237E52">
        <w:rPr>
          <w:b/>
          <w:lang w:val="en-US"/>
        </w:rPr>
        <w:t>22</w:t>
      </w:r>
      <w:r w:rsidR="00773C55">
        <w:rPr>
          <w:lang w:val="en-US"/>
        </w:rPr>
        <w:t xml:space="preserve"> and </w:t>
      </w:r>
      <w:r w:rsidR="00237E52">
        <w:rPr>
          <w:b/>
          <w:lang w:val="en-US"/>
        </w:rPr>
        <w:t>26</w:t>
      </w:r>
      <w:r w:rsidR="00773C55">
        <w:rPr>
          <w:lang w:val="en-US"/>
        </w:rPr>
        <w:t xml:space="preserve"> were treated with sodium methoxide in methanol. </w:t>
      </w:r>
      <w:r>
        <w:rPr>
          <w:lang w:val="en-US"/>
        </w:rPr>
        <w:t xml:space="preserve">In the case of </w:t>
      </w:r>
      <w:proofErr w:type="spellStart"/>
      <w:r>
        <w:rPr>
          <w:lang w:val="en-US"/>
        </w:rPr>
        <w:t>difluoroaziridine</w:t>
      </w:r>
      <w:proofErr w:type="spellEnd"/>
      <w:r>
        <w:rPr>
          <w:lang w:val="en-US"/>
        </w:rPr>
        <w:t xml:space="preserve"> </w:t>
      </w:r>
      <w:r w:rsidR="00237E52">
        <w:rPr>
          <w:b/>
          <w:lang w:val="en-US"/>
        </w:rPr>
        <w:t>22</w:t>
      </w:r>
      <w:r>
        <w:rPr>
          <w:lang w:val="en-US"/>
        </w:rPr>
        <w:t xml:space="preserve">, </w:t>
      </w:r>
      <w:r w:rsidR="00237E52">
        <w:rPr>
          <w:lang w:val="en-US"/>
        </w:rPr>
        <w:t>reaction</w:t>
      </w:r>
      <w:r>
        <w:rPr>
          <w:lang w:val="en-US"/>
        </w:rPr>
        <w:t xml:space="preserve"> occurred again at the less hindered carbon atom, yielding 2-methoxyacetamide </w:t>
      </w:r>
      <w:r w:rsidR="00237E52">
        <w:rPr>
          <w:b/>
          <w:lang w:val="en-US"/>
        </w:rPr>
        <w:t>29</w:t>
      </w:r>
      <w:r>
        <w:rPr>
          <w:lang w:val="en-US"/>
        </w:rPr>
        <w:t xml:space="preserve"> after hydrolysis</w:t>
      </w:r>
      <w:r w:rsidR="00127667">
        <w:rPr>
          <w:lang w:val="en-US"/>
        </w:rPr>
        <w:t xml:space="preserve"> (</w:t>
      </w:r>
      <w:r w:rsidR="00127667" w:rsidRPr="00127667">
        <w:rPr>
          <w:lang w:val="en-US"/>
        </w:rPr>
        <w:fldChar w:fldCharType="begin"/>
      </w:r>
      <w:r w:rsidR="00127667" w:rsidRPr="00127667">
        <w:rPr>
          <w:lang w:val="en-US"/>
        </w:rPr>
        <w:instrText xml:space="preserve"> REF _Ref430874010 \h  \* MERGEFORMAT </w:instrText>
      </w:r>
      <w:r w:rsidR="00127667" w:rsidRPr="00127667">
        <w:rPr>
          <w:lang w:val="en-US"/>
        </w:rPr>
      </w:r>
      <w:r w:rsidR="00127667" w:rsidRPr="00127667">
        <w:rPr>
          <w:lang w:val="en-US"/>
        </w:rPr>
        <w:fldChar w:fldCharType="separate"/>
      </w:r>
      <w:r w:rsidR="00127667" w:rsidRPr="00127667">
        <w:rPr>
          <w:lang w:val="en-US"/>
        </w:rPr>
        <w:t xml:space="preserve">Scheme </w:t>
      </w:r>
      <w:r w:rsidR="00127667" w:rsidRPr="00127667">
        <w:rPr>
          <w:noProof/>
          <w:lang w:val="en-US"/>
        </w:rPr>
        <w:t>7</w:t>
      </w:r>
      <w:r w:rsidR="00127667" w:rsidRPr="00127667">
        <w:rPr>
          <w:lang w:val="en-US"/>
        </w:rPr>
        <w:fldChar w:fldCharType="end"/>
      </w:r>
      <w:r w:rsidR="00127667">
        <w:rPr>
          <w:lang w:val="en-US"/>
        </w:rPr>
        <w:t>)</w:t>
      </w:r>
      <w:r>
        <w:rPr>
          <w:lang w:val="en-US"/>
        </w:rPr>
        <w:t xml:space="preserve">. The same reaction conditions were applied for nucleophilic ring opening of </w:t>
      </w:r>
      <w:proofErr w:type="spellStart"/>
      <w:r>
        <w:rPr>
          <w:lang w:val="en-US"/>
        </w:rPr>
        <w:t>monofluoroaziridine</w:t>
      </w:r>
      <w:proofErr w:type="spellEnd"/>
      <w:r>
        <w:rPr>
          <w:lang w:val="en-US"/>
        </w:rPr>
        <w:t xml:space="preserve"> </w:t>
      </w:r>
      <w:r w:rsidR="00237E52">
        <w:rPr>
          <w:b/>
          <w:lang w:val="en-US"/>
        </w:rPr>
        <w:t>26</w:t>
      </w:r>
      <w:r>
        <w:rPr>
          <w:lang w:val="en-US"/>
        </w:rPr>
        <w:t xml:space="preserve">. Unfortunately, the result was a complex reaction mixture </w:t>
      </w:r>
      <w:r w:rsidR="008B590A">
        <w:rPr>
          <w:lang w:val="en-US"/>
        </w:rPr>
        <w:t>in which</w:t>
      </w:r>
      <w:r>
        <w:rPr>
          <w:lang w:val="en-US"/>
        </w:rPr>
        <w:t xml:space="preserve"> a small amount of 2,2-dimethoxyamine </w:t>
      </w:r>
      <w:r w:rsidR="00237E52">
        <w:rPr>
          <w:b/>
          <w:lang w:val="en-US"/>
        </w:rPr>
        <w:t>30</w:t>
      </w:r>
      <w:r>
        <w:rPr>
          <w:lang w:val="en-US"/>
        </w:rPr>
        <w:t xml:space="preserve"> </w:t>
      </w:r>
      <w:r w:rsidR="002D6722">
        <w:rPr>
          <w:lang w:val="en-US"/>
        </w:rPr>
        <w:t>was present</w:t>
      </w:r>
      <w:r>
        <w:rPr>
          <w:lang w:val="en-US"/>
        </w:rPr>
        <w:t xml:space="preserve">. However, heating of </w:t>
      </w:r>
      <w:proofErr w:type="spellStart"/>
      <w:r>
        <w:rPr>
          <w:lang w:val="en-US"/>
        </w:rPr>
        <w:t>aziridine</w:t>
      </w:r>
      <w:proofErr w:type="spellEnd"/>
      <w:r>
        <w:rPr>
          <w:lang w:val="en-US"/>
        </w:rPr>
        <w:t xml:space="preserve"> </w:t>
      </w:r>
      <w:r w:rsidR="00237E52">
        <w:rPr>
          <w:b/>
          <w:lang w:val="en-US"/>
        </w:rPr>
        <w:t>26</w:t>
      </w:r>
      <w:r>
        <w:rPr>
          <w:lang w:val="en-US"/>
        </w:rPr>
        <w:t xml:space="preserve"> in metha</w:t>
      </w:r>
      <w:r w:rsidR="008B590A">
        <w:rPr>
          <w:lang w:val="en-US"/>
        </w:rPr>
        <w:t>nol in a sealed vessel at 100°C</w:t>
      </w:r>
      <w:r>
        <w:rPr>
          <w:lang w:val="en-US"/>
        </w:rPr>
        <w:t xml:space="preserve"> afforded the desired 2,2-dimethoxyamine </w:t>
      </w:r>
      <w:r w:rsidR="00237E52">
        <w:rPr>
          <w:b/>
          <w:lang w:val="en-US"/>
        </w:rPr>
        <w:t>30</w:t>
      </w:r>
      <w:r>
        <w:rPr>
          <w:lang w:val="en-US"/>
        </w:rPr>
        <w:t xml:space="preserve">, obtained via </w:t>
      </w:r>
      <w:proofErr w:type="spellStart"/>
      <w:r>
        <w:rPr>
          <w:lang w:val="en-US"/>
        </w:rPr>
        <w:t>regioselective</w:t>
      </w:r>
      <w:proofErr w:type="spellEnd"/>
      <w:r>
        <w:rPr>
          <w:lang w:val="en-US"/>
        </w:rPr>
        <w:t xml:space="preserve"> ring opening at the </w:t>
      </w:r>
      <w:r w:rsidR="00B23C77">
        <w:rPr>
          <w:lang w:val="en-US"/>
        </w:rPr>
        <w:t>more</w:t>
      </w:r>
      <w:r>
        <w:rPr>
          <w:lang w:val="en-US"/>
        </w:rPr>
        <w:t xml:space="preserve"> hindered carbon atom</w:t>
      </w:r>
      <w:r w:rsidR="00575BCE">
        <w:rPr>
          <w:lang w:val="en-US"/>
        </w:rPr>
        <w:t xml:space="preserve"> and subsequent substitution of fluoride by methoxide</w:t>
      </w:r>
      <w:r>
        <w:rPr>
          <w:lang w:val="en-US"/>
        </w:rPr>
        <w:t xml:space="preserve">. </w:t>
      </w:r>
      <w:r w:rsidR="00AD4EE4" w:rsidRPr="00804FE1">
        <w:rPr>
          <w:color w:val="FF0000"/>
          <w:lang w:val="en-US"/>
        </w:rPr>
        <w:t xml:space="preserve">It should be noted that the reactivity of </w:t>
      </w:r>
      <w:proofErr w:type="spellStart"/>
      <w:r w:rsidR="00AD4EE4" w:rsidRPr="00804FE1">
        <w:rPr>
          <w:color w:val="FF0000"/>
          <w:lang w:val="en-US"/>
        </w:rPr>
        <w:t>aziridines</w:t>
      </w:r>
      <w:proofErr w:type="spellEnd"/>
      <w:r w:rsidR="00AD4EE4" w:rsidRPr="00804FE1">
        <w:rPr>
          <w:color w:val="FF0000"/>
          <w:lang w:val="en-US"/>
        </w:rPr>
        <w:t xml:space="preserve"> </w:t>
      </w:r>
      <w:r w:rsidR="000564E2">
        <w:rPr>
          <w:color w:val="FF0000"/>
          <w:lang w:val="en-US"/>
        </w:rPr>
        <w:t>can</w:t>
      </w:r>
      <w:r w:rsidR="00AD4EE4" w:rsidRPr="00804FE1">
        <w:rPr>
          <w:color w:val="FF0000"/>
          <w:lang w:val="en-US"/>
        </w:rPr>
        <w:t xml:space="preserve"> also </w:t>
      </w:r>
      <w:r w:rsidR="000564E2">
        <w:rPr>
          <w:color w:val="FF0000"/>
          <w:lang w:val="en-US"/>
        </w:rPr>
        <w:t xml:space="preserve">be </w:t>
      </w:r>
      <w:r w:rsidR="00AD4EE4" w:rsidRPr="00804FE1">
        <w:rPr>
          <w:color w:val="FF0000"/>
          <w:lang w:val="en-US"/>
        </w:rPr>
        <w:t xml:space="preserve">influenced by the reaction medium, as the </w:t>
      </w:r>
      <w:proofErr w:type="spellStart"/>
      <w:r w:rsidR="00AD4EE4" w:rsidRPr="00804FE1">
        <w:rPr>
          <w:color w:val="FF0000"/>
          <w:lang w:val="en-US"/>
        </w:rPr>
        <w:t>electrophilicity</w:t>
      </w:r>
      <w:proofErr w:type="spellEnd"/>
      <w:r w:rsidR="00AD4EE4" w:rsidRPr="00804FE1">
        <w:rPr>
          <w:color w:val="FF0000"/>
          <w:lang w:val="en-US"/>
        </w:rPr>
        <w:t xml:space="preserve"> of the </w:t>
      </w:r>
      <w:proofErr w:type="spellStart"/>
      <w:r w:rsidR="00AD4EE4" w:rsidRPr="00804FE1">
        <w:rPr>
          <w:color w:val="FF0000"/>
          <w:lang w:val="en-US"/>
        </w:rPr>
        <w:t>aziridine</w:t>
      </w:r>
      <w:proofErr w:type="spellEnd"/>
      <w:r w:rsidR="00AD4EE4" w:rsidRPr="00804FE1">
        <w:rPr>
          <w:color w:val="FF0000"/>
          <w:lang w:val="en-US"/>
        </w:rPr>
        <w:t xml:space="preserve"> carbon atoms is considerably higher in acidic media because of </w:t>
      </w:r>
      <w:proofErr w:type="spellStart"/>
      <w:r w:rsidR="00AD4EE4" w:rsidRPr="00804FE1">
        <w:rPr>
          <w:color w:val="FF0000"/>
          <w:lang w:val="en-US"/>
        </w:rPr>
        <w:t>aziridine</w:t>
      </w:r>
      <w:proofErr w:type="spellEnd"/>
      <w:r w:rsidR="00AD4EE4" w:rsidRPr="00804FE1">
        <w:rPr>
          <w:color w:val="FF0000"/>
          <w:lang w:val="en-US"/>
        </w:rPr>
        <w:t xml:space="preserve"> protonation at nitrogen, which is not the case in basic media.</w:t>
      </w:r>
      <w:r w:rsidR="00AD4EE4">
        <w:rPr>
          <w:lang w:val="en-US"/>
        </w:rPr>
        <w:t xml:space="preserve"> </w:t>
      </w:r>
    </w:p>
    <w:p w:rsidR="00127667" w:rsidRPr="00127667" w:rsidRDefault="00127667" w:rsidP="00127667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6" w:name="_Ref430874010"/>
      <w:r w:rsidRPr="00127667">
        <w:rPr>
          <w:b/>
          <w:i w:val="0"/>
          <w:color w:val="auto"/>
          <w:lang w:val="en-US"/>
        </w:rPr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7</w:t>
      </w:r>
      <w:r w:rsidR="00240677">
        <w:rPr>
          <w:b/>
          <w:i w:val="0"/>
          <w:color w:val="auto"/>
          <w:lang w:val="en-US"/>
        </w:rPr>
        <w:fldChar w:fldCharType="end"/>
      </w:r>
      <w:bookmarkEnd w:id="6"/>
      <w:r w:rsidRPr="00127667">
        <w:rPr>
          <w:b/>
          <w:i w:val="0"/>
          <w:color w:val="auto"/>
          <w:lang w:val="en-US"/>
        </w:rPr>
        <w:t xml:space="preserve">: Reactivity of fluorinated </w:t>
      </w:r>
      <w:proofErr w:type="spellStart"/>
      <w:r w:rsidRPr="00127667">
        <w:rPr>
          <w:b/>
          <w:i w:val="0"/>
          <w:color w:val="auto"/>
          <w:lang w:val="en-US"/>
        </w:rPr>
        <w:t>azirid</w:t>
      </w:r>
      <w:r w:rsidR="008B590A">
        <w:rPr>
          <w:b/>
          <w:i w:val="0"/>
          <w:color w:val="auto"/>
          <w:lang w:val="en-US"/>
        </w:rPr>
        <w:t>ines</w:t>
      </w:r>
      <w:proofErr w:type="spellEnd"/>
      <w:r w:rsidR="008B590A">
        <w:rPr>
          <w:b/>
          <w:i w:val="0"/>
          <w:color w:val="auto"/>
          <w:lang w:val="en-US"/>
        </w:rPr>
        <w:t xml:space="preserve"> 22 and 26 toward </w:t>
      </w:r>
      <w:r w:rsidR="00D916AE">
        <w:rPr>
          <w:b/>
          <w:i w:val="0"/>
          <w:color w:val="auto"/>
          <w:lang w:val="en-US"/>
        </w:rPr>
        <w:t xml:space="preserve">sodium </w:t>
      </w:r>
      <w:r w:rsidR="008B590A">
        <w:rPr>
          <w:b/>
          <w:i w:val="0"/>
          <w:color w:val="auto"/>
          <w:lang w:val="en-US"/>
        </w:rPr>
        <w:t>methoxide</w:t>
      </w:r>
      <w:r w:rsidR="00D916AE">
        <w:rPr>
          <w:b/>
          <w:i w:val="0"/>
          <w:color w:val="auto"/>
          <w:lang w:val="en-US"/>
        </w:rPr>
        <w:t xml:space="preserve"> and methanol</w:t>
      </w:r>
    </w:p>
    <w:p w:rsidR="005474E5" w:rsidRDefault="00824EEE" w:rsidP="005474E5">
      <w:pPr>
        <w:spacing w:line="360" w:lineRule="auto"/>
        <w:jc w:val="center"/>
      </w:pPr>
      <w:r>
        <w:object w:dxaOrig="5222" w:dyaOrig="3331">
          <v:shape id="_x0000_i1031" type="#_x0000_t75" style="width:182.2pt;height:116.2pt" o:ole="">
            <v:imagedata r:id="rId23" o:title=""/>
          </v:shape>
          <o:OLEObject Type="Embed" ProgID="ChemDraw.Document.6.0" ShapeID="_x0000_i1031" DrawAspect="Content" ObjectID="_1514271954" r:id="rId24"/>
        </w:object>
      </w:r>
    </w:p>
    <w:p w:rsidR="008171E4" w:rsidRDefault="007C43D0" w:rsidP="008171E4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Next to </w:t>
      </w:r>
      <w:r w:rsidR="00935AAF">
        <w:rPr>
          <w:lang w:val="en-US"/>
        </w:rPr>
        <w:t xml:space="preserve">the class of </w:t>
      </w:r>
      <w:r>
        <w:rPr>
          <w:lang w:val="en-US"/>
        </w:rPr>
        <w:t xml:space="preserve">mono- and </w:t>
      </w:r>
      <w:proofErr w:type="spellStart"/>
      <w:r>
        <w:rPr>
          <w:lang w:val="en-US"/>
        </w:rPr>
        <w:t>difluoroaziridines</w:t>
      </w:r>
      <w:proofErr w:type="spellEnd"/>
      <w:r>
        <w:rPr>
          <w:lang w:val="en-US"/>
        </w:rPr>
        <w:t xml:space="preserve">, </w:t>
      </w:r>
      <w:r w:rsidR="002E7B69">
        <w:rPr>
          <w:lang w:val="en-US"/>
        </w:rPr>
        <w:t xml:space="preserve">the synthesis and reactivity of </w:t>
      </w:r>
      <w:proofErr w:type="spellStart"/>
      <w:r>
        <w:rPr>
          <w:lang w:val="en-US"/>
        </w:rPr>
        <w:t>tri</w:t>
      </w:r>
      <w:r w:rsidR="008B590A">
        <w:rPr>
          <w:lang w:val="en-US"/>
        </w:rPr>
        <w:t>fluoromethylated</w:t>
      </w:r>
      <w:proofErr w:type="spellEnd"/>
      <w:r w:rsidR="008B590A">
        <w:rPr>
          <w:lang w:val="en-US"/>
        </w:rPr>
        <w:t xml:space="preserve"> </w:t>
      </w:r>
      <w:proofErr w:type="spellStart"/>
      <w:r w:rsidR="008B590A">
        <w:rPr>
          <w:lang w:val="en-US"/>
        </w:rPr>
        <w:t>aziridines</w:t>
      </w:r>
      <w:proofErr w:type="spellEnd"/>
      <w:r w:rsidR="008B590A">
        <w:rPr>
          <w:lang w:val="en-US"/>
        </w:rPr>
        <w:t xml:space="preserve"> has</w:t>
      </w:r>
      <w:r>
        <w:rPr>
          <w:lang w:val="en-US"/>
        </w:rPr>
        <w:t xml:space="preserve"> also been the topic of several studies.</w:t>
      </w:r>
      <w:r w:rsidR="00DD03FA">
        <w:rPr>
          <w:lang w:val="en-US"/>
        </w:rPr>
        <w:fldChar w:fldCharType="begin">
          <w:fldData xml:space="preserve">PEVuZE5vdGU+PENpdGU+PEF1dGhvcj5Ba2l5YW1hPC9BdXRob3I+PFllYXI+MjAwMzwvWWVhcj48
UmVjTnVtPjI4PC9SZWNOdW0+PERpc3BsYXlUZXh0PjxzdHlsZSBmYWNlPSJzdXBlcnNjcmlwdCI+
OWUsMTE8L3N0eWxlPjwvRGlzcGxheVRleHQ+PHJlY29yZD48cmVjLW51bWJlcj4yODwvcmVjLW51
bWJlcj48Zm9yZWlnbi1rZXlzPjxrZXkgYXBwPSJFTiIgZGItaWQ9ImE1c3QyZnh6eWZ6dndqZWV0
cm1wZHpwZXp2MGV6d3cwZmRzcCIgdGltZXN0YW1wPSIxNDQwNzUwODUwIj4yODwva2V5PjwvZm9y
ZWlnbi1rZXlzPjxyZWYtdHlwZSBuYW1lPSJKb3VybmFsIEFydGljbGUiPjE3PC9yZWYtdHlwZT48
Y29udHJpYnV0b3JzPjxhdXRob3JzPjxhdXRob3I+QWtpeWFtYSwgVGFrYWhpa288L2F1dGhvcj48
YXV0aG9yPk9naSwgU2F0b3NoaTwvYXV0aG9yPjxhdXRob3I+RnVjaGliZSwgS29oZWk8L2F1dGhv
cj48L2F1dGhvcnM+PC9jb250cmlidXRvcnM+PHRpdGxlcz48dGl0bGU+U3RlcmVvc2VsZWN0aXZl
IHN5bnRoZXNpcyBvZiBDRiAzLXN1YnN0aXR1dGVkIGF6aXJpZGluZXMgYnkgTGV3aXMgYWNpZC1t
ZWRpYXRlZCBhemlyaWRpbmF0aW9uIG9mIGFsZGltaW5lcyB3aXRoIGRpYXpvYWNldGF0ZXM8L3Rp
dGxlPjxzZWNvbmRhcnktdGl0bGU+VGV0cmFoZWRyb24gTGV0dC48L3NlY29uZGFyeS10aXRsZT48
L3RpdGxlcz48cGVyaW9kaWNhbD48ZnVsbC10aXRsZT5UZXRyYWhlZHJvbiBMZXR0LjwvZnVsbC10
aXRsZT48L3BlcmlvZGljYWw+PHBhZ2VzPjQwMTEtNDAxMzwvcGFnZXM+PHZvbHVtZT40NDwvdm9s
dW1lPjxudW1iZXI+MjE8L251bWJlcj48c2VjdGlvbj40MDExPC9zZWN0aW9uPjxkYXRlcz48eWVh
cj4yMDAzPC95ZWFyPjwvZGF0ZXM+PGlzYm4+MDA0MC00MDM5PC9pc2JuPjx1cmxzPjwvdXJscz48
L3JlY29yZD48L0NpdGU+PENpdGU+PEF1dGhvcj5Db2xhbnRvbmk8L0F1dGhvcj48WWVhcj4yMDA0
PC9ZZWFyPjxSZWNOdW0+MjM8L1JlY051bT48cmVjb3JkPjxyZWMtbnVtYmVyPjIzPC9yZWMtbnVt
YmVyPjxmb3JlaWduLWtleXM+PGtleSBhcHA9IkVOIiBkYi1pZD0iYTVzdDJmeHp5Znp2d2plZXRy
bXBkenBlenYwZXp3dzBmZHNwIiB0aW1lc3RhbXA9IjE0NDA3NTA0MTkiPjIzPC9rZXk+PC9mb3Jl
aWduLWtleXM+PHJlZi10eXBlIG5hbWU9IkpvdXJuYWwgQXJ0aWNsZSI+MTc8L3JlZi10eXBlPjxj
b250cmlidXRvcnM+PGF1dGhvcnM+PGF1dGhvcj5Db2xhbnRvbmksIERhbmllbGU8L2F1dGhvcj48
YXV0aG9yPkZpb3JhdmFudGksIFN0ZWZhbmlhPC9hdXRob3I+PGF1dGhvcj5QZWxsYWNhbmksIEx1
Y2lvPC9hdXRob3I+PGF1dGhvcj5UYXJkZWxsYSwgUGFvbG8gQTwvYXV0aG9yPjwvYXV0aG9ycz48
L2NvbnRyaWJ1dG9ycz48dGl0bGVzPjx0aXRsZT5BemEtTWljaGFlbCBhZGRpdGlvbiBvZiBub3N5
bG94eWNhcmJhbWF0ZXMgdG8gMi0odHJpZmx1b3JvbWV0aHlsKSBhY3J5bGF0ZXM8L3RpdGxlPjxz
ZWNvbmRhcnktdGl0bGU+T3JnLiBMZXR0Ljwvc2Vjb25kYXJ5LXRpdGxlPjwvdGl0bGVzPjxwZXJp
b2RpY2FsPjxmdWxsLXRpdGxlPk9yZy4gTGV0dC48L2Z1bGwtdGl0bGU+PC9wZXJpb2RpY2FsPjxw
YWdlcz4xOTctMjAwPC9wYWdlcz48dm9sdW1lPjY8L3ZvbHVtZT48bnVtYmVyPjI8L251bWJlcj48
c2VjdGlvbj4xOTc8L3NlY3Rpb24+PGRhdGVzPjx5ZWFyPjIwMDQ8L3llYXI+PC9kYXRlcz48aXNi
bj4xNTIzLTcwNjA8L2lzYm4+PHVybHM+PC91cmxzPjwvcmVjb3JkPjwvQ2l0ZT48Q2l0ZT48QXV0
aG9yPkNyb3Vzc2U8L0F1dGhvcj48WWVhcj4yMDAxPC9ZZWFyPjxSZWNOdW0+Mjc8L1JlY051bT48
cmVjb3JkPjxyZWMtbnVtYmVyPjI3PC9yZWMtbnVtYmVyPjxmb3JlaWduLWtleXM+PGtleSBhcHA9
IkVOIiBkYi1pZD0iYTVzdDJmeHp5Znp2d2plZXRybXBkenBlenYwZXp3dzBmZHNwIiB0aW1lc3Rh
bXA9IjE0NDA3NTA3NzEiPjI3PC9rZXk+PC9mb3JlaWduLWtleXM+PHJlZi10eXBlIG5hbWU9Ikpv
dXJuYWwgQXJ0aWNsZSI+MTc8L3JlZi10eXBlPjxjb250cmlidXRvcnM+PGF1dGhvcnM+PGF1dGhv
cj5Dcm91c3NlLCBCPC9hdXRob3I+PGF1dGhvcj5OYXJpenVrYSwgUzwvYXV0aG9yPjxhdXRob3I+
Qm9ubmV0LURlbHBvbjwvYXV0aG9yPjxhdXRob3I+QsOpZ3XDqSwgSi4tUC48L2F1dGhvcj48L2F1
dGhvcnM+PC9jb250cmlidXRvcnM+PHRpdGxlcz48c2Vjb25kYXJ5LXRpdGxlPlN5bmxldHQ8L3Nl
Y29uZGFyeS10aXRsZT48L3RpdGxlcz48cGVyaW9kaWNhbD48ZnVsbC10aXRsZT5TeW5sZXR0PC9m
dWxsLXRpdGxlPjwvcGVyaW9kaWNhbD48cGFnZXM+Njc5PC9wYWdlcz48c2VjdGlvbj42Nzk8L3Nl
Y3Rpb24+PGRhdGVzPjx5ZWFyPjIwMDE8L3llYXI+PC9kYXRlcz48dXJscz48L3VybHM+PC9yZWNv
cmQ+PC9DaXRlPjxDaXRlPjxBdXRob3I+RGF2b2xpPC9BdXRob3I+PFllYXI+MTk5OTwvWWVhcj48
UmVjTnVtPjM1PC9SZWNOdW0+PHJlY29yZD48cmVjLW51bWJlcj4zNTwvcmVjLW51bWJlcj48Zm9y
ZWlnbi1rZXlzPjxrZXkgYXBwPSJFTiIgZGItaWQ9ImE1c3QyZnh6eWZ6dndqZWV0cm1wZHpwZXp2
MGV6d3cwZmRzcCIgdGltZXN0YW1wPSIxNDQwNzUxNTkyIj4zNTwva2V5PjwvZm9yZWlnbi1rZXlz
PjxyZWYtdHlwZSBuYW1lPSJKb3VybmFsIEFydGljbGUiPjE3PC9yZWYtdHlwZT48Y29udHJpYnV0
b3JzPjxhdXRob3JzPjxhdXRob3I+RGF2b2xpLCBQYW9sbzwvYXV0aG9yPjxhdXRob3I+Rm9ybmks
IEFycmlnbzwvYXV0aG9yPjxhdXRob3I+RnJhbmNpb3NpLCBDaGlhcmE8L2F1dGhvcj48YXV0aG9y
Pk1vcmV0dGksIElyZW5lPC9hdXRob3I+PGF1dGhvcj5QcmF0aSwgRmFiaW88L2F1dGhvcj48L2F1
dGhvcnM+PC9jb250cmlidXRvcnM+PHRpdGxlcz48dGl0bGU+U3RlcmVvc2VsZWN0aXZlIHN5bnRo
ZXNpcyBvZiBmbHVvcmluYXRlZCDOsi1hbWlub2FjaWRzIGZyb20gZXRoeWwgdHJhbnMtTi1iZW56
eWwtMy10cmlmbHVvcm9tZXRoeWxhemlyaWRpbmUtMi1jYXJib3h5bGF0ZTwvdGl0bGU+PHNlY29u
ZGFyeS10aXRsZT5UZXRyYWhlZHJvbjogQXN5bW0uPC9zZWNvbmRhcnktdGl0bGU+PC90aXRsZXM+
PHBlcmlvZGljYWw+PGZ1bGwtdGl0bGU+VGV0cmFoZWRyb246IEFzeW1tLjwvZnVsbC10aXRsZT48
L3BlcmlvZGljYWw+PHBhZ2VzPjIzNjEtMjM3MTwvcGFnZXM+PHZvbHVtZT4xMDwvdm9sdW1lPjxu
dW1iZXI+MTI8L251bWJlcj48c2VjdGlvbj4yMzYxPC9zZWN0aW9uPjxkYXRlcz48eWVhcj4xOTk5
PC95ZWFyPjwvZGF0ZXM+PGlzYm4+MDk1Ny00MTY2PC9pc2JuPjx1cmxzPjwvdXJscz48L3JlY29y
ZD48L0NpdGU+PENpdGU+PEF1dGhvcj5GaW9yYXZhbnRpPC9BdXRob3I+PFllYXI+MjAwNTwvWWVh
cj48UmVjTnVtPjI0PC9SZWNOdW0+PHJlY29yZD48cmVjLW51bWJlcj4yNDwvcmVjLW51bWJlcj48
Zm9yZWlnbi1rZXlzPjxrZXkgYXBwPSJFTiIgZGItaWQ9ImE1c3QyZnh6eWZ6dndqZWV0cm1wZHpw
ZXp2MGV6d3cwZmRzcCIgdGltZXN0YW1wPSIxNDQwNzUwNDY5Ij4yNDwva2V5PjwvZm9yZWlnbi1r
ZXlzPjxyZWYtdHlwZSBuYW1lPSJKb3VybmFsIEFydGljbGUiPjE3PC9yZWYtdHlwZT48Y29udHJp
YnV0b3JzPjxhdXRob3JzPjxhdXRob3I+RmlvcmF2YW50aSwgU3RlZmFuaWE8L2F1dGhvcj48YXV0
aG9yPkNvbGFudG9uaSwgRGFuaWVsZTwvYXV0aG9yPjxhdXRob3I+UGVsbGFjYW5pLCBMdWNpbzwv
YXV0aG9yPjxhdXRob3I+VGFyZGVsbGEsIFBhb2xvIEE8L2F1dGhvcj48L2F1dGhvcnM+PC9jb250
cmlidXRvcnM+PHRpdGxlcz48dGl0bGU+QXppcmlkaW5lcyB2ZXJzdXMgdmlueWwgY2FyYmFtYXRl
cyBmcm9tIHRoZSBkaXJlY3QgYW1pbmF0aW9uIG9mIGVsZWN0cm9uLXdpdGhkcmF3aW5nIGdyb3Vw
LXN1YnN0aXR1dGVkIHRyaWZsdW9yb21ldGh5bCBlbm9hdGVzPC90aXRsZT48c2Vjb25kYXJ5LXRp
dGxlPkouIE9yZy4gQ2hlbS48L3NlY29uZGFyeS10aXRsZT48L3RpdGxlcz48cGVyaW9kaWNhbD48
ZnVsbC10aXRsZT5KLiBPcmcuIENoZW0uPC9mdWxsLXRpdGxlPjwvcGVyaW9kaWNhbD48cGFnZXM+
MzI5Ni0zMjk4PC9wYWdlcz48dm9sdW1lPjcwPC92b2x1bWU+PG51bWJlcj44PC9udW1iZXI+PHNl
Y3Rpb24+MzI5Njwvc2VjdGlvbj48ZGF0ZXM+PHllYXI+MjAwNTwveWVhcj48L2RhdGVzPjxpc2Ju
PjAwMjItMzI2MzwvaXNibj48dXJscz48L3VybHM+PC9yZWNvcmQ+PC9DaXRlPjxDaXRlPjxBdXRo
b3I+R3JlbGxlcG9pczwvQXV0aG9yPjxZZWFyPjIwMTE8L1llYXI+PFJlY051bT4yMjwvUmVjTnVt
PjxyZWNvcmQ+PHJlYy1udW1iZXI+MjI8L3JlYy1udW1iZXI+PGZvcmVpZ24ta2V5cz48a2V5IGFw
cD0iRU4iIGRiLWlkPSJhNXN0MmZ4enlmenZ3amVldHJtcGR6cGV6djBlend3MGZkc3AiIHRpbWVz
dGFtcD0iMTQ0MDc1MDM0OCI+MjI8L2tleT48L2ZvcmVpZ24ta2V5cz48cmVmLXR5cGUgbmFtZT0i
Sm91cm5hbCBBcnRpY2xlIj4xNzwvcmVmLXR5cGU+PGNvbnRyaWJ1dG9ycz48YXV0aG9ycz48YXV0
aG9yPkdyZWxsZXBvaXMsIEZhYmllbm5lPC9hdXRob3I+PGF1dGhvcj5Ob25uZW5tYWNoZXIsIEpl
YW48L2F1dGhvcj48YXV0aG9yPkxhY2hhdWQsIEZhYmllbjwvYXV0aG9yPjxhdXRob3I+UG9ydGVs
bGEsIENoYXJsZXM8L2F1dGhvcj48L2F1dGhvcnM+PC9jb250cmlidXRvcnM+PHRpdGxlcz48dGl0
bGU+RW5hbnRpb21lcmljYWxseSBwdXJlIDItYXJ5bCAoYWxreWwpLTItdHJpZmx1b3JvbWV0aHls
YXppcmlkaW5lczogc3ludGhlc2lzIGFuZCByaW5nIG9wZW5pbmcgd2l0aCBzZWxlY3RlZCBPLWFu
ZCBOLW51Y2xlb3BoaWxlczwvdGl0bGU+PHNlY29uZGFyeS10aXRsZT5PcmcuIEJpb21vbC4gQ2hl
bS48L3NlY29uZGFyeS10aXRsZT48L3RpdGxlcz48cGVyaW9kaWNhbD48ZnVsbC10aXRsZT5Pcmcu
IEJpb21vbC4gQ2hlbS48L2Z1bGwtdGl0bGU+PC9wZXJpb2RpY2FsPjxwYWdlcz4xMTYwLTExNjg8
L3BhZ2VzPjx2b2x1bWU+OTwvdm9sdW1lPjxudW1iZXI+NDwvbnVtYmVyPjxzZWN0aW9uPjExNjA8
L3NlY3Rpb24+PGRhdGVzPjx5ZWFyPjIwMTE8L3llYXI+PC9kYXRlcz48dXJscz48L3VybHM+PC9y
ZWNvcmQ+PC9DaXRlPjxDaXRlPjxBdXRob3I+SGlnYXNoaXlhbWE8L0F1dGhvcj48WWVhcj4yMDAy
PC9ZZWFyPjxSZWNOdW0+Mjk8L1JlY051bT48cmVjb3JkPjxyZWMtbnVtYmVyPjI5PC9yZWMtbnVt
YmVyPjxmb3JlaWduLWtleXM+PGtleSBhcHA9IkVOIiBkYi1pZD0iYTVzdDJmeHp5Znp2d2plZXRy
bXBkenBlenYwZXp3dzBmZHNwIiB0aW1lc3RhbXA9IjE0NDA3NTA5OTkiPjI5PC9rZXk+PC9mb3Jl
aWduLWtleXM+PHJlZi10eXBlIG5hbWU9IkpvdXJuYWwgQXJ0aWNsZSI+MTc8L3JlZi10eXBlPjxj
b250cmlidXRvcnM+PGF1dGhvcnM+PGF1dGhvcj5IaWdhc2hpeWFtYSwgS2ltaW88L2F1dGhvcj48
YXV0aG9yPk1hdHN1bXVyYSwgTWFzYXRha2E8L2F1dGhvcj48YXV0aG9yPlNoaW9nYW1hLCBBeWFr
bzwvYXV0aG9yPjxhdXRob3I+WWFtYXVjaGksIFRha2F5YXN1PC9hdXRob3I+PGF1dGhvcj5PaG1p
eWEsIFNpZ2VydTwvYXV0aG9yPjwvYXV0aG9ycz48L2NvbnRyaWJ1dG9ycz48dGl0bGVzPjx0aXRs
ZT5GYWNpbGUgYXN5bW1ldHJpYyBzeW50aGVzaXMgb2YgYXppcmlkaW5lIGRlcml2YXRpdmVzIHZp
YSB0aGUgZGlhc3RlcmVvc2VsZWN0aXZlIHJlYWN0aW9uIG9mIGNoaXJhbCBpbWluZXMgd2l0aCBk
aW1ldGh5bHN1bGZvbml1bSBtZXRoeWxpZGU8L3RpdGxlPjxzZWNvbmRhcnktdGl0bGU+SGV0ZXJv
Y3ljbGVzPC9zZWNvbmRhcnktdGl0bGU+PC90aXRsZXM+PHBlcmlvZGljYWw+PGZ1bGwtdGl0bGU+
SGV0ZXJvY3ljbGVzPC9mdWxsLXRpdGxlPjwvcGVyaW9kaWNhbD48cGFnZXM+NDMxLTQ0NzwvcGFn
ZXM+PHZvbHVtZT41ODwvdm9sdW1lPjxudW1iZXI+MjI8L251bWJlcj48c2VjdGlvbj40MzE8L3Nl
Y3Rpb24+PGRhdGVzPjx5ZWFyPjIwMDI8L3llYXI+PC9kYXRlcz48dXJscz48L3VybHM+PC9yZWNv
cmQ+PC9DaXRlPjxDaXRlPjxBdXRob3I+S2FyaW1vdmE8L0F1dGhvcj48WWVhcj4xOTk3PC9ZZWFy
PjxSZWNOdW0+MjA8L1JlY051bT48cmVjb3JkPjxyZWMtbnVtYmVyPjIwPC9yZWMtbnVtYmVyPjxm
b3JlaWduLWtleXM+PGtleSBhcHA9IkVOIiBkYi1pZD0iYTVzdDJmeHp5Znp2d2plZXRybXBkenBl
enYwZXp3dzBmZHNwIiB0aW1lc3RhbXA9IjE0NDA3NTAyMDYiPjIwPC9rZXk+PC9mb3JlaWduLWtl
eXM+PHJlZi10eXBlIG5hbWU9IkpvdXJuYWwgQXJ0aWNsZSI+MTc8L3JlZi10eXBlPjxjb250cmli
dXRvcnM+PGF1dGhvcnM+PGF1dGhvcj5LYXJpbW92YSwgTi4gTS48L2F1dGhvcj48YXV0aG9yPlRl
cGxlbmljaGV2YSwgWXUgTDwvYXV0aG9yPjxhdXRob3I+S29sb21pZXRzLCBBLiBGLjwvYXV0aG9y
PjxhdXRob3I+Rm9raW4sIEEuIFYuPC9hdXRob3I+PC9hdXRob3JzPjwvY29udHJpYnV0b3JzPjx0
aXRsZXM+PHRpdGxlPjEtQWxreWwtMi10cmlmbHVvcm9tZXRoeWxhemlyaWRpbmVzOiBUaGUgYmFj
aXNpdHkgYW5kIHJpbmctb3BlbmluZyByZWFjdGlvbnMgdW5kZXIgdGhlIGFjdGlvbiBvZiBhY2lk
czwvdGl0bGU+PHNlY29uZGFyeS10aXRsZT5SdXNzLiBDaGVtLiBCdWxsLjwvc2Vjb25kYXJ5LXRp
dGxlPjwvdGl0bGVzPjxwZXJpb2RpY2FsPjxmdWxsLXRpdGxlPlJ1c3MuIENoZW0uIEJ1bGwuPC9m
dWxsLXRpdGxlPjwvcGVyaW9kaWNhbD48cGFnZXM+MTEzNi0xMTM5PC9wYWdlcz48dm9sdW1lPjQ2
PC92b2x1bWU+PG51bWJlcj42PC9udW1iZXI+PHNlY3Rpb24+MTEzNjwvc2VjdGlvbj48ZGF0ZXM+
PHllYXI+MTk5NzwveWVhcj48L2RhdGVzPjxpc2JuPjEwNjYtNTI4NTwvaXNibj48dXJscz48L3Vy
bHM+PC9yZWNvcmQ+PC9DaXRlPjxDaXRlPjxBdXRob3I+S2F0YWdpcmk8L0F1dGhvcj48WWVhcj4x
OTk3PC9ZZWFyPjxSZWNOdW0+MjY8L1JlY051bT48cmVjb3JkPjxyZWMtbnVtYmVyPjI2PC9yZWMt
bnVtYmVyPjxmb3JlaWduLWtleXM+PGtleSBhcHA9IkVOIiBkYi1pZD0iYTVzdDJmeHp5Znp2d2pl
ZXRybXBkenBlenYwZXp3dzBmZHNwIiB0aW1lc3RhbXA9IjE0NDA3NTA1OTciPjI2PC9rZXk+PC9m
b3JlaWduLWtleXM+PHJlZi10eXBlIG5hbWU9IkpvdXJuYWwgQXJ0aWNsZSI+MTc8L3JlZi10eXBl
Pjxjb250cmlidXRvcnM+PGF1dGhvcnM+PGF1dGhvcj5LYXRhZ2lyaSwgVG9zaGltYXNhPC9hdXRo
b3I+PGF1dGhvcj5JaGFyYSwgSGlkZWtpPC9hdXRob3I+PGF1dGhvcj5UYWthaGFzaGksIE1pa2lo
aXJvPC9hdXRob3I+PGF1dGhvcj5LYXNoaW5vLCBTZXRzdW88L2F1dGhvcj48YXV0aG9yPkZ1cnVo
YXNoaSwgS2Vpem88L2F1dGhvcj48YXV0aG9yPlVuZXlhbWEsIEtlbmppPC9hdXRob3I+PC9hdXRo
b3JzPjwvY29udHJpYnV0b3JzPjx0aXRsZXM+PHRpdGxlPkludHJhbW9sZWN1bGFyIFMgTiAyIHJl
YWN0aW9uIGF0IM6xLWNhcmJvbiBvZiB0cmlmbHVvcm9tZXRoeWwgZ3JvdXA6IHByZXBhcmF0aW9u
IG9mIG9wdGljYWxseSBhY3RpdmUgMi10cmlmbHVvcm9tZXRoeWxhemlyaWRpbmU8L3RpdGxlPjxz
ZWNvbmRhcnktdGl0bGU+VGV0cmFoZWRyb246IEFzeW1tLjwvc2Vjb25kYXJ5LXRpdGxlPjwvdGl0
bGVzPjxwZXJpb2RpY2FsPjxmdWxsLXRpdGxlPlRldHJhaGVkcm9uOiBBc3ltbS48L2Z1bGwtdGl0
bGU+PC9wZXJpb2RpY2FsPjxwYWdlcz4yOTMzLTI5Mzc8L3BhZ2VzPjx2b2x1bWU+ODwvdm9sdW1l
PjxudW1iZXI+MTc8L251bWJlcj48c2VjdGlvbj4yOTMzPC9zZWN0aW9uPjxkYXRlcz48eWVhcj4x
OTk3PC95ZWFyPjwvZGF0ZXM+PGlzYm4+MDk1Ny00MTY2PC9pc2JuPjx1cmxzPjwvdXJscz48L3Jl
Y29yZD48L0NpdGU+PENpdGU+PEF1dGhvcj5LYXRhZ2lyaTwvQXV0aG9yPjxZZWFyPjIwMTE8L1ll
YXI+PFJlY051bT4zMzwvUmVjTnVtPjxyZWNvcmQ+PHJlYy1udW1iZXI+MzM8L3JlYy1udW1iZXI+
PGZvcmVpZ24ta2V5cz48a2V5IGFwcD0iRU4iIGRiLWlkPSJhNXN0MmZ4enlmenZ3amVldHJtcGR6
cGV6djBlend3MGZkc3AiIHRpbWVzdGFtcD0iMTQ0MDc1MTQ1NyI+MzM8L2tleT48L2ZvcmVpZ24t
a2V5cz48cmVmLXR5cGUgbmFtZT0iSm91cm5hbCBBcnRpY2xlIj4xNzwvcmVmLXR5cGU+PGNvbnRy
aWJ1dG9ycz48YXV0aG9ycz48YXV0aG9yPkthdGFnaXJpLCBUb3NoaW1hc2E8L2F1dGhvcj48YXV0
aG9yPkthdGF5YW1hLCBZb3VzdWtlPC9hdXRob3I+PGF1dGhvcj5UYWVkYSwgTWF5dWtvPC9hdXRo
b3I+PGF1dGhvcj5PaHNoaW1hLCBUYWthbm9yaTwvYXV0aG9yPjxhdXRob3I+SWd1Y2hpLCBOYW9t
aTwvYXV0aG9yPjxhdXRob3I+VW5leWFtYSwgS2Vuamk8L2F1dGhvcj48L2F1dGhvcnM+PC9jb250
cmlidXRvcnM+PHRpdGxlcz48dGl0bGU+UHJlcGFyYXRpb24gb2YgT3B0aWNhbGx5IFB1cmUgzrEt
VHJpZmx1b3JvbWV0aHlsLc6xLWFtaW5vIEFjaWRzIGZyb20gTi1Ub3N5bC0yLXRyaWZsdW9yb21l
dGh5bC0yLWFsa3lsb3h5Y2FyYm9ueWwgQXppcmlkaW5lPC90aXRsZT48c2Vjb25kYXJ5LXRpdGxl
PkouIE9yZy4gQ2hlbS48L3NlY29uZGFyeS10aXRsZT48L3RpdGxlcz48cGVyaW9kaWNhbD48ZnVs
bC10aXRsZT5KLiBPcmcuIENoZW0uPC9mdWxsLXRpdGxlPjwvcGVyaW9kaWNhbD48cGFnZXM+OTMw
NS05MzExPC9wYWdlcz48dm9sdW1lPjc2PC92b2x1bWU+PG51bWJlcj4yMjwvbnVtYmVyPjxzZWN0
aW9uPjkzMDU8L3NlY3Rpb24+PGRhdGVzPjx5ZWFyPjIwMTE8L3llYXI+PC9kYXRlcz48aXNibj4w
MDIyLTMyNjM8L2lzYm4+PHVybHM+PC91cmxzPjwvcmVjb3JkPjwvQ2l0ZT48Q2l0ZT48QXV0aG9y
PkthdGFnaXJpPC9BdXRob3I+PFllYXI+MTk5OTwvWWVhcj48UmVjTnVtPjE5PC9SZWNOdW0+PHJl
Y29yZD48cmVjLW51bWJlcj4xOTwvcmVjLW51bWJlcj48Zm9yZWlnbi1rZXlzPjxrZXkgYXBwPSJF
TiIgZGItaWQ9ImE1c3QyZnh6eWZ6dndqZWV0cm1wZHpwZXp2MGV6d3cwZmRzcCIgdGltZXN0YW1w
PSIxNDQwNzUwMTAzIj4xOTwva2V5PjwvZm9yZWlnbi1rZXlzPjxyZWYtdHlwZSBuYW1lPSJKb3Vy
bmFsIEFydGljbGUiPjE3PC9yZWYtdHlwZT48Y29udHJpYnV0b3JzPjxhdXRob3JzPjxhdXRob3I+
S2F0YWdpcmksIFRvc2hpbWFzYTwvYXV0aG9yPjxhdXRob3I+VGFrYWhhc2hpLCBNaWtpaGlybzwv
YXV0aG9yPjxhdXRob3I+RnVqaXdhcmEsIFlhc3V5dWtpPC9hdXRob3I+PGF1dGhvcj5JaGFyYSwg
SGlkZWtpPC9hdXRob3I+PGF1dGhvcj5VbmV5YW1hLCBLZW5qaTwvYXV0aG9yPjwvYXV0aG9ycz48
L2NvbnRyaWJ1dG9ycz48dGl0bGVzPjx0aXRsZT5HZW5lcmFsIHN5bnRoZXNlcyBvZiBvcHRpY2Fs
bHkgYWN0aXZlIM6xLXRyaWZsdW9yb21ldGh5bGF0ZWQgYW1pbmVzIHZpYSByaW5nLW9wZW5pbmcg
cmVhY3Rpb25zIG9mIE4tYmVuenlsLTItdHJpZmx1b3JvbWV0aHlsYXppcmlkaW5lPC90aXRsZT48
c2Vjb25kYXJ5LXRpdGxlPkouIE9yZy4gQ2hlbS48L3NlY29uZGFyeS10aXRsZT48L3RpdGxlcz48
cGVyaW9kaWNhbD48ZnVsbC10aXRsZT5KLiBPcmcuIENoZW0uPC9mdWxsLXRpdGxlPjwvcGVyaW9k
aWNhbD48cGFnZXM+NzMyMy03MzI5PC9wYWdlcz48dm9sdW1lPjY0PC92b2x1bWU+PG51bWJlcj4y
MDwvbnVtYmVyPjxzZWN0aW9uPjczMjM8L3NlY3Rpb24+PGRhdGVzPjx5ZWFyPjE5OTk8L3llYXI+
PC9kYXRlcz48aXNibj4wMDIyLTMyNjM8L2lzYm4+PHVybHM+PC91cmxzPjwvcmVjb3JkPjwvQ2l0
ZT48Q2l0ZT48QXV0aG9yPk1hZWRhPC9BdXRob3I+PFllYXI+MjAxMTwvWWVhcj48UmVjTnVtPjM0
PC9SZWNOdW0+PHJlY29yZD48cmVjLW51bWJlcj4zNDwvcmVjLW51bWJlcj48Zm9yZWlnbi1rZXlz
PjxrZXkgYXBwPSJFTiIgZGItaWQ9ImE1c3QyZnh6eWZ6dndqZWV0cm1wZHpwZXp2MGV6d3cwZmRz
cCIgdGltZXN0YW1wPSIxNDQwNzUxNTM2Ij4zNDwva2V5PjwvZm9yZWlnbi1rZXlzPjxyZWYtdHlw
ZSBuYW1lPSJKb3VybmFsIEFydGljbGUiPjE3PC9yZWYtdHlwZT48Y29udHJpYnV0b3JzPjxhdXRo
b3JzPjxhdXRob3I+TWFlZGEsIFJ5b2tvPC9hdXRob3I+PGF1dGhvcj5Jc2hpYmFzaGksIFJpZTwv
YXV0aG9yPjxhdXRob3I+S2FtYWlzaGksIFJ5bzwvYXV0aG9yPjxhdXRob3I+SGlyb3Rha2ksIEtl
bnN1a2U8L2F1dGhvcj48YXV0aG9yPkZ1cnVubywgSGlyb3NoaTwvYXV0aG9yPjxhdXRob3I+SGFu
YW1vdG8sIFRha2VzaGk8L2F1dGhvcj48L2F1dGhvcnM+PC9jb250cmlidXRvcnM+PHRpdGxlcz48
dGl0bGU+QWdTYkY2LXByb21vdGVkIGN5Y2xvYWRkaXRpb24gcmVhY3Rpb24gb2YgMi10cmlmbHVv
cm9tZXRoeWwtTi10b3N5bGF6aXJpZGluZSB3aXRoIGFsZGVoeWRlczwvdGl0bGU+PHNlY29uZGFy
eS10aXRsZT5PcmcuIExldHQuPC9zZWNvbmRhcnktdGl0bGU+PC90aXRsZXM+PHBlcmlvZGljYWw+
PGZ1bGwtdGl0bGU+T3JnLiBMZXR0LjwvZnVsbC10aXRsZT48L3BlcmlvZGljYWw+PHBhZ2VzPjYy
NDAtNjI0MzwvcGFnZXM+PHZvbHVtZT4xMzwvdm9sdW1lPjxudW1iZXI+MjM8L251bWJlcj48c2Vj
dGlvbj42MjQwPC9zZWN0aW9uPjxkYXRlcz48eWVhcj4yMDExPC95ZWFyPjwvZGF0ZXM+PGlzYm4+
MTUyMy03MDYwPC9pc2JuPjx1cmxzPjwvdXJscz48L3JlY29yZD48L0NpdGU+PENpdGU+PEF1dGhv
cj5NYWVkYTwvQXV0aG9yPjxZZWFyPjIwMTA8L1llYXI+PFJlY051bT4yNTwvUmVjTnVtPjxyZWNv
cmQ+PHJlYy1udW1iZXI+MjU8L3JlYy1udW1iZXI+PGZvcmVpZ24ta2V5cz48a2V5IGFwcD0iRU4i
IGRiLWlkPSJhNXN0MmZ4enlmenZ3amVldHJtcGR6cGV6djBlend3MGZkc3AiIHRpbWVzdGFtcD0i
MTQ0MDc1MDUxOSI+MjU8L2tleT48L2ZvcmVpZ24ta2V5cz48cmVmLXR5cGUgbmFtZT0iSm91cm5h
bCBBcnRpY2xlIj4xNzwvcmVmLXR5cGU+PGNvbnRyaWJ1dG9ycz48YXV0aG9ycz48YXV0aG9yPk1h
ZWRhLCBSeW9rbzwvYXV0aG9yPjxhdXRob3I+T295YW1hLCBLeW9rbzwvYXV0aG9yPjxhdXRob3I+
QW5ubywgUnlva288L2F1dGhvcj48YXV0aG9yPlNoaW9zYWtpLCBNYXNhaGlybzwvYXV0aG9yPjxh
dXRob3I+QXplbWEsIFRha2F5dWtpPC9hdXRob3I+PGF1dGhvcj5IYW5hbW90bywgVGFrZXNoaTwv
YXV0aG9yPjwvYXV0aG9ycz48L2NvbnRyaWJ1dG9ycz48dGl0bGVzPjx0aXRsZT5QcmVwYXJhdGlv
biBhbmQgUmVhY3Rpb25zIG9mICjOsi1UcmlmbHVvcm9tZXRoeWwpIHZpbnlsIFN1bGZvbml1bSBT
YWx0PC90aXRsZT48c2Vjb25kYXJ5LXRpdGxlPk9yZy4gTGV0dC48L3NlY29uZGFyeS10aXRsZT48
L3RpdGxlcz48cGVyaW9kaWNhbD48ZnVsbC10aXRsZT5PcmcuIExldHQuPC9mdWxsLXRpdGxlPjwv
cGVyaW9kaWNhbD48cGFnZXM+MjU0OC0yNTUwPC9wYWdlcz48dm9sdW1lPjEyPC92b2x1bWU+PG51
bWJlcj4xMTwvbnVtYmVyPjxzZWN0aW9uPjI1NDg8L3NlY3Rpb24+PGRhdGVzPjx5ZWFyPjIwMTA8
L3llYXI+PC9kYXRlcz48aXNibj4xNTIzLTcwNjA8L2lzYm4+PHVybHM+PC91cmxzPjwvcmVjb3Jk
PjwvQ2l0ZT48Q2l0ZT48QXV0aG9yPlBldHJvdjwvQXV0aG9yPjxZZWFyPjIwMDA8L1llYXI+PFJl
Y051bT4xMzwvUmVjTnVtPjxyZWNvcmQ+PHJlYy1udW1iZXI+MTM8L3JlYy1udW1iZXI+PGZvcmVp
Z24ta2V5cz48a2V5IGFwcD0iRU4iIGRiLWlkPSJhNXN0MmZ4enlmenZ3amVldHJtcGR6cGV6djBl
end3MGZkc3AiIHRpbWVzdGFtcD0iMTQ0MDY2NzA1MSI+MTM8L2tleT48L2ZvcmVpZ24ta2V5cz48
cmVmLXR5cGUgbmFtZT0iSm91cm5hbCBBcnRpY2xlIj4xNzwvcmVmLXR5cGU+PGNvbnRyaWJ1dG9y
cz48YXV0aG9ycz48YXV0aG9yPlBldHJvdiwgVmlhY2hlc2xhdiBBPC9hdXRob3I+PC9hdXRob3Jz
PjwvY29udHJpYnV0b3JzPjx0aXRsZXM+PHRpdGxlPkNoZW1pc3RyeSBvZiBOLXN1YnN0aXR1dGVk
IDIsIDItZGlmbHVvcm8tMywgMy1iaXMgKHRyaWZsdW9yb21ldGh5bCkgYXppcmlkaW5lczwvdGl0
bGU+PHNlY29uZGFyeS10aXRsZT5KLiBGbHVvcmluZSBDaGVtLjwvc2Vjb25kYXJ5LXRpdGxlPjwv
dGl0bGVzPjxwZXJpb2RpY2FsPjxmdWxsLXRpdGxlPkouIEZsdW9yaW5lIENoZW0uPC9mdWxsLXRp
dGxlPjwvcGVyaW9kaWNhbD48cGFnZXM+MjUtMzQ8L3BhZ2VzPjx2b2x1bWU+MTA2PC92b2x1bWU+
PG51bWJlcj4xPC9udW1iZXI+PHNlY3Rpb24+MjU8L3NlY3Rpb24+PGRhdGVzPjx5ZWFyPjIwMDA8
L3llYXI+PC9kYXRlcz48aXNibj4wMDIyLTExMzk8L2lzYm4+PHVybHM+PC91cmxzPjwvcmVjb3Jk
PjwvQ2l0ZT48Q2l0ZT48QXV0aG9yPlJpbmF1ZG88L0F1dGhvcj48WWVhcj4yMDA2PC9ZZWFyPjxS
ZWNOdW0+MzI8L1JlY051bT48cmVjb3JkPjxyZWMtbnVtYmVyPjMyPC9yZWMtbnVtYmVyPjxmb3Jl
aWduLWtleXM+PGtleSBhcHA9IkVOIiBkYi1pZD0iYTVzdDJmeHp5Znp2d2plZXRybXBkenBlenYw
ZXp3dzBmZHNwIiB0aW1lc3RhbXA9IjE0NDA3NTEzMzYiPjMyPC9rZXk+PC9mb3JlaWduLWtleXM+
PHJlZi10eXBlIG5hbWU9IkpvdXJuYWwgQXJ0aWNsZSI+MTc8L3JlZi10eXBlPjxjb250cmlidXRv
cnM+PGF1dGhvcnM+PGF1dGhvcj5SaW5hdWRvLCBHaXVzZXBwZTwvYXV0aG9yPjxhdXRob3I+TmFy
aXp1a2EsIFNhdG9ydTwvYXV0aG9yPjxhdXRob3I+QXNrYXJpLCBOw6lkYTwvYXV0aG9yPjxhdXRo
b3I+Q3JvdXNzZSwgQmVub8OudDwvYXV0aG9yPjxhdXRob3I+Qm9ubmV0LURlbHBvbiwgRGFuacOo
bGU8L2F1dGhvcj48L2F1dGhvcnM+PC9jb250cmlidXRvcnM+PHRpdGxlcz48dGl0bGU+U3ludGhl
c2lzIG9mIGZsdW9yaW5hdGVkIM6xLCDOsi1kaWFtaW5vIGVzdGVycyBieSByaW5nIG9wZW5pbmcg
b2YgYWN0aXZhdGVkIDMtdHJpZmx1b3JvbWV0aHlsLWF6aXJpZGluZS0yLWNhcmJveHlsYXRlczwv
dGl0bGU+PHNlY29uZGFyeS10aXRsZT5UZXRyYWhlZHJvbiBMZXR0Ljwvc2Vjb25kYXJ5LXRpdGxl
PjwvdGl0bGVzPjxwZXJpb2RpY2FsPjxmdWxsLXRpdGxlPlRldHJhaGVkcm9uIExldHQuPC9mdWxs
LXRpdGxlPjwvcGVyaW9kaWNhbD48cGFnZXM+MjA2NS0yMDY4PC9wYWdlcz48dm9sdW1lPjQ3PC92
b2x1bWU+PG51bWJlcj4xMzwvbnVtYmVyPjxzZWN0aW9uPjIwNjU8L3NlY3Rpb24+PGRhdGVzPjx5
ZWFyPjIwMDY8L3llYXI+PC9kYXRlcz48aXNibj4wMDQwLTQwMzk8L2lzYm4+PHVybHM+PC91cmxz
PjwvcmVjb3JkPjwvQ2l0ZT48Q2l0ZT48QXV0aG9yPlRhbmFrYTwvQXV0aG9yPjxZZWFyPjE5ODg8
L1llYXI+PFJlY051bT4zMDwvUmVjTnVtPjxyZWNvcmQ+PHJlYy1udW1iZXI+MzA8L3JlYy1udW1i
ZXI+PGZvcmVpZ24ta2V5cz48a2V5IGFwcD0iRU4iIGRiLWlkPSJhNXN0MmZ4enlmenZ3amVldHJt
cGR6cGV6djBlend3MGZkc3AiIHRpbWVzdGFtcD0iMTQ0MDc1MTEwOSI+MzA8L2tleT48L2ZvcmVp
Z24ta2V5cz48cmVmLXR5cGUgbmFtZT0iSm91cm5hbCBBcnRpY2xlIj4xNzwvcmVmLXR5cGU+PGNv
bnRyaWJ1dG9ycz48YXV0aG9ycz48YXV0aG9yPlRhbmFrYSwgSzwvYXV0aG9yPjxhdXRob3I+T2hz
dWdhLCBNPC9hdXRob3I+PGF1dGhvcj5TdWdpbW90bywgWTwvYXV0aG9yPjxhdXRob3I+T2thZnVq
aSwgWTwvYXV0aG9yPjxhdXRob3I+TWl0c3VoYXNoaSwgSzwvYXV0aG9yPjwvYXV0aG9ycz48L2Nv
bnRyaWJ1dG9ycz48dGl0bGVzPjx0aXRsZT5BcHBsaWNhdGlvbnMgb2YgdGhlIGZsdW9yaW5hdGVk
IDEsIDMtZGlwb2xhciBjb21wb3VuZHMgYXMgdGhlIGJ1aWxkaW5nIGJsb2NrcyBvZiB0aGUgaGV0
ZXJvY3ljbGVzIHdpdGggZmx1b3JpbmUgZ3JvdXBzLiBQYXJ0IFhJSS4gU3ludGhlc2lzIG9mIHRy
aWZsdW9yb21ldGh5bGlzb3hhem9saW5lcyBhbmQgdGhlaXIgcmVhcnJhbmdlbWVudCBpbnRvIHRy
aWZsdW9yb21ldGh5bGF6aXJpZGluZXMgWzFdPC90aXRsZT48c2Vjb25kYXJ5LXRpdGxlPkouIEZs
dW9yaW5lIENoZW0uPC9zZWNvbmRhcnktdGl0bGU+PC90aXRsZXM+PHBlcmlvZGljYWw+PGZ1bGwt
dGl0bGU+Si4gRmx1b3JpbmUgQ2hlbS48L2Z1bGwtdGl0bGU+PC9wZXJpb2RpY2FsPjxwYWdlcz4z
OS00NTwvcGFnZXM+PHZvbHVtZT4zOTwvdm9sdW1lPjxudW1iZXI+MTwvbnVtYmVyPjxzZWN0aW9u
PjM5PC9zZWN0aW9uPjxkYXRlcz48eWVhcj4xOTg4PC95ZWFyPjwvZGF0ZXM+PGlzYm4+MDAyMi0x
MTM5PC9pc2JuPjx1cmxzPjwvdXJscz48L3JlY29yZD48L0NpdGU+PENpdGU+PEF1dGhvcj5ZYW1h
dWNoaTwvQXV0aG9yPjxZZWFyPjIwMDM8L1llYXI+PFJlY051bT4yMTwvUmVjTnVtPjxyZWNvcmQ+
PHJlYy1udW1iZXI+MjE8L3JlYy1udW1iZXI+PGZvcmVpZ24ta2V5cz48a2V5IGFwcD0iRU4iIGRi
LWlkPSJhNXN0MmZ4enlmenZ3amVldHJtcGR6cGV6djBlend3MGZkc3AiIHRpbWVzdGFtcD0iMTQ0
MDc1MDI4OSI+MjE8L2tleT48L2ZvcmVpZ24ta2V5cz48cmVmLXR5cGUgbmFtZT0iSm91cm5hbCBB
cnRpY2xlIj4xNzwvcmVmLXR5cGU+PGNvbnRyaWJ1dG9ycz48YXV0aG9ycz48YXV0aG9yPllhbWF1
Y2hpLCBZb3NoaWhpcm88L2F1dGhvcj48YXV0aG9yPkthd2F0ZSwgVG9tb21pPC9hdXRob3I+PGF1
dGhvcj5JdGFoYXNoaSwgSGlyb21pPC9hdXRob3I+PGF1dGhvcj5LYXRhZ2lyaSwgVG9zaGltYXNh
PC9hdXRob3I+PGF1dGhvcj5VbmV5YW1hLCBLZW5qaTwvYXV0aG9yPjwvYXV0aG9ycz48L2NvbnRy
aWJ1dG9ycz48dGl0bGVzPjx0aXRsZT5HZW5lcmF0aW9uIGFuZCByZWFjdGlvbnMgb2YgzrEtdHJp
Zmx1b3JvbWV0aHlsIHN0YWJpbGl6ZWQgYXppcmlkaW55bCBhbmlvbiwgYSBnZW5lcmFsIHN5bnRo
ZXRpYyBwcmVjdXJzb3IgZm9yIHN0ZXJlb3NwZWNpZmljIGNvbnN0cnVjdGlvbiBvZiDOsS1hbWlu
by3OsS10cmlmbHVvcm9tZXRoeWxhdGVkIHF1YXRlcm5hcnkgY2FyYm9uPC90aXRsZT48c2Vjb25k
YXJ5LXRpdGxlPlRldHJhaGVkcm9uIExldHQuPC9zZWNvbmRhcnktdGl0bGU+PC90aXRsZXM+PHBl
cmlvZGljYWw+PGZ1bGwtdGl0bGU+VGV0cmFoZWRyb24gTGV0dC48L2Z1bGwtdGl0bGU+PC9wZXJp
b2RpY2FsPjxwYWdlcz42MzE5LTYzMjI8L3BhZ2VzPjx2b2x1bWU+NDQ8L3ZvbHVtZT48bnVtYmVy
PjMzPC9udW1iZXI+PHNlY3Rpb24+NjMxOTwvc2VjdGlvbj48ZGF0ZXM+PHllYXI+MjAwMzwveWVh
cj48L2RhdGVzPjxpc2JuPjAwNDAtNDAzOTwvaXNibj48dXJscz48L3VybHM+PC9yZWNvcmQ+PC9D
aXRlPjxDaXRlPjxBdXRob3I+WWFtYXVjaGk8L0F1dGhvcj48WWVhcj4yMDAzPC9ZZWFyPjxSZWNO
dW0+MzE8L1JlY051bT48cmVjb3JkPjxyZWMtbnVtYmVyPjMxPC9yZWMtbnVtYmVyPjxmb3JlaWdu
LWtleXM+PGtleSBhcHA9IkVOIiBkYi1pZD0iYTVzdDJmeHp5Znp2d2plZXRybXBkenBlenYwZXp3
dzBmZHNwIiB0aW1lc3RhbXA9IjE0NDA3NTEyMjkiPjMxPC9rZXk+PC9mb3JlaWduLWtleXM+PHJl
Zi10eXBlIG5hbWU9IkpvdXJuYWwgQXJ0aWNsZSI+MTc8L3JlZi10eXBlPjxjb250cmlidXRvcnM+
PGF1dGhvcnM+PGF1dGhvcj5ZYW1hdWNoaSwgWW9zaGloaXJvPC9hdXRob3I+PGF1dGhvcj5LYXdh
dGUsIFRvbW9taTwvYXV0aG9yPjxhdXRob3I+S2F0YWdpcmksIFRvc2hpbWFzYTwvYXV0aG9yPjxh
dXRob3I+VW5leWFtYSwgS2Vuamk8L2F1dGhvcj48L2F1dGhvcnM+PC9jb250cmlidXRvcnM+PHRp
dGxlcz48dGl0bGU+VHJpZmx1b3JvbWV0aHlsLXN0YWJpbGl6ZWQgb3B0aWNhbGx5IGFjdGl2ZSBv
eGlyYW55bCBhbmQgYXppcmlkaW55bCBhbmlvbnMgZm9yIHN0ZXJlb3NwZWNpZmljIHN5bnRoZXNl
cyBvZiB0cmlmbHVvcm9tZXRoeWxhdGVkIGNvbXBvdW5kczwvdGl0bGU+PHNlY29uZGFyeS10aXRs
ZT5UZXRyYWhlZHJvbjwvc2Vjb25kYXJ5LXRpdGxlPjwvdGl0bGVzPjxwZXJpb2RpY2FsPjxmdWxs
LXRpdGxlPlRldHJhaGVkcm9uPC9mdWxsLXRpdGxlPjwvcGVyaW9kaWNhbD48cGFnZXM+OTgzOS05
ODQ3PC9wYWdlcz48dm9sdW1lPjU5PC92b2x1bWU+PG51bWJlcj40OTwvbnVtYmVyPjxzZWN0aW9u
Pjk4Mzk8L3NlY3Rpb24+PGRhdGVzPjx5ZWFyPjIwMDM8L3llYXI+PC9kYXRlcz48aXNibj4wMDQw
LTQwMjA8L2lzYm4+PHVybHM+PC91cmxzPjwvcmVjb3JkPjwvQ2l0ZT48Q2l0ZT48QXV0aG9yPllv
c2hpa2k8L0F1dGhvcj48WWVhcj4yMDE0PC9ZZWFyPjxSZWNOdW0+MzY8L1JlY051bT48cmVjb3Jk
PjxyZWMtbnVtYmVyPjM2PC9yZWMtbnVtYmVyPjxmb3JlaWduLWtleXM+PGtleSBhcHA9IkVOIiBk
Yi1pZD0iYTVzdDJmeHp5Znp2d2plZXRybXBkenBlenYwZXp3dzBmZHNwIiB0aW1lc3RhbXA9IjE0
NDA3NTE4MTIiPjM2PC9rZXk+PGtleSBhcHA9IkVOV2ViIiBkYi1pZD0iIj4wPC9rZXk+PC9mb3Jl
aWduLWtleXM+PHJlZi10eXBlIG5hbWU9IkpvdXJuYWwgQXJ0aWNsZSI+MTc8L3JlZi10eXBlPjxj
b250cmlidXRvcnM+PGF1dGhvcnM+PGF1dGhvcj5Zb3NoaWtpLCBNLjwvYXV0aG9yPjxhdXRob3I+
SXNoaWJhc2hpLCBSLjwvYXV0aG9yPjxhdXRob3I+WWFtYWRhLCBZLjwvYXV0aG9yPjxhdXRob3I+
SGFuYW1vdG8sIFQuPC9hdXRob3I+PC9hdXRob3JzPjwvY29udHJpYnV0b3JzPjxhdXRoLWFkZHJl
c3M+RGVwYXJ0bWVudCBvZiBDaGVtaXN0cnkgYW5kIEFwcGxpZWQgQ2hlbWlzdHJ5LCBTYWdhIFVu
aXZlcnNpdHkgLCBIb25qeW8tbWFjaGkgMSwgU2FnYSA4NDAtODUwMiwgSmFwYW4uPC9hdXRoLWFk
ZHJlc3M+PHRpdGxlcz48dGl0bGU+VGlGNC1tZWRpYXRlZCByZWdpb3NlbGVjdGl2ZSBjeWNsb2Fk
ZGl0aW9uIG9mIDItKHRyaWZsdW9yb21ldGh5bCktTi10b3N5bGF6aXJpZGluZSB0byBuaXRyaWxl
czwvdGl0bGU+PHNlY29uZGFyeS10aXRsZT5PcmcuIExldHQuPC9zZWNvbmRhcnktdGl0bGU+PGFs
dC10aXRsZT5PcmdhbmljIGxldHRlcnM8L2FsdC10aXRsZT48L3RpdGxlcz48cGVyaW9kaWNhbD48
ZnVsbC10aXRsZT5PcmcuIExldHQuPC9mdWxsLXRpdGxlPjwvcGVyaW9kaWNhbD48YWx0LXBlcmlv
ZGljYWw+PGZ1bGwtdGl0bGU+T3JnYW5pYyBsZXR0ZXJzPC9mdWxsLXRpdGxlPjwvYWx0LXBlcmlv
ZGljYWw+PHBhZ2VzPjU1MDktNTUxMTwvcGFnZXM+PHZvbHVtZT4xNjwvdm9sdW1lPjxudW1iZXI+
MjE8L251bWJlcj48c2VjdGlvbj41NTA5PC9zZWN0aW9uPjxkYXRlcz48eWVhcj4yMDE0PC95ZWFy
PjxwdWItZGF0ZXM+PGRhdGU+Tm92IDc8L2RhdGU+PC9wdWItZGF0ZXM+PC9kYXRlcz48aXNibj4x
NTIzLTcwNTIgKEVsZWN0cm9uaWMpJiN4RDsxNTIzLTcwNTIgKExpbmtpbmcpPC9pc2JuPjxhY2Nl
c3Npb24tbnVtPjI1MzUzMzIwPC9hY2Nlc3Npb24tbnVtPjx1cmxzPjxyZWxhdGVkLXVybHM+PHVy
bD5odHRwOi8vd3d3Lm5jYmkubmxtLm5paC5nb3YvcHVibWVkLzI1MzUzMzIwPC91cmw+PC9yZWxh
dGVkLXVybHM+PC91cmxzPjxlbGVjdHJvbmljLXJlc291cmNlLW51bT4xMC4xMDIxL29sNTAyMzMx
YTwvZWxlY3Ryb25pYy1yZXNvdXJjZS1udW0+PC9yZWNvcmQ+PC9DaXRlPjwvRW5kTm90ZT4A
</w:fldData>
        </w:fldChar>
      </w:r>
      <w:r w:rsidR="00C03167">
        <w:rPr>
          <w:lang w:val="en-US"/>
        </w:rPr>
        <w:instrText xml:space="preserve"> ADDIN EN.CITE </w:instrText>
      </w:r>
      <w:r w:rsidR="00C03167">
        <w:rPr>
          <w:lang w:val="en-US"/>
        </w:rPr>
        <w:fldChar w:fldCharType="begin">
          <w:fldData xml:space="preserve">PEVuZE5vdGU+PENpdGU+PEF1dGhvcj5Ba2l5YW1hPC9BdXRob3I+PFllYXI+MjAwMzwvWWVhcj48
UmVjTnVtPjI4PC9SZWNOdW0+PERpc3BsYXlUZXh0PjxzdHlsZSBmYWNlPSJzdXBlcnNjcmlwdCI+
OWUsMTE8L3N0eWxlPjwvRGlzcGxheVRleHQ+PHJlY29yZD48cmVjLW51bWJlcj4yODwvcmVjLW51
bWJlcj48Zm9yZWlnbi1rZXlzPjxrZXkgYXBwPSJFTiIgZGItaWQ9ImE1c3QyZnh6eWZ6dndqZWV0
cm1wZHpwZXp2MGV6d3cwZmRzcCIgdGltZXN0YW1wPSIxNDQwNzUwODUwIj4yODwva2V5PjwvZm9y
ZWlnbi1rZXlzPjxyZWYtdHlwZSBuYW1lPSJKb3VybmFsIEFydGljbGUiPjE3PC9yZWYtdHlwZT48
Y29udHJpYnV0b3JzPjxhdXRob3JzPjxhdXRob3I+QWtpeWFtYSwgVGFrYWhpa288L2F1dGhvcj48
YXV0aG9yPk9naSwgU2F0b3NoaTwvYXV0aG9yPjxhdXRob3I+RnVjaGliZSwgS29oZWk8L2F1dGhv
cj48L2F1dGhvcnM+PC9jb250cmlidXRvcnM+PHRpdGxlcz48dGl0bGU+U3RlcmVvc2VsZWN0aXZl
IHN5bnRoZXNpcyBvZiBDRiAzLXN1YnN0aXR1dGVkIGF6aXJpZGluZXMgYnkgTGV3aXMgYWNpZC1t
ZWRpYXRlZCBhemlyaWRpbmF0aW9uIG9mIGFsZGltaW5lcyB3aXRoIGRpYXpvYWNldGF0ZXM8L3Rp
dGxlPjxzZWNvbmRhcnktdGl0bGU+VGV0cmFoZWRyb24gTGV0dC48L3NlY29uZGFyeS10aXRsZT48
L3RpdGxlcz48cGVyaW9kaWNhbD48ZnVsbC10aXRsZT5UZXRyYWhlZHJvbiBMZXR0LjwvZnVsbC10
aXRsZT48L3BlcmlvZGljYWw+PHBhZ2VzPjQwMTEtNDAxMzwvcGFnZXM+PHZvbHVtZT40NDwvdm9s
dW1lPjxudW1iZXI+MjE8L251bWJlcj48c2VjdGlvbj40MDExPC9zZWN0aW9uPjxkYXRlcz48eWVh
cj4yMDAzPC95ZWFyPjwvZGF0ZXM+PGlzYm4+MDA0MC00MDM5PC9pc2JuPjx1cmxzPjwvdXJscz48
L3JlY29yZD48L0NpdGU+PENpdGU+PEF1dGhvcj5Db2xhbnRvbmk8L0F1dGhvcj48WWVhcj4yMDA0
PC9ZZWFyPjxSZWNOdW0+MjM8L1JlY051bT48cmVjb3JkPjxyZWMtbnVtYmVyPjIzPC9yZWMtbnVt
YmVyPjxmb3JlaWduLWtleXM+PGtleSBhcHA9IkVOIiBkYi1pZD0iYTVzdDJmeHp5Znp2d2plZXRy
bXBkenBlenYwZXp3dzBmZHNwIiB0aW1lc3RhbXA9IjE0NDA3NTA0MTkiPjIzPC9rZXk+PC9mb3Jl
aWduLWtleXM+PHJlZi10eXBlIG5hbWU9IkpvdXJuYWwgQXJ0aWNsZSI+MTc8L3JlZi10eXBlPjxj
b250cmlidXRvcnM+PGF1dGhvcnM+PGF1dGhvcj5Db2xhbnRvbmksIERhbmllbGU8L2F1dGhvcj48
YXV0aG9yPkZpb3JhdmFudGksIFN0ZWZhbmlhPC9hdXRob3I+PGF1dGhvcj5QZWxsYWNhbmksIEx1
Y2lvPC9hdXRob3I+PGF1dGhvcj5UYXJkZWxsYSwgUGFvbG8gQTwvYXV0aG9yPjwvYXV0aG9ycz48
L2NvbnRyaWJ1dG9ycz48dGl0bGVzPjx0aXRsZT5BemEtTWljaGFlbCBhZGRpdGlvbiBvZiBub3N5
bG94eWNhcmJhbWF0ZXMgdG8gMi0odHJpZmx1b3JvbWV0aHlsKSBhY3J5bGF0ZXM8L3RpdGxlPjxz
ZWNvbmRhcnktdGl0bGU+T3JnLiBMZXR0Ljwvc2Vjb25kYXJ5LXRpdGxlPjwvdGl0bGVzPjxwZXJp
b2RpY2FsPjxmdWxsLXRpdGxlPk9yZy4gTGV0dC48L2Z1bGwtdGl0bGU+PC9wZXJpb2RpY2FsPjxw
YWdlcz4xOTctMjAwPC9wYWdlcz48dm9sdW1lPjY8L3ZvbHVtZT48bnVtYmVyPjI8L251bWJlcj48
c2VjdGlvbj4xOTc8L3NlY3Rpb24+PGRhdGVzPjx5ZWFyPjIwMDQ8L3llYXI+PC9kYXRlcz48aXNi
bj4xNTIzLTcwNjA8L2lzYm4+PHVybHM+PC91cmxzPjwvcmVjb3JkPjwvQ2l0ZT48Q2l0ZT48QXV0
aG9yPkNyb3Vzc2U8L0F1dGhvcj48WWVhcj4yMDAxPC9ZZWFyPjxSZWNOdW0+Mjc8L1JlY051bT48
cmVjb3JkPjxyZWMtbnVtYmVyPjI3PC9yZWMtbnVtYmVyPjxmb3JlaWduLWtleXM+PGtleSBhcHA9
IkVOIiBkYi1pZD0iYTVzdDJmeHp5Znp2d2plZXRybXBkenBlenYwZXp3dzBmZHNwIiB0aW1lc3Rh
bXA9IjE0NDA3NTA3NzEiPjI3PC9rZXk+PC9mb3JlaWduLWtleXM+PHJlZi10eXBlIG5hbWU9Ikpv
dXJuYWwgQXJ0aWNsZSI+MTc8L3JlZi10eXBlPjxjb250cmlidXRvcnM+PGF1dGhvcnM+PGF1dGhv
cj5Dcm91c3NlLCBCPC9hdXRob3I+PGF1dGhvcj5OYXJpenVrYSwgUzwvYXV0aG9yPjxhdXRob3I+
Qm9ubmV0LURlbHBvbjwvYXV0aG9yPjxhdXRob3I+QsOpZ3XDqSwgSi4tUC48L2F1dGhvcj48L2F1
dGhvcnM+PC9jb250cmlidXRvcnM+PHRpdGxlcz48c2Vjb25kYXJ5LXRpdGxlPlN5bmxldHQ8L3Nl
Y29uZGFyeS10aXRsZT48L3RpdGxlcz48cGVyaW9kaWNhbD48ZnVsbC10aXRsZT5TeW5sZXR0PC9m
dWxsLXRpdGxlPjwvcGVyaW9kaWNhbD48cGFnZXM+Njc5PC9wYWdlcz48c2VjdGlvbj42Nzk8L3Nl
Y3Rpb24+PGRhdGVzPjx5ZWFyPjIwMDE8L3llYXI+PC9kYXRlcz48dXJscz48L3VybHM+PC9yZWNv
cmQ+PC9DaXRlPjxDaXRlPjxBdXRob3I+RGF2b2xpPC9BdXRob3I+PFllYXI+MTk5OTwvWWVhcj48
UmVjTnVtPjM1PC9SZWNOdW0+PHJlY29yZD48cmVjLW51bWJlcj4zNTwvcmVjLW51bWJlcj48Zm9y
ZWlnbi1rZXlzPjxrZXkgYXBwPSJFTiIgZGItaWQ9ImE1c3QyZnh6eWZ6dndqZWV0cm1wZHpwZXp2
MGV6d3cwZmRzcCIgdGltZXN0YW1wPSIxNDQwNzUxNTkyIj4zNTwva2V5PjwvZm9yZWlnbi1rZXlz
PjxyZWYtdHlwZSBuYW1lPSJKb3VybmFsIEFydGljbGUiPjE3PC9yZWYtdHlwZT48Y29udHJpYnV0
b3JzPjxhdXRob3JzPjxhdXRob3I+RGF2b2xpLCBQYW9sbzwvYXV0aG9yPjxhdXRob3I+Rm9ybmks
IEFycmlnbzwvYXV0aG9yPjxhdXRob3I+RnJhbmNpb3NpLCBDaGlhcmE8L2F1dGhvcj48YXV0aG9y
Pk1vcmV0dGksIElyZW5lPC9hdXRob3I+PGF1dGhvcj5QcmF0aSwgRmFiaW88L2F1dGhvcj48L2F1
dGhvcnM+PC9jb250cmlidXRvcnM+PHRpdGxlcz48dGl0bGU+U3RlcmVvc2VsZWN0aXZlIHN5bnRo
ZXNpcyBvZiBmbHVvcmluYXRlZCDOsi1hbWlub2FjaWRzIGZyb20gZXRoeWwgdHJhbnMtTi1iZW56
eWwtMy10cmlmbHVvcm9tZXRoeWxhemlyaWRpbmUtMi1jYXJib3h5bGF0ZTwvdGl0bGU+PHNlY29u
ZGFyeS10aXRsZT5UZXRyYWhlZHJvbjogQXN5bW0uPC9zZWNvbmRhcnktdGl0bGU+PC90aXRsZXM+
PHBlcmlvZGljYWw+PGZ1bGwtdGl0bGU+VGV0cmFoZWRyb246IEFzeW1tLjwvZnVsbC10aXRsZT48
L3BlcmlvZGljYWw+PHBhZ2VzPjIzNjEtMjM3MTwvcGFnZXM+PHZvbHVtZT4xMDwvdm9sdW1lPjxu
dW1iZXI+MTI8L251bWJlcj48c2VjdGlvbj4yMzYxPC9zZWN0aW9uPjxkYXRlcz48eWVhcj4xOTk5
PC95ZWFyPjwvZGF0ZXM+PGlzYm4+MDk1Ny00MTY2PC9pc2JuPjx1cmxzPjwvdXJscz48L3JlY29y
ZD48L0NpdGU+PENpdGU+PEF1dGhvcj5GaW9yYXZhbnRpPC9BdXRob3I+PFllYXI+MjAwNTwvWWVh
cj48UmVjTnVtPjI0PC9SZWNOdW0+PHJlY29yZD48cmVjLW51bWJlcj4yNDwvcmVjLW51bWJlcj48
Zm9yZWlnbi1rZXlzPjxrZXkgYXBwPSJFTiIgZGItaWQ9ImE1c3QyZnh6eWZ6dndqZWV0cm1wZHpw
ZXp2MGV6d3cwZmRzcCIgdGltZXN0YW1wPSIxNDQwNzUwNDY5Ij4yNDwva2V5PjwvZm9yZWlnbi1r
ZXlzPjxyZWYtdHlwZSBuYW1lPSJKb3VybmFsIEFydGljbGUiPjE3PC9yZWYtdHlwZT48Y29udHJp
YnV0b3JzPjxhdXRob3JzPjxhdXRob3I+RmlvcmF2YW50aSwgU3RlZmFuaWE8L2F1dGhvcj48YXV0
aG9yPkNvbGFudG9uaSwgRGFuaWVsZTwvYXV0aG9yPjxhdXRob3I+UGVsbGFjYW5pLCBMdWNpbzwv
YXV0aG9yPjxhdXRob3I+VGFyZGVsbGEsIFBhb2xvIEE8L2F1dGhvcj48L2F1dGhvcnM+PC9jb250
cmlidXRvcnM+PHRpdGxlcz48dGl0bGU+QXppcmlkaW5lcyB2ZXJzdXMgdmlueWwgY2FyYmFtYXRl
cyBmcm9tIHRoZSBkaXJlY3QgYW1pbmF0aW9uIG9mIGVsZWN0cm9uLXdpdGhkcmF3aW5nIGdyb3Vw
LXN1YnN0aXR1dGVkIHRyaWZsdW9yb21ldGh5bCBlbm9hdGVzPC90aXRsZT48c2Vjb25kYXJ5LXRp
dGxlPkouIE9yZy4gQ2hlbS48L3NlY29uZGFyeS10aXRsZT48L3RpdGxlcz48cGVyaW9kaWNhbD48
ZnVsbC10aXRsZT5KLiBPcmcuIENoZW0uPC9mdWxsLXRpdGxlPjwvcGVyaW9kaWNhbD48cGFnZXM+
MzI5Ni0zMjk4PC9wYWdlcz48dm9sdW1lPjcwPC92b2x1bWU+PG51bWJlcj44PC9udW1iZXI+PHNl
Y3Rpb24+MzI5Njwvc2VjdGlvbj48ZGF0ZXM+PHllYXI+MjAwNTwveWVhcj48L2RhdGVzPjxpc2Ju
PjAwMjItMzI2MzwvaXNibj48dXJscz48L3VybHM+PC9yZWNvcmQ+PC9DaXRlPjxDaXRlPjxBdXRo
b3I+R3JlbGxlcG9pczwvQXV0aG9yPjxZZWFyPjIwMTE8L1llYXI+PFJlY051bT4yMjwvUmVjTnVt
PjxyZWNvcmQ+PHJlYy1udW1iZXI+MjI8L3JlYy1udW1iZXI+PGZvcmVpZ24ta2V5cz48a2V5IGFw
cD0iRU4iIGRiLWlkPSJhNXN0MmZ4enlmenZ3amVldHJtcGR6cGV6djBlend3MGZkc3AiIHRpbWVz
dGFtcD0iMTQ0MDc1MDM0OCI+MjI8L2tleT48L2ZvcmVpZ24ta2V5cz48cmVmLXR5cGUgbmFtZT0i
Sm91cm5hbCBBcnRpY2xlIj4xNzwvcmVmLXR5cGU+PGNvbnRyaWJ1dG9ycz48YXV0aG9ycz48YXV0
aG9yPkdyZWxsZXBvaXMsIEZhYmllbm5lPC9hdXRob3I+PGF1dGhvcj5Ob25uZW5tYWNoZXIsIEpl
YW48L2F1dGhvcj48YXV0aG9yPkxhY2hhdWQsIEZhYmllbjwvYXV0aG9yPjxhdXRob3I+UG9ydGVs
bGEsIENoYXJsZXM8L2F1dGhvcj48L2F1dGhvcnM+PC9jb250cmlidXRvcnM+PHRpdGxlcz48dGl0
bGU+RW5hbnRpb21lcmljYWxseSBwdXJlIDItYXJ5bCAoYWxreWwpLTItdHJpZmx1b3JvbWV0aHls
YXppcmlkaW5lczogc3ludGhlc2lzIGFuZCByaW5nIG9wZW5pbmcgd2l0aCBzZWxlY3RlZCBPLWFu
ZCBOLW51Y2xlb3BoaWxlczwvdGl0bGU+PHNlY29uZGFyeS10aXRsZT5PcmcuIEJpb21vbC4gQ2hl
bS48L3NlY29uZGFyeS10aXRsZT48L3RpdGxlcz48cGVyaW9kaWNhbD48ZnVsbC10aXRsZT5Pcmcu
IEJpb21vbC4gQ2hlbS48L2Z1bGwtdGl0bGU+PC9wZXJpb2RpY2FsPjxwYWdlcz4xMTYwLTExNjg8
L3BhZ2VzPjx2b2x1bWU+OTwvdm9sdW1lPjxudW1iZXI+NDwvbnVtYmVyPjxzZWN0aW9uPjExNjA8
L3NlY3Rpb24+PGRhdGVzPjx5ZWFyPjIwMTE8L3llYXI+PC9kYXRlcz48dXJscz48L3VybHM+PC9y
ZWNvcmQ+PC9DaXRlPjxDaXRlPjxBdXRob3I+SGlnYXNoaXlhbWE8L0F1dGhvcj48WWVhcj4yMDAy
PC9ZZWFyPjxSZWNOdW0+Mjk8L1JlY051bT48cmVjb3JkPjxyZWMtbnVtYmVyPjI5PC9yZWMtbnVt
YmVyPjxmb3JlaWduLWtleXM+PGtleSBhcHA9IkVOIiBkYi1pZD0iYTVzdDJmeHp5Znp2d2plZXRy
bXBkenBlenYwZXp3dzBmZHNwIiB0aW1lc3RhbXA9IjE0NDA3NTA5OTkiPjI5PC9rZXk+PC9mb3Jl
aWduLWtleXM+PHJlZi10eXBlIG5hbWU9IkpvdXJuYWwgQXJ0aWNsZSI+MTc8L3JlZi10eXBlPjxj
b250cmlidXRvcnM+PGF1dGhvcnM+PGF1dGhvcj5IaWdhc2hpeWFtYSwgS2ltaW88L2F1dGhvcj48
YXV0aG9yPk1hdHN1bXVyYSwgTWFzYXRha2E8L2F1dGhvcj48YXV0aG9yPlNoaW9nYW1hLCBBeWFr
bzwvYXV0aG9yPjxhdXRob3I+WWFtYXVjaGksIFRha2F5YXN1PC9hdXRob3I+PGF1dGhvcj5PaG1p
eWEsIFNpZ2VydTwvYXV0aG9yPjwvYXV0aG9ycz48L2NvbnRyaWJ1dG9ycz48dGl0bGVzPjx0aXRs
ZT5GYWNpbGUgYXN5bW1ldHJpYyBzeW50aGVzaXMgb2YgYXppcmlkaW5lIGRlcml2YXRpdmVzIHZp
YSB0aGUgZGlhc3RlcmVvc2VsZWN0aXZlIHJlYWN0aW9uIG9mIGNoaXJhbCBpbWluZXMgd2l0aCBk
aW1ldGh5bHN1bGZvbml1bSBtZXRoeWxpZGU8L3RpdGxlPjxzZWNvbmRhcnktdGl0bGU+SGV0ZXJv
Y3ljbGVzPC9zZWNvbmRhcnktdGl0bGU+PC90aXRsZXM+PHBlcmlvZGljYWw+PGZ1bGwtdGl0bGU+
SGV0ZXJvY3ljbGVzPC9mdWxsLXRpdGxlPjwvcGVyaW9kaWNhbD48cGFnZXM+NDMxLTQ0NzwvcGFn
ZXM+PHZvbHVtZT41ODwvdm9sdW1lPjxudW1iZXI+MjI8L251bWJlcj48c2VjdGlvbj40MzE8L3Nl
Y3Rpb24+PGRhdGVzPjx5ZWFyPjIwMDI8L3llYXI+PC9kYXRlcz48dXJscz48L3VybHM+PC9yZWNv
cmQ+PC9DaXRlPjxDaXRlPjxBdXRob3I+S2FyaW1vdmE8L0F1dGhvcj48WWVhcj4xOTk3PC9ZZWFy
PjxSZWNOdW0+MjA8L1JlY051bT48cmVjb3JkPjxyZWMtbnVtYmVyPjIwPC9yZWMtbnVtYmVyPjxm
b3JlaWduLWtleXM+PGtleSBhcHA9IkVOIiBkYi1pZD0iYTVzdDJmeHp5Znp2d2plZXRybXBkenBl
enYwZXp3dzBmZHNwIiB0aW1lc3RhbXA9IjE0NDA3NTAyMDYiPjIwPC9rZXk+PC9mb3JlaWduLWtl
eXM+PHJlZi10eXBlIG5hbWU9IkpvdXJuYWwgQXJ0aWNsZSI+MTc8L3JlZi10eXBlPjxjb250cmli
dXRvcnM+PGF1dGhvcnM+PGF1dGhvcj5LYXJpbW92YSwgTi4gTS48L2F1dGhvcj48YXV0aG9yPlRl
cGxlbmljaGV2YSwgWXUgTDwvYXV0aG9yPjxhdXRob3I+S29sb21pZXRzLCBBLiBGLjwvYXV0aG9y
PjxhdXRob3I+Rm9raW4sIEEuIFYuPC9hdXRob3I+PC9hdXRob3JzPjwvY29udHJpYnV0b3JzPjx0
aXRsZXM+PHRpdGxlPjEtQWxreWwtMi10cmlmbHVvcm9tZXRoeWxhemlyaWRpbmVzOiBUaGUgYmFj
aXNpdHkgYW5kIHJpbmctb3BlbmluZyByZWFjdGlvbnMgdW5kZXIgdGhlIGFjdGlvbiBvZiBhY2lk
czwvdGl0bGU+PHNlY29uZGFyeS10aXRsZT5SdXNzLiBDaGVtLiBCdWxsLjwvc2Vjb25kYXJ5LXRp
dGxlPjwvdGl0bGVzPjxwZXJpb2RpY2FsPjxmdWxsLXRpdGxlPlJ1c3MuIENoZW0uIEJ1bGwuPC9m
dWxsLXRpdGxlPjwvcGVyaW9kaWNhbD48cGFnZXM+MTEzNi0xMTM5PC9wYWdlcz48dm9sdW1lPjQ2
PC92b2x1bWU+PG51bWJlcj42PC9udW1iZXI+PHNlY3Rpb24+MTEzNjwvc2VjdGlvbj48ZGF0ZXM+
PHllYXI+MTk5NzwveWVhcj48L2RhdGVzPjxpc2JuPjEwNjYtNTI4NTwvaXNibj48dXJscz48L3Vy
bHM+PC9yZWNvcmQ+PC9DaXRlPjxDaXRlPjxBdXRob3I+S2F0YWdpcmk8L0F1dGhvcj48WWVhcj4x
OTk3PC9ZZWFyPjxSZWNOdW0+MjY8L1JlY051bT48cmVjb3JkPjxyZWMtbnVtYmVyPjI2PC9yZWMt
bnVtYmVyPjxmb3JlaWduLWtleXM+PGtleSBhcHA9IkVOIiBkYi1pZD0iYTVzdDJmeHp5Znp2d2pl
ZXRybXBkenBlenYwZXp3dzBmZHNwIiB0aW1lc3RhbXA9IjE0NDA3NTA1OTciPjI2PC9rZXk+PC9m
b3JlaWduLWtleXM+PHJlZi10eXBlIG5hbWU9IkpvdXJuYWwgQXJ0aWNsZSI+MTc8L3JlZi10eXBl
Pjxjb250cmlidXRvcnM+PGF1dGhvcnM+PGF1dGhvcj5LYXRhZ2lyaSwgVG9zaGltYXNhPC9hdXRo
b3I+PGF1dGhvcj5JaGFyYSwgSGlkZWtpPC9hdXRob3I+PGF1dGhvcj5UYWthaGFzaGksIE1pa2lo
aXJvPC9hdXRob3I+PGF1dGhvcj5LYXNoaW5vLCBTZXRzdW88L2F1dGhvcj48YXV0aG9yPkZ1cnVo
YXNoaSwgS2Vpem88L2F1dGhvcj48YXV0aG9yPlVuZXlhbWEsIEtlbmppPC9hdXRob3I+PC9hdXRo
b3JzPjwvY29udHJpYnV0b3JzPjx0aXRsZXM+PHRpdGxlPkludHJhbW9sZWN1bGFyIFMgTiAyIHJl
YWN0aW9uIGF0IM6xLWNhcmJvbiBvZiB0cmlmbHVvcm9tZXRoeWwgZ3JvdXA6IHByZXBhcmF0aW9u
IG9mIG9wdGljYWxseSBhY3RpdmUgMi10cmlmbHVvcm9tZXRoeWxhemlyaWRpbmU8L3RpdGxlPjxz
ZWNvbmRhcnktdGl0bGU+VGV0cmFoZWRyb246IEFzeW1tLjwvc2Vjb25kYXJ5LXRpdGxlPjwvdGl0
bGVzPjxwZXJpb2RpY2FsPjxmdWxsLXRpdGxlPlRldHJhaGVkcm9uOiBBc3ltbS48L2Z1bGwtdGl0
bGU+PC9wZXJpb2RpY2FsPjxwYWdlcz4yOTMzLTI5Mzc8L3BhZ2VzPjx2b2x1bWU+ODwvdm9sdW1l
PjxudW1iZXI+MTc8L251bWJlcj48c2VjdGlvbj4yOTMzPC9zZWN0aW9uPjxkYXRlcz48eWVhcj4x
OTk3PC95ZWFyPjwvZGF0ZXM+PGlzYm4+MDk1Ny00MTY2PC9pc2JuPjx1cmxzPjwvdXJscz48L3Jl
Y29yZD48L0NpdGU+PENpdGU+PEF1dGhvcj5LYXRhZ2lyaTwvQXV0aG9yPjxZZWFyPjIwMTE8L1ll
YXI+PFJlY051bT4zMzwvUmVjTnVtPjxyZWNvcmQ+PHJlYy1udW1iZXI+MzM8L3JlYy1udW1iZXI+
PGZvcmVpZ24ta2V5cz48a2V5IGFwcD0iRU4iIGRiLWlkPSJhNXN0MmZ4enlmenZ3amVldHJtcGR6
cGV6djBlend3MGZkc3AiIHRpbWVzdGFtcD0iMTQ0MDc1MTQ1NyI+MzM8L2tleT48L2ZvcmVpZ24t
a2V5cz48cmVmLXR5cGUgbmFtZT0iSm91cm5hbCBBcnRpY2xlIj4xNzwvcmVmLXR5cGU+PGNvbnRy
aWJ1dG9ycz48YXV0aG9ycz48YXV0aG9yPkthdGFnaXJpLCBUb3NoaW1hc2E8L2F1dGhvcj48YXV0
aG9yPkthdGF5YW1hLCBZb3VzdWtlPC9hdXRob3I+PGF1dGhvcj5UYWVkYSwgTWF5dWtvPC9hdXRo
b3I+PGF1dGhvcj5PaHNoaW1hLCBUYWthbm9yaTwvYXV0aG9yPjxhdXRob3I+SWd1Y2hpLCBOYW9t
aTwvYXV0aG9yPjxhdXRob3I+VW5leWFtYSwgS2Vuamk8L2F1dGhvcj48L2F1dGhvcnM+PC9jb250
cmlidXRvcnM+PHRpdGxlcz48dGl0bGU+UHJlcGFyYXRpb24gb2YgT3B0aWNhbGx5IFB1cmUgzrEt
VHJpZmx1b3JvbWV0aHlsLc6xLWFtaW5vIEFjaWRzIGZyb20gTi1Ub3N5bC0yLXRyaWZsdW9yb21l
dGh5bC0yLWFsa3lsb3h5Y2FyYm9ueWwgQXppcmlkaW5lPC90aXRsZT48c2Vjb25kYXJ5LXRpdGxl
PkouIE9yZy4gQ2hlbS48L3NlY29uZGFyeS10aXRsZT48L3RpdGxlcz48cGVyaW9kaWNhbD48ZnVs
bC10aXRsZT5KLiBPcmcuIENoZW0uPC9mdWxsLXRpdGxlPjwvcGVyaW9kaWNhbD48cGFnZXM+OTMw
NS05MzExPC9wYWdlcz48dm9sdW1lPjc2PC92b2x1bWU+PG51bWJlcj4yMjwvbnVtYmVyPjxzZWN0
aW9uPjkzMDU8L3NlY3Rpb24+PGRhdGVzPjx5ZWFyPjIwMTE8L3llYXI+PC9kYXRlcz48aXNibj4w
MDIyLTMyNjM8L2lzYm4+PHVybHM+PC91cmxzPjwvcmVjb3JkPjwvQ2l0ZT48Q2l0ZT48QXV0aG9y
PkthdGFnaXJpPC9BdXRob3I+PFllYXI+MTk5OTwvWWVhcj48UmVjTnVtPjE5PC9SZWNOdW0+PHJl
Y29yZD48cmVjLW51bWJlcj4xOTwvcmVjLW51bWJlcj48Zm9yZWlnbi1rZXlzPjxrZXkgYXBwPSJF
TiIgZGItaWQ9ImE1c3QyZnh6eWZ6dndqZWV0cm1wZHpwZXp2MGV6d3cwZmRzcCIgdGltZXN0YW1w
PSIxNDQwNzUwMTAzIj4xOTwva2V5PjwvZm9yZWlnbi1rZXlzPjxyZWYtdHlwZSBuYW1lPSJKb3Vy
bmFsIEFydGljbGUiPjE3PC9yZWYtdHlwZT48Y29udHJpYnV0b3JzPjxhdXRob3JzPjxhdXRob3I+
S2F0YWdpcmksIFRvc2hpbWFzYTwvYXV0aG9yPjxhdXRob3I+VGFrYWhhc2hpLCBNaWtpaGlybzwv
YXV0aG9yPjxhdXRob3I+RnVqaXdhcmEsIFlhc3V5dWtpPC9hdXRob3I+PGF1dGhvcj5JaGFyYSwg
SGlkZWtpPC9hdXRob3I+PGF1dGhvcj5VbmV5YW1hLCBLZW5qaTwvYXV0aG9yPjwvYXV0aG9ycz48
L2NvbnRyaWJ1dG9ycz48dGl0bGVzPjx0aXRsZT5HZW5lcmFsIHN5bnRoZXNlcyBvZiBvcHRpY2Fs
bHkgYWN0aXZlIM6xLXRyaWZsdW9yb21ldGh5bGF0ZWQgYW1pbmVzIHZpYSByaW5nLW9wZW5pbmcg
cmVhY3Rpb25zIG9mIE4tYmVuenlsLTItdHJpZmx1b3JvbWV0aHlsYXppcmlkaW5lPC90aXRsZT48
c2Vjb25kYXJ5LXRpdGxlPkouIE9yZy4gQ2hlbS48L3NlY29uZGFyeS10aXRsZT48L3RpdGxlcz48
cGVyaW9kaWNhbD48ZnVsbC10aXRsZT5KLiBPcmcuIENoZW0uPC9mdWxsLXRpdGxlPjwvcGVyaW9k
aWNhbD48cGFnZXM+NzMyMy03MzI5PC9wYWdlcz48dm9sdW1lPjY0PC92b2x1bWU+PG51bWJlcj4y
MDwvbnVtYmVyPjxzZWN0aW9uPjczMjM8L3NlY3Rpb24+PGRhdGVzPjx5ZWFyPjE5OTk8L3llYXI+
PC9kYXRlcz48aXNibj4wMDIyLTMyNjM8L2lzYm4+PHVybHM+PC91cmxzPjwvcmVjb3JkPjwvQ2l0
ZT48Q2l0ZT48QXV0aG9yPk1hZWRhPC9BdXRob3I+PFllYXI+MjAxMTwvWWVhcj48UmVjTnVtPjM0
PC9SZWNOdW0+PHJlY29yZD48cmVjLW51bWJlcj4zNDwvcmVjLW51bWJlcj48Zm9yZWlnbi1rZXlz
PjxrZXkgYXBwPSJFTiIgZGItaWQ9ImE1c3QyZnh6eWZ6dndqZWV0cm1wZHpwZXp2MGV6d3cwZmRz
cCIgdGltZXN0YW1wPSIxNDQwNzUxNTM2Ij4zNDwva2V5PjwvZm9yZWlnbi1rZXlzPjxyZWYtdHlw
ZSBuYW1lPSJKb3VybmFsIEFydGljbGUiPjE3PC9yZWYtdHlwZT48Y29udHJpYnV0b3JzPjxhdXRo
b3JzPjxhdXRob3I+TWFlZGEsIFJ5b2tvPC9hdXRob3I+PGF1dGhvcj5Jc2hpYmFzaGksIFJpZTwv
YXV0aG9yPjxhdXRob3I+S2FtYWlzaGksIFJ5bzwvYXV0aG9yPjxhdXRob3I+SGlyb3Rha2ksIEtl
bnN1a2U8L2F1dGhvcj48YXV0aG9yPkZ1cnVubywgSGlyb3NoaTwvYXV0aG9yPjxhdXRob3I+SGFu
YW1vdG8sIFRha2VzaGk8L2F1dGhvcj48L2F1dGhvcnM+PC9jb250cmlidXRvcnM+PHRpdGxlcz48
dGl0bGU+QWdTYkY2LXByb21vdGVkIGN5Y2xvYWRkaXRpb24gcmVhY3Rpb24gb2YgMi10cmlmbHVv
cm9tZXRoeWwtTi10b3N5bGF6aXJpZGluZSB3aXRoIGFsZGVoeWRlczwvdGl0bGU+PHNlY29uZGFy
eS10aXRsZT5PcmcuIExldHQuPC9zZWNvbmRhcnktdGl0bGU+PC90aXRsZXM+PHBlcmlvZGljYWw+
PGZ1bGwtdGl0bGU+T3JnLiBMZXR0LjwvZnVsbC10aXRsZT48L3BlcmlvZGljYWw+PHBhZ2VzPjYy
NDAtNjI0MzwvcGFnZXM+PHZvbHVtZT4xMzwvdm9sdW1lPjxudW1iZXI+MjM8L251bWJlcj48c2Vj
dGlvbj42MjQwPC9zZWN0aW9uPjxkYXRlcz48eWVhcj4yMDExPC95ZWFyPjwvZGF0ZXM+PGlzYm4+
MTUyMy03MDYwPC9pc2JuPjx1cmxzPjwvdXJscz48L3JlY29yZD48L0NpdGU+PENpdGU+PEF1dGhv
cj5NYWVkYTwvQXV0aG9yPjxZZWFyPjIwMTA8L1llYXI+PFJlY051bT4yNTwvUmVjTnVtPjxyZWNv
cmQ+PHJlYy1udW1iZXI+MjU8L3JlYy1udW1iZXI+PGZvcmVpZ24ta2V5cz48a2V5IGFwcD0iRU4i
IGRiLWlkPSJhNXN0MmZ4enlmenZ3amVldHJtcGR6cGV6djBlend3MGZkc3AiIHRpbWVzdGFtcD0i
MTQ0MDc1MDUxOSI+MjU8L2tleT48L2ZvcmVpZ24ta2V5cz48cmVmLXR5cGUgbmFtZT0iSm91cm5h
bCBBcnRpY2xlIj4xNzwvcmVmLXR5cGU+PGNvbnRyaWJ1dG9ycz48YXV0aG9ycz48YXV0aG9yPk1h
ZWRhLCBSeW9rbzwvYXV0aG9yPjxhdXRob3I+T295YW1hLCBLeW9rbzwvYXV0aG9yPjxhdXRob3I+
QW5ubywgUnlva288L2F1dGhvcj48YXV0aG9yPlNoaW9zYWtpLCBNYXNhaGlybzwvYXV0aG9yPjxh
dXRob3I+QXplbWEsIFRha2F5dWtpPC9hdXRob3I+PGF1dGhvcj5IYW5hbW90bywgVGFrZXNoaTwv
YXV0aG9yPjwvYXV0aG9ycz48L2NvbnRyaWJ1dG9ycz48dGl0bGVzPjx0aXRsZT5QcmVwYXJhdGlv
biBhbmQgUmVhY3Rpb25zIG9mICjOsi1UcmlmbHVvcm9tZXRoeWwpIHZpbnlsIFN1bGZvbml1bSBT
YWx0PC90aXRsZT48c2Vjb25kYXJ5LXRpdGxlPk9yZy4gTGV0dC48L3NlY29uZGFyeS10aXRsZT48
L3RpdGxlcz48cGVyaW9kaWNhbD48ZnVsbC10aXRsZT5PcmcuIExldHQuPC9mdWxsLXRpdGxlPjwv
cGVyaW9kaWNhbD48cGFnZXM+MjU0OC0yNTUwPC9wYWdlcz48dm9sdW1lPjEyPC92b2x1bWU+PG51
bWJlcj4xMTwvbnVtYmVyPjxzZWN0aW9uPjI1NDg8L3NlY3Rpb24+PGRhdGVzPjx5ZWFyPjIwMTA8
L3llYXI+PC9kYXRlcz48aXNibj4xNTIzLTcwNjA8L2lzYm4+PHVybHM+PC91cmxzPjwvcmVjb3Jk
PjwvQ2l0ZT48Q2l0ZT48QXV0aG9yPlBldHJvdjwvQXV0aG9yPjxZZWFyPjIwMDA8L1llYXI+PFJl
Y051bT4xMzwvUmVjTnVtPjxyZWNvcmQ+PHJlYy1udW1iZXI+MTM8L3JlYy1udW1iZXI+PGZvcmVp
Z24ta2V5cz48a2V5IGFwcD0iRU4iIGRiLWlkPSJhNXN0MmZ4enlmenZ3amVldHJtcGR6cGV6djBl
end3MGZkc3AiIHRpbWVzdGFtcD0iMTQ0MDY2NzA1MSI+MTM8L2tleT48L2ZvcmVpZ24ta2V5cz48
cmVmLXR5cGUgbmFtZT0iSm91cm5hbCBBcnRpY2xlIj4xNzwvcmVmLXR5cGU+PGNvbnRyaWJ1dG9y
cz48YXV0aG9ycz48YXV0aG9yPlBldHJvdiwgVmlhY2hlc2xhdiBBPC9hdXRob3I+PC9hdXRob3Jz
PjwvY29udHJpYnV0b3JzPjx0aXRsZXM+PHRpdGxlPkNoZW1pc3RyeSBvZiBOLXN1YnN0aXR1dGVk
IDIsIDItZGlmbHVvcm8tMywgMy1iaXMgKHRyaWZsdW9yb21ldGh5bCkgYXppcmlkaW5lczwvdGl0
bGU+PHNlY29uZGFyeS10aXRsZT5KLiBGbHVvcmluZSBDaGVtLjwvc2Vjb25kYXJ5LXRpdGxlPjwv
dGl0bGVzPjxwZXJpb2RpY2FsPjxmdWxsLXRpdGxlPkouIEZsdW9yaW5lIENoZW0uPC9mdWxsLXRp
dGxlPjwvcGVyaW9kaWNhbD48cGFnZXM+MjUtMzQ8L3BhZ2VzPjx2b2x1bWU+MTA2PC92b2x1bWU+
PG51bWJlcj4xPC9udW1iZXI+PHNlY3Rpb24+MjU8L3NlY3Rpb24+PGRhdGVzPjx5ZWFyPjIwMDA8
L3llYXI+PC9kYXRlcz48aXNibj4wMDIyLTExMzk8L2lzYm4+PHVybHM+PC91cmxzPjwvcmVjb3Jk
PjwvQ2l0ZT48Q2l0ZT48QXV0aG9yPlJpbmF1ZG88L0F1dGhvcj48WWVhcj4yMDA2PC9ZZWFyPjxS
ZWNOdW0+MzI8L1JlY051bT48cmVjb3JkPjxyZWMtbnVtYmVyPjMyPC9yZWMtbnVtYmVyPjxmb3Jl
aWduLWtleXM+PGtleSBhcHA9IkVOIiBkYi1pZD0iYTVzdDJmeHp5Znp2d2plZXRybXBkenBlenYw
ZXp3dzBmZHNwIiB0aW1lc3RhbXA9IjE0NDA3NTEzMzYiPjMyPC9rZXk+PC9mb3JlaWduLWtleXM+
PHJlZi10eXBlIG5hbWU9IkpvdXJuYWwgQXJ0aWNsZSI+MTc8L3JlZi10eXBlPjxjb250cmlidXRv
cnM+PGF1dGhvcnM+PGF1dGhvcj5SaW5hdWRvLCBHaXVzZXBwZTwvYXV0aG9yPjxhdXRob3I+TmFy
aXp1a2EsIFNhdG9ydTwvYXV0aG9yPjxhdXRob3I+QXNrYXJpLCBOw6lkYTwvYXV0aG9yPjxhdXRo
b3I+Q3JvdXNzZSwgQmVub8OudDwvYXV0aG9yPjxhdXRob3I+Qm9ubmV0LURlbHBvbiwgRGFuacOo
bGU8L2F1dGhvcj48L2F1dGhvcnM+PC9jb250cmlidXRvcnM+PHRpdGxlcz48dGl0bGU+U3ludGhl
c2lzIG9mIGZsdW9yaW5hdGVkIM6xLCDOsi1kaWFtaW5vIGVzdGVycyBieSByaW5nIG9wZW5pbmcg
b2YgYWN0aXZhdGVkIDMtdHJpZmx1b3JvbWV0aHlsLWF6aXJpZGluZS0yLWNhcmJveHlsYXRlczwv
dGl0bGU+PHNlY29uZGFyeS10aXRsZT5UZXRyYWhlZHJvbiBMZXR0Ljwvc2Vjb25kYXJ5LXRpdGxl
PjwvdGl0bGVzPjxwZXJpb2RpY2FsPjxmdWxsLXRpdGxlPlRldHJhaGVkcm9uIExldHQuPC9mdWxs
LXRpdGxlPjwvcGVyaW9kaWNhbD48cGFnZXM+MjA2NS0yMDY4PC9wYWdlcz48dm9sdW1lPjQ3PC92
b2x1bWU+PG51bWJlcj4xMzwvbnVtYmVyPjxzZWN0aW9uPjIwNjU8L3NlY3Rpb24+PGRhdGVzPjx5
ZWFyPjIwMDY8L3llYXI+PC9kYXRlcz48aXNibj4wMDQwLTQwMzk8L2lzYm4+PHVybHM+PC91cmxz
PjwvcmVjb3JkPjwvQ2l0ZT48Q2l0ZT48QXV0aG9yPlRhbmFrYTwvQXV0aG9yPjxZZWFyPjE5ODg8
L1llYXI+PFJlY051bT4zMDwvUmVjTnVtPjxyZWNvcmQ+PHJlYy1udW1iZXI+MzA8L3JlYy1udW1i
ZXI+PGZvcmVpZ24ta2V5cz48a2V5IGFwcD0iRU4iIGRiLWlkPSJhNXN0MmZ4enlmenZ3amVldHJt
cGR6cGV6djBlend3MGZkc3AiIHRpbWVzdGFtcD0iMTQ0MDc1MTEwOSI+MzA8L2tleT48L2ZvcmVp
Z24ta2V5cz48cmVmLXR5cGUgbmFtZT0iSm91cm5hbCBBcnRpY2xlIj4xNzwvcmVmLXR5cGU+PGNv
bnRyaWJ1dG9ycz48YXV0aG9ycz48YXV0aG9yPlRhbmFrYSwgSzwvYXV0aG9yPjxhdXRob3I+T2hz
dWdhLCBNPC9hdXRob3I+PGF1dGhvcj5TdWdpbW90bywgWTwvYXV0aG9yPjxhdXRob3I+T2thZnVq
aSwgWTwvYXV0aG9yPjxhdXRob3I+TWl0c3VoYXNoaSwgSzwvYXV0aG9yPjwvYXV0aG9ycz48L2Nv
bnRyaWJ1dG9ycz48dGl0bGVzPjx0aXRsZT5BcHBsaWNhdGlvbnMgb2YgdGhlIGZsdW9yaW5hdGVk
IDEsIDMtZGlwb2xhciBjb21wb3VuZHMgYXMgdGhlIGJ1aWxkaW5nIGJsb2NrcyBvZiB0aGUgaGV0
ZXJvY3ljbGVzIHdpdGggZmx1b3JpbmUgZ3JvdXBzLiBQYXJ0IFhJSS4gU3ludGhlc2lzIG9mIHRy
aWZsdW9yb21ldGh5bGlzb3hhem9saW5lcyBhbmQgdGhlaXIgcmVhcnJhbmdlbWVudCBpbnRvIHRy
aWZsdW9yb21ldGh5bGF6aXJpZGluZXMgWzFdPC90aXRsZT48c2Vjb25kYXJ5LXRpdGxlPkouIEZs
dW9yaW5lIENoZW0uPC9zZWNvbmRhcnktdGl0bGU+PC90aXRsZXM+PHBlcmlvZGljYWw+PGZ1bGwt
dGl0bGU+Si4gRmx1b3JpbmUgQ2hlbS48L2Z1bGwtdGl0bGU+PC9wZXJpb2RpY2FsPjxwYWdlcz4z
OS00NTwvcGFnZXM+PHZvbHVtZT4zOTwvdm9sdW1lPjxudW1iZXI+MTwvbnVtYmVyPjxzZWN0aW9u
PjM5PC9zZWN0aW9uPjxkYXRlcz48eWVhcj4xOTg4PC95ZWFyPjwvZGF0ZXM+PGlzYm4+MDAyMi0x
MTM5PC9pc2JuPjx1cmxzPjwvdXJscz48L3JlY29yZD48L0NpdGU+PENpdGU+PEF1dGhvcj5ZYW1h
dWNoaTwvQXV0aG9yPjxZZWFyPjIwMDM8L1llYXI+PFJlY051bT4yMTwvUmVjTnVtPjxyZWNvcmQ+
PHJlYy1udW1iZXI+MjE8L3JlYy1udW1iZXI+PGZvcmVpZ24ta2V5cz48a2V5IGFwcD0iRU4iIGRi
LWlkPSJhNXN0MmZ4enlmenZ3amVldHJtcGR6cGV6djBlend3MGZkc3AiIHRpbWVzdGFtcD0iMTQ0
MDc1MDI4OSI+MjE8L2tleT48L2ZvcmVpZ24ta2V5cz48cmVmLXR5cGUgbmFtZT0iSm91cm5hbCBB
cnRpY2xlIj4xNzwvcmVmLXR5cGU+PGNvbnRyaWJ1dG9ycz48YXV0aG9ycz48YXV0aG9yPllhbWF1
Y2hpLCBZb3NoaWhpcm88L2F1dGhvcj48YXV0aG9yPkthd2F0ZSwgVG9tb21pPC9hdXRob3I+PGF1
dGhvcj5JdGFoYXNoaSwgSGlyb21pPC9hdXRob3I+PGF1dGhvcj5LYXRhZ2lyaSwgVG9zaGltYXNh
PC9hdXRob3I+PGF1dGhvcj5VbmV5YW1hLCBLZW5qaTwvYXV0aG9yPjwvYXV0aG9ycz48L2NvbnRy
aWJ1dG9ycz48dGl0bGVzPjx0aXRsZT5HZW5lcmF0aW9uIGFuZCByZWFjdGlvbnMgb2YgzrEtdHJp
Zmx1b3JvbWV0aHlsIHN0YWJpbGl6ZWQgYXppcmlkaW55bCBhbmlvbiwgYSBnZW5lcmFsIHN5bnRo
ZXRpYyBwcmVjdXJzb3IgZm9yIHN0ZXJlb3NwZWNpZmljIGNvbnN0cnVjdGlvbiBvZiDOsS1hbWlu
by3OsS10cmlmbHVvcm9tZXRoeWxhdGVkIHF1YXRlcm5hcnkgY2FyYm9uPC90aXRsZT48c2Vjb25k
YXJ5LXRpdGxlPlRldHJhaGVkcm9uIExldHQuPC9zZWNvbmRhcnktdGl0bGU+PC90aXRsZXM+PHBl
cmlvZGljYWw+PGZ1bGwtdGl0bGU+VGV0cmFoZWRyb24gTGV0dC48L2Z1bGwtdGl0bGU+PC9wZXJp
b2RpY2FsPjxwYWdlcz42MzE5LTYzMjI8L3BhZ2VzPjx2b2x1bWU+NDQ8L3ZvbHVtZT48bnVtYmVy
PjMzPC9udW1iZXI+PHNlY3Rpb24+NjMxOTwvc2VjdGlvbj48ZGF0ZXM+PHllYXI+MjAwMzwveWVh
cj48L2RhdGVzPjxpc2JuPjAwNDAtNDAzOTwvaXNibj48dXJscz48L3VybHM+PC9yZWNvcmQ+PC9D
aXRlPjxDaXRlPjxBdXRob3I+WWFtYXVjaGk8L0F1dGhvcj48WWVhcj4yMDAzPC9ZZWFyPjxSZWNO
dW0+MzE8L1JlY051bT48cmVjb3JkPjxyZWMtbnVtYmVyPjMxPC9yZWMtbnVtYmVyPjxmb3JlaWdu
LWtleXM+PGtleSBhcHA9IkVOIiBkYi1pZD0iYTVzdDJmeHp5Znp2d2plZXRybXBkenBlenYwZXp3
dzBmZHNwIiB0aW1lc3RhbXA9IjE0NDA3NTEyMjkiPjMxPC9rZXk+PC9mb3JlaWduLWtleXM+PHJl
Zi10eXBlIG5hbWU9IkpvdXJuYWwgQXJ0aWNsZSI+MTc8L3JlZi10eXBlPjxjb250cmlidXRvcnM+
PGF1dGhvcnM+PGF1dGhvcj5ZYW1hdWNoaSwgWW9zaGloaXJvPC9hdXRob3I+PGF1dGhvcj5LYXdh
dGUsIFRvbW9taTwvYXV0aG9yPjxhdXRob3I+S2F0YWdpcmksIFRvc2hpbWFzYTwvYXV0aG9yPjxh
dXRob3I+VW5leWFtYSwgS2Vuamk8L2F1dGhvcj48L2F1dGhvcnM+PC9jb250cmlidXRvcnM+PHRp
dGxlcz48dGl0bGU+VHJpZmx1b3JvbWV0aHlsLXN0YWJpbGl6ZWQgb3B0aWNhbGx5IGFjdGl2ZSBv
eGlyYW55bCBhbmQgYXppcmlkaW55bCBhbmlvbnMgZm9yIHN0ZXJlb3NwZWNpZmljIHN5bnRoZXNl
cyBvZiB0cmlmbHVvcm9tZXRoeWxhdGVkIGNvbXBvdW5kczwvdGl0bGU+PHNlY29uZGFyeS10aXRs
ZT5UZXRyYWhlZHJvbjwvc2Vjb25kYXJ5LXRpdGxlPjwvdGl0bGVzPjxwZXJpb2RpY2FsPjxmdWxs
LXRpdGxlPlRldHJhaGVkcm9uPC9mdWxsLXRpdGxlPjwvcGVyaW9kaWNhbD48cGFnZXM+OTgzOS05
ODQ3PC9wYWdlcz48dm9sdW1lPjU5PC92b2x1bWU+PG51bWJlcj40OTwvbnVtYmVyPjxzZWN0aW9u
Pjk4Mzk8L3NlY3Rpb24+PGRhdGVzPjx5ZWFyPjIwMDM8L3llYXI+PC9kYXRlcz48aXNibj4wMDQw
LTQwMjA8L2lzYm4+PHVybHM+PC91cmxzPjwvcmVjb3JkPjwvQ2l0ZT48Q2l0ZT48QXV0aG9yPllv
c2hpa2k8L0F1dGhvcj48WWVhcj4yMDE0PC9ZZWFyPjxSZWNOdW0+MzY8L1JlY051bT48cmVjb3Jk
PjxyZWMtbnVtYmVyPjM2PC9yZWMtbnVtYmVyPjxmb3JlaWduLWtleXM+PGtleSBhcHA9IkVOIiBk
Yi1pZD0iYTVzdDJmeHp5Znp2d2plZXRybXBkenBlenYwZXp3dzBmZHNwIiB0aW1lc3RhbXA9IjE0
NDA3NTE4MTIiPjM2PC9rZXk+PGtleSBhcHA9IkVOV2ViIiBkYi1pZD0iIj4wPC9rZXk+PC9mb3Jl
aWduLWtleXM+PHJlZi10eXBlIG5hbWU9IkpvdXJuYWwgQXJ0aWNsZSI+MTc8L3JlZi10eXBlPjxj
b250cmlidXRvcnM+PGF1dGhvcnM+PGF1dGhvcj5Zb3NoaWtpLCBNLjwvYXV0aG9yPjxhdXRob3I+
SXNoaWJhc2hpLCBSLjwvYXV0aG9yPjxhdXRob3I+WWFtYWRhLCBZLjwvYXV0aG9yPjxhdXRob3I+
SGFuYW1vdG8sIFQuPC9hdXRob3I+PC9hdXRob3JzPjwvY29udHJpYnV0b3JzPjxhdXRoLWFkZHJl
c3M+RGVwYXJ0bWVudCBvZiBDaGVtaXN0cnkgYW5kIEFwcGxpZWQgQ2hlbWlzdHJ5LCBTYWdhIFVu
aXZlcnNpdHkgLCBIb25qeW8tbWFjaGkgMSwgU2FnYSA4NDAtODUwMiwgSmFwYW4uPC9hdXRoLWFk
ZHJlc3M+PHRpdGxlcz48dGl0bGU+VGlGNC1tZWRpYXRlZCByZWdpb3NlbGVjdGl2ZSBjeWNsb2Fk
ZGl0aW9uIG9mIDItKHRyaWZsdW9yb21ldGh5bCktTi10b3N5bGF6aXJpZGluZSB0byBuaXRyaWxl
czwvdGl0bGU+PHNlY29uZGFyeS10aXRsZT5PcmcuIExldHQuPC9zZWNvbmRhcnktdGl0bGU+PGFs
dC10aXRsZT5PcmdhbmljIGxldHRlcnM8L2FsdC10aXRsZT48L3RpdGxlcz48cGVyaW9kaWNhbD48
ZnVsbC10aXRsZT5PcmcuIExldHQuPC9mdWxsLXRpdGxlPjwvcGVyaW9kaWNhbD48YWx0LXBlcmlv
ZGljYWw+PGZ1bGwtdGl0bGU+T3JnYW5pYyBsZXR0ZXJzPC9mdWxsLXRpdGxlPjwvYWx0LXBlcmlv
ZGljYWw+PHBhZ2VzPjU1MDktNTUxMTwvcGFnZXM+PHZvbHVtZT4xNjwvdm9sdW1lPjxudW1iZXI+
MjE8L251bWJlcj48c2VjdGlvbj41NTA5PC9zZWN0aW9uPjxkYXRlcz48eWVhcj4yMDE0PC95ZWFy
PjxwdWItZGF0ZXM+PGRhdGU+Tm92IDc8L2RhdGU+PC9wdWItZGF0ZXM+PC9kYXRlcz48aXNibj4x
NTIzLTcwNTIgKEVsZWN0cm9uaWMpJiN4RDsxNTIzLTcwNTIgKExpbmtpbmcpPC9pc2JuPjxhY2Nl
c3Npb24tbnVtPjI1MzUzMzIwPC9hY2Nlc3Npb24tbnVtPjx1cmxzPjxyZWxhdGVkLXVybHM+PHVy
bD5odHRwOi8vd3d3Lm5jYmkubmxtLm5paC5nb3YvcHVibWVkLzI1MzUzMzIwPC91cmw+PC9yZWxh
dGVkLXVybHM+PC91cmxzPjxlbGVjdHJvbmljLXJlc291cmNlLW51bT4xMC4xMDIxL29sNTAyMzMx
YTwvZWxlY3Ryb25pYy1yZXNvdXJjZS1udW0+PC9yZWNvcmQ+PC9DaXRlPjwvRW5kTm90ZT4A
</w:fldData>
        </w:fldChar>
      </w:r>
      <w:r w:rsidR="00C03167">
        <w:rPr>
          <w:lang w:val="en-US"/>
        </w:rPr>
        <w:instrText xml:space="preserve"> ADDIN EN.CITE.DATA </w:instrText>
      </w:r>
      <w:r w:rsidR="00C03167">
        <w:rPr>
          <w:lang w:val="en-US"/>
        </w:rPr>
      </w:r>
      <w:r w:rsidR="00C03167">
        <w:rPr>
          <w:lang w:val="en-US"/>
        </w:rPr>
        <w:fldChar w:fldCharType="end"/>
      </w:r>
      <w:r w:rsidR="00DD03FA">
        <w:rPr>
          <w:lang w:val="en-US"/>
        </w:rPr>
      </w:r>
      <w:r w:rsidR="00DD03FA">
        <w:rPr>
          <w:lang w:val="en-US"/>
        </w:rPr>
        <w:fldChar w:fldCharType="separate"/>
      </w:r>
      <w:hyperlink w:anchor="_ENREF_42" w:tooltip="Petrov, 2000 #13" w:history="1">
        <w:r w:rsidR="00C03167" w:rsidRPr="00C03167">
          <w:rPr>
            <w:noProof/>
            <w:vertAlign w:val="superscript"/>
            <w:lang w:val="en-US"/>
          </w:rPr>
          <w:t>9e</w:t>
        </w:r>
      </w:hyperlink>
      <w:r w:rsidR="00C03167" w:rsidRPr="00C03167">
        <w:rPr>
          <w:noProof/>
          <w:vertAlign w:val="superscript"/>
          <w:lang w:val="en-US"/>
        </w:rPr>
        <w:t>,</w:t>
      </w:r>
      <w:hyperlink w:anchor="_ENREF_45" w:tooltip="Akiyama, 2003 #28" w:history="1">
        <w:r w:rsidR="00C03167" w:rsidRPr="00C03167">
          <w:rPr>
            <w:noProof/>
            <w:vertAlign w:val="superscript"/>
            <w:lang w:val="en-US"/>
          </w:rPr>
          <w:t>11</w:t>
        </w:r>
      </w:hyperlink>
      <w:r w:rsidR="00DD03FA">
        <w:rPr>
          <w:lang w:val="en-US"/>
        </w:rPr>
        <w:fldChar w:fldCharType="end"/>
      </w:r>
      <w:r w:rsidRPr="00352D32">
        <w:rPr>
          <w:b/>
          <w:lang w:val="en-US"/>
        </w:rPr>
        <w:t xml:space="preserve"> </w:t>
      </w:r>
      <w:r w:rsidR="008171E4" w:rsidRPr="008171E4">
        <w:rPr>
          <w:lang w:val="en-US"/>
        </w:rPr>
        <w:t xml:space="preserve">A </w:t>
      </w:r>
      <w:r w:rsidR="00C57372">
        <w:rPr>
          <w:lang w:val="en-US"/>
        </w:rPr>
        <w:t>powerful technique</w:t>
      </w:r>
      <w:r w:rsidR="008171E4" w:rsidRPr="008171E4">
        <w:rPr>
          <w:lang w:val="en-US"/>
        </w:rPr>
        <w:t xml:space="preserve"> for the preparation of compounds containing a CF</w:t>
      </w:r>
      <w:r w:rsidR="008171E4" w:rsidRPr="007C43D0">
        <w:rPr>
          <w:vertAlign w:val="subscript"/>
          <w:lang w:val="en-US"/>
        </w:rPr>
        <w:t>3</w:t>
      </w:r>
      <w:r w:rsidR="008171E4" w:rsidRPr="008171E4">
        <w:rPr>
          <w:lang w:val="en-US"/>
        </w:rPr>
        <w:t>-</w:t>
      </w:r>
      <w:r>
        <w:rPr>
          <w:lang w:val="en-US"/>
        </w:rPr>
        <w:t>substituent</w:t>
      </w:r>
      <w:r w:rsidR="008171E4" w:rsidRPr="008171E4">
        <w:rPr>
          <w:lang w:val="en-US"/>
        </w:rPr>
        <w:t xml:space="preserve"> is based on the direct </w:t>
      </w:r>
      <w:r w:rsidR="00B23C77">
        <w:rPr>
          <w:lang w:val="en-US"/>
        </w:rPr>
        <w:t xml:space="preserve">nucleophilic, electrophilic or radical </w:t>
      </w:r>
      <w:r w:rsidR="008171E4" w:rsidRPr="008171E4">
        <w:rPr>
          <w:lang w:val="en-US"/>
        </w:rPr>
        <w:t xml:space="preserve">introduction of </w:t>
      </w:r>
      <w:r w:rsidR="008171E4">
        <w:rPr>
          <w:lang w:val="en-US"/>
        </w:rPr>
        <w:t>a CF</w:t>
      </w:r>
      <w:r w:rsidR="008171E4" w:rsidRPr="007C43D0">
        <w:rPr>
          <w:vertAlign w:val="subscript"/>
          <w:lang w:val="en-US"/>
        </w:rPr>
        <w:t>3</w:t>
      </w:r>
      <w:r w:rsidR="008171E4">
        <w:rPr>
          <w:lang w:val="en-US"/>
        </w:rPr>
        <w:t xml:space="preserve">-group in a late stage of a synthetic </w:t>
      </w:r>
      <w:r w:rsidR="00C57372">
        <w:rPr>
          <w:lang w:val="en-US"/>
        </w:rPr>
        <w:t>sequence</w:t>
      </w:r>
      <w:r w:rsidR="008171E4">
        <w:rPr>
          <w:lang w:val="en-US"/>
        </w:rPr>
        <w:t xml:space="preserve"> by using </w:t>
      </w:r>
      <w:proofErr w:type="spellStart"/>
      <w:r w:rsidR="008171E4">
        <w:rPr>
          <w:lang w:val="en-US"/>
        </w:rPr>
        <w:t>trifluoromethylating</w:t>
      </w:r>
      <w:proofErr w:type="spellEnd"/>
      <w:r w:rsidR="008171E4">
        <w:rPr>
          <w:lang w:val="en-US"/>
        </w:rPr>
        <w:t xml:space="preserve"> agents.</w:t>
      </w:r>
      <w:hyperlink w:anchor="_ENREF_63" w:tooltip="Barata‐Vallejo, 2014 #45" w:history="1">
        <w:r w:rsidR="00C03167">
          <w:rPr>
            <w:lang w:val="en-US"/>
          </w:rPr>
          <w:fldChar w:fldCharType="begin">
            <w:fldData xml:space="preserve">PEVuZE5vdGU+PENpdGU+PEF1dGhvcj5CYXJhdGHigJBWYWxsZWpvPC9BdXRob3I+PFllYXI+MjAx
NDwvWWVhcj48UmVjTnVtPjQ1PC9SZWNOdW0+PERpc3BsYXlUZXh0PjxzdHlsZSBmYWNlPSJzdXBl
cnNjcmlwdCI+MTI8L3N0eWxlPjwvRGlzcGxheVRleHQ+PHJlY29yZD48cmVjLW51bWJlcj40NTwv
cmVjLW51bWJlcj48Zm9yZWlnbi1rZXlzPjxrZXkgYXBwPSJFTiIgZGItaWQ9ImE1c3QyZnh6eWZ6
dndqZWV0cm1wZHpwZXp2MGV6d3cwZmRzcCIgdGltZXN0YW1wPSIxNDQwNzUzODUwIj40NTwva2V5
PjwvZm9yZWlnbi1rZXlzPjxyZWYtdHlwZSBuYW1lPSJKb3VybmFsIEFydGljbGUiPjE3PC9yZWYt
dHlwZT48Y29udHJpYnV0b3JzPjxhdXRob3JzPjxhdXRob3I+QmFyYXRh4oCQVmFsbGVqbywgU2Vi
YXN0acOhbjwvYXV0aG9yPjxhdXRob3I+TGFudGFubywgQmVhdHJpejwvYXV0aG9yPjxhdXRob3I+
UG9zdGlnbywgQWw8L2F1dGhvcj48L2F1dGhvcnM+PC9jb250cmlidXRvcnM+PHRpdGxlcz48dGl0
bGU+UmVjZW50IEFkdmFuY2VzIGluIFRyaWZsdW9yb21ldGh5bGF0aW9uIFJlYWN0aW9ucyB3aXRo
IEVsZWN0cm9waGlsaWMgVHJpZmx1b3JvbWV0aHlsYXRpbmcgUmVhZ2VudHM8L3RpdGxlPjxzZWNv
bmRhcnktdGl0bGU+Q2hlbS4gRXVyLiBKLjwvc2Vjb25kYXJ5LXRpdGxlPjwvdGl0bGVzPjxwZXJp
b2RpY2FsPjxmdWxsLXRpdGxlPkNoZW0uIEV1ci4gSi48L2Z1bGwtdGl0bGU+PC9wZXJpb2RpY2Fs
PjxwYWdlcz4xNjgwNi0xNjgyOTwvcGFnZXM+PHZvbHVtZT4yMDwvdm9sdW1lPjxudW1iZXI+NTE8
L251bWJlcj48c2VjdGlvbj4xNjgwNjwvc2VjdGlvbj48ZGF0ZXM+PHllYXI+MjAxNDwveWVhcj48
L2RhdGVzPjxpc2JuPjE1MjEtMzc2NTwvaXNibj48dXJscz48L3VybHM+PC9yZWNvcmQ+PC9DaXRl
PjxDaXRlPjxBdXRob3I+Q2hhcnBlbnRpZXI8L0F1dGhvcj48WWVhcj4yMDE0PC9ZZWFyPjxSZWNO
dW0+NDY8L1JlY051bT48cmVjb3JkPjxyZWMtbnVtYmVyPjQ2PC9yZWMtbnVtYmVyPjxmb3JlaWdu
LWtleXM+PGtleSBhcHA9IkVOIiBkYi1pZD0iYTVzdDJmeHp5Znp2d2plZXRybXBkenBlenYwZXp3
dzBmZHNwIiB0aW1lc3RhbXA9IjE0NDA3NTM5NzYiPjQ2PC9rZXk+PC9mb3JlaWduLWtleXM+PHJl
Zi10eXBlIG5hbWU9IkpvdXJuYWwgQXJ0aWNsZSI+MTc8L3JlZi10eXBlPjxjb250cmlidXRvcnM+
PGF1dGhvcnM+PGF1dGhvcj5DaGFycGVudGllciwgSnVsaWU8L2F1dGhvcj48YXV0aG9yPkZydcyI
aCwgTmF0YWxqYTwvYXV0aG9yPjxhdXRob3I+VG9nbmksIEFudG9uaW88L2F1dGhvcj48L2F1dGhv
cnM+PC9jb250cmlidXRvcnM+PHRpdGxlcz48dGl0bGU+RWxlY3Ryb3BoaWxpYyBUcmlmbHVvcm9t
ZXRoeWxhdGlvbiBieSBVc2Ugb2YgSHlwZXJ2YWxlbnQgSW9kaW5lIFJlYWdlbnRzPC90aXRsZT48
c2Vjb25kYXJ5LXRpdGxlPkNoZW0uIFJldi4gPC9zZWNvbmRhcnktdGl0bGU+PC90aXRsZXM+PHBl
cmlvZGljYWw+PGZ1bGwtdGl0bGU+Q2hlbS4gUmV2LjwvZnVsbC10aXRsZT48YWJici0xPkNoZW0u
IFJldi48L2FiYnItMT48L3BlcmlvZGljYWw+PHBhZ2VzPjY1MC02ODI8L3BhZ2VzPjx2b2x1bWU+
MTE1PC92b2x1bWU+PG51bWJlcj4yPC9udW1iZXI+PHNlY3Rpb24+NjUwPC9zZWN0aW9uPjxkYXRl
cz48eWVhcj4yMDE0PC95ZWFyPjwvZGF0ZXM+PGlzYm4+MDAwOS0yNjY1PC9pc2JuPjx1cmxzPjwv
dXJscz48L3JlY29yZD48L0NpdGU+PENpdGU+PEF1dGhvcj5MaW48L0F1dGhvcj48WWVhcj4yMDAw
PC9ZZWFyPjxSZWNOdW0+MTg8L1JlY051bT48cmVjb3JkPjxyZWMtbnVtYmVyPjE4PC9yZWMtbnVt
YmVyPjxmb3JlaWduLWtleXM+PGtleSBhcHA9IkVOIiBkYi1pZD0iYTVzdDJmeHp5Znp2d2plZXRy
bXBkenBlenYwZXp3dzBmZHNwIiB0aW1lc3RhbXA9IjE0NDA3NDc5MTYiPjE4PC9rZXk+PC9mb3Jl
aWduLWtleXM+PHJlZi10eXBlIG5hbWU9IkpvdXJuYWwgQXJ0aWNsZSI+MTc8L3JlZi10eXBlPjxj
b250cmlidXRvcnM+PGF1dGhvcnM+PGF1dGhvcj5MaW4sIFBldGVyPC9hdXRob3I+PGF1dGhvcj5K
aWFuZywgSmlubG9uZzwvYXV0aG9yPjwvYXV0aG9ycz48L2NvbnRyaWJ1dG9ycz48dGl0bGVzPjx0
aXRsZT5TeW50aGVzaXMgb2YgbW9ub3RyaWZsdW9yb21ldGh5bC1zdWJzdGl0dXRlZCBzYXR1cmF0
ZWQgY3ljbGVzPC90aXRsZT48c2Vjb25kYXJ5LXRpdGxlPlRldHJhaGVkcm9uPC9zZWNvbmRhcnkt
dGl0bGU+PC90aXRsZXM+PHBlcmlvZGljYWw+PGZ1bGwtdGl0bGU+VGV0cmFoZWRyb248L2Z1bGwt
dGl0bGU+PC9wZXJpb2RpY2FsPjxwYWdlcz4zNjM1LTM2NzE8L3BhZ2VzPjx2b2x1bWU+NTY8L3Zv
bHVtZT48bnVtYmVyPjIzPC9udW1iZXI+PHNlY3Rpb24+MzYzNTwvc2VjdGlvbj48ZGF0ZXM+PHll
YXI+MjAwMDwveWVhcj48L2RhdGVzPjxpc2JuPjAwNDAtNDAyMDwvaXNibj48dXJscz48L3VybHM+
PC9yZWNvcmQ+PC9DaXRlPjxDaXRlPjxBdXRob3I+TWE8L0F1dGhvcj48WWVhcj4yMDA0PC9ZZWFy
PjxSZWNOdW0+Mzg8L1JlY051bT48cmVjb3JkPjxyZWMtbnVtYmVyPjM4PC9yZWMtbnVtYmVyPjxm
b3JlaWduLWtleXM+PGtleSBhcHA9IkVOIiBkYi1pZD0iYTVzdDJmeHp5Znp2d2plZXRybXBkenBl
enYwZXp3dzBmZHNwIiB0aW1lc3RhbXA9IjE0NDA3NTI1ODMiPjM4PC9rZXk+PGtleSBhcHA9IkVO
V2ViIiBkYi1pZD0iIj4wPC9rZXk+PC9mb3JlaWduLWtleXM+PHJlZi10eXBlIG5hbWU9IkpvdXJu
YWwgQXJ0aWNsZSI+MTc8L3JlZi10eXBlPjxjb250cmlidXRvcnM+PGF1dGhvcnM+PGF1dGhvcj5N
YSwgSi4gQS48L2F1dGhvcj48YXV0aG9yPkNhaGFyZCwgRC48L2F1dGhvcj48L2F1dGhvcnM+PC9j
b250cmlidXRvcnM+PGF1dGgtYWRkcmVzcz5VTVIgNjAxNCBDTlJTIGRlIEluc3RpdHV0IGRlIFJl
Y2hlcmNoZSBlbiBDaGltaWUgT3JnYW5pcXVlIEZpbmUsIFVuaXZlcnNpdGUgZGUgUm91ZW4sIFJ1
ZSBUZXNuaWVyZSwgRi03NjgyMSBNb250IFNhaW50IEFpZ25hbiBDZWRleCwgRnJhbmNlLjwvYXV0
aC1hZGRyZXNzPjx0aXRsZXM+PHRpdGxlPkFzeW1tZXRyaWMgZmx1b3JpbmF0aW9uLCB0cmlmbHVv
cm9tZXRoeWxhdGlvbiwgYW5kIHBlcmZsdW9yb2Fsa3lsYXRpb24gcmVhY3Rpb25zPC90aXRsZT48
c2Vjb25kYXJ5LXRpdGxlPkNoZW0uIFJldi48L3NlY29uZGFyeS10aXRsZT48YWx0LXRpdGxlPkNo
ZW0uIFJldi48L2FsdC10aXRsZT48L3RpdGxlcz48cGVyaW9kaWNhbD48ZnVsbC10aXRsZT5DaGVt
LiBSZXYuPC9mdWxsLXRpdGxlPjxhYmJyLTE+Q2hlbS4gUmV2LjwvYWJici0xPjwvcGVyaW9kaWNh
bD48YWx0LXBlcmlvZGljYWw+PGZ1bGwtdGl0bGU+Q2hlbS4gUmV2LjwvZnVsbC10aXRsZT48YWJi
ci0xPkNoZW0uIFJldi48L2FiYnItMT48L2FsdC1wZXJpb2RpY2FsPjxwYWdlcz42MTE5LTYxNDY8
L3BhZ2VzPjx2b2x1bWU+MTA0PC92b2x1bWU+PG51bWJlcj4xMjwvbnVtYmVyPjxzZWN0aW9uPjYx
MTk8L3NlY3Rpb24+PGtleXdvcmRzPjxrZXl3b3JkPkFsa3lsYXRpb248L2tleXdvcmQ+PGtleXdv
cmQ+Rmx1b3JpbmUvKmNoZW1pc3RyeTwva2V5d29yZD48a2V5d29yZD5NZXRoeWxhdGlvbjwva2V5
d29yZD48a2V5d29yZD5TdGVyZW9pc29tZXJpc208L2tleXdvcmQ+PC9rZXl3b3Jkcz48ZGF0ZXM+
PHllYXI+MjAwNDwveWVhcj48cHViLWRhdGVzPjxkYXRlPkRlYzwvZGF0ZT48L3B1Yi1kYXRlcz48
L2RhdGVzPjxpc2JuPjAwMDktMjY2NSAoUHJpbnQpJiN4RDswMDA5LTI2NjUgKExpbmtpbmcpPC9p
c2JuPjxhY2Nlc3Npb24tbnVtPjE1NTg0Njk3PC9hY2Nlc3Npb24tbnVtPjx1cmxzPjxyZWxhdGVk
LXVybHM+PHVybD5odHRwOi8vd3d3Lm5jYmkubmxtLm5paC5nb3YvcHVibWVkLzE1NTg0Njk3PC91
cmw+PC9yZWxhdGVkLXVybHM+PC91cmxzPjxlbGVjdHJvbmljLXJlc291cmNlLW51bT4xMC4xMDIx
L2NyMDMwMTQzZTwvZWxlY3Ryb25pYy1yZXNvdXJjZS1udW0+PC9yZWNvcmQ+PC9DaXRlPjxDaXRl
PjxBdXRob3I+UHJha2FzaDwvQXV0aG9yPjxZZWFyPjIwMDE8L1llYXI+PFJlY051bT40MDwvUmVj
TnVtPjxyZWNvcmQ+PHJlYy1udW1iZXI+NDA8L3JlYy1udW1iZXI+PGZvcmVpZ24ta2V5cz48a2V5
IGFwcD0iRU4iIGRiLWlkPSJhNXN0MmZ4enlmenZ3amVldHJtcGR6cGV6djBlend3MGZkc3AiIHRp
bWVzdGFtcD0iMTQ0MDc1MzA1MiI+NDA8L2tleT48L2ZvcmVpZ24ta2V5cz48cmVmLXR5cGUgbmFt
ZT0iSm91cm5hbCBBcnRpY2xlIj4xNzwvcmVmLXR5cGU+PGNvbnRyaWJ1dG9ycz48YXV0aG9ycz48
YXV0aG9yPlByYWthc2gsIEdLIFN1cnlhPC9hdXRob3I+PGF1dGhvcj5NYW5kYWwsIE1paGlyYmFy
YW48L2F1dGhvcj48L2F1dGhvcnM+PC9jb250cmlidXRvcnM+PHRpdGxlcz48dGl0bGU+TnVjbGVv
cGhpbGljIHRyaWZsdW9yb21ldGh5bGF0aW9uIHRhbWVkPC90aXRsZT48c2Vjb25kYXJ5LXRpdGxl
PkouIEZsdW9yaW5lIENoZW0uPC9zZWNvbmRhcnktdGl0bGU+PC90aXRsZXM+PHBlcmlvZGljYWw+
PGZ1bGwtdGl0bGU+Si4gRmx1b3JpbmUgQ2hlbS48L2Z1bGwtdGl0bGU+PC9wZXJpb2RpY2FsPjxw
YWdlcz4xMjMtMTMxPC9wYWdlcz48dm9sdW1lPjExMjwvdm9sdW1lPjxudW1iZXI+MTwvbnVtYmVy
PjxzZWN0aW9uPjEyMzwvc2VjdGlvbj48ZGF0ZXM+PHllYXI+MjAwMTwveWVhcj48L2RhdGVzPjxp
c2JuPjAwMjItMTEzOTwvaXNibj48dXJscz48L3VybHM+PC9yZWNvcmQ+PC9DaXRlPjxDaXRlPjxB
dXRob3I+UnViaWFsZXM8L0F1dGhvcj48WWVhcj4yMDE0PC9ZZWFyPjxSZWNOdW0+NTE8L1JlY051
bT48cmVjb3JkPjxyZWMtbnVtYmVyPjUxPC9yZWMtbnVtYmVyPjxmb3JlaWduLWtleXM+PGtleSBh
cHA9IkVOIiBkYi1pZD0iYTVzdDJmeHp5Znp2d2plZXRybXBkenBlenYwZXp3dzBmZHNwIiB0aW1l
c3RhbXA9IjE0NDA3NTQ4MjUiPjUxPC9rZXk+PC9mb3JlaWduLWtleXM+PHJlZi10eXBlIG5hbWU9
IkpvdXJuYWwgQXJ0aWNsZSI+MTc8L3JlZi10eXBlPjxjb250cmlidXRvcnM+PGF1dGhvcnM+PGF1
dGhvcj5SdWJpYWxlcywgR2xvcmlhPC9hdXRob3I+PGF1dGhvcj5BbG9uc28sIENvbmNlcGNpw7Nu
PC9hdXRob3I+PGF1dGhvcj5kZSBNYXJpZ29ydGEsIEVkdWFyZG8gTWFydMOtbmV6PC9hdXRob3I+
PGF1dGhvcj5QYWxhY2lvcywgRnJhbmNpc2NvPC9hdXRob3I+PC9hdXRob3JzPjwvY29udHJpYnV0
b3JzPjx0aXRsZXM+PHRpdGxlPk51Y2xlb3BoaWxpYyB0cmlmbHVvcm9tZXRoeWxhdGlvbiBvZiBj
YXJib255bCBjb21wb3VuZHMgYW5kIGRlcml2YXRpdmVzPC90aXRsZT48c2Vjb25kYXJ5LXRpdGxl
PkFya2l2b2M8L3NlY29uZGFyeS10aXRsZT48L3RpdGxlcz48cGVyaW9kaWNhbD48ZnVsbC10aXRs
ZT5Bcmtpdm9jPC9mdWxsLXRpdGxlPjwvcGVyaW9kaWNhbD48cGFnZXM+MzYyLTQwNTwvcGFnZXM+
PHZvbHVtZT4yPC92b2x1bWU+PHNlY3Rpb24+MzYyPC9zZWN0aW9uPjxkYXRlcz48eWVhcj4yMDE0
PC95ZWFyPjwvZGF0ZXM+PHVybHM+PC91cmxzPjwvcmVjb3JkPjwvQ2l0ZT48Q2l0ZT48QXV0aG9y
PlNoYW88L0F1dGhvcj48WWVhcj4yMDE1PC9ZZWFyPjxSZWNOdW0+NDQ8L1JlY051bT48cmVjb3Jk
PjxyZWMtbnVtYmVyPjQ0PC9yZWMtbnVtYmVyPjxmb3JlaWduLWtleXM+PGtleSBhcHA9IkVOIiBk
Yi1pZD0iYTVzdDJmeHp5Znp2d2plZXRybXBkenBlenYwZXp3dzBmZHNwIiB0aW1lc3RhbXA9IjE0
NDA3NTM3MzUiPjQ0PC9rZXk+PC9mb3JlaWduLWtleXM+PHJlZi10eXBlIG5hbWU9IkpvdXJuYWwg
QXJ0aWNsZSI+MTc8L3JlZi10eXBlPjxjb250cmlidXRvcnM+PGF1dGhvcnM+PGF1dGhvcj5TaGFv
LCBYaW54aW48L2F1dGhvcj48YXV0aG9yPlh1LCBDaHVuZmE8L2F1dGhvcj48YXV0aG9yPkx1LCBM
b25nPC9hdXRob3I+PGF1dGhvcj5TaGVuLCBRaWxvbmc8L2F1dGhvcj48L2F1dGhvcnM+PC9jb250
cmlidXRvcnM+PHRpdGxlcz48dGl0bGU+U2hlbGYtU3RhYmxlIEVsZWN0cm9waGlsaWMgUmVhZ2Vu
dHMgZm9yIFRyaWZsdW9yb21ldGh5bHRoaW9sYXRpb248L3RpdGxlPjxzZWNvbmRhcnktdGl0bGU+
QWNjLiBDaGVtLiBSZXMuPC9zZWNvbmRhcnktdGl0bGU+PC90aXRsZXM+PHBlcmlvZGljYWw+PGZ1
bGwtdGl0bGU+QWNjLiBDaGVtLiBSZXMuPC9mdWxsLXRpdGxlPjwvcGVyaW9kaWNhbD48cGFnZXM+
MTIyNy0xMjM2PC9wYWdlcz48dm9sdW1lPjQ4PC92b2x1bWU+PHNlY3Rpb24+MTIyNzwvc2VjdGlv
bj48ZGF0ZXM+PHllYXI+MjAxNTwveWVhcj48L2RhdGVzPjxpc2JuPjAwMDEtNDg0MjwvaXNibj48
dXJscz48L3VybHM+PC9yZWNvcmQ+PC9DaXRlPjxDaXRlPjxBdXRob3I+U2hpYmF0YTwvQXV0aG9y
PjxZZWFyPjIwMTA8L1llYXI+PFJlY051bT4zNzwvUmVjTnVtPjxyZWNvcmQ+PHJlYy1udW1iZXI+
Mzc8L3JlYy1udW1iZXI+PGZvcmVpZ24ta2V5cz48a2V5IGFwcD0iRU4iIGRiLWlkPSJhNXN0MmZ4
enlmenZ3amVldHJtcGR6cGV6djBlend3MGZkc3AiIHRpbWVzdGFtcD0iMTQ0MDc1MjI4MiI+Mzc8
L2tleT48L2ZvcmVpZ24ta2V5cz48cmVmLXR5cGUgbmFtZT0iSm91cm5hbCBBcnRpY2xlIj4xNzwv
cmVmLXR5cGU+PGNvbnRyaWJ1dG9ycz48YXV0aG9ycz48YXV0aG9yPlNoaWJhdGEsIE5vcmlvPC9h
dXRob3I+PGF1dGhvcj5NYXRzbmV2LCBBbmRyZWo8L2F1dGhvcj48YXV0aG9yPkNhaGFyZCwgRG9t
aW5pcXVlPC9hdXRob3I+PC9hdXRob3JzPjwvY29udHJpYnV0b3JzPjx0aXRsZXM+PHRpdGxlPlNo
ZWxmLXN0YWJsZSBlbGVjdHJvcGhpbGljIHRyaWZsdW9yb21ldGh5bGF0aW5nIHJlYWdlbnRzOiBB
IGJyaWVmIGhpc3RvcmljYWwgcGVyc3BlY3RpdmU8L3RpdGxlPjxzZWNvbmRhcnktdGl0bGU+QmVp
bHN0ZWluIEouIE9yZy4gQ2hlbS48L3NlY29uZGFyeS10aXRsZT48L3RpdGxlcz48cGVyaW9kaWNh
bD48ZnVsbC10aXRsZT5CZWlsc3RlaW4gSi4gT3JnLiBDaGVtLjwvZnVsbC10aXRsZT48L3Blcmlv
ZGljYWw+PHBhZ2VzPjY1PC9wYWdlcz48dm9sdW1lPjY8L3ZvbHVtZT48bnVtYmVyPjE8L251bWJl
cj48c2VjdGlvbj42NTwvc2VjdGlvbj48ZGF0ZXM+PHllYXI+MjAxMDwveWVhcj48L2RhdGVzPjxp
c2JuPjE4NjAtNTM5NzwvaXNibj48dXJscz48L3VybHM+PC9yZWNvcmQ+PC9DaXRlPjxDaXRlPjxB
dXRob3I+U2luZ2g8L0F1dGhvcj48WWVhcj4yMDAwPC9ZZWFyPjxSZWNOdW0+NDI8L1JlY051bT48
cmVjb3JkPjxyZWMtbnVtYmVyPjQyPC9yZWMtbnVtYmVyPjxmb3JlaWduLWtleXM+PGtleSBhcHA9
IkVOIiBkYi1pZD0iYTVzdDJmeHp5Znp2d2plZXRybXBkenBlenYwZXp3dzBmZHNwIiB0aW1lc3Rh
bXA9IjE0NDA3NTMxMzYiPjQyPC9rZXk+PC9mb3JlaWduLWtleXM+PHJlZi10eXBlIG5hbWU9Ikpv
dXJuYWwgQXJ0aWNsZSI+MTc8L3JlZi10eXBlPjxjb250cmlidXRvcnM+PGF1dGhvcnM+PGF1dGhv
cj5TaW5naCwgUmFqZW5kcmEgUDwvYXV0aG9yPjxhdXRob3I+U2hyZWV2ZSwgSmVhbm5lIE08L2F1
dGhvcj48L2F1dGhvcnM+PC9jb250cmlidXRvcnM+PHRpdGxlcz48dGl0bGU+TnVjbGVvcGhpbGlj
IHRyaWZsdW9yb21ldGh5bGF0aW9uIHJlYWN0aW9ucyBvZiBvcmdhbmljIGNvbXBvdW5kcyB3aXRo
ICh0cmlmbHVvcm9tZXRoeWwpIHRyaW1ldGh5bHNpbGFuZTwvdGl0bGU+PHNlY29uZGFyeS10aXRs
ZT5UZXRyYWhlZHJvbjwvc2Vjb25kYXJ5LXRpdGxlPjwvdGl0bGVzPjxwZXJpb2RpY2FsPjxmdWxs
LXRpdGxlPlRldHJhaGVkcm9uPC9mdWxsLXRpdGxlPjwvcGVyaW9kaWNhbD48cGFnZXM+NzYxMy03
NjMyPC9wYWdlcz48dm9sdW1lPjU2PC92b2x1bWU+PG51bWJlcj4zOTwvbnVtYmVyPjxzZWN0aW9u
Pjc2MTM8L3NlY3Rpb24+PGRhdGVzPjx5ZWFyPjIwMDA8L3llYXI+PC9kYXRlcz48aXNibj4wMDQw
LTQwMjA8L2lzYm4+PHVybHM+PC91cmxzPjwvcmVjb3JkPjwvQ2l0ZT48Q2l0ZT48QXV0aG9yPldh
bmc8L0F1dGhvcj48WWVhcj4yMDE1PC9ZZWFyPjxSZWNOdW0+NDM8L1JlY051bT48cmVjb3JkPjxy
ZWMtbnVtYmVyPjQzPC9yZWMtbnVtYmVyPjxmb3JlaWduLWtleXM+PGtleSBhcHA9IkVOIiBkYi1p
ZD0iYTVzdDJmeHp5Znp2d2plZXRybXBkenBlenYwZXp3dzBmZHNwIiB0aW1lc3RhbXA9IjE0NDA3
NTMzODAiPjQzPC9rZXk+PC9mb3JlaWduLWtleXM+PHJlZi10eXBlIG5hbWU9IkpvdXJuYWwgQXJ0
aWNsZSI+MTc8L3JlZi10eXBlPjxjb250cmlidXRvcnM+PGF1dGhvcnM+PGF1dGhvcj5XYW5nLCBT
aGktTWVuZzwvYXV0aG9yPjxhdXRob3I+SGFuLCBKaWEtQmluPC9hdXRob3I+PGF1dGhvcj5aaGFu
ZywgQ2hlbmctUGFuPC9hdXRob3I+PGF1dGhvcj5RaW4sIEh1YS1MaTwvYXV0aG9yPjxhdXRob3I+
WGlhbywgSmktQ2hhbmc8L2F1dGhvcj48L2F1dGhvcnM+PC9jb250cmlidXRvcnM+PHRpdGxlcz48
dGl0bGU+QW4gb3ZlcnZpZXcgb2YgcmVkdWN0aXZlIHRyaWZsdW9yb21ldGh5bGF0aW9uIHJlYWN0
aW9ucyB1c2luZyBlbGVjdHJvcGhpbGljIOKAmCsgQ0YgM+KAmXJlYWdlbnRzPC90aXRsZT48c2Vj
b25kYXJ5LXRpdGxlPlRldHJhaGVkcm9uPC9zZWNvbmRhcnktdGl0bGU+PC90aXRsZXM+PHBlcmlv
ZGljYWw+PGZ1bGwtdGl0bGU+VGV0cmFoZWRyb248L2Z1bGwtdGl0bGU+PC9wZXJpb2RpY2FsPjxw
YWdlcz43OTQ5LTc5NzY8L3BhZ2VzPjx2b2x1bWU+NzE8L3ZvbHVtZT48bnVtYmVyPjQyPC9udW1i
ZXI+PHNlY3Rpb24+Nzk0OTwvc2VjdGlvbj48ZGF0ZXM+PHllYXI+MjAxNTwveWVhcj48L2RhdGVz
Pjxpc2JuPjAwNDAtNDAyMDwvaXNibj48dXJscz48L3VybHM+PC9yZWNvcmQ+PC9DaXRlPjxDaXRl
PjxBdXRob3I+V2VpPC9BdXRob3I+PFllYXI+MjAxNDwvWWVhcj48UmVjTnVtPjQ4PC9SZWNOdW0+
PHJlY29yZD48cmVjLW51bWJlcj40ODwvcmVjLW51bWJlcj48Zm9yZWlnbi1rZXlzPjxrZXkgYXBw
PSJFTiIgZGItaWQ9ImE1c3QyZnh6eWZ6dndqZWV0cm1wZHpwZXp2MGV6d3cwZmRzcCIgdGltZXN0
YW1wPSIxNDQwNzU0NTA2Ij40ODwva2V5PjwvZm9yZWlnbi1rZXlzPjxyZWYtdHlwZSBuYW1lPSJK
b3VybmFsIEFydGljbGUiPjE3PC9yZWYtdHlwZT48Y29udHJpYnV0b3JzPjxhdXRob3JzPjxhdXRo
b3I+V2VpLCBaRU5HPC9hdXRob3I+PC9hdXRob3JzPjwvY29udHJpYnV0b3JzPjx0aXRsZXM+PHRp
dGxlPlJlY2VudCBBZHZhbmNlcyBpbiBSYWRpY2FsIFRyaWZsdW9yb21ldGh5bGF0aW9uIFJlYWN0
aW9uczwvdGl0bGU+PHNlY29uZGFyeS10aXRsZT5DaGluLiBKLiBBcHBsLiBDaGVtLjwvc2Vjb25k
YXJ5LXRpdGxlPjwvdGl0bGVzPjxwZXJpb2RpY2FsPjxmdWxsLXRpdGxlPkNoaW4uIEouIEFwcGwu
IENoZW0uPC9mdWxsLXRpdGxlPjwvcGVyaW9kaWNhbD48cGFnZXM+NjI3LTY0MTwvcGFnZXM+PHZv
bHVtZT4zMTwvdm9sdW1lPjxudW1iZXI+MDY8L251bWJlcj48c2VjdGlvbj42Mjc8L3NlY3Rpb24+
PGRhdGVzPjx5ZWFyPjIwMTQ8L3llYXI+PC9kYXRlcz48aXNibj4xMDAwLTA1MTg8L2lzYm4+PHVy
bHM+PC91cmxzPjwvcmVjb3JkPjwvQ2l0ZT48Q2l0ZT48QXV0aG9yPlpoYW5nPC9BdXRob3I+PFll
YXI+MjAxNDwvWWVhcj48UmVjTnVtPjQ5PC9SZWNOdW0+PHJlY29yZD48cmVjLW51bWJlcj40OTwv
cmVjLW51bWJlcj48Zm9yZWlnbi1rZXlzPjxrZXkgYXBwPSJFTiIgZGItaWQ9ImE1c3QyZnh6eWZ6
dndqZWV0cm1wZHpwZXp2MGV6d3cwZmRzcCIgdGltZXN0YW1wPSIxNDQwNzU0NjU3Ij40OTwva2V5
PjwvZm9yZWlnbi1rZXlzPjxyZWYtdHlwZSBuYW1lPSJKb3VybmFsIEFydGljbGUiPjE3PC9yZWYt
dHlwZT48Y29udHJpYnV0b3JzPjxhdXRob3JzPjxhdXRob3I+WmhhbmcsIENhaTwvYXV0aG9yPjwv
YXV0aG9ycz48L2NvbnRyaWJ1dG9ycz48dGl0bGVzPjx0aXRsZT5BcHBsaWNhdGlvbiBvZiBMYW5n
bG9pc+KAmSBSZWFnZW50IGluIFRyaWZsdW9yb21ldGh5bGF0aW9uIFJlYWN0aW9uczwvdGl0bGU+
PHNlY29uZGFyeS10aXRsZT5BZHZhbmNlZCBTeW50aGVzaXMgJmFtcDsgQ2F0YWx5c2lzPC9zZWNv
bmRhcnktdGl0bGU+PC90aXRsZXM+PHBlcmlvZGljYWw+PGZ1bGwtdGl0bGU+QWR2YW5jZWQgU3lu
dGhlc2lzICZhbXA7IENhdGFseXNpczwvZnVsbC10aXRsZT48L3BlcmlvZGljYWw+PHBhZ2VzPjI4
OTUtMjkwNjwvcGFnZXM+PHZvbHVtZT4zNTY8L3ZvbHVtZT48bnVtYmVyPjE04oCQMTU8L251bWJl
cj48c2VjdGlvbj4yODk1PC9zZWN0aW9uPjxkYXRlcz48eWVhcj4yMDE0PC95ZWFyPjwvZGF0ZXM+
PGlzYm4+MTYxNS00MTY5PC9pc2JuPjx1cmxzPjwvdXJscz48L3JlY29yZD48L0NpdGU+PENpdGU+
PEF1dGhvcj5aaGFuZzwvQXV0aG9yPjxZZWFyPjIwMTQ8L1llYXI+PFJlY051bT41MDwvUmVjTnVt
PjxyZWNvcmQ+PHJlYy1udW1iZXI+NTA8L3JlYy1udW1iZXI+PGZvcmVpZ24ta2V5cz48a2V5IGFw
cD0iRU4iIGRiLWlkPSJhNXN0MmZ4enlmenZ3amVldHJtcGR6cGV6djBlend3MGZkc3AiIHRpbWVz
dGFtcD0iMTQ0MDc1NDcwMSI+NTA8L2tleT48L2ZvcmVpZ24ta2V5cz48cmVmLXR5cGUgbmFtZT0i
Sm91cm5hbCBBcnRpY2xlIj4xNzwvcmVmLXR5cGU+PGNvbnRyaWJ1dG9ycz48YXV0aG9ycz48YXV0
aG9yPlpoYW5nLCBDYWk8L2F1dGhvcj48L2F1dGhvcnM+PC9jb250cmlidXRvcnM+PHRpdGxlcz48
dGl0bGU+UmVjZW50IGFkdmFuY2VzIGluIHRyaWZsdW9yb21ldGh5bGF0aW9uIG9mIG9yZ2FuaWMg
Y29tcG91bmRzIHVzaW5nIFVtZW1vdG8mYXBvcztzIHJlYWdlbnRzPC90aXRsZT48c2Vjb25kYXJ5
LXRpdGxlPk9yZy4gQmlvbW9sLiBDaGVtLjwvc2Vjb25kYXJ5LXRpdGxlPjwvdGl0bGVzPjxwZXJp
b2RpY2FsPjxmdWxsLXRpdGxlPk9yZy4gQmlvbW9sLiBDaGVtLjwvZnVsbC10aXRsZT48L3Blcmlv
ZGljYWw+PHBhZ2VzPjY1ODAtNjU4OTwvcGFnZXM+PHZvbHVtZT4xMjwvdm9sdW1lPjxudW1iZXI+
MzQ8L251bWJlcj48c2VjdGlvbj42NTgwPC9zZWN0aW9uPjxkYXRlcz48eWVhcj4yMDE0PC95ZWFy
PjwvZGF0ZXM+PHVybHM+PC91cmxzPjwvcmVjb3JkPjwvQ2l0ZT48Q2l0ZT48QXV0aG9yPlpodTwv
QXV0aG9yPjxZZWFyPjIwMTQ8L1llYXI+PFJlY051bT40NzwvUmVjTnVtPjxyZWNvcmQ+PHJlYy1u
dW1iZXI+NDc8L3JlYy1udW1iZXI+PGZvcmVpZ24ta2V5cz48a2V5IGFwcD0iRU4iIGRiLWlkPSJh
NXN0MmZ4enlmenZ3amVldHJtcGR6cGV6djBlend3MGZkc3AiIHRpbWVzdGFtcD0iMTQ0MDc1NDI5
NiI+NDc8L2tleT48L2ZvcmVpZ24ta2V5cz48cmVmLXR5cGUgbmFtZT0iSm91cm5hbCBBcnRpY2xl
Ij4xNzwvcmVmLXR5cGU+PGNvbnRyaWJ1dG9ycz48YXV0aG9ycz48YXV0aG9yPlpodSwgV2VpPC9h
dXRob3I+PGF1dGhvcj5XYW5nLCBKaWFuZzwvYXV0aG9yPjxhdXRob3I+V2FuZywgU2h1bmk8L2F1
dGhvcj48YXV0aG9yPkd1LCBaaGFubmk8L2F1dGhvcj48YXV0aG9yPkFjZcOxYSwgSm9zw6kgTHVp
czwvYXV0aG9yPjxhdXRob3I+SXphd2EsIEt1bmlzdWtlPC9hdXRob3I+PGF1dGhvcj5MaXUsIEhv
bmc8L2F1dGhvcj48YXV0aG9yPlNvbG9zaG9ub2ssIFZhZGltIEE8L2F1dGhvcj48L2F1dGhvcnM+
PC9jb250cmlidXRvcnM+PHRpdGxlcz48dGl0bGU+UmVjZW50IGFkdmFuY2VzIGluIHRoZSB0cmlm
bHVvcm9tZXRoeWxhdGlvbiBtZXRob2RvbG9neSBhbmQgbmV3IENGIDMtY29udGFpbmluZyBkcnVn
czwvdGl0bGU+PHNlY29uZGFyeS10aXRsZT5KLiBGbHVvcmluZSBDaGVtLjwvc2Vjb25kYXJ5LXRp
dGxlPjwvdGl0bGVzPjxwZXJpb2RpY2FsPjxmdWxsLXRpdGxlPkouIEZsdW9yaW5lIENoZW0uPC9m
dWxsLXRpdGxlPjwvcGVyaW9kaWNhbD48cGFnZXM+MzctNTQ8L3BhZ2VzPjx2b2x1bWU+MTY3PC92
b2x1bWU+PHNlY3Rpb24+Mzc8L3NlY3Rpb24+PGRhdGVzPjx5ZWFyPjIwMTQ8L3llYXI+PC9kYXRl
cz48aXNibj4wMDIyLTExMzk8L2lzYm4+PHVybHM+PC91cmxzPjwvcmVjb3JkPjwvQ2l0ZT48L0Vu
ZE5vdGU+AG==
</w:fldData>
          </w:fldChar>
        </w:r>
        <w:r w:rsidR="00C03167">
          <w:rPr>
            <w:lang w:val="en-US"/>
          </w:rPr>
          <w:instrText xml:space="preserve"> ADDIN EN.CITE </w:instrText>
        </w:r>
        <w:r w:rsidR="00C03167">
          <w:rPr>
            <w:lang w:val="en-US"/>
          </w:rPr>
          <w:fldChar w:fldCharType="begin">
            <w:fldData xml:space="preserve">PEVuZE5vdGU+PENpdGU+PEF1dGhvcj5CYXJhdGHigJBWYWxsZWpvPC9BdXRob3I+PFllYXI+MjAx
NDwvWWVhcj48UmVjTnVtPjQ1PC9SZWNOdW0+PERpc3BsYXlUZXh0PjxzdHlsZSBmYWNlPSJzdXBl
cnNjcmlwdCI+MTI8L3N0eWxlPjwvRGlzcGxheVRleHQ+PHJlY29yZD48cmVjLW51bWJlcj40NTwv
cmVjLW51bWJlcj48Zm9yZWlnbi1rZXlzPjxrZXkgYXBwPSJFTiIgZGItaWQ9ImE1c3QyZnh6eWZ6
dndqZWV0cm1wZHpwZXp2MGV6d3cwZmRzcCIgdGltZXN0YW1wPSIxNDQwNzUzODUwIj40NTwva2V5
PjwvZm9yZWlnbi1rZXlzPjxyZWYtdHlwZSBuYW1lPSJKb3VybmFsIEFydGljbGUiPjE3PC9yZWYt
dHlwZT48Y29udHJpYnV0b3JzPjxhdXRob3JzPjxhdXRob3I+QmFyYXRh4oCQVmFsbGVqbywgU2Vi
YXN0acOhbjwvYXV0aG9yPjxhdXRob3I+TGFudGFubywgQmVhdHJpejwvYXV0aG9yPjxhdXRob3I+
UG9zdGlnbywgQWw8L2F1dGhvcj48L2F1dGhvcnM+PC9jb250cmlidXRvcnM+PHRpdGxlcz48dGl0
bGU+UmVjZW50IEFkdmFuY2VzIGluIFRyaWZsdW9yb21ldGh5bGF0aW9uIFJlYWN0aW9ucyB3aXRo
IEVsZWN0cm9waGlsaWMgVHJpZmx1b3JvbWV0aHlsYXRpbmcgUmVhZ2VudHM8L3RpdGxlPjxzZWNv
bmRhcnktdGl0bGU+Q2hlbS4gRXVyLiBKLjwvc2Vjb25kYXJ5LXRpdGxlPjwvdGl0bGVzPjxwZXJp
b2RpY2FsPjxmdWxsLXRpdGxlPkNoZW0uIEV1ci4gSi48L2Z1bGwtdGl0bGU+PC9wZXJpb2RpY2Fs
PjxwYWdlcz4xNjgwNi0xNjgyOTwvcGFnZXM+PHZvbHVtZT4yMDwvdm9sdW1lPjxudW1iZXI+NTE8
L251bWJlcj48c2VjdGlvbj4xNjgwNjwvc2VjdGlvbj48ZGF0ZXM+PHllYXI+MjAxNDwveWVhcj48
L2RhdGVzPjxpc2JuPjE1MjEtMzc2NTwvaXNibj48dXJscz48L3VybHM+PC9yZWNvcmQ+PC9DaXRl
PjxDaXRlPjxBdXRob3I+Q2hhcnBlbnRpZXI8L0F1dGhvcj48WWVhcj4yMDE0PC9ZZWFyPjxSZWNO
dW0+NDY8L1JlY051bT48cmVjb3JkPjxyZWMtbnVtYmVyPjQ2PC9yZWMtbnVtYmVyPjxmb3JlaWdu
LWtleXM+PGtleSBhcHA9IkVOIiBkYi1pZD0iYTVzdDJmeHp5Znp2d2plZXRybXBkenBlenYwZXp3
dzBmZHNwIiB0aW1lc3RhbXA9IjE0NDA3NTM5NzYiPjQ2PC9rZXk+PC9mb3JlaWduLWtleXM+PHJl
Zi10eXBlIG5hbWU9IkpvdXJuYWwgQXJ0aWNsZSI+MTc8L3JlZi10eXBlPjxjb250cmlidXRvcnM+
PGF1dGhvcnM+PGF1dGhvcj5DaGFycGVudGllciwgSnVsaWU8L2F1dGhvcj48YXV0aG9yPkZydcyI
aCwgTmF0YWxqYTwvYXV0aG9yPjxhdXRob3I+VG9nbmksIEFudG9uaW88L2F1dGhvcj48L2F1dGhv
cnM+PC9jb250cmlidXRvcnM+PHRpdGxlcz48dGl0bGU+RWxlY3Ryb3BoaWxpYyBUcmlmbHVvcm9t
ZXRoeWxhdGlvbiBieSBVc2Ugb2YgSHlwZXJ2YWxlbnQgSW9kaW5lIFJlYWdlbnRzPC90aXRsZT48
c2Vjb25kYXJ5LXRpdGxlPkNoZW0uIFJldi4gPC9zZWNvbmRhcnktdGl0bGU+PC90aXRsZXM+PHBl
cmlvZGljYWw+PGZ1bGwtdGl0bGU+Q2hlbS4gUmV2LjwvZnVsbC10aXRsZT48YWJici0xPkNoZW0u
IFJldi48L2FiYnItMT48L3BlcmlvZGljYWw+PHBhZ2VzPjY1MC02ODI8L3BhZ2VzPjx2b2x1bWU+
MTE1PC92b2x1bWU+PG51bWJlcj4yPC9udW1iZXI+PHNlY3Rpb24+NjUwPC9zZWN0aW9uPjxkYXRl
cz48eWVhcj4yMDE0PC95ZWFyPjwvZGF0ZXM+PGlzYm4+MDAwOS0yNjY1PC9pc2JuPjx1cmxzPjwv
dXJscz48L3JlY29yZD48L0NpdGU+PENpdGU+PEF1dGhvcj5MaW48L0F1dGhvcj48WWVhcj4yMDAw
PC9ZZWFyPjxSZWNOdW0+MTg8L1JlY051bT48cmVjb3JkPjxyZWMtbnVtYmVyPjE4PC9yZWMtbnVt
YmVyPjxmb3JlaWduLWtleXM+PGtleSBhcHA9IkVOIiBkYi1pZD0iYTVzdDJmeHp5Znp2d2plZXRy
bXBkenBlenYwZXp3dzBmZHNwIiB0aW1lc3RhbXA9IjE0NDA3NDc5MTYiPjE4PC9rZXk+PC9mb3Jl
aWduLWtleXM+PHJlZi10eXBlIG5hbWU9IkpvdXJuYWwgQXJ0aWNsZSI+MTc8L3JlZi10eXBlPjxj
b250cmlidXRvcnM+PGF1dGhvcnM+PGF1dGhvcj5MaW4sIFBldGVyPC9hdXRob3I+PGF1dGhvcj5K
aWFuZywgSmlubG9uZzwvYXV0aG9yPjwvYXV0aG9ycz48L2NvbnRyaWJ1dG9ycz48dGl0bGVzPjx0
aXRsZT5TeW50aGVzaXMgb2YgbW9ub3RyaWZsdW9yb21ldGh5bC1zdWJzdGl0dXRlZCBzYXR1cmF0
ZWQgY3ljbGVzPC90aXRsZT48c2Vjb25kYXJ5LXRpdGxlPlRldHJhaGVkcm9uPC9zZWNvbmRhcnkt
dGl0bGU+PC90aXRsZXM+PHBlcmlvZGljYWw+PGZ1bGwtdGl0bGU+VGV0cmFoZWRyb248L2Z1bGwt
dGl0bGU+PC9wZXJpb2RpY2FsPjxwYWdlcz4zNjM1LTM2NzE8L3BhZ2VzPjx2b2x1bWU+NTY8L3Zv
bHVtZT48bnVtYmVyPjIzPC9udW1iZXI+PHNlY3Rpb24+MzYzNTwvc2VjdGlvbj48ZGF0ZXM+PHll
YXI+MjAwMDwveWVhcj48L2RhdGVzPjxpc2JuPjAwNDAtNDAyMDwvaXNibj48dXJscz48L3VybHM+
PC9yZWNvcmQ+PC9DaXRlPjxDaXRlPjxBdXRob3I+TWE8L0F1dGhvcj48WWVhcj4yMDA0PC9ZZWFy
PjxSZWNOdW0+Mzg8L1JlY051bT48cmVjb3JkPjxyZWMtbnVtYmVyPjM4PC9yZWMtbnVtYmVyPjxm
b3JlaWduLWtleXM+PGtleSBhcHA9IkVOIiBkYi1pZD0iYTVzdDJmeHp5Znp2d2plZXRybXBkenBl
enYwZXp3dzBmZHNwIiB0aW1lc3RhbXA9IjE0NDA3NTI1ODMiPjM4PC9rZXk+PGtleSBhcHA9IkVO
V2ViIiBkYi1pZD0iIj4wPC9rZXk+PC9mb3JlaWduLWtleXM+PHJlZi10eXBlIG5hbWU9IkpvdXJu
YWwgQXJ0aWNsZSI+MTc8L3JlZi10eXBlPjxjb250cmlidXRvcnM+PGF1dGhvcnM+PGF1dGhvcj5N
YSwgSi4gQS48L2F1dGhvcj48YXV0aG9yPkNhaGFyZCwgRC48L2F1dGhvcj48L2F1dGhvcnM+PC9j
b250cmlidXRvcnM+PGF1dGgtYWRkcmVzcz5VTVIgNjAxNCBDTlJTIGRlIEluc3RpdHV0IGRlIFJl
Y2hlcmNoZSBlbiBDaGltaWUgT3JnYW5pcXVlIEZpbmUsIFVuaXZlcnNpdGUgZGUgUm91ZW4sIFJ1
ZSBUZXNuaWVyZSwgRi03NjgyMSBNb250IFNhaW50IEFpZ25hbiBDZWRleCwgRnJhbmNlLjwvYXV0
aC1hZGRyZXNzPjx0aXRsZXM+PHRpdGxlPkFzeW1tZXRyaWMgZmx1b3JpbmF0aW9uLCB0cmlmbHVv
cm9tZXRoeWxhdGlvbiwgYW5kIHBlcmZsdW9yb2Fsa3lsYXRpb24gcmVhY3Rpb25zPC90aXRsZT48
c2Vjb25kYXJ5LXRpdGxlPkNoZW0uIFJldi48L3NlY29uZGFyeS10aXRsZT48YWx0LXRpdGxlPkNo
ZW0uIFJldi48L2FsdC10aXRsZT48L3RpdGxlcz48cGVyaW9kaWNhbD48ZnVsbC10aXRsZT5DaGVt
LiBSZXYuPC9mdWxsLXRpdGxlPjxhYmJyLTE+Q2hlbS4gUmV2LjwvYWJici0xPjwvcGVyaW9kaWNh
bD48YWx0LXBlcmlvZGljYWw+PGZ1bGwtdGl0bGU+Q2hlbS4gUmV2LjwvZnVsbC10aXRsZT48YWJi
ci0xPkNoZW0uIFJldi48L2FiYnItMT48L2FsdC1wZXJpb2RpY2FsPjxwYWdlcz42MTE5LTYxNDY8
L3BhZ2VzPjx2b2x1bWU+MTA0PC92b2x1bWU+PG51bWJlcj4xMjwvbnVtYmVyPjxzZWN0aW9uPjYx
MTk8L3NlY3Rpb24+PGtleXdvcmRzPjxrZXl3b3JkPkFsa3lsYXRpb248L2tleXdvcmQ+PGtleXdv
cmQ+Rmx1b3JpbmUvKmNoZW1pc3RyeTwva2V5d29yZD48a2V5d29yZD5NZXRoeWxhdGlvbjwva2V5
d29yZD48a2V5d29yZD5TdGVyZW9pc29tZXJpc208L2tleXdvcmQ+PC9rZXl3b3Jkcz48ZGF0ZXM+
PHllYXI+MjAwNDwveWVhcj48cHViLWRhdGVzPjxkYXRlPkRlYzwvZGF0ZT48L3B1Yi1kYXRlcz48
L2RhdGVzPjxpc2JuPjAwMDktMjY2NSAoUHJpbnQpJiN4RDswMDA5LTI2NjUgKExpbmtpbmcpPC9p
c2JuPjxhY2Nlc3Npb24tbnVtPjE1NTg0Njk3PC9hY2Nlc3Npb24tbnVtPjx1cmxzPjxyZWxhdGVk
LXVybHM+PHVybD5odHRwOi8vd3d3Lm5jYmkubmxtLm5paC5nb3YvcHVibWVkLzE1NTg0Njk3PC91
cmw+PC9yZWxhdGVkLXVybHM+PC91cmxzPjxlbGVjdHJvbmljLXJlc291cmNlLW51bT4xMC4xMDIx
L2NyMDMwMTQzZTwvZWxlY3Ryb25pYy1yZXNvdXJjZS1udW0+PC9yZWNvcmQ+PC9DaXRlPjxDaXRl
PjxBdXRob3I+UHJha2FzaDwvQXV0aG9yPjxZZWFyPjIwMDE8L1llYXI+PFJlY051bT40MDwvUmVj
TnVtPjxyZWNvcmQ+PHJlYy1udW1iZXI+NDA8L3JlYy1udW1iZXI+PGZvcmVpZ24ta2V5cz48a2V5
IGFwcD0iRU4iIGRiLWlkPSJhNXN0MmZ4enlmenZ3amVldHJtcGR6cGV6djBlend3MGZkc3AiIHRp
bWVzdGFtcD0iMTQ0MDc1MzA1MiI+NDA8L2tleT48L2ZvcmVpZ24ta2V5cz48cmVmLXR5cGUgbmFt
ZT0iSm91cm5hbCBBcnRpY2xlIj4xNzwvcmVmLXR5cGU+PGNvbnRyaWJ1dG9ycz48YXV0aG9ycz48
YXV0aG9yPlByYWthc2gsIEdLIFN1cnlhPC9hdXRob3I+PGF1dGhvcj5NYW5kYWwsIE1paGlyYmFy
YW48L2F1dGhvcj48L2F1dGhvcnM+PC9jb250cmlidXRvcnM+PHRpdGxlcz48dGl0bGU+TnVjbGVv
cGhpbGljIHRyaWZsdW9yb21ldGh5bGF0aW9uIHRhbWVkPC90aXRsZT48c2Vjb25kYXJ5LXRpdGxl
PkouIEZsdW9yaW5lIENoZW0uPC9zZWNvbmRhcnktdGl0bGU+PC90aXRsZXM+PHBlcmlvZGljYWw+
PGZ1bGwtdGl0bGU+Si4gRmx1b3JpbmUgQ2hlbS48L2Z1bGwtdGl0bGU+PC9wZXJpb2RpY2FsPjxw
YWdlcz4xMjMtMTMxPC9wYWdlcz48dm9sdW1lPjExMjwvdm9sdW1lPjxudW1iZXI+MTwvbnVtYmVy
PjxzZWN0aW9uPjEyMzwvc2VjdGlvbj48ZGF0ZXM+PHllYXI+MjAwMTwveWVhcj48L2RhdGVzPjxp
c2JuPjAwMjItMTEzOTwvaXNibj48dXJscz48L3VybHM+PC9yZWNvcmQ+PC9DaXRlPjxDaXRlPjxB
dXRob3I+UnViaWFsZXM8L0F1dGhvcj48WWVhcj4yMDE0PC9ZZWFyPjxSZWNOdW0+NTE8L1JlY051
bT48cmVjb3JkPjxyZWMtbnVtYmVyPjUxPC9yZWMtbnVtYmVyPjxmb3JlaWduLWtleXM+PGtleSBh
cHA9IkVOIiBkYi1pZD0iYTVzdDJmeHp5Znp2d2plZXRybXBkenBlenYwZXp3dzBmZHNwIiB0aW1l
c3RhbXA9IjE0NDA3NTQ4MjUiPjUxPC9rZXk+PC9mb3JlaWduLWtleXM+PHJlZi10eXBlIG5hbWU9
IkpvdXJuYWwgQXJ0aWNsZSI+MTc8L3JlZi10eXBlPjxjb250cmlidXRvcnM+PGF1dGhvcnM+PGF1
dGhvcj5SdWJpYWxlcywgR2xvcmlhPC9hdXRob3I+PGF1dGhvcj5BbG9uc28sIENvbmNlcGNpw7Nu
PC9hdXRob3I+PGF1dGhvcj5kZSBNYXJpZ29ydGEsIEVkdWFyZG8gTWFydMOtbmV6PC9hdXRob3I+
PGF1dGhvcj5QYWxhY2lvcywgRnJhbmNpc2NvPC9hdXRob3I+PC9hdXRob3JzPjwvY29udHJpYnV0
b3JzPjx0aXRsZXM+PHRpdGxlPk51Y2xlb3BoaWxpYyB0cmlmbHVvcm9tZXRoeWxhdGlvbiBvZiBj
YXJib255bCBjb21wb3VuZHMgYW5kIGRlcml2YXRpdmVzPC90aXRsZT48c2Vjb25kYXJ5LXRpdGxl
PkFya2l2b2M8L3NlY29uZGFyeS10aXRsZT48L3RpdGxlcz48cGVyaW9kaWNhbD48ZnVsbC10aXRs
ZT5Bcmtpdm9jPC9mdWxsLXRpdGxlPjwvcGVyaW9kaWNhbD48cGFnZXM+MzYyLTQwNTwvcGFnZXM+
PHZvbHVtZT4yPC92b2x1bWU+PHNlY3Rpb24+MzYyPC9zZWN0aW9uPjxkYXRlcz48eWVhcj4yMDE0
PC95ZWFyPjwvZGF0ZXM+PHVybHM+PC91cmxzPjwvcmVjb3JkPjwvQ2l0ZT48Q2l0ZT48QXV0aG9y
PlNoYW88L0F1dGhvcj48WWVhcj4yMDE1PC9ZZWFyPjxSZWNOdW0+NDQ8L1JlY051bT48cmVjb3Jk
PjxyZWMtbnVtYmVyPjQ0PC9yZWMtbnVtYmVyPjxmb3JlaWduLWtleXM+PGtleSBhcHA9IkVOIiBk
Yi1pZD0iYTVzdDJmeHp5Znp2d2plZXRybXBkenBlenYwZXp3dzBmZHNwIiB0aW1lc3RhbXA9IjE0
NDA3NTM3MzUiPjQ0PC9rZXk+PC9mb3JlaWduLWtleXM+PHJlZi10eXBlIG5hbWU9IkpvdXJuYWwg
QXJ0aWNsZSI+MTc8L3JlZi10eXBlPjxjb250cmlidXRvcnM+PGF1dGhvcnM+PGF1dGhvcj5TaGFv
LCBYaW54aW48L2F1dGhvcj48YXV0aG9yPlh1LCBDaHVuZmE8L2F1dGhvcj48YXV0aG9yPkx1LCBM
b25nPC9hdXRob3I+PGF1dGhvcj5TaGVuLCBRaWxvbmc8L2F1dGhvcj48L2F1dGhvcnM+PC9jb250
cmlidXRvcnM+PHRpdGxlcz48dGl0bGU+U2hlbGYtU3RhYmxlIEVsZWN0cm9waGlsaWMgUmVhZ2Vu
dHMgZm9yIFRyaWZsdW9yb21ldGh5bHRoaW9sYXRpb248L3RpdGxlPjxzZWNvbmRhcnktdGl0bGU+
QWNjLiBDaGVtLiBSZXMuPC9zZWNvbmRhcnktdGl0bGU+PC90aXRsZXM+PHBlcmlvZGljYWw+PGZ1
bGwtdGl0bGU+QWNjLiBDaGVtLiBSZXMuPC9mdWxsLXRpdGxlPjwvcGVyaW9kaWNhbD48cGFnZXM+
MTIyNy0xMjM2PC9wYWdlcz48dm9sdW1lPjQ4PC92b2x1bWU+PHNlY3Rpb24+MTIyNzwvc2VjdGlv
bj48ZGF0ZXM+PHllYXI+MjAxNTwveWVhcj48L2RhdGVzPjxpc2JuPjAwMDEtNDg0MjwvaXNibj48
dXJscz48L3VybHM+PC9yZWNvcmQ+PC9DaXRlPjxDaXRlPjxBdXRob3I+U2hpYmF0YTwvQXV0aG9y
PjxZZWFyPjIwMTA8L1llYXI+PFJlY051bT4zNzwvUmVjTnVtPjxyZWNvcmQ+PHJlYy1udW1iZXI+
Mzc8L3JlYy1udW1iZXI+PGZvcmVpZ24ta2V5cz48a2V5IGFwcD0iRU4iIGRiLWlkPSJhNXN0MmZ4
enlmenZ3amVldHJtcGR6cGV6djBlend3MGZkc3AiIHRpbWVzdGFtcD0iMTQ0MDc1MjI4MiI+Mzc8
L2tleT48L2ZvcmVpZ24ta2V5cz48cmVmLXR5cGUgbmFtZT0iSm91cm5hbCBBcnRpY2xlIj4xNzwv
cmVmLXR5cGU+PGNvbnRyaWJ1dG9ycz48YXV0aG9ycz48YXV0aG9yPlNoaWJhdGEsIE5vcmlvPC9h
dXRob3I+PGF1dGhvcj5NYXRzbmV2LCBBbmRyZWo8L2F1dGhvcj48YXV0aG9yPkNhaGFyZCwgRG9t
aW5pcXVlPC9hdXRob3I+PC9hdXRob3JzPjwvY29udHJpYnV0b3JzPjx0aXRsZXM+PHRpdGxlPlNo
ZWxmLXN0YWJsZSBlbGVjdHJvcGhpbGljIHRyaWZsdW9yb21ldGh5bGF0aW5nIHJlYWdlbnRzOiBB
IGJyaWVmIGhpc3RvcmljYWwgcGVyc3BlY3RpdmU8L3RpdGxlPjxzZWNvbmRhcnktdGl0bGU+QmVp
bHN0ZWluIEouIE9yZy4gQ2hlbS48L3NlY29uZGFyeS10aXRsZT48L3RpdGxlcz48cGVyaW9kaWNh
bD48ZnVsbC10aXRsZT5CZWlsc3RlaW4gSi4gT3JnLiBDaGVtLjwvZnVsbC10aXRsZT48L3Blcmlv
ZGljYWw+PHBhZ2VzPjY1PC9wYWdlcz48dm9sdW1lPjY8L3ZvbHVtZT48bnVtYmVyPjE8L251bWJl
cj48c2VjdGlvbj42NTwvc2VjdGlvbj48ZGF0ZXM+PHllYXI+MjAxMDwveWVhcj48L2RhdGVzPjxp
c2JuPjE4NjAtNTM5NzwvaXNibj48dXJscz48L3VybHM+PC9yZWNvcmQ+PC9DaXRlPjxDaXRlPjxB
dXRob3I+U2luZ2g8L0F1dGhvcj48WWVhcj4yMDAwPC9ZZWFyPjxSZWNOdW0+NDI8L1JlY051bT48
cmVjb3JkPjxyZWMtbnVtYmVyPjQyPC9yZWMtbnVtYmVyPjxmb3JlaWduLWtleXM+PGtleSBhcHA9
IkVOIiBkYi1pZD0iYTVzdDJmeHp5Znp2d2plZXRybXBkenBlenYwZXp3dzBmZHNwIiB0aW1lc3Rh
bXA9IjE0NDA3NTMxMzYiPjQyPC9rZXk+PC9mb3JlaWduLWtleXM+PHJlZi10eXBlIG5hbWU9Ikpv
dXJuYWwgQXJ0aWNsZSI+MTc8L3JlZi10eXBlPjxjb250cmlidXRvcnM+PGF1dGhvcnM+PGF1dGhv
cj5TaW5naCwgUmFqZW5kcmEgUDwvYXV0aG9yPjxhdXRob3I+U2hyZWV2ZSwgSmVhbm5lIE08L2F1
dGhvcj48L2F1dGhvcnM+PC9jb250cmlidXRvcnM+PHRpdGxlcz48dGl0bGU+TnVjbGVvcGhpbGlj
IHRyaWZsdW9yb21ldGh5bGF0aW9uIHJlYWN0aW9ucyBvZiBvcmdhbmljIGNvbXBvdW5kcyB3aXRo
ICh0cmlmbHVvcm9tZXRoeWwpIHRyaW1ldGh5bHNpbGFuZTwvdGl0bGU+PHNlY29uZGFyeS10aXRs
ZT5UZXRyYWhlZHJvbjwvc2Vjb25kYXJ5LXRpdGxlPjwvdGl0bGVzPjxwZXJpb2RpY2FsPjxmdWxs
LXRpdGxlPlRldHJhaGVkcm9uPC9mdWxsLXRpdGxlPjwvcGVyaW9kaWNhbD48cGFnZXM+NzYxMy03
NjMyPC9wYWdlcz48dm9sdW1lPjU2PC92b2x1bWU+PG51bWJlcj4zOTwvbnVtYmVyPjxzZWN0aW9u
Pjc2MTM8L3NlY3Rpb24+PGRhdGVzPjx5ZWFyPjIwMDA8L3llYXI+PC9kYXRlcz48aXNibj4wMDQw
LTQwMjA8L2lzYm4+PHVybHM+PC91cmxzPjwvcmVjb3JkPjwvQ2l0ZT48Q2l0ZT48QXV0aG9yPldh
bmc8L0F1dGhvcj48WWVhcj4yMDE1PC9ZZWFyPjxSZWNOdW0+NDM8L1JlY051bT48cmVjb3JkPjxy
ZWMtbnVtYmVyPjQzPC9yZWMtbnVtYmVyPjxmb3JlaWduLWtleXM+PGtleSBhcHA9IkVOIiBkYi1p
ZD0iYTVzdDJmeHp5Znp2d2plZXRybXBkenBlenYwZXp3dzBmZHNwIiB0aW1lc3RhbXA9IjE0NDA3
NTMzODAiPjQzPC9rZXk+PC9mb3JlaWduLWtleXM+PHJlZi10eXBlIG5hbWU9IkpvdXJuYWwgQXJ0
aWNsZSI+MTc8L3JlZi10eXBlPjxjb250cmlidXRvcnM+PGF1dGhvcnM+PGF1dGhvcj5XYW5nLCBT
aGktTWVuZzwvYXV0aG9yPjxhdXRob3I+SGFuLCBKaWEtQmluPC9hdXRob3I+PGF1dGhvcj5aaGFu
ZywgQ2hlbmctUGFuPC9hdXRob3I+PGF1dGhvcj5RaW4sIEh1YS1MaTwvYXV0aG9yPjxhdXRob3I+
WGlhbywgSmktQ2hhbmc8L2F1dGhvcj48L2F1dGhvcnM+PC9jb250cmlidXRvcnM+PHRpdGxlcz48
dGl0bGU+QW4gb3ZlcnZpZXcgb2YgcmVkdWN0aXZlIHRyaWZsdW9yb21ldGh5bGF0aW9uIHJlYWN0
aW9ucyB1c2luZyBlbGVjdHJvcGhpbGljIOKAmCsgQ0YgM+KAmXJlYWdlbnRzPC90aXRsZT48c2Vj
b25kYXJ5LXRpdGxlPlRldHJhaGVkcm9uPC9zZWNvbmRhcnktdGl0bGU+PC90aXRsZXM+PHBlcmlv
ZGljYWw+PGZ1bGwtdGl0bGU+VGV0cmFoZWRyb248L2Z1bGwtdGl0bGU+PC9wZXJpb2RpY2FsPjxw
YWdlcz43OTQ5LTc5NzY8L3BhZ2VzPjx2b2x1bWU+NzE8L3ZvbHVtZT48bnVtYmVyPjQyPC9udW1i
ZXI+PHNlY3Rpb24+Nzk0OTwvc2VjdGlvbj48ZGF0ZXM+PHllYXI+MjAxNTwveWVhcj48L2RhdGVz
Pjxpc2JuPjAwNDAtNDAyMDwvaXNibj48dXJscz48L3VybHM+PC9yZWNvcmQ+PC9DaXRlPjxDaXRl
PjxBdXRob3I+V2VpPC9BdXRob3I+PFllYXI+MjAxNDwvWWVhcj48UmVjTnVtPjQ4PC9SZWNOdW0+
PHJlY29yZD48cmVjLW51bWJlcj40ODwvcmVjLW51bWJlcj48Zm9yZWlnbi1rZXlzPjxrZXkgYXBw
PSJFTiIgZGItaWQ9ImE1c3QyZnh6eWZ6dndqZWV0cm1wZHpwZXp2MGV6d3cwZmRzcCIgdGltZXN0
YW1wPSIxNDQwNzU0NTA2Ij40ODwva2V5PjwvZm9yZWlnbi1rZXlzPjxyZWYtdHlwZSBuYW1lPSJK
b3VybmFsIEFydGljbGUiPjE3PC9yZWYtdHlwZT48Y29udHJpYnV0b3JzPjxhdXRob3JzPjxhdXRo
b3I+V2VpLCBaRU5HPC9hdXRob3I+PC9hdXRob3JzPjwvY29udHJpYnV0b3JzPjx0aXRsZXM+PHRp
dGxlPlJlY2VudCBBZHZhbmNlcyBpbiBSYWRpY2FsIFRyaWZsdW9yb21ldGh5bGF0aW9uIFJlYWN0
aW9uczwvdGl0bGU+PHNlY29uZGFyeS10aXRsZT5DaGluLiBKLiBBcHBsLiBDaGVtLjwvc2Vjb25k
YXJ5LXRpdGxlPjwvdGl0bGVzPjxwZXJpb2RpY2FsPjxmdWxsLXRpdGxlPkNoaW4uIEouIEFwcGwu
IENoZW0uPC9mdWxsLXRpdGxlPjwvcGVyaW9kaWNhbD48cGFnZXM+NjI3LTY0MTwvcGFnZXM+PHZv
bHVtZT4zMTwvdm9sdW1lPjxudW1iZXI+MDY8L251bWJlcj48c2VjdGlvbj42Mjc8L3NlY3Rpb24+
PGRhdGVzPjx5ZWFyPjIwMTQ8L3llYXI+PC9kYXRlcz48aXNibj4xMDAwLTA1MTg8L2lzYm4+PHVy
bHM+PC91cmxzPjwvcmVjb3JkPjwvQ2l0ZT48Q2l0ZT48QXV0aG9yPlpoYW5nPC9BdXRob3I+PFll
YXI+MjAxNDwvWWVhcj48UmVjTnVtPjQ5PC9SZWNOdW0+PHJlY29yZD48cmVjLW51bWJlcj40OTwv
cmVjLW51bWJlcj48Zm9yZWlnbi1rZXlzPjxrZXkgYXBwPSJFTiIgZGItaWQ9ImE1c3QyZnh6eWZ6
dndqZWV0cm1wZHpwZXp2MGV6d3cwZmRzcCIgdGltZXN0YW1wPSIxNDQwNzU0NjU3Ij40OTwva2V5
PjwvZm9yZWlnbi1rZXlzPjxyZWYtdHlwZSBuYW1lPSJKb3VybmFsIEFydGljbGUiPjE3PC9yZWYt
dHlwZT48Y29udHJpYnV0b3JzPjxhdXRob3JzPjxhdXRob3I+WmhhbmcsIENhaTwvYXV0aG9yPjwv
YXV0aG9ycz48L2NvbnRyaWJ1dG9ycz48dGl0bGVzPjx0aXRsZT5BcHBsaWNhdGlvbiBvZiBMYW5n
bG9pc+KAmSBSZWFnZW50IGluIFRyaWZsdW9yb21ldGh5bGF0aW9uIFJlYWN0aW9uczwvdGl0bGU+
PHNlY29uZGFyeS10aXRsZT5BZHZhbmNlZCBTeW50aGVzaXMgJmFtcDsgQ2F0YWx5c2lzPC9zZWNv
bmRhcnktdGl0bGU+PC90aXRsZXM+PHBlcmlvZGljYWw+PGZ1bGwtdGl0bGU+QWR2YW5jZWQgU3lu
dGhlc2lzICZhbXA7IENhdGFseXNpczwvZnVsbC10aXRsZT48L3BlcmlvZGljYWw+PHBhZ2VzPjI4
OTUtMjkwNjwvcGFnZXM+PHZvbHVtZT4zNTY8L3ZvbHVtZT48bnVtYmVyPjE04oCQMTU8L251bWJl
cj48c2VjdGlvbj4yODk1PC9zZWN0aW9uPjxkYXRlcz48eWVhcj4yMDE0PC95ZWFyPjwvZGF0ZXM+
PGlzYm4+MTYxNS00MTY5PC9pc2JuPjx1cmxzPjwvdXJscz48L3JlY29yZD48L0NpdGU+PENpdGU+
PEF1dGhvcj5aaGFuZzwvQXV0aG9yPjxZZWFyPjIwMTQ8L1llYXI+PFJlY051bT41MDwvUmVjTnVt
PjxyZWNvcmQ+PHJlYy1udW1iZXI+NTA8L3JlYy1udW1iZXI+PGZvcmVpZ24ta2V5cz48a2V5IGFw
cD0iRU4iIGRiLWlkPSJhNXN0MmZ4enlmenZ3amVldHJtcGR6cGV6djBlend3MGZkc3AiIHRpbWVz
dGFtcD0iMTQ0MDc1NDcwMSI+NTA8L2tleT48L2ZvcmVpZ24ta2V5cz48cmVmLXR5cGUgbmFtZT0i
Sm91cm5hbCBBcnRpY2xlIj4xNzwvcmVmLXR5cGU+PGNvbnRyaWJ1dG9ycz48YXV0aG9ycz48YXV0
aG9yPlpoYW5nLCBDYWk8L2F1dGhvcj48L2F1dGhvcnM+PC9jb250cmlidXRvcnM+PHRpdGxlcz48
dGl0bGU+UmVjZW50IGFkdmFuY2VzIGluIHRyaWZsdW9yb21ldGh5bGF0aW9uIG9mIG9yZ2FuaWMg
Y29tcG91bmRzIHVzaW5nIFVtZW1vdG8mYXBvcztzIHJlYWdlbnRzPC90aXRsZT48c2Vjb25kYXJ5
LXRpdGxlPk9yZy4gQmlvbW9sLiBDaGVtLjwvc2Vjb25kYXJ5LXRpdGxlPjwvdGl0bGVzPjxwZXJp
b2RpY2FsPjxmdWxsLXRpdGxlPk9yZy4gQmlvbW9sLiBDaGVtLjwvZnVsbC10aXRsZT48L3Blcmlv
ZGljYWw+PHBhZ2VzPjY1ODAtNjU4OTwvcGFnZXM+PHZvbHVtZT4xMjwvdm9sdW1lPjxudW1iZXI+
MzQ8L251bWJlcj48c2VjdGlvbj42NTgwPC9zZWN0aW9uPjxkYXRlcz48eWVhcj4yMDE0PC95ZWFy
PjwvZGF0ZXM+PHVybHM+PC91cmxzPjwvcmVjb3JkPjwvQ2l0ZT48Q2l0ZT48QXV0aG9yPlpodTwv
QXV0aG9yPjxZZWFyPjIwMTQ8L1llYXI+PFJlY051bT40NzwvUmVjTnVtPjxyZWNvcmQ+PHJlYy1u
dW1iZXI+NDc8L3JlYy1udW1iZXI+PGZvcmVpZ24ta2V5cz48a2V5IGFwcD0iRU4iIGRiLWlkPSJh
NXN0MmZ4enlmenZ3amVldHJtcGR6cGV6djBlend3MGZkc3AiIHRpbWVzdGFtcD0iMTQ0MDc1NDI5
NiI+NDc8L2tleT48L2ZvcmVpZ24ta2V5cz48cmVmLXR5cGUgbmFtZT0iSm91cm5hbCBBcnRpY2xl
Ij4xNzwvcmVmLXR5cGU+PGNvbnRyaWJ1dG9ycz48YXV0aG9ycz48YXV0aG9yPlpodSwgV2VpPC9h
dXRob3I+PGF1dGhvcj5XYW5nLCBKaWFuZzwvYXV0aG9yPjxhdXRob3I+V2FuZywgU2h1bmk8L2F1
dGhvcj48YXV0aG9yPkd1LCBaaGFubmk8L2F1dGhvcj48YXV0aG9yPkFjZcOxYSwgSm9zw6kgTHVp
czwvYXV0aG9yPjxhdXRob3I+SXphd2EsIEt1bmlzdWtlPC9hdXRob3I+PGF1dGhvcj5MaXUsIEhv
bmc8L2F1dGhvcj48YXV0aG9yPlNvbG9zaG9ub2ssIFZhZGltIEE8L2F1dGhvcj48L2F1dGhvcnM+
PC9jb250cmlidXRvcnM+PHRpdGxlcz48dGl0bGU+UmVjZW50IGFkdmFuY2VzIGluIHRoZSB0cmlm
bHVvcm9tZXRoeWxhdGlvbiBtZXRob2RvbG9neSBhbmQgbmV3IENGIDMtY29udGFpbmluZyBkcnVn
czwvdGl0bGU+PHNlY29uZGFyeS10aXRsZT5KLiBGbHVvcmluZSBDaGVtLjwvc2Vjb25kYXJ5LXRp
dGxlPjwvdGl0bGVzPjxwZXJpb2RpY2FsPjxmdWxsLXRpdGxlPkouIEZsdW9yaW5lIENoZW0uPC9m
dWxsLXRpdGxlPjwvcGVyaW9kaWNhbD48cGFnZXM+MzctNTQ8L3BhZ2VzPjx2b2x1bWU+MTY3PC92
b2x1bWU+PHNlY3Rpb24+Mzc8L3NlY3Rpb24+PGRhdGVzPjx5ZWFyPjIwMTQ8L3llYXI+PC9kYXRl
cz48aXNibj4wMDIyLTExMzk8L2lzYm4+PHVybHM+PC91cmxzPjwvcmVjb3JkPjwvQ2l0ZT48L0Vu
ZE5vdGU+AG==
</w:fldData>
          </w:fldChar>
        </w:r>
        <w:r w:rsidR="00C03167">
          <w:rPr>
            <w:lang w:val="en-US"/>
          </w:rPr>
          <w:instrText xml:space="preserve"> ADDIN EN.CITE.DATA </w:instrText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end"/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12</w:t>
        </w:r>
        <w:r w:rsidR="00C03167">
          <w:rPr>
            <w:lang w:val="en-US"/>
          </w:rPr>
          <w:fldChar w:fldCharType="end"/>
        </w:r>
      </w:hyperlink>
      <w:r w:rsidR="008171E4" w:rsidRPr="008171E4">
        <w:rPr>
          <w:lang w:val="en-US"/>
        </w:rPr>
        <w:t xml:space="preserve"> </w:t>
      </w:r>
      <w:r w:rsidR="008171E4">
        <w:rPr>
          <w:lang w:val="en-US"/>
        </w:rPr>
        <w:t xml:space="preserve">However, in some cases </w:t>
      </w:r>
      <w:r w:rsidR="002D53C5">
        <w:rPr>
          <w:lang w:val="en-US"/>
        </w:rPr>
        <w:t>the use of this</w:t>
      </w:r>
      <w:r w:rsidR="008B590A">
        <w:rPr>
          <w:lang w:val="en-US"/>
        </w:rPr>
        <w:t xml:space="preserve"> </w:t>
      </w:r>
      <w:r w:rsidR="00A61BEE">
        <w:rPr>
          <w:lang w:val="en-US"/>
        </w:rPr>
        <w:t>strategy</w:t>
      </w:r>
      <w:r w:rsidR="008B590A">
        <w:rPr>
          <w:lang w:val="en-US"/>
        </w:rPr>
        <w:t xml:space="preserve"> </w:t>
      </w:r>
      <w:r w:rsidR="00B23C77">
        <w:rPr>
          <w:lang w:val="en-US"/>
        </w:rPr>
        <w:t>seems</w:t>
      </w:r>
      <w:r w:rsidR="0089590C">
        <w:rPr>
          <w:lang w:val="en-US"/>
        </w:rPr>
        <w:t xml:space="preserve"> problematic</w:t>
      </w:r>
      <w:r w:rsidR="00B23C77">
        <w:rPr>
          <w:lang w:val="en-US"/>
        </w:rPr>
        <w:t xml:space="preserve"> (issues of selectivity, stability,…)</w:t>
      </w:r>
      <w:r w:rsidR="0089590C">
        <w:rPr>
          <w:lang w:val="en-US"/>
        </w:rPr>
        <w:t>,</w:t>
      </w:r>
      <w:r w:rsidRPr="00A07ADA">
        <w:rPr>
          <w:b/>
          <w:lang w:val="en-US"/>
        </w:rPr>
        <w:t xml:space="preserve"> </w:t>
      </w:r>
      <w:r>
        <w:rPr>
          <w:lang w:val="en-US"/>
        </w:rPr>
        <w:t>and therefore a building block approach can circumvent these problems by using commercially available CF</w:t>
      </w:r>
      <w:r w:rsidRPr="007C43D0">
        <w:rPr>
          <w:vertAlign w:val="subscript"/>
          <w:lang w:val="en-US"/>
        </w:rPr>
        <w:t>3</w:t>
      </w:r>
      <w:r>
        <w:rPr>
          <w:lang w:val="en-US"/>
        </w:rPr>
        <w:t xml:space="preserve">-containing starting materials for the synthesis of </w:t>
      </w:r>
      <w:proofErr w:type="spellStart"/>
      <w:r>
        <w:rPr>
          <w:lang w:val="en-US"/>
        </w:rPr>
        <w:t>trifluoromethylated</w:t>
      </w:r>
      <w:proofErr w:type="spellEnd"/>
      <w:r>
        <w:rPr>
          <w:lang w:val="en-US"/>
        </w:rPr>
        <w:t xml:space="preserve"> </w:t>
      </w:r>
      <w:r w:rsidR="003F41A6">
        <w:rPr>
          <w:lang w:val="en-US"/>
        </w:rPr>
        <w:t xml:space="preserve">target </w:t>
      </w:r>
      <w:r>
        <w:rPr>
          <w:lang w:val="en-US"/>
        </w:rPr>
        <w:t xml:space="preserve">compounds. </w:t>
      </w:r>
      <w:r w:rsidR="00C57372">
        <w:rPr>
          <w:lang w:val="en-US"/>
        </w:rPr>
        <w:t xml:space="preserve">In our </w:t>
      </w:r>
      <w:r w:rsidR="00D916AE">
        <w:rPr>
          <w:lang w:val="en-US"/>
        </w:rPr>
        <w:t xml:space="preserve">research </w:t>
      </w:r>
      <w:r w:rsidR="00C57372">
        <w:rPr>
          <w:lang w:val="en-US"/>
        </w:rPr>
        <w:t xml:space="preserve">group, the latter building block strategy </w:t>
      </w:r>
      <w:r w:rsidR="00CC3B9C">
        <w:rPr>
          <w:lang w:val="en-US"/>
        </w:rPr>
        <w:t>has</w:t>
      </w:r>
      <w:r w:rsidR="00C57372">
        <w:rPr>
          <w:lang w:val="en-US"/>
        </w:rPr>
        <w:t xml:space="preserve"> extensively </w:t>
      </w:r>
      <w:r w:rsidR="00CC3B9C">
        <w:rPr>
          <w:lang w:val="en-US"/>
        </w:rPr>
        <w:t xml:space="preserve">been </w:t>
      </w:r>
      <w:r w:rsidR="00C57372">
        <w:rPr>
          <w:lang w:val="en-US"/>
        </w:rPr>
        <w:lastRenderedPageBreak/>
        <w:t>employed starting from CF</w:t>
      </w:r>
      <w:r w:rsidR="00C57372" w:rsidRPr="00C57372">
        <w:rPr>
          <w:vertAlign w:val="subscript"/>
          <w:lang w:val="en-US"/>
        </w:rPr>
        <w:t>3</w:t>
      </w:r>
      <w:r w:rsidR="00C57372">
        <w:rPr>
          <w:lang w:val="en-US"/>
        </w:rPr>
        <w:t xml:space="preserve">-carrier reagents for the synthesis of </w:t>
      </w:r>
      <w:proofErr w:type="spellStart"/>
      <w:r w:rsidR="00C57372">
        <w:rPr>
          <w:lang w:val="en-US"/>
        </w:rPr>
        <w:t>trifluoromethylated</w:t>
      </w:r>
      <w:proofErr w:type="spellEnd"/>
      <w:r w:rsidR="00C57372">
        <w:rPr>
          <w:lang w:val="en-US"/>
        </w:rPr>
        <w:t xml:space="preserve"> </w:t>
      </w:r>
      <w:proofErr w:type="spellStart"/>
      <w:r w:rsidR="00C57372">
        <w:rPr>
          <w:lang w:val="en-US"/>
        </w:rPr>
        <w:t>aziridines</w:t>
      </w:r>
      <w:proofErr w:type="spellEnd"/>
      <w:r w:rsidR="00C57372">
        <w:rPr>
          <w:lang w:val="en-US"/>
        </w:rPr>
        <w:t xml:space="preserve">. </w:t>
      </w:r>
      <w:r w:rsidR="00CB0FAB">
        <w:rPr>
          <w:lang w:val="en-US"/>
        </w:rPr>
        <w:t>Herein</w:t>
      </w:r>
      <w:r w:rsidR="00A07ADA">
        <w:rPr>
          <w:lang w:val="en-US"/>
        </w:rPr>
        <w:t xml:space="preserve">, a distinction </w:t>
      </w:r>
      <w:r w:rsidR="00C072F3">
        <w:rPr>
          <w:lang w:val="en-US"/>
        </w:rPr>
        <w:t>is</w:t>
      </w:r>
      <w:r w:rsidR="008856C8">
        <w:rPr>
          <w:lang w:val="en-US"/>
        </w:rPr>
        <w:t xml:space="preserve"> made between activated and </w:t>
      </w:r>
      <w:proofErr w:type="spellStart"/>
      <w:r w:rsidR="008856C8">
        <w:rPr>
          <w:lang w:val="en-US"/>
        </w:rPr>
        <w:t>non</w:t>
      </w:r>
      <w:r w:rsidR="00A07ADA">
        <w:rPr>
          <w:lang w:val="en-US"/>
        </w:rPr>
        <w:t>activated</w:t>
      </w:r>
      <w:proofErr w:type="spellEnd"/>
      <w:r w:rsidR="00A07ADA">
        <w:rPr>
          <w:lang w:val="en-US"/>
        </w:rPr>
        <w:t xml:space="preserve"> </w:t>
      </w:r>
      <w:proofErr w:type="spellStart"/>
      <w:r w:rsidR="00A07ADA">
        <w:rPr>
          <w:lang w:val="en-US"/>
        </w:rPr>
        <w:t>trifluoromethylated</w:t>
      </w:r>
      <w:proofErr w:type="spellEnd"/>
      <w:r w:rsidR="00A07ADA">
        <w:rPr>
          <w:lang w:val="en-US"/>
        </w:rPr>
        <w:t xml:space="preserve"> </w:t>
      </w:r>
      <w:proofErr w:type="spellStart"/>
      <w:r w:rsidR="00A07ADA">
        <w:rPr>
          <w:lang w:val="en-US"/>
        </w:rPr>
        <w:t>aziridines</w:t>
      </w:r>
      <w:proofErr w:type="spellEnd"/>
      <w:r w:rsidR="00A07ADA">
        <w:rPr>
          <w:lang w:val="en-US"/>
        </w:rPr>
        <w:t xml:space="preserve">, according to whether or not </w:t>
      </w:r>
      <w:proofErr w:type="spellStart"/>
      <w:r w:rsidR="00A07ADA">
        <w:rPr>
          <w:lang w:val="en-US"/>
        </w:rPr>
        <w:t>quaternization</w:t>
      </w:r>
      <w:proofErr w:type="spellEnd"/>
      <w:r w:rsidR="00A07ADA">
        <w:rPr>
          <w:lang w:val="en-US"/>
        </w:rPr>
        <w:t xml:space="preserve"> towards an </w:t>
      </w:r>
      <w:proofErr w:type="spellStart"/>
      <w:r w:rsidR="00A07ADA">
        <w:rPr>
          <w:lang w:val="en-US"/>
        </w:rPr>
        <w:t>aziridinium</w:t>
      </w:r>
      <w:proofErr w:type="spellEnd"/>
      <w:r w:rsidR="00A07ADA">
        <w:rPr>
          <w:lang w:val="en-US"/>
        </w:rPr>
        <w:t xml:space="preserve"> intermediate is required for nucleophilic ring-opening reactions.</w:t>
      </w:r>
      <w:r w:rsidR="00CB0FAB">
        <w:rPr>
          <w:lang w:val="en-US"/>
        </w:rPr>
        <w:t xml:space="preserve"> This classification is intimately related to the nature of the </w:t>
      </w:r>
      <w:r w:rsidR="00CB0FAB" w:rsidRPr="00CB0FAB">
        <w:rPr>
          <w:i/>
          <w:lang w:val="en-US"/>
        </w:rPr>
        <w:t>N</w:t>
      </w:r>
      <w:r w:rsidR="00CB0FAB">
        <w:rPr>
          <w:lang w:val="en-US"/>
        </w:rPr>
        <w:t>-substituent, i.e. the presence of an electron-withdrawing or an electron-donating group.</w:t>
      </w:r>
    </w:p>
    <w:p w:rsidR="005D0F8A" w:rsidRDefault="002725FF" w:rsidP="008171E4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In </w:t>
      </w:r>
      <w:r w:rsidR="002D53C5">
        <w:rPr>
          <w:lang w:val="en-US"/>
        </w:rPr>
        <w:t xml:space="preserve">the </w:t>
      </w:r>
      <w:r>
        <w:rPr>
          <w:lang w:val="en-US"/>
        </w:rPr>
        <w:t xml:space="preserve">literature, different methodologies toward the synthesis of </w:t>
      </w:r>
      <w:proofErr w:type="spellStart"/>
      <w:r>
        <w:rPr>
          <w:lang w:val="en-US"/>
        </w:rPr>
        <w:t>nonactivated</w:t>
      </w:r>
      <w:proofErr w:type="spellEnd"/>
      <w:r>
        <w:rPr>
          <w:lang w:val="en-US"/>
        </w:rPr>
        <w:t xml:space="preserve"> 2-CF</w:t>
      </w:r>
      <w:r w:rsidRPr="00D1062F">
        <w:rPr>
          <w:vertAlign w:val="subscript"/>
          <w:lang w:val="en-US"/>
        </w:rPr>
        <w:t>3</w:t>
      </w:r>
      <w:r>
        <w:rPr>
          <w:lang w:val="en-US"/>
        </w:rPr>
        <w:t xml:space="preserve">-aziridines are known. </w:t>
      </w:r>
      <w:r w:rsidR="00D1062F">
        <w:rPr>
          <w:lang w:val="en-US"/>
        </w:rPr>
        <w:t xml:space="preserve">Besides the synthesis of </w:t>
      </w:r>
      <w:proofErr w:type="spellStart"/>
      <w:r w:rsidR="00D1062F">
        <w:rPr>
          <w:lang w:val="en-US"/>
        </w:rPr>
        <w:t>nonactivated</w:t>
      </w:r>
      <w:proofErr w:type="spellEnd"/>
      <w:r w:rsidR="00D1062F">
        <w:rPr>
          <w:lang w:val="en-US"/>
        </w:rPr>
        <w:t xml:space="preserve"> </w:t>
      </w:r>
      <w:proofErr w:type="spellStart"/>
      <w:r w:rsidR="00D1062F">
        <w:rPr>
          <w:lang w:val="en-US"/>
        </w:rPr>
        <w:t>trifluoromethyl</w:t>
      </w:r>
      <w:proofErr w:type="spellEnd"/>
      <w:r w:rsidR="00D1062F">
        <w:rPr>
          <w:lang w:val="en-US"/>
        </w:rPr>
        <w:t xml:space="preserve">-substituted </w:t>
      </w:r>
      <w:proofErr w:type="spellStart"/>
      <w:r w:rsidR="00D1062F">
        <w:rPr>
          <w:lang w:val="en-US"/>
        </w:rPr>
        <w:t>aziridines</w:t>
      </w:r>
      <w:proofErr w:type="spellEnd"/>
      <w:r w:rsidR="00D1062F">
        <w:rPr>
          <w:lang w:val="en-US"/>
        </w:rPr>
        <w:t xml:space="preserve"> </w:t>
      </w:r>
      <w:r w:rsidR="00D1062F" w:rsidRPr="00D1062F">
        <w:rPr>
          <w:i/>
          <w:lang w:val="en-US"/>
        </w:rPr>
        <w:t>via</w:t>
      </w:r>
      <w:r w:rsidR="00D1062F">
        <w:rPr>
          <w:lang w:val="en-US"/>
        </w:rPr>
        <w:t xml:space="preserve"> intramolecular substitution, </w:t>
      </w:r>
      <w:r>
        <w:rPr>
          <w:lang w:val="en-US"/>
        </w:rPr>
        <w:t>other</w:t>
      </w:r>
      <w:r w:rsidR="00D1062F">
        <w:rPr>
          <w:lang w:val="en-US"/>
        </w:rPr>
        <w:t xml:space="preserve"> routes </w:t>
      </w:r>
      <w:r>
        <w:rPr>
          <w:lang w:val="en-US"/>
        </w:rPr>
        <w:t>involving</w:t>
      </w:r>
      <w:r w:rsidR="00D1062F">
        <w:rPr>
          <w:lang w:val="en-US"/>
        </w:rPr>
        <w:t xml:space="preserve"> </w:t>
      </w:r>
      <w:proofErr w:type="spellStart"/>
      <w:r w:rsidR="00D1062F">
        <w:rPr>
          <w:lang w:val="en-US"/>
        </w:rPr>
        <w:t>carbene</w:t>
      </w:r>
      <w:proofErr w:type="spellEnd"/>
      <w:r w:rsidR="00D1062F">
        <w:rPr>
          <w:lang w:val="en-US"/>
        </w:rPr>
        <w:t xml:space="preserve"> addition across imines as substrates</w:t>
      </w:r>
      <w:r w:rsidR="002E6E58">
        <w:rPr>
          <w:lang w:val="en-US"/>
        </w:rPr>
        <w:t>,</w:t>
      </w:r>
      <w:r w:rsidR="00FB7395">
        <w:rPr>
          <w:lang w:val="en-US"/>
        </w:rPr>
        <w:fldChar w:fldCharType="begin">
          <w:fldData xml:space="preserve">PEVuZE5vdGU+PENpdGU+PEF1dGhvcj5Dcm91c3NlPC9BdXRob3I+PFllYXI+MjAwMTwvWWVhcj48
UmVjTnVtPjI3PC9SZWNOdW0+PERpc3BsYXlUZXh0PjxzdHlsZSBmYWNlPSJzdXBlcnNjcmlwdCI+
MTFhLDExYywxMWcsMTM8L3N0eWxlPjwvRGlzcGxheVRleHQ+PHJlY29yZD48cmVjLW51bWJlcj4y
NzwvcmVjLW51bWJlcj48Zm9yZWlnbi1rZXlzPjxrZXkgYXBwPSJFTiIgZGItaWQ9ImE1c3QyZnh6
eWZ6dndqZWV0cm1wZHpwZXp2MGV6d3cwZmRzcCIgdGltZXN0YW1wPSIxNDQwNzUwNzcxIj4yNzwv
a2V5PjwvZm9yZWlnbi1rZXlzPjxyZWYtdHlwZSBuYW1lPSJKb3VybmFsIEFydGljbGUiPjE3PC9y
ZWYtdHlwZT48Y29udHJpYnV0b3JzPjxhdXRob3JzPjxhdXRob3I+Q3JvdXNzZSwgQjwvYXV0aG9y
PjxhdXRob3I+TmFyaXp1a2EsIFM8L2F1dGhvcj48YXV0aG9yPkJvbm5ldC1EZWxwb248L2F1dGhv
cj48YXV0aG9yPkLDqWd1w6ksIEouLVAuPC9hdXRob3I+PC9hdXRob3JzPjwvY29udHJpYnV0b3Jz
Pjx0aXRsZXM+PHNlY29uZGFyeS10aXRsZT5TeW5sZXR0PC9zZWNvbmRhcnktdGl0bGU+PC90aXRs
ZXM+PHBlcmlvZGljYWw+PGZ1bGwtdGl0bGU+U3lubGV0dDwvZnVsbC10aXRsZT48L3BlcmlvZGlj
YWw+PHBhZ2VzPjY3OTwvcGFnZXM+PHNlY3Rpb24+Njc5PC9zZWN0aW9uPjxkYXRlcz48eWVhcj4y
MDAxPC95ZWFyPjwvZGF0ZXM+PHVybHM+PC91cmxzPjwvcmVjb3JkPjwvQ2l0ZT48Q2l0ZT48QXV0
aG9yPkFraXlhbWE8L0F1dGhvcj48WWVhcj4yMDAzPC9ZZWFyPjxSZWNOdW0+Mjg8L1JlY051bT48
cmVjb3JkPjxyZWMtbnVtYmVyPjI4PC9yZWMtbnVtYmVyPjxmb3JlaWduLWtleXM+PGtleSBhcHA9
IkVOIiBkYi1pZD0iYTVzdDJmeHp5Znp2d2plZXRybXBkenBlenYwZXp3dzBmZHNwIiB0aW1lc3Rh
bXA9IjE0NDA3NTA4NTAiPjI4PC9rZXk+PC9mb3JlaWduLWtleXM+PHJlZi10eXBlIG5hbWU9Ikpv
dXJuYWwgQXJ0aWNsZSI+MTc8L3JlZi10eXBlPjxjb250cmlidXRvcnM+PGF1dGhvcnM+PGF1dGhv
cj5Ba2l5YW1hLCBUYWthaGlrbzwvYXV0aG9yPjxhdXRob3I+T2dpLCBTYXRvc2hpPC9hdXRob3I+
PGF1dGhvcj5GdWNoaWJlLCBLb2hlaTwvYXV0aG9yPjwvYXV0aG9ycz48L2NvbnRyaWJ1dG9ycz48
dGl0bGVzPjx0aXRsZT5TdGVyZW9zZWxlY3RpdmUgc3ludGhlc2lzIG9mIENGIDMtc3Vic3RpdHV0
ZWQgYXppcmlkaW5lcyBieSBMZXdpcyBhY2lkLW1lZGlhdGVkIGF6aXJpZGluYXRpb24gb2YgYWxk
aW1pbmVzIHdpdGggZGlhem9hY2V0YXRlczwvdGl0bGU+PHNlY29uZGFyeS10aXRsZT5UZXRyYWhl
ZHJvbiBMZXR0Ljwvc2Vjb25kYXJ5LXRpdGxlPjwvdGl0bGVzPjxwZXJpb2RpY2FsPjxmdWxsLXRp
dGxlPlRldHJhaGVkcm9uIExldHQuPC9mdWxsLXRpdGxlPjwvcGVyaW9kaWNhbD48cGFnZXM+NDAx
MS00MDEzPC9wYWdlcz48dm9sdW1lPjQ0PC92b2x1bWU+PG51bWJlcj4yMTwvbnVtYmVyPjxzZWN0
aW9uPjQwMTE8L3NlY3Rpb24+PGRhdGVzPjx5ZWFyPjIwMDM8L3llYXI+PC9kYXRlcz48aXNibj4w
MDQwLTQwMzk8L2lzYm4+PHVybHM+PC91cmxzPjwvcmVjb3JkPjwvQ2l0ZT48Q2l0ZT48QXV0aG9y
Pkt1zIhuemk8L0F1dGhvcj48WWVhcj4yMDEyPC9ZZWFyPjxSZWNOdW0+MTE0PC9SZWNOdW0+PHJl
Y29yZD48cmVjLW51bWJlcj4xMTQ8L3JlYy1udW1iZXI+PGZvcmVpZ24ta2V5cz48a2V5IGFwcD0i
RU4iIGRiLWlkPSJhNXN0MmZ4enlmenZ3amVldHJtcGR6cGV6djBlend3MGZkc3AiIHRpbWVzdGFt
cD0iMTQ0NDcxODc4NSI+MTE0PC9rZXk+PC9mb3JlaWduLWtleXM+PHJlZi10eXBlIG5hbWU9Ikpv
dXJuYWwgQXJ0aWNsZSI+MTc8L3JlZi10eXBlPjxjb250cmlidXRvcnM+PGF1dGhvcnM+PGF1dGhv
cj5LdcyIbnppLCBTdGVmYW4gQTwvYXV0aG9yPjxhdXRob3I+TW9yYW5kaSwgQmlsbDwvYXV0aG9y
PjxhdXRob3I+Q2FycmVpcmEsIEVyaWNrIE08L2F1dGhvcj48L2F1dGhvcnM+PC9jb250cmlidXRv
cnM+PHRpdGxlcz48dGl0bGU+UHJlcGFyYXRpb24gb2YgVHJpZmx1b3JvbWV0aHlsLVN1YnN0aXR1
dGVkIEF6aXJpZGluZXMgd2l0aCBpbiBTaXR1IEdlbmVyYXRlZCBDRjNDSE4yPC90aXRsZT48c2Vj
b25kYXJ5LXRpdGxlPk9yZy4gTGV0dC48L3NlY29uZGFyeS10aXRsZT48YWx0LXRpdGxlPk9yZy4g
TGV0dC48L2FsdC10aXRsZT48L3RpdGxlcz48cGVyaW9kaWNhbD48ZnVsbC10aXRsZT5PcmcuIExl
dHQuPC9mdWxsLXRpdGxlPjwvcGVyaW9kaWNhbD48YWx0LXBlcmlvZGljYWw+PGZ1bGwtdGl0bGU+
T3JnLiBMZXR0LjwvZnVsbC10aXRsZT48L2FsdC1wZXJpb2RpY2FsPjxwYWdlcz4xOTAwLTE5MDE8
L3BhZ2VzPjx2b2x1bWU+MTQ8L3ZvbHVtZT48bnVtYmVyPjc8L251bWJlcj48c2VjdGlvbj4xOTAw
PC9zZWN0aW9uPjxkYXRlcz48eWVhcj4yMDEyPC95ZWFyPjwvZGF0ZXM+PGlzYm4+MTUyMy03MDYw
PC9pc2JuPjx1cmxzPjwvdXJscz48L3JlY29yZD48L0NpdGU+PENpdGU+PEF1dGhvcj5DaGFpPC9B
dXRob3I+PFllYXI+MjAxMjwvWWVhcj48UmVjTnVtPjExNTwvUmVjTnVtPjxyZWNvcmQ+PHJlYy1u
dW1iZXI+MTE1PC9yZWMtbnVtYmVyPjxmb3JlaWduLWtleXM+PGtleSBhcHA9IkVOIiBkYi1pZD0i
YTVzdDJmeHp5Znp2d2plZXRybXBkenBlenYwZXp3dzBmZHNwIiB0aW1lc3RhbXA9IjE0NDQ3MTg5
OTMiPjExNTwva2V5PjwvZm9yZWlnbi1rZXlzPjxyZWYtdHlwZSBuYW1lPSJKb3VybmFsIEFydGlj
bGUiPjE3PC9yZWYtdHlwZT48Y29udHJpYnV0b3JzPjxhdXRob3JzPjxhdXRob3I+Q2hhaSwgWmh1
bzwvYXV0aG9yPjxhdXRob3I+Qm91aWxsb24sIEplYW4tUGhpbGlwcGU8L2F1dGhvcj48YXV0aG9y
PkNhaGFyZCwgRG9taW5pcXVlPC9hdXRob3I+PC9hdXRob3JzPjwvY29udHJpYnV0b3JzPjx0aXRs
ZXM+PHRpdGxlPkNoaXJhbCBCcsO4bnN0ZWQgYWNpZC1jYXRhbHl6ZWQgZGlhc3RlcmVvLWFuZCBl
bmFudGlvc2VsZWN0aXZlIHN5bnRoZXNpcyBvZiBDRiAzLXN1YnN0aXR1dGVkIGF6aXJpZGluZXM8
L3RpdGxlPjxzZWNvbmRhcnktdGl0bGU+Q2hlbS4gQ29tbXVuLjwvc2Vjb25kYXJ5LXRpdGxlPjwv
dGl0bGVzPjxwZXJpb2RpY2FsPjxmdWxsLXRpdGxlPkNoZW0uIENvbW11bi48L2Z1bGwtdGl0bGU+
PGFiYnItMT5DaGVtLiBDb21tdW4uPC9hYmJyLTE+PC9wZXJpb2RpY2FsPjxwYWdlcz45NDcxLTk0
NzM8L3BhZ2VzPjx2b2x1bWU+NDg8L3ZvbHVtZT48bnVtYmVyPjc2PC9udW1iZXI+PHNlY3Rpb24+
OTQ3MTwvc2VjdGlvbj48ZGF0ZXM+PHllYXI+MjAxMjwveWVhcj48L2RhdGVzPjx1cmxzPjwvdXJs
cz48L3JlY29yZD48L0NpdGU+PENpdGU+PEF1dGhvcj5IaWdhc2hpeWFtYTwvQXV0aG9yPjxZZWFy
PjIwMDI8L1llYXI+PFJlY051bT4yOTwvUmVjTnVtPjxyZWNvcmQ+PHJlYy1udW1iZXI+Mjk8L3Jl
Yy1udW1iZXI+PGZvcmVpZ24ta2V5cz48a2V5IGFwcD0iRU4iIGRiLWlkPSJhNXN0MmZ4enlmenZ3
amVldHJtcGR6cGV6djBlend3MGZkc3AiIHRpbWVzdGFtcD0iMTQ0MDc1MDk5OSI+Mjk8L2tleT48
L2ZvcmVpZ24ta2V5cz48cmVmLXR5cGUgbmFtZT0iSm91cm5hbCBBcnRpY2xlIj4xNzwvcmVmLXR5
cGU+PGNvbnRyaWJ1dG9ycz48YXV0aG9ycz48YXV0aG9yPkhpZ2FzaGl5YW1hLCBLaW1pbzwvYXV0
aG9yPjxhdXRob3I+TWF0c3VtdXJhLCBNYXNhdGFrYTwvYXV0aG9yPjxhdXRob3I+U2hpb2dhbWEs
IEF5YWtvPC9hdXRob3I+PGF1dGhvcj5ZYW1hdWNoaSwgVGFrYXlhc3U8L2F1dGhvcj48YXV0aG9y
Pk9obWl5YSwgU2lnZXJ1PC9hdXRob3I+PC9hdXRob3JzPjwvY29udHJpYnV0b3JzPjx0aXRsZXM+
PHRpdGxlPkZhY2lsZSBhc3ltbWV0cmljIHN5bnRoZXNpcyBvZiBhemlyaWRpbmUgZGVyaXZhdGl2
ZXMgdmlhIHRoZSBkaWFzdGVyZW9zZWxlY3RpdmUgcmVhY3Rpb24gb2YgY2hpcmFsIGltaW5lcyB3
aXRoIGRpbWV0aHlsc3VsZm9uaXVtIG1ldGh5bGlkZTwvdGl0bGU+PHNlY29uZGFyeS10aXRsZT5I
ZXRlcm9jeWNsZXM8L3NlY29uZGFyeS10aXRsZT48L3RpdGxlcz48cGVyaW9kaWNhbD48ZnVsbC10
aXRsZT5IZXRlcm9jeWNsZXM8L2Z1bGwtdGl0bGU+PC9wZXJpb2RpY2FsPjxwYWdlcz40MzEtNDQ3
PC9wYWdlcz48dm9sdW1lPjU4PC92b2x1bWU+PG51bWJlcj4yMjwvbnVtYmVyPjxzZWN0aW9uPjQz
MTwvc2VjdGlvbj48ZGF0ZXM+PHllYXI+MjAwMjwveWVhcj48L2RhdGVzPjx1cmxzPjwvdXJscz48
L3JlY29yZD48L0NpdGU+PC9FbmROb3RlPgB=
</w:fldData>
        </w:fldChar>
      </w:r>
      <w:r w:rsidR="00C03167">
        <w:rPr>
          <w:lang w:val="en-US"/>
        </w:rPr>
        <w:instrText xml:space="preserve"> ADDIN EN.CITE </w:instrText>
      </w:r>
      <w:r w:rsidR="00C03167">
        <w:rPr>
          <w:lang w:val="en-US"/>
        </w:rPr>
        <w:fldChar w:fldCharType="begin">
          <w:fldData xml:space="preserve">PEVuZE5vdGU+PENpdGU+PEF1dGhvcj5Dcm91c3NlPC9BdXRob3I+PFllYXI+MjAwMTwvWWVhcj48
UmVjTnVtPjI3PC9SZWNOdW0+PERpc3BsYXlUZXh0PjxzdHlsZSBmYWNlPSJzdXBlcnNjcmlwdCI+
MTFhLDExYywxMWcsMTM8L3N0eWxlPjwvRGlzcGxheVRleHQ+PHJlY29yZD48cmVjLW51bWJlcj4y
NzwvcmVjLW51bWJlcj48Zm9yZWlnbi1rZXlzPjxrZXkgYXBwPSJFTiIgZGItaWQ9ImE1c3QyZnh6
eWZ6dndqZWV0cm1wZHpwZXp2MGV6d3cwZmRzcCIgdGltZXN0YW1wPSIxNDQwNzUwNzcxIj4yNzwv
a2V5PjwvZm9yZWlnbi1rZXlzPjxyZWYtdHlwZSBuYW1lPSJKb3VybmFsIEFydGljbGUiPjE3PC9y
ZWYtdHlwZT48Y29udHJpYnV0b3JzPjxhdXRob3JzPjxhdXRob3I+Q3JvdXNzZSwgQjwvYXV0aG9y
PjxhdXRob3I+TmFyaXp1a2EsIFM8L2F1dGhvcj48YXV0aG9yPkJvbm5ldC1EZWxwb248L2F1dGhv
cj48YXV0aG9yPkLDqWd1w6ksIEouLVAuPC9hdXRob3I+PC9hdXRob3JzPjwvY29udHJpYnV0b3Jz
Pjx0aXRsZXM+PHNlY29uZGFyeS10aXRsZT5TeW5sZXR0PC9zZWNvbmRhcnktdGl0bGU+PC90aXRs
ZXM+PHBlcmlvZGljYWw+PGZ1bGwtdGl0bGU+U3lubGV0dDwvZnVsbC10aXRsZT48L3BlcmlvZGlj
YWw+PHBhZ2VzPjY3OTwvcGFnZXM+PHNlY3Rpb24+Njc5PC9zZWN0aW9uPjxkYXRlcz48eWVhcj4y
MDAxPC95ZWFyPjwvZGF0ZXM+PHVybHM+PC91cmxzPjwvcmVjb3JkPjwvQ2l0ZT48Q2l0ZT48QXV0
aG9yPkFraXlhbWE8L0F1dGhvcj48WWVhcj4yMDAzPC9ZZWFyPjxSZWNOdW0+Mjg8L1JlY051bT48
cmVjb3JkPjxyZWMtbnVtYmVyPjI4PC9yZWMtbnVtYmVyPjxmb3JlaWduLWtleXM+PGtleSBhcHA9
IkVOIiBkYi1pZD0iYTVzdDJmeHp5Znp2d2plZXRybXBkenBlenYwZXp3dzBmZHNwIiB0aW1lc3Rh
bXA9IjE0NDA3NTA4NTAiPjI4PC9rZXk+PC9mb3JlaWduLWtleXM+PHJlZi10eXBlIG5hbWU9Ikpv
dXJuYWwgQXJ0aWNsZSI+MTc8L3JlZi10eXBlPjxjb250cmlidXRvcnM+PGF1dGhvcnM+PGF1dGhv
cj5Ba2l5YW1hLCBUYWthaGlrbzwvYXV0aG9yPjxhdXRob3I+T2dpLCBTYXRvc2hpPC9hdXRob3I+
PGF1dGhvcj5GdWNoaWJlLCBLb2hlaTwvYXV0aG9yPjwvYXV0aG9ycz48L2NvbnRyaWJ1dG9ycz48
dGl0bGVzPjx0aXRsZT5TdGVyZW9zZWxlY3RpdmUgc3ludGhlc2lzIG9mIENGIDMtc3Vic3RpdHV0
ZWQgYXppcmlkaW5lcyBieSBMZXdpcyBhY2lkLW1lZGlhdGVkIGF6aXJpZGluYXRpb24gb2YgYWxk
aW1pbmVzIHdpdGggZGlhem9hY2V0YXRlczwvdGl0bGU+PHNlY29uZGFyeS10aXRsZT5UZXRyYWhl
ZHJvbiBMZXR0Ljwvc2Vjb25kYXJ5LXRpdGxlPjwvdGl0bGVzPjxwZXJpb2RpY2FsPjxmdWxsLXRp
dGxlPlRldHJhaGVkcm9uIExldHQuPC9mdWxsLXRpdGxlPjwvcGVyaW9kaWNhbD48cGFnZXM+NDAx
MS00MDEzPC9wYWdlcz48dm9sdW1lPjQ0PC92b2x1bWU+PG51bWJlcj4yMTwvbnVtYmVyPjxzZWN0
aW9uPjQwMTE8L3NlY3Rpb24+PGRhdGVzPjx5ZWFyPjIwMDM8L3llYXI+PC9kYXRlcz48aXNibj4w
MDQwLTQwMzk8L2lzYm4+PHVybHM+PC91cmxzPjwvcmVjb3JkPjwvQ2l0ZT48Q2l0ZT48QXV0aG9y
Pkt1zIhuemk8L0F1dGhvcj48WWVhcj4yMDEyPC9ZZWFyPjxSZWNOdW0+MTE0PC9SZWNOdW0+PHJl
Y29yZD48cmVjLW51bWJlcj4xMTQ8L3JlYy1udW1iZXI+PGZvcmVpZ24ta2V5cz48a2V5IGFwcD0i
RU4iIGRiLWlkPSJhNXN0MmZ4enlmenZ3amVldHJtcGR6cGV6djBlend3MGZkc3AiIHRpbWVzdGFt
cD0iMTQ0NDcxODc4NSI+MTE0PC9rZXk+PC9mb3JlaWduLWtleXM+PHJlZi10eXBlIG5hbWU9Ikpv
dXJuYWwgQXJ0aWNsZSI+MTc8L3JlZi10eXBlPjxjb250cmlidXRvcnM+PGF1dGhvcnM+PGF1dGhv
cj5LdcyIbnppLCBTdGVmYW4gQTwvYXV0aG9yPjxhdXRob3I+TW9yYW5kaSwgQmlsbDwvYXV0aG9y
PjxhdXRob3I+Q2FycmVpcmEsIEVyaWNrIE08L2F1dGhvcj48L2F1dGhvcnM+PC9jb250cmlidXRv
cnM+PHRpdGxlcz48dGl0bGU+UHJlcGFyYXRpb24gb2YgVHJpZmx1b3JvbWV0aHlsLVN1YnN0aXR1
dGVkIEF6aXJpZGluZXMgd2l0aCBpbiBTaXR1IEdlbmVyYXRlZCBDRjNDSE4yPC90aXRsZT48c2Vj
b25kYXJ5LXRpdGxlPk9yZy4gTGV0dC48L3NlY29uZGFyeS10aXRsZT48YWx0LXRpdGxlPk9yZy4g
TGV0dC48L2FsdC10aXRsZT48L3RpdGxlcz48cGVyaW9kaWNhbD48ZnVsbC10aXRsZT5PcmcuIExl
dHQuPC9mdWxsLXRpdGxlPjwvcGVyaW9kaWNhbD48YWx0LXBlcmlvZGljYWw+PGZ1bGwtdGl0bGU+
T3JnLiBMZXR0LjwvZnVsbC10aXRsZT48L2FsdC1wZXJpb2RpY2FsPjxwYWdlcz4xOTAwLTE5MDE8
L3BhZ2VzPjx2b2x1bWU+MTQ8L3ZvbHVtZT48bnVtYmVyPjc8L251bWJlcj48c2VjdGlvbj4xOTAw
PC9zZWN0aW9uPjxkYXRlcz48eWVhcj4yMDEyPC95ZWFyPjwvZGF0ZXM+PGlzYm4+MTUyMy03MDYw
PC9pc2JuPjx1cmxzPjwvdXJscz48L3JlY29yZD48L0NpdGU+PENpdGU+PEF1dGhvcj5DaGFpPC9B
dXRob3I+PFllYXI+MjAxMjwvWWVhcj48UmVjTnVtPjExNTwvUmVjTnVtPjxyZWNvcmQ+PHJlYy1u
dW1iZXI+MTE1PC9yZWMtbnVtYmVyPjxmb3JlaWduLWtleXM+PGtleSBhcHA9IkVOIiBkYi1pZD0i
YTVzdDJmeHp5Znp2d2plZXRybXBkenBlenYwZXp3dzBmZHNwIiB0aW1lc3RhbXA9IjE0NDQ3MTg5
OTMiPjExNTwva2V5PjwvZm9yZWlnbi1rZXlzPjxyZWYtdHlwZSBuYW1lPSJKb3VybmFsIEFydGlj
bGUiPjE3PC9yZWYtdHlwZT48Y29udHJpYnV0b3JzPjxhdXRob3JzPjxhdXRob3I+Q2hhaSwgWmh1
bzwvYXV0aG9yPjxhdXRob3I+Qm91aWxsb24sIEplYW4tUGhpbGlwcGU8L2F1dGhvcj48YXV0aG9y
PkNhaGFyZCwgRG9taW5pcXVlPC9hdXRob3I+PC9hdXRob3JzPjwvY29udHJpYnV0b3JzPjx0aXRs
ZXM+PHRpdGxlPkNoaXJhbCBCcsO4bnN0ZWQgYWNpZC1jYXRhbHl6ZWQgZGlhc3RlcmVvLWFuZCBl
bmFudGlvc2VsZWN0aXZlIHN5bnRoZXNpcyBvZiBDRiAzLXN1YnN0aXR1dGVkIGF6aXJpZGluZXM8
L3RpdGxlPjxzZWNvbmRhcnktdGl0bGU+Q2hlbS4gQ29tbXVuLjwvc2Vjb25kYXJ5LXRpdGxlPjwv
dGl0bGVzPjxwZXJpb2RpY2FsPjxmdWxsLXRpdGxlPkNoZW0uIENvbW11bi48L2Z1bGwtdGl0bGU+
PGFiYnItMT5DaGVtLiBDb21tdW4uPC9hYmJyLTE+PC9wZXJpb2RpY2FsPjxwYWdlcz45NDcxLTk0
NzM8L3BhZ2VzPjx2b2x1bWU+NDg8L3ZvbHVtZT48bnVtYmVyPjc2PC9udW1iZXI+PHNlY3Rpb24+
OTQ3MTwvc2VjdGlvbj48ZGF0ZXM+PHllYXI+MjAxMjwveWVhcj48L2RhdGVzPjx1cmxzPjwvdXJs
cz48L3JlY29yZD48L0NpdGU+PENpdGU+PEF1dGhvcj5IaWdhc2hpeWFtYTwvQXV0aG9yPjxZZWFy
PjIwMDI8L1llYXI+PFJlY051bT4yOTwvUmVjTnVtPjxyZWNvcmQ+PHJlYy1udW1iZXI+Mjk8L3Jl
Yy1udW1iZXI+PGZvcmVpZ24ta2V5cz48a2V5IGFwcD0iRU4iIGRiLWlkPSJhNXN0MmZ4enlmenZ3
amVldHJtcGR6cGV6djBlend3MGZkc3AiIHRpbWVzdGFtcD0iMTQ0MDc1MDk5OSI+Mjk8L2tleT48
L2ZvcmVpZ24ta2V5cz48cmVmLXR5cGUgbmFtZT0iSm91cm5hbCBBcnRpY2xlIj4xNzwvcmVmLXR5
cGU+PGNvbnRyaWJ1dG9ycz48YXV0aG9ycz48YXV0aG9yPkhpZ2FzaGl5YW1hLCBLaW1pbzwvYXV0
aG9yPjxhdXRob3I+TWF0c3VtdXJhLCBNYXNhdGFrYTwvYXV0aG9yPjxhdXRob3I+U2hpb2dhbWEs
IEF5YWtvPC9hdXRob3I+PGF1dGhvcj5ZYW1hdWNoaSwgVGFrYXlhc3U8L2F1dGhvcj48YXV0aG9y
Pk9obWl5YSwgU2lnZXJ1PC9hdXRob3I+PC9hdXRob3JzPjwvY29udHJpYnV0b3JzPjx0aXRsZXM+
PHRpdGxlPkZhY2lsZSBhc3ltbWV0cmljIHN5bnRoZXNpcyBvZiBhemlyaWRpbmUgZGVyaXZhdGl2
ZXMgdmlhIHRoZSBkaWFzdGVyZW9zZWxlY3RpdmUgcmVhY3Rpb24gb2YgY2hpcmFsIGltaW5lcyB3
aXRoIGRpbWV0aHlsc3VsZm9uaXVtIG1ldGh5bGlkZTwvdGl0bGU+PHNlY29uZGFyeS10aXRsZT5I
ZXRlcm9jeWNsZXM8L3NlY29uZGFyeS10aXRsZT48L3RpdGxlcz48cGVyaW9kaWNhbD48ZnVsbC10
aXRsZT5IZXRlcm9jeWNsZXM8L2Z1bGwtdGl0bGU+PC9wZXJpb2RpY2FsPjxwYWdlcz40MzEtNDQ3
PC9wYWdlcz48dm9sdW1lPjU4PC92b2x1bWU+PG51bWJlcj4yMjwvbnVtYmVyPjxzZWN0aW9uPjQz
MTwvc2VjdGlvbj48ZGF0ZXM+PHllYXI+MjAwMjwveWVhcj48L2RhdGVzPjx1cmxzPjwvdXJscz48
L3JlY29yZD48L0NpdGU+PC9FbmROb3RlPgB=
</w:fldData>
        </w:fldChar>
      </w:r>
      <w:r w:rsidR="00C03167">
        <w:rPr>
          <w:lang w:val="en-US"/>
        </w:rPr>
        <w:instrText xml:space="preserve"> ADDIN EN.CITE.DATA </w:instrText>
      </w:r>
      <w:r w:rsidR="00C03167">
        <w:rPr>
          <w:lang w:val="en-US"/>
        </w:rPr>
      </w:r>
      <w:r w:rsidR="00C03167">
        <w:rPr>
          <w:lang w:val="en-US"/>
        </w:rPr>
        <w:fldChar w:fldCharType="end"/>
      </w:r>
      <w:r w:rsidR="00FB7395">
        <w:rPr>
          <w:lang w:val="en-US"/>
        </w:rPr>
      </w:r>
      <w:r w:rsidR="00FB7395">
        <w:rPr>
          <w:lang w:val="en-US"/>
        </w:rPr>
        <w:fldChar w:fldCharType="separate"/>
      </w:r>
      <w:hyperlink w:anchor="_ENREF_45" w:tooltip="Akiyama, 2003 #28" w:history="1">
        <w:r w:rsidR="00C03167" w:rsidRPr="00C03167">
          <w:rPr>
            <w:noProof/>
            <w:vertAlign w:val="superscript"/>
            <w:lang w:val="en-US"/>
          </w:rPr>
          <w:t>11a</w:t>
        </w:r>
      </w:hyperlink>
      <w:r w:rsidR="00C03167" w:rsidRPr="00C03167">
        <w:rPr>
          <w:noProof/>
          <w:vertAlign w:val="superscript"/>
          <w:lang w:val="en-US"/>
        </w:rPr>
        <w:t>,</w:t>
      </w:r>
      <w:hyperlink w:anchor="_ENREF_47" w:tooltip="Crousse, 2001 #27" w:history="1">
        <w:r w:rsidR="00C03167" w:rsidRPr="00C03167">
          <w:rPr>
            <w:noProof/>
            <w:vertAlign w:val="superscript"/>
            <w:lang w:val="en-US"/>
          </w:rPr>
          <w:t>11c</w:t>
        </w:r>
      </w:hyperlink>
      <w:r w:rsidR="00C03167" w:rsidRPr="00C03167">
        <w:rPr>
          <w:noProof/>
          <w:vertAlign w:val="superscript"/>
          <w:lang w:val="en-US"/>
        </w:rPr>
        <w:t>,</w:t>
      </w:r>
      <w:hyperlink w:anchor="_ENREF_51" w:tooltip="Higashiyama, 2002 #29" w:history="1">
        <w:r w:rsidR="00C03167" w:rsidRPr="00C03167">
          <w:rPr>
            <w:noProof/>
            <w:vertAlign w:val="superscript"/>
            <w:lang w:val="en-US"/>
          </w:rPr>
          <w:t>11g</w:t>
        </w:r>
      </w:hyperlink>
      <w:r w:rsidR="00C03167" w:rsidRPr="00C03167">
        <w:rPr>
          <w:noProof/>
          <w:vertAlign w:val="superscript"/>
          <w:lang w:val="en-US"/>
        </w:rPr>
        <w:t>,</w:t>
      </w:r>
      <w:hyperlink w:anchor="_ENREF_77" w:tooltip="Künzi, 2012 #114" w:history="1">
        <w:r w:rsidR="00C03167" w:rsidRPr="00C03167">
          <w:rPr>
            <w:noProof/>
            <w:vertAlign w:val="superscript"/>
            <w:lang w:val="en-US"/>
          </w:rPr>
          <w:t>13</w:t>
        </w:r>
      </w:hyperlink>
      <w:r w:rsidR="00FB7395">
        <w:rPr>
          <w:lang w:val="en-US"/>
        </w:rPr>
        <w:fldChar w:fldCharType="end"/>
      </w:r>
      <w:r w:rsidR="00D1062F">
        <w:rPr>
          <w:lang w:val="en-US"/>
        </w:rPr>
        <w:t xml:space="preserve"> </w:t>
      </w:r>
      <w:proofErr w:type="spellStart"/>
      <w:r w:rsidR="00D1062F">
        <w:rPr>
          <w:lang w:val="en-US"/>
        </w:rPr>
        <w:t>aziridination</w:t>
      </w:r>
      <w:proofErr w:type="spellEnd"/>
      <w:r w:rsidR="00D1062F">
        <w:rPr>
          <w:lang w:val="en-US"/>
        </w:rPr>
        <w:t xml:space="preserve"> of a β-(</w:t>
      </w:r>
      <w:proofErr w:type="spellStart"/>
      <w:r w:rsidR="00D1062F">
        <w:rPr>
          <w:lang w:val="en-US"/>
        </w:rPr>
        <w:t>trifluoromethyl</w:t>
      </w:r>
      <w:proofErr w:type="spellEnd"/>
      <w:r w:rsidR="00D1062F">
        <w:rPr>
          <w:lang w:val="en-US"/>
        </w:rPr>
        <w:t xml:space="preserve">)vinyl </w:t>
      </w:r>
      <w:proofErr w:type="spellStart"/>
      <w:r w:rsidR="00D1062F">
        <w:rPr>
          <w:lang w:val="en-US"/>
        </w:rPr>
        <w:t>sulfonium</w:t>
      </w:r>
      <w:proofErr w:type="spellEnd"/>
      <w:r w:rsidR="00D1062F">
        <w:rPr>
          <w:lang w:val="en-US"/>
        </w:rPr>
        <w:t xml:space="preserve"> salt</w:t>
      </w:r>
      <w:r w:rsidR="002E6E58">
        <w:rPr>
          <w:lang w:val="en-US"/>
        </w:rPr>
        <w:t>,</w:t>
      </w:r>
      <w:hyperlink w:anchor="_ENREF_57" w:tooltip="Maeda, 2010 #25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&lt;EndNote&gt;&lt;Cite&gt;&lt;Author&gt;Maeda&lt;/Author&gt;&lt;Year&gt;2010&lt;/Year&gt;&lt;RecNum&gt;25&lt;/RecNum&gt;&lt;DisplayText&gt;&lt;style face="superscript"&gt;11m&lt;/style&gt;&lt;/DisplayText&gt;&lt;record&gt;&lt;rec-number&gt;25&lt;/rec-number&gt;&lt;foreign-keys&gt;&lt;key app="EN" db-id="a5st2fxzyfzvwjeetrmpdzpezv0ezww0fdsp" timestamp="1440750519"&gt;25&lt;/key&gt;&lt;/foreign-keys&gt;&lt;ref-type name="Journal Article"&gt;17&lt;/ref-type&gt;&lt;contributors&gt;&lt;authors&gt;&lt;author&gt;Maeda, Ryoko&lt;/author&gt;&lt;author&gt;Ooyama, Kyoko&lt;/author&gt;&lt;author&gt;Anno, Ryoko&lt;/author&gt;&lt;author&gt;Shiosaki, Masahiro&lt;/author&gt;&lt;author&gt;Azema, Takayuki&lt;/author&gt;&lt;author&gt;Hanamoto, Takeshi&lt;/author&gt;&lt;/authors&gt;&lt;/contributors&gt;&lt;titles&gt;&lt;title&gt;Preparation and Reactions of (β-Trifluoromethyl) vinyl Sulfonium Salt&lt;/title&gt;&lt;secondary-title&gt;Org. Lett.&lt;/secondary-title&gt;&lt;/titles&gt;&lt;periodical&gt;&lt;full-title&gt;Org. Lett.&lt;/full-title&gt;&lt;/periodical&gt;&lt;pages&gt;2548-2550&lt;/pages&gt;&lt;volume&gt;12&lt;/volume&gt;&lt;number&gt;11&lt;/number&gt;&lt;section&gt;2548&lt;/section&gt;&lt;dates&gt;&lt;year&gt;2010&lt;/year&gt;&lt;/dates&gt;&lt;isbn&gt;1523-7060&lt;/isbn&gt;&lt;urls&gt;&lt;/urls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11m</w:t>
        </w:r>
        <w:r w:rsidR="00C03167">
          <w:rPr>
            <w:lang w:val="en-US"/>
          </w:rPr>
          <w:fldChar w:fldCharType="end"/>
        </w:r>
      </w:hyperlink>
      <w:r>
        <w:rPr>
          <w:lang w:val="en-US"/>
        </w:rPr>
        <w:t xml:space="preserve"> </w:t>
      </w:r>
      <w:r w:rsidR="0036177E">
        <w:rPr>
          <w:lang w:val="en-US"/>
        </w:rPr>
        <w:t xml:space="preserve">and late-stage </w:t>
      </w:r>
      <w:proofErr w:type="spellStart"/>
      <w:r w:rsidR="0036177E">
        <w:rPr>
          <w:lang w:val="en-US"/>
        </w:rPr>
        <w:t>trifluoromethylation</w:t>
      </w:r>
      <w:proofErr w:type="spellEnd"/>
      <w:r w:rsidR="000564E2">
        <w:fldChar w:fldCharType="begin"/>
      </w:r>
      <w:r w:rsidR="000564E2" w:rsidRPr="000564E2">
        <w:rPr>
          <w:lang w:val="en-US"/>
        </w:rPr>
        <w:instrText xml:space="preserve"> HYPERLINK \l "_ENREF_79" \o "Félix, 1994 #117" </w:instrText>
      </w:r>
      <w:r w:rsidR="000564E2">
        <w:fldChar w:fldCharType="separate"/>
      </w:r>
      <w:r w:rsidR="00C03167">
        <w:rPr>
          <w:lang w:val="en-US"/>
        </w:rPr>
        <w:fldChar w:fldCharType="begin"/>
      </w:r>
      <w:r w:rsidR="00C03167">
        <w:rPr>
          <w:lang w:val="en-US"/>
        </w:rPr>
        <w:instrText xml:space="preserve"> ADDIN EN.CITE &lt;EndNote&gt;&lt;Cite&gt;&lt;Author&gt;Félix&lt;/Author&gt;&lt;Year&gt;1994&lt;/Year&gt;&lt;RecNum&gt;117&lt;/RecNum&gt;&lt;DisplayText&gt;&lt;style face="superscript"&gt;14&lt;/style&gt;&lt;/DisplayText&gt;&lt;record&gt;&lt;rec-number&gt;117&lt;/rec-number&gt;&lt;foreign-keys&gt;&lt;key app="EN" db-id="a5st2fxzyfzvwjeetrmpdzpezv0ezww0fdsp" timestamp="1444719520"&gt;117&lt;/key&gt;&lt;/foreign-keys&gt;&lt;ref-type name="Journal Article"&gt;17&lt;/ref-type&gt;&lt;contributors&gt;&lt;authors&gt;&lt;author&gt;Félix, Caroline P&lt;/author&gt;&lt;author&gt;Khatimi, Nadia&lt;/author&gt;&lt;author&gt;Laurent, André J&lt;/author&gt;&lt;/authors&gt;&lt;/contributors&gt;&lt;titles&gt;&lt;title&gt;Stereoselective addition of CF 3 SiMe 3 on azirines. Synthesis of (E)-aziridines&lt;/title&gt;&lt;secondary-title&gt;Tetrahedron Lett.&lt;/secondary-title&gt;&lt;/titles&gt;&lt;periodical&gt;&lt;full-title&gt;Tetrahedron Lett.&lt;/full-title&gt;&lt;/periodical&gt;&lt;pages&gt;3303-3304&lt;/pages&gt;&lt;volume&gt;35&lt;/volume&gt;&lt;number&gt;20&lt;/number&gt;&lt;section&gt;3303&lt;/section&gt;&lt;dates&gt;&lt;year&gt;1994&lt;/year&gt;&lt;/dates&gt;&lt;isbn&gt;0040-4039&lt;/isbn&gt;&lt;urls&gt;&lt;/urls&gt;&lt;/record&gt;&lt;/Cite&gt;&lt;/EndNote&gt;</w:instrText>
      </w:r>
      <w:r w:rsidR="00C03167">
        <w:rPr>
          <w:lang w:val="en-US"/>
        </w:rPr>
        <w:fldChar w:fldCharType="separate"/>
      </w:r>
      <w:r w:rsidR="00C03167" w:rsidRPr="00C03167">
        <w:rPr>
          <w:noProof/>
          <w:vertAlign w:val="superscript"/>
          <w:lang w:val="en-US"/>
        </w:rPr>
        <w:t>14</w:t>
      </w:r>
      <w:r w:rsidR="00C03167">
        <w:rPr>
          <w:lang w:val="en-US"/>
        </w:rPr>
        <w:fldChar w:fldCharType="end"/>
      </w:r>
      <w:r w:rsidR="000564E2">
        <w:rPr>
          <w:lang w:val="en-US"/>
        </w:rPr>
        <w:fldChar w:fldCharType="end"/>
      </w:r>
      <w:r w:rsidR="0036177E">
        <w:rPr>
          <w:lang w:val="en-US"/>
        </w:rPr>
        <w:t xml:space="preserve"> </w:t>
      </w:r>
      <w:r>
        <w:rPr>
          <w:lang w:val="en-US"/>
        </w:rPr>
        <w:t>have also been described</w:t>
      </w:r>
      <w:r w:rsidR="00D1062F">
        <w:rPr>
          <w:lang w:val="en-US"/>
        </w:rPr>
        <w:t xml:space="preserve">. </w:t>
      </w:r>
      <w:r>
        <w:rPr>
          <w:lang w:val="en-US"/>
        </w:rPr>
        <w:t xml:space="preserve">In our </w:t>
      </w:r>
      <w:r w:rsidR="00D916AE">
        <w:rPr>
          <w:lang w:val="en-US"/>
        </w:rPr>
        <w:t xml:space="preserve">research </w:t>
      </w:r>
      <w:r>
        <w:rPr>
          <w:lang w:val="en-US"/>
        </w:rPr>
        <w:t xml:space="preserve">group, the synthesis of </w:t>
      </w:r>
      <w:proofErr w:type="spellStart"/>
      <w:r>
        <w:rPr>
          <w:lang w:val="en-US"/>
        </w:rPr>
        <w:t>nonactivated</w:t>
      </w:r>
      <w:proofErr w:type="spellEnd"/>
      <w:r>
        <w:rPr>
          <w:lang w:val="en-US"/>
        </w:rPr>
        <w:t xml:space="preserve"> 2-CF</w:t>
      </w:r>
      <w:r w:rsidRPr="00D1062F">
        <w:rPr>
          <w:vertAlign w:val="subscript"/>
          <w:lang w:val="en-US"/>
        </w:rPr>
        <w:t>3</w:t>
      </w:r>
      <w:r>
        <w:rPr>
          <w:lang w:val="en-US"/>
        </w:rPr>
        <w:t xml:space="preserve">-aziridines </w:t>
      </w:r>
      <w:r w:rsidR="002D53C5">
        <w:rPr>
          <w:lang w:val="en-US"/>
        </w:rPr>
        <w:t>is usually based on</w:t>
      </w:r>
      <w:r>
        <w:rPr>
          <w:lang w:val="en-US"/>
        </w:rPr>
        <w:t xml:space="preserve"> </w:t>
      </w:r>
      <w:r w:rsidR="0036177E">
        <w:rPr>
          <w:lang w:val="en-US"/>
        </w:rPr>
        <w:t>the first approach</w:t>
      </w:r>
      <w:r>
        <w:rPr>
          <w:lang w:val="en-US"/>
        </w:rPr>
        <w:t>, i.e. intramolecular cyclization of an (</w:t>
      </w:r>
      <w:r w:rsidRPr="00D1062F">
        <w:rPr>
          <w:i/>
          <w:lang w:val="en-US"/>
        </w:rPr>
        <w:t>in situ</w:t>
      </w:r>
      <w:r>
        <w:rPr>
          <w:lang w:val="en-US"/>
        </w:rPr>
        <w:t xml:space="preserve"> formed) α-CF</w:t>
      </w:r>
      <w:r w:rsidRPr="00D1062F">
        <w:rPr>
          <w:vertAlign w:val="subscript"/>
          <w:lang w:val="en-US"/>
        </w:rPr>
        <w:t>3</w:t>
      </w:r>
      <w:r>
        <w:rPr>
          <w:lang w:val="en-US"/>
        </w:rPr>
        <w:t xml:space="preserve">-amine upon expulsion of a good leaving group. </w:t>
      </w:r>
      <w:r w:rsidR="002D53C5">
        <w:rPr>
          <w:lang w:val="en-US"/>
        </w:rPr>
        <w:t>In a first example</w:t>
      </w:r>
      <w:r w:rsidR="00A26EA1">
        <w:rPr>
          <w:lang w:val="en-US"/>
        </w:rPr>
        <w:t>, a new and convenient approach for the synthesis of 1-alkyl-2-(</w:t>
      </w:r>
      <w:proofErr w:type="spellStart"/>
      <w:r w:rsidR="00A26EA1">
        <w:rPr>
          <w:lang w:val="en-US"/>
        </w:rPr>
        <w:t>trifluoromethyl</w:t>
      </w:r>
      <w:proofErr w:type="spellEnd"/>
      <w:r w:rsidR="00A26EA1">
        <w:rPr>
          <w:lang w:val="en-US"/>
        </w:rPr>
        <w:t>)</w:t>
      </w:r>
      <w:proofErr w:type="spellStart"/>
      <w:r w:rsidR="00A26EA1">
        <w:rPr>
          <w:lang w:val="en-US"/>
        </w:rPr>
        <w:t>aziridines</w:t>
      </w:r>
      <w:proofErr w:type="spellEnd"/>
      <w:r w:rsidR="00A26EA1">
        <w:rPr>
          <w:lang w:val="en-US"/>
        </w:rPr>
        <w:t xml:space="preserve"> </w:t>
      </w:r>
      <w:r w:rsidR="008856C8">
        <w:rPr>
          <w:b/>
          <w:lang w:val="en-US"/>
        </w:rPr>
        <w:t xml:space="preserve">33 </w:t>
      </w:r>
      <w:r w:rsidR="008B590A">
        <w:rPr>
          <w:lang w:val="en-US"/>
        </w:rPr>
        <w:t>has been developed</w:t>
      </w:r>
      <w:r w:rsidR="00A26EA1">
        <w:rPr>
          <w:lang w:val="en-US"/>
        </w:rPr>
        <w:t xml:space="preserve"> starting from 1,1,1-trifluoroacetone</w:t>
      </w:r>
      <w:r w:rsidR="008856C8">
        <w:rPr>
          <w:lang w:val="en-US"/>
        </w:rPr>
        <w:t xml:space="preserve"> </w:t>
      </w:r>
      <w:r w:rsidR="008856C8" w:rsidRPr="008856C8">
        <w:rPr>
          <w:b/>
          <w:lang w:val="en-US"/>
        </w:rPr>
        <w:t>31</w:t>
      </w:r>
      <w:r w:rsidR="00127667">
        <w:rPr>
          <w:b/>
          <w:lang w:val="en-US"/>
        </w:rPr>
        <w:t xml:space="preserve"> </w:t>
      </w:r>
      <w:r w:rsidR="00127667">
        <w:rPr>
          <w:lang w:val="en-US"/>
        </w:rPr>
        <w:t>(</w:t>
      </w:r>
      <w:r w:rsidR="009C3A5F" w:rsidRPr="009C3A5F">
        <w:rPr>
          <w:lang w:val="en-US"/>
        </w:rPr>
        <w:fldChar w:fldCharType="begin"/>
      </w:r>
      <w:r w:rsidR="009C3A5F" w:rsidRPr="009C3A5F">
        <w:rPr>
          <w:lang w:val="en-US"/>
        </w:rPr>
        <w:instrText xml:space="preserve"> REF _Ref430875691 \h  \* MERGEFORMAT </w:instrText>
      </w:r>
      <w:r w:rsidR="009C3A5F" w:rsidRPr="009C3A5F">
        <w:rPr>
          <w:lang w:val="en-US"/>
        </w:rPr>
      </w:r>
      <w:r w:rsidR="009C3A5F" w:rsidRPr="009C3A5F">
        <w:rPr>
          <w:lang w:val="en-US"/>
        </w:rPr>
        <w:fldChar w:fldCharType="separate"/>
      </w:r>
      <w:r w:rsidR="009C3A5F" w:rsidRPr="009C3A5F">
        <w:rPr>
          <w:lang w:val="en-US"/>
        </w:rPr>
        <w:t xml:space="preserve">Scheme </w:t>
      </w:r>
      <w:r w:rsidR="009C3A5F" w:rsidRPr="009C3A5F">
        <w:rPr>
          <w:noProof/>
          <w:lang w:val="en-US"/>
        </w:rPr>
        <w:t>8</w:t>
      </w:r>
      <w:r w:rsidR="009C3A5F" w:rsidRPr="009C3A5F">
        <w:rPr>
          <w:lang w:val="en-US"/>
        </w:rPr>
        <w:fldChar w:fldCharType="end"/>
      </w:r>
      <w:r w:rsidR="00127667">
        <w:rPr>
          <w:lang w:val="en-US"/>
        </w:rPr>
        <w:t>)</w:t>
      </w:r>
      <w:r w:rsidR="00A26EA1">
        <w:rPr>
          <w:lang w:val="en-US"/>
        </w:rPr>
        <w:t>.</w:t>
      </w:r>
      <w:hyperlink w:anchor="_ENREF_80" w:tooltip="Kenis, 2011 #78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&lt;EndNote&gt;&lt;Cite&gt;&lt;Author&gt;Kenis&lt;/Author&gt;&lt;Year&gt;2011&lt;/Year&gt;&lt;RecNum&gt;78&lt;/RecNum&gt;&lt;DisplayText&gt;&lt;style face="superscript"&gt;15&lt;/style&gt;&lt;/DisplayText&gt;&lt;record&gt;&lt;rec-number&gt;78&lt;/rec-number&gt;&lt;foreign-keys&gt;&lt;key app="EN" db-id="a5st2fxzyfzvwjeetrmpdzpezv0ezww0fdsp" timestamp="1443012132"&gt;78&lt;/key&gt;&lt;key app="ENWeb" db-id=""&gt;0&lt;/key&gt;&lt;/foreign-keys&gt;&lt;ref-type name="Journal Article"&gt;17&lt;/ref-type&gt;&lt;contributors&gt;&lt;authors&gt;&lt;author&gt;Kenis, S.&lt;/author&gt;&lt;author&gt;D&amp;apos;hooghe, M.&lt;/author&gt;&lt;author&gt;Verniest, G.&lt;/author&gt;&lt;author&gt;Nguyen, V. D.&lt;/author&gt;&lt;author&gt;Thi, T. A.&lt;/author&gt;&lt;author&gt;Nguyen, T. V.&lt;/author&gt;&lt;author&gt;De Kimpe, N.&lt;/author&gt;&lt;/authors&gt;&lt;/contributors&gt;&lt;auth-address&gt;Department of Sustainable Organic Chemistry and Technology, Faculty of Bioscience Engineering, Ghent University, Coupure Links 653, B-9000, Ghent, Belgium.&lt;/auth-address&gt;&lt;titles&gt;&lt;title&gt;Straightforward synthesis of 1-alkyl-2-(trifluoromethyl)aziridines starting from 1,1,1-trifluoroacetone&lt;/title&gt;&lt;secondary-title&gt;Org. Biomol. Chem.&lt;/secondary-title&gt;&lt;alt-title&gt;Organic &amp;amp; biomolecular chemistry&lt;/alt-title&gt;&lt;/titles&gt;&lt;periodical&gt;&lt;full-title&gt;Org. Biomol. Chem.&lt;/full-title&gt;&lt;/periodical&gt;&lt;alt-periodical&gt;&lt;full-title&gt;Organic &amp;amp; biomolecular chemistry&lt;/full-title&gt;&lt;/alt-periodical&gt;&lt;pages&gt;7217-7223&lt;/pages&gt;&lt;volume&gt;9&lt;/volume&gt;&lt;number&gt;20&lt;/number&gt;&lt;section&gt;7217&lt;/section&gt;&lt;keywords&gt;&lt;keyword&gt;Acetone/*analogs &amp;amp; derivatives/chemistry&lt;/keyword&gt;&lt;keyword&gt;Alkylation&lt;/keyword&gt;&lt;keyword&gt;Aziridines/*chemical synthesis&lt;/keyword&gt;&lt;keyword&gt;Fluorine Compounds/*chemical synthesis&lt;/keyword&gt;&lt;keyword&gt;Methylation&lt;/keyword&gt;&lt;keyword&gt;Molecular Structure&lt;/keyword&gt;&lt;/keywords&gt;&lt;dates&gt;&lt;year&gt;2011&lt;/year&gt;&lt;pub-dates&gt;&lt;date&gt;Oct 21&lt;/date&gt;&lt;/pub-dates&gt;&lt;/dates&gt;&lt;isbn&gt;1477-0539 (Electronic)&amp;#xD;1477-0520 (Linking)&lt;/isbn&gt;&lt;accession-num&gt;21874207&lt;/accession-num&gt;&lt;urls&gt;&lt;related-urls&gt;&lt;url&gt;http://www.ncbi.nlm.nih.gov/pubmed/21874207&lt;/url&gt;&lt;/related-urls&gt;&lt;/urls&gt;&lt;electronic-resource-num&gt;10.1039/c1ob05813d&lt;/electronic-resource-num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15</w:t>
        </w:r>
        <w:r w:rsidR="00C03167">
          <w:rPr>
            <w:lang w:val="en-US"/>
          </w:rPr>
          <w:fldChar w:fldCharType="end"/>
        </w:r>
      </w:hyperlink>
      <w:r w:rsidR="00A26EA1">
        <w:rPr>
          <w:lang w:val="en-US"/>
        </w:rPr>
        <w:t xml:space="preserve"> To </w:t>
      </w:r>
      <w:r w:rsidR="002E6E58">
        <w:rPr>
          <w:lang w:val="en-US"/>
        </w:rPr>
        <w:t>that</w:t>
      </w:r>
      <w:r w:rsidR="00A26EA1">
        <w:rPr>
          <w:lang w:val="en-US"/>
        </w:rPr>
        <w:t xml:space="preserve"> end, </w:t>
      </w:r>
      <w:r w:rsidR="000C2964">
        <w:rPr>
          <w:lang w:val="en-US"/>
        </w:rPr>
        <w:t xml:space="preserve">condensation of 1,1,1-trifluoroacetone </w:t>
      </w:r>
      <w:r w:rsidR="008856C8">
        <w:rPr>
          <w:b/>
          <w:lang w:val="en-US"/>
        </w:rPr>
        <w:t>31</w:t>
      </w:r>
      <w:r w:rsidR="00935AAF">
        <w:rPr>
          <w:b/>
          <w:lang w:val="en-US"/>
        </w:rPr>
        <w:t xml:space="preserve"> </w:t>
      </w:r>
      <w:r w:rsidR="00D916AE">
        <w:rPr>
          <w:lang w:val="en-US"/>
        </w:rPr>
        <w:t xml:space="preserve">with a suitable primary </w:t>
      </w:r>
      <w:r w:rsidR="000C2964">
        <w:rPr>
          <w:lang w:val="en-US"/>
        </w:rPr>
        <w:t>amine in the presence of TiCl</w:t>
      </w:r>
      <w:r w:rsidR="000C2964" w:rsidRPr="000C2964">
        <w:rPr>
          <w:vertAlign w:val="subscript"/>
          <w:lang w:val="en-US"/>
        </w:rPr>
        <w:t>4</w:t>
      </w:r>
      <w:r w:rsidR="000C2964">
        <w:rPr>
          <w:lang w:val="en-US"/>
        </w:rPr>
        <w:t xml:space="preserve"> resulted in the formation of </w:t>
      </w:r>
      <w:r w:rsidR="008B590A">
        <w:rPr>
          <w:lang w:val="en-US"/>
        </w:rPr>
        <w:t>CF</w:t>
      </w:r>
      <w:r w:rsidR="008B590A" w:rsidRPr="008B590A">
        <w:rPr>
          <w:vertAlign w:val="subscript"/>
          <w:lang w:val="en-US"/>
        </w:rPr>
        <w:t>3</w:t>
      </w:r>
      <w:r w:rsidR="008B590A">
        <w:rPr>
          <w:lang w:val="en-US"/>
        </w:rPr>
        <w:t>-</w:t>
      </w:r>
      <w:r w:rsidR="000C2964">
        <w:rPr>
          <w:lang w:val="en-US"/>
        </w:rPr>
        <w:t xml:space="preserve">imines </w:t>
      </w:r>
      <w:r w:rsidR="00F550D9">
        <w:rPr>
          <w:b/>
          <w:lang w:val="en-US"/>
        </w:rPr>
        <w:t>34</w:t>
      </w:r>
      <w:r w:rsidR="00D916AE">
        <w:rPr>
          <w:lang w:val="en-US"/>
        </w:rPr>
        <w:t>. T</w:t>
      </w:r>
      <w:r w:rsidR="002D53C5">
        <w:rPr>
          <w:lang w:val="en-US"/>
        </w:rPr>
        <w:t xml:space="preserve">hese </w:t>
      </w:r>
      <w:r w:rsidR="000C2964">
        <w:rPr>
          <w:lang w:val="en-US"/>
        </w:rPr>
        <w:t xml:space="preserve">imines </w:t>
      </w:r>
      <w:r w:rsidR="00F550D9">
        <w:rPr>
          <w:b/>
          <w:lang w:val="en-US"/>
        </w:rPr>
        <w:t>34</w:t>
      </w:r>
      <w:r w:rsidR="000C2964">
        <w:rPr>
          <w:lang w:val="en-US"/>
        </w:rPr>
        <w:t xml:space="preserve"> were </w:t>
      </w:r>
      <w:r w:rsidR="00D916AE">
        <w:rPr>
          <w:lang w:val="en-US"/>
        </w:rPr>
        <w:t xml:space="preserve">then </w:t>
      </w:r>
      <w:r w:rsidR="000C2964">
        <w:rPr>
          <w:lang w:val="en-US"/>
        </w:rPr>
        <w:t>α-chlorinated using NCS in cyclohexane</w:t>
      </w:r>
      <w:r w:rsidR="00673052">
        <w:rPr>
          <w:lang w:val="en-US"/>
        </w:rPr>
        <w:t xml:space="preserve"> affording </w:t>
      </w:r>
      <w:r w:rsidR="00935AAF">
        <w:rPr>
          <w:lang w:val="en-US"/>
        </w:rPr>
        <w:t>α</w:t>
      </w:r>
      <w:r w:rsidR="00673052">
        <w:rPr>
          <w:lang w:val="en-US"/>
        </w:rPr>
        <w:t>-</w:t>
      </w:r>
      <w:proofErr w:type="spellStart"/>
      <w:r w:rsidR="00673052">
        <w:rPr>
          <w:lang w:val="en-US"/>
        </w:rPr>
        <w:t>chloroimines</w:t>
      </w:r>
      <w:proofErr w:type="spellEnd"/>
      <w:r w:rsidR="00673052">
        <w:rPr>
          <w:lang w:val="en-US"/>
        </w:rPr>
        <w:t xml:space="preserve"> </w:t>
      </w:r>
      <w:r w:rsidR="00F550D9">
        <w:rPr>
          <w:b/>
          <w:lang w:val="en-US"/>
        </w:rPr>
        <w:t>35</w:t>
      </w:r>
      <w:r w:rsidR="000C2964">
        <w:rPr>
          <w:lang w:val="en-US"/>
        </w:rPr>
        <w:t xml:space="preserve">. </w:t>
      </w:r>
      <w:r w:rsidR="00A61BEE">
        <w:rPr>
          <w:lang w:val="en-US"/>
        </w:rPr>
        <w:t xml:space="preserve">Importantly, </w:t>
      </w:r>
      <w:r w:rsidR="000C2964">
        <w:rPr>
          <w:lang w:val="en-US"/>
        </w:rPr>
        <w:t xml:space="preserve">this </w:t>
      </w:r>
      <w:r w:rsidR="002D53C5">
        <w:rPr>
          <w:lang w:val="en-US"/>
        </w:rPr>
        <w:t>reaction was</w:t>
      </w:r>
      <w:r w:rsidR="00A61BEE">
        <w:rPr>
          <w:lang w:val="en-US"/>
        </w:rPr>
        <w:t xml:space="preserve"> performed in cyclohexane as a more </w:t>
      </w:r>
      <w:r w:rsidR="002E6E58">
        <w:rPr>
          <w:lang w:val="en-US"/>
        </w:rPr>
        <w:t>“</w:t>
      </w:r>
      <w:r w:rsidR="00A61BEE">
        <w:rPr>
          <w:lang w:val="en-US"/>
        </w:rPr>
        <w:t>green</w:t>
      </w:r>
      <w:r w:rsidR="002E6E58">
        <w:rPr>
          <w:lang w:val="en-US"/>
        </w:rPr>
        <w:t>”</w:t>
      </w:r>
      <w:r w:rsidR="00A61BEE">
        <w:rPr>
          <w:lang w:val="en-US"/>
        </w:rPr>
        <w:t xml:space="preserve"> solvent as compared to the carcinogenic carbon tetrachloride </w:t>
      </w:r>
      <w:r w:rsidR="00935AAF">
        <w:rPr>
          <w:lang w:val="en-US"/>
        </w:rPr>
        <w:t>(see Scheme 1 and 3)</w:t>
      </w:r>
      <w:r w:rsidR="00A61BEE">
        <w:rPr>
          <w:lang w:val="en-US"/>
        </w:rPr>
        <w:t>, without altering the rate or yield of the reaction</w:t>
      </w:r>
      <w:r w:rsidR="000C2964">
        <w:rPr>
          <w:lang w:val="en-US"/>
        </w:rPr>
        <w:t xml:space="preserve">. </w:t>
      </w:r>
      <w:r w:rsidR="00D916AE">
        <w:rPr>
          <w:lang w:val="en-US"/>
        </w:rPr>
        <w:t>Most α-</w:t>
      </w:r>
      <w:proofErr w:type="spellStart"/>
      <w:r w:rsidR="00D916AE">
        <w:rPr>
          <w:lang w:val="en-US"/>
        </w:rPr>
        <w:t>haloimines</w:t>
      </w:r>
      <w:proofErr w:type="spellEnd"/>
      <w:r w:rsidR="00D916AE">
        <w:rPr>
          <w:lang w:val="en-US"/>
        </w:rPr>
        <w:t xml:space="preserve"> via chlorination of imines with </w:t>
      </w:r>
      <w:r w:rsidR="00D916AE" w:rsidRPr="00597115">
        <w:rPr>
          <w:i/>
          <w:lang w:val="en-US"/>
        </w:rPr>
        <w:t>N</w:t>
      </w:r>
      <w:r w:rsidR="00D916AE">
        <w:rPr>
          <w:lang w:val="en-US"/>
        </w:rPr>
        <w:t>-</w:t>
      </w:r>
      <w:proofErr w:type="spellStart"/>
      <w:r w:rsidR="00D916AE">
        <w:rPr>
          <w:lang w:val="en-US"/>
        </w:rPr>
        <w:t>halosuccinimides</w:t>
      </w:r>
      <w:proofErr w:type="spellEnd"/>
      <w:r w:rsidR="00D916AE">
        <w:rPr>
          <w:lang w:val="en-US"/>
        </w:rPr>
        <w:t xml:space="preserve"> have been prepared previously in carbon tetrachloride.</w:t>
      </w:r>
      <w:hyperlink w:anchor="_ENREF_81" w:tooltip="De Kimpe, 1979 #134" w:history="1">
        <w:r w:rsidR="00C03167">
          <w:rPr>
            <w:lang w:val="en-US"/>
          </w:rPr>
          <w:fldChar w:fldCharType="begin">
            <w:fldData xml:space="preserve">PEVuZE5vdGU+PENpdGU+PEF1dGhvcj5EZSBLaW1wZTwvQXV0aG9yPjxZZWFyPjE5Nzk8L1llYXI+
PFJlY051bT4xMzQ8L1JlY051bT48RGlzcGxheVRleHQ+PHN0eWxlIGZhY2U9InN1cGVyc2NyaXB0
Ij4xNjwvc3R5bGU+PC9EaXNwbGF5VGV4dD48cmVjb3JkPjxyZWMtbnVtYmVyPjEzNDwvcmVjLW51
bWJlcj48Zm9yZWlnbi1rZXlzPjxrZXkgYXBwPSJFTiIgZGItaWQ9ImE1c3QyZnh6eWZ6dndqZWV0
cm1wZHpwZXp2MGV6d3cwZmRzcCIgdGltZXN0YW1wPSIxNDQ4OTczMjEyIj4xMzQ8L2tleT48L2Zv
cmVpZ24ta2V5cz48cmVmLXR5cGUgbmFtZT0iSm91cm5hbCBBcnRpY2xlIj4xNzwvcmVmLXR5cGU+
PGNvbnRyaWJ1dG9ycz48YXV0aG9ycz48YXV0aG9yPkRlIEtpbXBlLCBOb3JiZXJ0IDwvYXV0aG9y
PjxhdXRob3I+U2NoYW1wLCBOaWNlYXM8L2F1dGhvcj48L2F1dGhvcnM+PC9jb250cmlidXRvcnM+
PHRpdGxlcz48dGl0bGU+VEhFIFNZTlRIRVNJUyBPRiDOsS1IQUxPR0VOQVRFRCBJTUlOTyBDT01Q
T1VORFM8L3RpdGxlPjxzZWNvbmRhcnktdGl0bGU+T3JnLiBQcmVwLiBQcm9jZWQuIEludC48L3Nl
Y29uZGFyeS10aXRsZT48L3RpdGxlcz48cGVyaW9kaWNhbD48ZnVsbC10aXRsZT5PcmcuIFByZXAu
IFByb2NlZC4gSW50LjwvZnVsbC10aXRsZT48L3BlcmlvZGljYWw+PHBhZ2VzPjExNS0xOTk8L3Bh
Z2VzPjx2b2x1bWU+MTE8L3ZvbHVtZT48bnVtYmVyPjMtNDwvbnVtYmVyPjxzZWN0aW9uPjExNTwv
c2VjdGlvbj48ZGF0ZXM+PHllYXI+MTk3OTwveWVhcj48L2RhdGVzPjxpc2JuPjAwMzAtNDk0ODwv
aXNibj48dXJscz48L3VybHM+PC9yZWNvcmQ+PC9DaXRlPjxDaXRlPjxBdXRob3I+RGUgS2ltcGU8
L0F1dGhvcj48WWVhcj4xOTkwPC9ZZWFyPjxSZWNOdW0+MTM1PC9SZWNOdW0+PHJlY29yZD48cmVj
LW51bWJlcj4xMzU8L3JlYy1udW1iZXI+PGZvcmVpZ24ta2V5cz48a2V5IGFwcD0iRU4iIGRiLWlk
PSJhNXN0MmZ4enlmenZ3amVldHJtcGR6cGV6djBlend3MGZkc3AiIHRpbWVzdGFtcD0iMTQ0ODk3
MzQzMyI+MTM1PC9rZXk+PC9mb3JlaWduLWtleXM+PHJlZi10eXBlIG5hbWU9IkpvdXJuYWwgQXJ0
aWNsZSI+MTc8L3JlZi10eXBlPjxjb250cmlidXRvcnM+PGF1dGhvcnM+PGF1dGhvcj5EZSBLaW1w
ZSwgTm9yYmVydDwvYXV0aG9yPjxhdXRob3I+U3VsbW9uLCBQYXVsPC9hdXRob3I+PGF1dGhvcj5C
cnVuZXQsIFBhc2NhbDwvYXV0aG9yPjwvYXV0aG9ycz48L2NvbnRyaWJ1dG9ycz48dGl0bGVzPjx0
aXRsZT5TeW50aGVzaXMgb2YgMiwgMi1kaWFsa3lsLTEtYW1pbm9jeWNsb3Byb3BhbmVjYXJib3h5
bGljIGFjaWRzIGZyb20uIGFscGhhLi1jaGxvcm8ga2V0aW1pbmVzPC90aXRsZT48c2Vjb25kYXJ5
LXRpdGxlPkouIE9yZy4gQ2hlbS48L3NlY29uZGFyeS10aXRsZT48L3RpdGxlcz48cGVyaW9kaWNh
bD48ZnVsbC10aXRsZT5KLiBPcmcuIENoZW0uPC9mdWxsLXRpdGxlPjwvcGVyaW9kaWNhbD48cGFn
ZXM+NTc3Ny01Nzg0PC9wYWdlcz48dm9sdW1lPjU1PC92b2x1bWU+PG51bWJlcj4yMjwvbnVtYmVy
PjxzZWN0aW9uPjU3Nzc8L3NlY3Rpb24+PGRhdGVzPjx5ZWFyPjE5OTA8L3llYXI+PC9kYXRlcz48
aXNibj4wMDIyLTMyNjM8L2lzYm4+PHVybHM+PC91cmxzPjwvcmVjb3JkPjwvQ2l0ZT48Q2l0ZT48
QXV0aG9yPkRlIEtpbXBlPC9BdXRob3I+PFllYXI+MTk3NjwvWWVhcj48UmVjTnVtPjEzMzwvUmVj
TnVtPjxyZWNvcmQ+PHJlYy1udW1iZXI+MTMzPC9yZWMtbnVtYmVyPjxmb3JlaWduLWtleXM+PGtl
eSBhcHA9IkVOIiBkYi1pZD0iYTVzdDJmeHp5Znp2d2plZXRybXBkenBlenYwZXp3dzBmZHNwIiB0
aW1lc3RhbXA9IjE0NDg5NzMxNDEiPjEzMzwva2V5PjwvZm9yZWlnbi1rZXlzPjxyZWYtdHlwZSBu
YW1lPSJKb3VybmFsIEFydGljbGUiPjE3PC9yZWYtdHlwZT48Y29udHJpYnV0b3JzPjxhdXRob3Jz
PjxhdXRob3I+RGUgS2ltcGUsIE5vcmJlcnQ8L2F1dGhvcj48YXV0aG9yPlZlcmjDqSwgUm9sYW5k
PC9hdXRob3I+PGF1dGhvcj5EZSBCdXljaywgTGF1cmVudDwvYXV0aG9yPjxhdXRob3I+SGFzbWEs
IEhhc2hpbTwvYXV0aG9yPjxhdXRob3I+U2NoYW1wLCBOaWNlYXM8L2F1dGhvcj48L2F1dGhvcnM+
PC9jb250cmlidXRvcnM+PHRpdGxlcz48dGl0bGU+UmVhY3Rpdml0eSBvZiDOsS1jaGxvcm8tYWxk
aW1pbmVzPC90aXRsZT48c2Vjb25kYXJ5LXRpdGxlPlRldHJhaGVkcm9uPC9zZWNvbmRhcnktdGl0
bGU+PC90aXRsZXM+PHBlcmlvZGljYWw+PGZ1bGwtdGl0bGU+VGV0cmFoZWRyb248L2Z1bGwtdGl0
bGU+PC9wZXJpb2RpY2FsPjxwYWdlcz4yNDU3LTI0NjY8L3BhZ2VzPjx2b2x1bWU+MzI8L3ZvbHVt
ZT48bnVtYmVyPjIwPC9udW1iZXI+PHNlY3Rpb24+MjQ1Nzwvc2VjdGlvbj48ZGF0ZXM+PHllYXI+
MTk3NjwveWVhcj48L2RhdGVzPjxpc2JuPjAwNDAtNDAyMDwvaXNibj48dXJscz48L3VybHM+PC9y
ZWNvcmQ+PC9DaXRlPjxDaXRlPjxBdXRob3I+RGUgS2ltcGU8L0F1dGhvcj48WWVhcj4xOTc1PC9Z
ZWFyPjxSZWNOdW0+MTMyPC9SZWNOdW0+PHJlY29yZD48cmVjLW51bWJlcj4xMzI8L3JlYy1udW1i
ZXI+PGZvcmVpZ24ta2V5cz48a2V5IGFwcD0iRU4iIGRiLWlkPSJhNXN0MmZ4enlmenZ3amVldHJt
cGR6cGV6djBlend3MGZkc3AiIHRpbWVzdGFtcD0iMTQ0ODk3MzAyMiI+MTMyPC9rZXk+PC9mb3Jl
aWduLWtleXM+PHJlZi10eXBlIG5hbWU9IkpvdXJuYWwgQXJ0aWNsZSI+MTc8L3JlZi10eXBlPjxj
b250cmlidXRvcnM+PGF1dGhvcnM+PGF1dGhvcj5EZSBLaW1wZSwgTm9yYmVydDwvYXV0aG9yPjxh
dXRob3I+VmVyaMOpLCBSPC9hdXRob3I+PGF1dGhvcj5EZSBCdXljaywgTDwvYXV0aG9yPjxhdXRo
b3I+U2NoYW1wLCBOPC9hdXRob3I+PC9hdXRob3JzPjwvY29udHJpYnV0b3JzPjx0aXRsZXM+PHRp
dGxlPkEgZmFjaWxlIHN5bnRoZXNpcyBvZiAxLCAyLWRpc3Vic3RpdHV0ZWQgYXppcmlkaW5lczwv
dGl0bGU+PHNlY29uZGFyeS10aXRsZT5TeW50aC4gQ29tbXVuLjwvc2Vjb25kYXJ5LXRpdGxlPjwv
dGl0bGVzPjxwZXJpb2RpY2FsPjxmdWxsLXRpdGxlPlN5bnRoLiBDb21tdW4uPC9mdWxsLXRpdGxl
PjwvcGVyaW9kaWNhbD48cGFnZXM+MjY5LTI3NDwvcGFnZXM+PHZvbHVtZT41PC92b2x1bWU+PG51
bWJlcj40PC9udW1iZXI+PHNlY3Rpb24+MjY5PC9zZWN0aW9uPjxkYXRlcz48eWVhcj4xOTc1PC95
ZWFyPjwvZGF0ZXM+PGlzYm4+MDAzOS03OTExPC9pc2JuPjx1cmxzPjwvdXJscz48L3JlY29yZD48
L0NpdGU+PC9FbmROb3RlPgB=
</w:fldData>
          </w:fldChar>
        </w:r>
        <w:r w:rsidR="00C03167">
          <w:rPr>
            <w:lang w:val="en-US"/>
          </w:rPr>
          <w:instrText xml:space="preserve"> ADDIN EN.CITE </w:instrText>
        </w:r>
        <w:r w:rsidR="00C03167">
          <w:rPr>
            <w:lang w:val="en-US"/>
          </w:rPr>
          <w:fldChar w:fldCharType="begin">
            <w:fldData xml:space="preserve">PEVuZE5vdGU+PENpdGU+PEF1dGhvcj5EZSBLaW1wZTwvQXV0aG9yPjxZZWFyPjE5Nzk8L1llYXI+
PFJlY051bT4xMzQ8L1JlY051bT48RGlzcGxheVRleHQ+PHN0eWxlIGZhY2U9InN1cGVyc2NyaXB0
Ij4xNjwvc3R5bGU+PC9EaXNwbGF5VGV4dD48cmVjb3JkPjxyZWMtbnVtYmVyPjEzNDwvcmVjLW51
bWJlcj48Zm9yZWlnbi1rZXlzPjxrZXkgYXBwPSJFTiIgZGItaWQ9ImE1c3QyZnh6eWZ6dndqZWV0
cm1wZHpwZXp2MGV6d3cwZmRzcCIgdGltZXN0YW1wPSIxNDQ4OTczMjEyIj4xMzQ8L2tleT48L2Zv
cmVpZ24ta2V5cz48cmVmLXR5cGUgbmFtZT0iSm91cm5hbCBBcnRpY2xlIj4xNzwvcmVmLXR5cGU+
PGNvbnRyaWJ1dG9ycz48YXV0aG9ycz48YXV0aG9yPkRlIEtpbXBlLCBOb3JiZXJ0IDwvYXV0aG9y
PjxhdXRob3I+U2NoYW1wLCBOaWNlYXM8L2F1dGhvcj48L2F1dGhvcnM+PC9jb250cmlidXRvcnM+
PHRpdGxlcz48dGl0bGU+VEhFIFNZTlRIRVNJUyBPRiDOsS1IQUxPR0VOQVRFRCBJTUlOTyBDT01Q
T1VORFM8L3RpdGxlPjxzZWNvbmRhcnktdGl0bGU+T3JnLiBQcmVwLiBQcm9jZWQuIEludC48L3Nl
Y29uZGFyeS10aXRsZT48L3RpdGxlcz48cGVyaW9kaWNhbD48ZnVsbC10aXRsZT5PcmcuIFByZXAu
IFByb2NlZC4gSW50LjwvZnVsbC10aXRsZT48L3BlcmlvZGljYWw+PHBhZ2VzPjExNS0xOTk8L3Bh
Z2VzPjx2b2x1bWU+MTE8L3ZvbHVtZT48bnVtYmVyPjMtNDwvbnVtYmVyPjxzZWN0aW9uPjExNTwv
c2VjdGlvbj48ZGF0ZXM+PHllYXI+MTk3OTwveWVhcj48L2RhdGVzPjxpc2JuPjAwMzAtNDk0ODwv
aXNibj48dXJscz48L3VybHM+PC9yZWNvcmQ+PC9DaXRlPjxDaXRlPjxBdXRob3I+RGUgS2ltcGU8
L0F1dGhvcj48WWVhcj4xOTkwPC9ZZWFyPjxSZWNOdW0+MTM1PC9SZWNOdW0+PHJlY29yZD48cmVj
LW51bWJlcj4xMzU8L3JlYy1udW1iZXI+PGZvcmVpZ24ta2V5cz48a2V5IGFwcD0iRU4iIGRiLWlk
PSJhNXN0MmZ4enlmenZ3amVldHJtcGR6cGV6djBlend3MGZkc3AiIHRpbWVzdGFtcD0iMTQ0ODk3
MzQzMyI+MTM1PC9rZXk+PC9mb3JlaWduLWtleXM+PHJlZi10eXBlIG5hbWU9IkpvdXJuYWwgQXJ0
aWNsZSI+MTc8L3JlZi10eXBlPjxjb250cmlidXRvcnM+PGF1dGhvcnM+PGF1dGhvcj5EZSBLaW1w
ZSwgTm9yYmVydDwvYXV0aG9yPjxhdXRob3I+U3VsbW9uLCBQYXVsPC9hdXRob3I+PGF1dGhvcj5C
cnVuZXQsIFBhc2NhbDwvYXV0aG9yPjwvYXV0aG9ycz48L2NvbnRyaWJ1dG9ycz48dGl0bGVzPjx0
aXRsZT5TeW50aGVzaXMgb2YgMiwgMi1kaWFsa3lsLTEtYW1pbm9jeWNsb3Byb3BhbmVjYXJib3h5
bGljIGFjaWRzIGZyb20uIGFscGhhLi1jaGxvcm8ga2V0aW1pbmVzPC90aXRsZT48c2Vjb25kYXJ5
LXRpdGxlPkouIE9yZy4gQ2hlbS48L3NlY29uZGFyeS10aXRsZT48L3RpdGxlcz48cGVyaW9kaWNh
bD48ZnVsbC10aXRsZT5KLiBPcmcuIENoZW0uPC9mdWxsLXRpdGxlPjwvcGVyaW9kaWNhbD48cGFn
ZXM+NTc3Ny01Nzg0PC9wYWdlcz48dm9sdW1lPjU1PC92b2x1bWU+PG51bWJlcj4yMjwvbnVtYmVy
PjxzZWN0aW9uPjU3Nzc8L3NlY3Rpb24+PGRhdGVzPjx5ZWFyPjE5OTA8L3llYXI+PC9kYXRlcz48
aXNibj4wMDIyLTMyNjM8L2lzYm4+PHVybHM+PC91cmxzPjwvcmVjb3JkPjwvQ2l0ZT48Q2l0ZT48
QXV0aG9yPkRlIEtpbXBlPC9BdXRob3I+PFllYXI+MTk3NjwvWWVhcj48UmVjTnVtPjEzMzwvUmVj
TnVtPjxyZWNvcmQ+PHJlYy1udW1iZXI+MTMzPC9yZWMtbnVtYmVyPjxmb3JlaWduLWtleXM+PGtl
eSBhcHA9IkVOIiBkYi1pZD0iYTVzdDJmeHp5Znp2d2plZXRybXBkenBlenYwZXp3dzBmZHNwIiB0
aW1lc3RhbXA9IjE0NDg5NzMxNDEiPjEzMzwva2V5PjwvZm9yZWlnbi1rZXlzPjxyZWYtdHlwZSBu
YW1lPSJKb3VybmFsIEFydGljbGUiPjE3PC9yZWYtdHlwZT48Y29udHJpYnV0b3JzPjxhdXRob3Jz
PjxhdXRob3I+RGUgS2ltcGUsIE5vcmJlcnQ8L2F1dGhvcj48YXV0aG9yPlZlcmjDqSwgUm9sYW5k
PC9hdXRob3I+PGF1dGhvcj5EZSBCdXljaywgTGF1cmVudDwvYXV0aG9yPjxhdXRob3I+SGFzbWEs
IEhhc2hpbTwvYXV0aG9yPjxhdXRob3I+U2NoYW1wLCBOaWNlYXM8L2F1dGhvcj48L2F1dGhvcnM+
PC9jb250cmlidXRvcnM+PHRpdGxlcz48dGl0bGU+UmVhY3Rpdml0eSBvZiDOsS1jaGxvcm8tYWxk
aW1pbmVzPC90aXRsZT48c2Vjb25kYXJ5LXRpdGxlPlRldHJhaGVkcm9uPC9zZWNvbmRhcnktdGl0
bGU+PC90aXRsZXM+PHBlcmlvZGljYWw+PGZ1bGwtdGl0bGU+VGV0cmFoZWRyb248L2Z1bGwtdGl0
bGU+PC9wZXJpb2RpY2FsPjxwYWdlcz4yNDU3LTI0NjY8L3BhZ2VzPjx2b2x1bWU+MzI8L3ZvbHVt
ZT48bnVtYmVyPjIwPC9udW1iZXI+PHNlY3Rpb24+MjQ1Nzwvc2VjdGlvbj48ZGF0ZXM+PHllYXI+
MTk3NjwveWVhcj48L2RhdGVzPjxpc2JuPjAwNDAtNDAyMDwvaXNibj48dXJscz48L3VybHM+PC9y
ZWNvcmQ+PC9DaXRlPjxDaXRlPjxBdXRob3I+RGUgS2ltcGU8L0F1dGhvcj48WWVhcj4xOTc1PC9Z
ZWFyPjxSZWNOdW0+MTMyPC9SZWNOdW0+PHJlY29yZD48cmVjLW51bWJlcj4xMzI8L3JlYy1udW1i
ZXI+PGZvcmVpZ24ta2V5cz48a2V5IGFwcD0iRU4iIGRiLWlkPSJhNXN0MmZ4enlmenZ3amVldHJt
cGR6cGV6djBlend3MGZkc3AiIHRpbWVzdGFtcD0iMTQ0ODk3MzAyMiI+MTMyPC9rZXk+PC9mb3Jl
aWduLWtleXM+PHJlZi10eXBlIG5hbWU9IkpvdXJuYWwgQXJ0aWNsZSI+MTc8L3JlZi10eXBlPjxj
b250cmlidXRvcnM+PGF1dGhvcnM+PGF1dGhvcj5EZSBLaW1wZSwgTm9yYmVydDwvYXV0aG9yPjxh
dXRob3I+VmVyaMOpLCBSPC9hdXRob3I+PGF1dGhvcj5EZSBCdXljaywgTDwvYXV0aG9yPjxhdXRo
b3I+U2NoYW1wLCBOPC9hdXRob3I+PC9hdXRob3JzPjwvY29udHJpYnV0b3JzPjx0aXRsZXM+PHRp
dGxlPkEgZmFjaWxlIHN5bnRoZXNpcyBvZiAxLCAyLWRpc3Vic3RpdHV0ZWQgYXppcmlkaW5lczwv
dGl0bGU+PHNlY29uZGFyeS10aXRsZT5TeW50aC4gQ29tbXVuLjwvc2Vjb25kYXJ5LXRpdGxlPjwv
dGl0bGVzPjxwZXJpb2RpY2FsPjxmdWxsLXRpdGxlPlN5bnRoLiBDb21tdW4uPC9mdWxsLXRpdGxl
PjwvcGVyaW9kaWNhbD48cGFnZXM+MjY5LTI3NDwvcGFnZXM+PHZvbHVtZT41PC92b2x1bWU+PG51
bWJlcj40PC9udW1iZXI+PHNlY3Rpb24+MjY5PC9zZWN0aW9uPjxkYXRlcz48eWVhcj4xOTc1PC95
ZWFyPjwvZGF0ZXM+PGlzYm4+MDAzOS03OTExPC9pc2JuPjx1cmxzPjwvdXJscz48L3JlY29yZD48
L0NpdGU+PC9FbmROb3RlPgB=
</w:fldData>
          </w:fldChar>
        </w:r>
        <w:r w:rsidR="00C03167">
          <w:rPr>
            <w:lang w:val="en-US"/>
          </w:rPr>
          <w:instrText xml:space="preserve"> ADDIN EN.CITE.DATA </w:instrText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end"/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16</w:t>
        </w:r>
        <w:r w:rsidR="00C03167">
          <w:rPr>
            <w:lang w:val="en-US"/>
          </w:rPr>
          <w:fldChar w:fldCharType="end"/>
        </w:r>
      </w:hyperlink>
      <w:r w:rsidR="00D916AE">
        <w:rPr>
          <w:lang w:val="en-US"/>
        </w:rPr>
        <w:t xml:space="preserve"> </w:t>
      </w:r>
      <w:r w:rsidR="00673052">
        <w:rPr>
          <w:lang w:val="en-US"/>
        </w:rPr>
        <w:t xml:space="preserve">Because of their hydrolytic instability and </w:t>
      </w:r>
      <w:r w:rsidR="002E6E58">
        <w:rPr>
          <w:lang w:val="en-US"/>
        </w:rPr>
        <w:t xml:space="preserve">high </w:t>
      </w:r>
      <w:r w:rsidR="00673052">
        <w:rPr>
          <w:lang w:val="en-US"/>
        </w:rPr>
        <w:t xml:space="preserve">purity </w:t>
      </w:r>
      <w:r w:rsidR="002E6E58">
        <w:rPr>
          <w:lang w:val="en-US"/>
        </w:rPr>
        <w:t>(≥</w:t>
      </w:r>
      <w:r w:rsidR="00673052">
        <w:rPr>
          <w:lang w:val="en-US"/>
        </w:rPr>
        <w:t>90%</w:t>
      </w:r>
      <w:r w:rsidR="002E6E58">
        <w:rPr>
          <w:lang w:val="en-US"/>
        </w:rPr>
        <w:t>)</w:t>
      </w:r>
      <w:r w:rsidR="00673052">
        <w:rPr>
          <w:lang w:val="en-US"/>
        </w:rPr>
        <w:t xml:space="preserve">, these imines </w:t>
      </w:r>
      <w:r w:rsidR="00F550D9">
        <w:rPr>
          <w:b/>
          <w:lang w:val="en-US"/>
        </w:rPr>
        <w:t>35</w:t>
      </w:r>
      <w:r w:rsidR="00673052">
        <w:rPr>
          <w:lang w:val="en-US"/>
        </w:rPr>
        <w:t xml:space="preserve"> were </w:t>
      </w:r>
      <w:r w:rsidR="00F550D9">
        <w:rPr>
          <w:lang w:val="en-US"/>
        </w:rPr>
        <w:t>immediately used</w:t>
      </w:r>
      <w:r w:rsidR="00673052">
        <w:rPr>
          <w:lang w:val="en-US"/>
        </w:rPr>
        <w:t xml:space="preserve"> in the following reaction step. Thus, </w:t>
      </w:r>
      <w:r w:rsidR="00935AAF">
        <w:rPr>
          <w:lang w:val="en-US"/>
        </w:rPr>
        <w:t>α</w:t>
      </w:r>
      <w:r w:rsidR="00673052">
        <w:rPr>
          <w:lang w:val="en-US"/>
        </w:rPr>
        <w:t>-</w:t>
      </w:r>
      <w:proofErr w:type="spellStart"/>
      <w:r w:rsidR="00673052">
        <w:rPr>
          <w:lang w:val="en-US"/>
        </w:rPr>
        <w:t>chloroimines</w:t>
      </w:r>
      <w:proofErr w:type="spellEnd"/>
      <w:r w:rsidR="00673052">
        <w:rPr>
          <w:lang w:val="en-US"/>
        </w:rPr>
        <w:t xml:space="preserve"> </w:t>
      </w:r>
      <w:r w:rsidR="00F550D9">
        <w:rPr>
          <w:b/>
          <w:lang w:val="en-US"/>
        </w:rPr>
        <w:t>35</w:t>
      </w:r>
      <w:r w:rsidR="00673052">
        <w:rPr>
          <w:lang w:val="en-US"/>
        </w:rPr>
        <w:t xml:space="preserve"> were treated with an excess of NaBH</w:t>
      </w:r>
      <w:r w:rsidR="00673052" w:rsidRPr="00673052">
        <w:rPr>
          <w:vertAlign w:val="subscript"/>
          <w:lang w:val="en-US"/>
        </w:rPr>
        <w:t>4</w:t>
      </w:r>
      <w:r w:rsidR="00673052">
        <w:rPr>
          <w:lang w:val="en-US"/>
        </w:rPr>
        <w:t xml:space="preserve"> </w:t>
      </w:r>
      <w:r w:rsidR="00D85641">
        <w:rPr>
          <w:lang w:val="en-US"/>
        </w:rPr>
        <w:t xml:space="preserve">furnishing </w:t>
      </w:r>
      <w:r w:rsidR="00935AAF">
        <w:rPr>
          <w:lang w:val="en-US"/>
        </w:rPr>
        <w:t>β</w:t>
      </w:r>
      <w:r w:rsidR="00D85641">
        <w:rPr>
          <w:lang w:val="en-US"/>
        </w:rPr>
        <w:t>-</w:t>
      </w:r>
      <w:proofErr w:type="spellStart"/>
      <w:r w:rsidR="00D85641">
        <w:rPr>
          <w:lang w:val="en-US"/>
        </w:rPr>
        <w:t>chloroamines</w:t>
      </w:r>
      <w:proofErr w:type="spellEnd"/>
      <w:r w:rsidR="00D85641">
        <w:rPr>
          <w:lang w:val="en-US"/>
        </w:rPr>
        <w:t xml:space="preserve"> </w:t>
      </w:r>
      <w:r w:rsidR="00F550D9">
        <w:rPr>
          <w:b/>
          <w:lang w:val="en-US"/>
        </w:rPr>
        <w:t>32</w:t>
      </w:r>
      <w:r w:rsidR="002E6E58">
        <w:rPr>
          <w:lang w:val="en-US"/>
        </w:rPr>
        <w:t>, and</w:t>
      </w:r>
      <w:r w:rsidR="00D85641">
        <w:rPr>
          <w:lang w:val="en-US"/>
        </w:rPr>
        <w:t xml:space="preserve"> </w:t>
      </w:r>
      <w:r w:rsidR="002E6E58">
        <w:rPr>
          <w:lang w:val="en-US"/>
        </w:rPr>
        <w:t>i</w:t>
      </w:r>
      <w:r w:rsidR="00D85641">
        <w:rPr>
          <w:lang w:val="en-US"/>
        </w:rPr>
        <w:t xml:space="preserve">n the following step </w:t>
      </w:r>
      <w:proofErr w:type="spellStart"/>
      <w:r w:rsidR="00D85641">
        <w:rPr>
          <w:lang w:val="en-US"/>
        </w:rPr>
        <w:t>LiHMDS</w:t>
      </w:r>
      <w:proofErr w:type="spellEnd"/>
      <w:r w:rsidR="00D85641">
        <w:rPr>
          <w:lang w:val="en-US"/>
        </w:rPr>
        <w:t xml:space="preserve"> was used to effect ring closure of </w:t>
      </w:r>
      <w:r w:rsidR="00935AAF">
        <w:rPr>
          <w:lang w:val="en-US"/>
        </w:rPr>
        <w:t>α</w:t>
      </w:r>
      <w:r w:rsidR="00D85641">
        <w:rPr>
          <w:lang w:val="en-US"/>
        </w:rPr>
        <w:t>-</w:t>
      </w:r>
      <w:proofErr w:type="spellStart"/>
      <w:r w:rsidR="00D85641">
        <w:rPr>
          <w:lang w:val="en-US"/>
        </w:rPr>
        <w:t>chloroimines</w:t>
      </w:r>
      <w:proofErr w:type="spellEnd"/>
      <w:r w:rsidR="00D85641">
        <w:rPr>
          <w:lang w:val="en-US"/>
        </w:rPr>
        <w:t xml:space="preserve"> </w:t>
      </w:r>
      <w:r w:rsidR="00F550D9">
        <w:rPr>
          <w:b/>
          <w:lang w:val="en-US"/>
        </w:rPr>
        <w:t>32</w:t>
      </w:r>
      <w:r w:rsidR="00D85641">
        <w:rPr>
          <w:lang w:val="en-US"/>
        </w:rPr>
        <w:t xml:space="preserve"> toward 2-(</w:t>
      </w:r>
      <w:proofErr w:type="spellStart"/>
      <w:r w:rsidR="00D85641">
        <w:rPr>
          <w:lang w:val="en-US"/>
        </w:rPr>
        <w:t>trifluor</w:t>
      </w:r>
      <w:r w:rsidR="00C072F3">
        <w:rPr>
          <w:lang w:val="en-US"/>
        </w:rPr>
        <w:t>o</w:t>
      </w:r>
      <w:r w:rsidR="00D85641">
        <w:rPr>
          <w:lang w:val="en-US"/>
        </w:rPr>
        <w:t>methyl</w:t>
      </w:r>
      <w:proofErr w:type="spellEnd"/>
      <w:r w:rsidR="00D85641">
        <w:rPr>
          <w:lang w:val="en-US"/>
        </w:rPr>
        <w:t>)</w:t>
      </w:r>
      <w:proofErr w:type="spellStart"/>
      <w:r w:rsidR="00D85641">
        <w:rPr>
          <w:lang w:val="en-US"/>
        </w:rPr>
        <w:t>aziridines</w:t>
      </w:r>
      <w:proofErr w:type="spellEnd"/>
      <w:r w:rsidR="00D85641">
        <w:rPr>
          <w:lang w:val="en-US"/>
        </w:rPr>
        <w:t xml:space="preserve"> </w:t>
      </w:r>
      <w:r w:rsidR="00F550D9">
        <w:rPr>
          <w:b/>
          <w:lang w:val="en-US"/>
        </w:rPr>
        <w:t>33</w:t>
      </w:r>
      <w:r w:rsidR="00D85641">
        <w:rPr>
          <w:lang w:val="en-US"/>
        </w:rPr>
        <w:t xml:space="preserve">. </w:t>
      </w:r>
      <w:r w:rsidR="00F550D9">
        <w:rPr>
          <w:lang w:val="en-US"/>
        </w:rPr>
        <w:t>In order to shorten the synthetic pathway,</w:t>
      </w:r>
      <w:r w:rsidR="00D85641">
        <w:rPr>
          <w:lang w:val="en-US"/>
        </w:rPr>
        <w:t xml:space="preserve"> d</w:t>
      </w:r>
      <w:r w:rsidR="00673052">
        <w:rPr>
          <w:lang w:val="en-US"/>
        </w:rPr>
        <w:t xml:space="preserve">ifferent reducing agents </w:t>
      </w:r>
      <w:r w:rsidR="002D53C5">
        <w:rPr>
          <w:lang w:val="en-US"/>
        </w:rPr>
        <w:t>were also</w:t>
      </w:r>
      <w:r w:rsidR="00673052">
        <w:rPr>
          <w:lang w:val="en-US"/>
        </w:rPr>
        <w:t xml:space="preserve"> evaluated for </w:t>
      </w:r>
      <w:r w:rsidR="00D85641">
        <w:rPr>
          <w:lang w:val="en-US"/>
        </w:rPr>
        <w:t xml:space="preserve">the </w:t>
      </w:r>
      <w:r w:rsidR="008856C8">
        <w:rPr>
          <w:lang w:val="en-US"/>
        </w:rPr>
        <w:t>direct</w:t>
      </w:r>
      <w:r w:rsidR="00673052">
        <w:rPr>
          <w:lang w:val="en-US"/>
        </w:rPr>
        <w:t xml:space="preserve"> cyclization of imines </w:t>
      </w:r>
      <w:r w:rsidR="00F550D9">
        <w:rPr>
          <w:b/>
          <w:lang w:val="en-US"/>
        </w:rPr>
        <w:t>35</w:t>
      </w:r>
      <w:r w:rsidR="00673052">
        <w:rPr>
          <w:lang w:val="en-US"/>
        </w:rPr>
        <w:t xml:space="preserve"> toward </w:t>
      </w:r>
      <w:proofErr w:type="spellStart"/>
      <w:r w:rsidR="00673052">
        <w:rPr>
          <w:lang w:val="en-US"/>
        </w:rPr>
        <w:t>aziridines</w:t>
      </w:r>
      <w:proofErr w:type="spellEnd"/>
      <w:r w:rsidR="00673052">
        <w:rPr>
          <w:lang w:val="en-US"/>
        </w:rPr>
        <w:t xml:space="preserve"> </w:t>
      </w:r>
      <w:r w:rsidR="00F550D9">
        <w:rPr>
          <w:b/>
          <w:lang w:val="en-US"/>
        </w:rPr>
        <w:t>33</w:t>
      </w:r>
      <w:r w:rsidR="00673052">
        <w:rPr>
          <w:lang w:val="en-US"/>
        </w:rPr>
        <w:t xml:space="preserve">. Unfortunately, </w:t>
      </w:r>
      <w:r w:rsidR="008B590A">
        <w:rPr>
          <w:lang w:val="en-US"/>
        </w:rPr>
        <w:t>all</w:t>
      </w:r>
      <w:r w:rsidR="00673052">
        <w:rPr>
          <w:lang w:val="en-US"/>
        </w:rPr>
        <w:t xml:space="preserve"> attemp</w:t>
      </w:r>
      <w:r w:rsidR="00D85641">
        <w:rPr>
          <w:lang w:val="en-US"/>
        </w:rPr>
        <w:t xml:space="preserve">ts </w:t>
      </w:r>
      <w:r w:rsidR="00F550D9">
        <w:rPr>
          <w:lang w:val="en-US"/>
        </w:rPr>
        <w:t>(LiAlH</w:t>
      </w:r>
      <w:r w:rsidR="00F550D9" w:rsidRPr="00F550D9">
        <w:rPr>
          <w:vertAlign w:val="subscript"/>
          <w:lang w:val="en-US"/>
        </w:rPr>
        <w:t>4</w:t>
      </w:r>
      <w:r w:rsidR="002E6E58">
        <w:rPr>
          <w:lang w:val="en-US"/>
        </w:rPr>
        <w:t xml:space="preserve"> or</w:t>
      </w:r>
      <w:r w:rsidR="00F550D9">
        <w:rPr>
          <w:lang w:val="en-US"/>
        </w:rPr>
        <w:t xml:space="preserve"> LiBH</w:t>
      </w:r>
      <w:r w:rsidR="00F550D9" w:rsidRPr="00F550D9">
        <w:rPr>
          <w:vertAlign w:val="subscript"/>
          <w:lang w:val="en-US"/>
        </w:rPr>
        <w:t>4</w:t>
      </w:r>
      <w:r w:rsidR="00F550D9">
        <w:rPr>
          <w:lang w:val="en-US"/>
        </w:rPr>
        <w:t xml:space="preserve"> in THF, 0°C to reflux) </w:t>
      </w:r>
      <w:r w:rsidR="00D85641">
        <w:rPr>
          <w:lang w:val="en-US"/>
        </w:rPr>
        <w:t>did not complete</w:t>
      </w:r>
      <w:r w:rsidR="00673052">
        <w:rPr>
          <w:lang w:val="en-US"/>
        </w:rPr>
        <w:t xml:space="preserve"> the desired </w:t>
      </w:r>
      <w:r w:rsidR="00D85641">
        <w:rPr>
          <w:lang w:val="en-US"/>
        </w:rPr>
        <w:t>amine-to-</w:t>
      </w:r>
      <w:proofErr w:type="spellStart"/>
      <w:r w:rsidR="00673052">
        <w:rPr>
          <w:lang w:val="en-US"/>
        </w:rPr>
        <w:t>aziridine</w:t>
      </w:r>
      <w:proofErr w:type="spellEnd"/>
      <w:r w:rsidR="00673052">
        <w:rPr>
          <w:lang w:val="en-US"/>
        </w:rPr>
        <w:t xml:space="preserve"> </w:t>
      </w:r>
      <w:r w:rsidR="00D85641">
        <w:rPr>
          <w:lang w:val="en-US"/>
        </w:rPr>
        <w:t xml:space="preserve">ring closure </w:t>
      </w:r>
      <w:r w:rsidR="00673052">
        <w:rPr>
          <w:lang w:val="en-US"/>
        </w:rPr>
        <w:t xml:space="preserve">due to the reduced </w:t>
      </w:r>
      <w:proofErr w:type="spellStart"/>
      <w:r w:rsidR="00673052">
        <w:rPr>
          <w:lang w:val="en-US"/>
        </w:rPr>
        <w:t>nucleophilicity</w:t>
      </w:r>
      <w:proofErr w:type="spellEnd"/>
      <w:r w:rsidR="00673052">
        <w:rPr>
          <w:lang w:val="en-US"/>
        </w:rPr>
        <w:t xml:space="preserve"> of the nitrogen atom in </w:t>
      </w:r>
      <w:r w:rsidR="00D85641">
        <w:rPr>
          <w:lang w:val="en-US"/>
        </w:rPr>
        <w:t xml:space="preserve">amines </w:t>
      </w:r>
      <w:r w:rsidR="00F550D9">
        <w:rPr>
          <w:b/>
          <w:lang w:val="en-US"/>
        </w:rPr>
        <w:t>32</w:t>
      </w:r>
      <w:r w:rsidR="00D85641">
        <w:rPr>
          <w:lang w:val="en-US"/>
        </w:rPr>
        <w:t xml:space="preserve">, </w:t>
      </w:r>
      <w:r w:rsidR="00512C59">
        <w:rPr>
          <w:lang w:val="en-US"/>
        </w:rPr>
        <w:t>which can be explained</w:t>
      </w:r>
      <w:r w:rsidR="00D85641">
        <w:rPr>
          <w:lang w:val="en-US"/>
        </w:rPr>
        <w:t xml:space="preserve"> by the strong electron-withdrawing effect of the </w:t>
      </w:r>
      <w:proofErr w:type="spellStart"/>
      <w:r w:rsidR="00D85641">
        <w:rPr>
          <w:lang w:val="en-US"/>
        </w:rPr>
        <w:t>trifluoromethyl</w:t>
      </w:r>
      <w:proofErr w:type="spellEnd"/>
      <w:r w:rsidR="00D85641">
        <w:rPr>
          <w:lang w:val="en-US"/>
        </w:rPr>
        <w:t xml:space="preserve"> substituent </w:t>
      </w:r>
      <w:r w:rsidR="002D53C5">
        <w:rPr>
          <w:lang w:val="en-US"/>
        </w:rPr>
        <w:t>in</w:t>
      </w:r>
      <w:r w:rsidR="00D85641">
        <w:rPr>
          <w:lang w:val="en-US"/>
        </w:rPr>
        <w:t xml:space="preserve"> the α-position.</w:t>
      </w:r>
    </w:p>
    <w:p w:rsidR="00127667" w:rsidRPr="00127667" w:rsidRDefault="00127667" w:rsidP="00127667">
      <w:pPr>
        <w:pStyle w:val="Bijschrift"/>
        <w:keepNext/>
        <w:jc w:val="center"/>
        <w:rPr>
          <w:b/>
          <w:i w:val="0"/>
          <w:color w:val="auto"/>
        </w:rPr>
      </w:pPr>
      <w:bookmarkStart w:id="7" w:name="_Ref430875691"/>
      <w:proofErr w:type="spellStart"/>
      <w:r w:rsidRPr="00127667">
        <w:rPr>
          <w:b/>
          <w:i w:val="0"/>
          <w:color w:val="auto"/>
        </w:rPr>
        <w:lastRenderedPageBreak/>
        <w:t>Scheme</w:t>
      </w:r>
      <w:proofErr w:type="spellEnd"/>
      <w:r w:rsidRPr="00127667">
        <w:rPr>
          <w:b/>
          <w:i w:val="0"/>
          <w:color w:val="auto"/>
        </w:rPr>
        <w:t xml:space="preserve"> </w:t>
      </w:r>
      <w:r w:rsidR="00240677">
        <w:rPr>
          <w:b/>
          <w:i w:val="0"/>
          <w:color w:val="auto"/>
        </w:rPr>
        <w:fldChar w:fldCharType="begin"/>
      </w:r>
      <w:r w:rsidR="00240677">
        <w:rPr>
          <w:b/>
          <w:i w:val="0"/>
          <w:color w:val="auto"/>
        </w:rPr>
        <w:instrText xml:space="preserve"> SEQ Scheme \* ARABIC </w:instrText>
      </w:r>
      <w:r w:rsidR="00240677">
        <w:rPr>
          <w:b/>
          <w:i w:val="0"/>
          <w:color w:val="auto"/>
        </w:rPr>
        <w:fldChar w:fldCharType="separate"/>
      </w:r>
      <w:r w:rsidR="005A2FEF">
        <w:rPr>
          <w:b/>
          <w:i w:val="0"/>
          <w:noProof/>
          <w:color w:val="auto"/>
        </w:rPr>
        <w:t>8</w:t>
      </w:r>
      <w:r w:rsidR="00240677">
        <w:rPr>
          <w:b/>
          <w:i w:val="0"/>
          <w:color w:val="auto"/>
        </w:rPr>
        <w:fldChar w:fldCharType="end"/>
      </w:r>
      <w:bookmarkEnd w:id="7"/>
      <w:r w:rsidRPr="00127667">
        <w:rPr>
          <w:b/>
          <w:i w:val="0"/>
          <w:color w:val="auto"/>
        </w:rPr>
        <w:t xml:space="preserve">: </w:t>
      </w:r>
      <w:proofErr w:type="spellStart"/>
      <w:r w:rsidRPr="00127667">
        <w:rPr>
          <w:b/>
          <w:i w:val="0"/>
          <w:color w:val="auto"/>
        </w:rPr>
        <w:t>Synthesis</w:t>
      </w:r>
      <w:proofErr w:type="spellEnd"/>
      <w:r w:rsidRPr="00127667">
        <w:rPr>
          <w:b/>
          <w:i w:val="0"/>
          <w:color w:val="auto"/>
        </w:rPr>
        <w:t xml:space="preserve"> of 1-alkyl-2-(</w:t>
      </w:r>
      <w:proofErr w:type="spellStart"/>
      <w:r w:rsidRPr="00127667">
        <w:rPr>
          <w:b/>
          <w:i w:val="0"/>
          <w:color w:val="auto"/>
        </w:rPr>
        <w:t>trifluoromethyl</w:t>
      </w:r>
      <w:proofErr w:type="spellEnd"/>
      <w:r w:rsidRPr="00127667">
        <w:rPr>
          <w:b/>
          <w:i w:val="0"/>
          <w:color w:val="auto"/>
        </w:rPr>
        <w:t>)</w:t>
      </w:r>
      <w:proofErr w:type="spellStart"/>
      <w:r w:rsidRPr="00127667">
        <w:rPr>
          <w:b/>
          <w:i w:val="0"/>
          <w:color w:val="auto"/>
        </w:rPr>
        <w:t>aziridines</w:t>
      </w:r>
      <w:proofErr w:type="spellEnd"/>
      <w:r w:rsidR="00B052D6">
        <w:rPr>
          <w:b/>
          <w:i w:val="0"/>
          <w:noProof/>
          <w:color w:val="auto"/>
        </w:rPr>
        <w:t xml:space="preserve"> 33</w:t>
      </w:r>
    </w:p>
    <w:p w:rsidR="00E22AFE" w:rsidRDefault="00824EEE" w:rsidP="00E22AFE">
      <w:pPr>
        <w:spacing w:line="360" w:lineRule="auto"/>
        <w:jc w:val="center"/>
      </w:pPr>
      <w:r>
        <w:object w:dxaOrig="9772" w:dyaOrig="3923">
          <v:shape id="_x0000_i1032" type="#_x0000_t75" style="width:292.9pt;height:117.8pt" o:ole="">
            <v:imagedata r:id="rId25" o:title=""/>
          </v:shape>
          <o:OLEObject Type="Embed" ProgID="ChemDraw.Document.6.0" ShapeID="_x0000_i1032" DrawAspect="Content" ObjectID="_1514271955" r:id="rId26"/>
        </w:object>
      </w:r>
    </w:p>
    <w:p w:rsidR="0030245C" w:rsidRPr="006D1144" w:rsidRDefault="0030245C" w:rsidP="00F550D9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In another </w:t>
      </w:r>
      <w:r w:rsidR="00D916AE">
        <w:rPr>
          <w:lang w:val="en-US"/>
        </w:rPr>
        <w:t>article</w:t>
      </w:r>
      <w:r>
        <w:rPr>
          <w:lang w:val="en-US"/>
        </w:rPr>
        <w:t>, the synthesis of (2</w:t>
      </w:r>
      <w:r w:rsidRPr="0030245C">
        <w:rPr>
          <w:i/>
          <w:lang w:val="en-US"/>
        </w:rPr>
        <w:t>R</w:t>
      </w:r>
      <w:r w:rsidR="008876DC">
        <w:rPr>
          <w:lang w:val="en-US"/>
        </w:rPr>
        <w:t>)-2-(</w:t>
      </w:r>
      <w:proofErr w:type="spellStart"/>
      <w:r w:rsidR="008876DC">
        <w:rPr>
          <w:lang w:val="en-US"/>
        </w:rPr>
        <w:t>trifluoromethyl</w:t>
      </w:r>
      <w:proofErr w:type="spellEnd"/>
      <w:r w:rsidR="008876DC">
        <w:rPr>
          <w:lang w:val="en-US"/>
        </w:rPr>
        <w:t>)</w:t>
      </w:r>
      <w:proofErr w:type="spellStart"/>
      <w:r w:rsidR="008876DC">
        <w:rPr>
          <w:lang w:val="en-US"/>
        </w:rPr>
        <w:t>aziridine</w:t>
      </w:r>
      <w:proofErr w:type="spellEnd"/>
      <w:r>
        <w:rPr>
          <w:lang w:val="en-US"/>
        </w:rPr>
        <w:t xml:space="preserve"> </w:t>
      </w:r>
      <w:r w:rsidR="004B41B3">
        <w:rPr>
          <w:b/>
          <w:lang w:val="en-US"/>
        </w:rPr>
        <w:t>33</w:t>
      </w:r>
      <w:r w:rsidR="002D53C5">
        <w:rPr>
          <w:lang w:val="en-US"/>
        </w:rPr>
        <w:t xml:space="preserve"> has</w:t>
      </w:r>
      <w:r>
        <w:rPr>
          <w:lang w:val="en-US"/>
        </w:rPr>
        <w:t xml:space="preserve"> been </w:t>
      </w:r>
      <w:r w:rsidR="00876069">
        <w:rPr>
          <w:lang w:val="en-US"/>
        </w:rPr>
        <w:t>reported</w:t>
      </w:r>
      <w:r>
        <w:rPr>
          <w:lang w:val="en-US"/>
        </w:rPr>
        <w:t xml:space="preserve"> </w:t>
      </w:r>
      <w:r w:rsidR="00D916AE">
        <w:rPr>
          <w:lang w:val="en-US"/>
        </w:rPr>
        <w:t>by reaction of</w:t>
      </w:r>
      <w:r>
        <w:rPr>
          <w:lang w:val="en-US"/>
        </w:rPr>
        <w:t xml:space="preserve"> (2</w:t>
      </w:r>
      <w:r w:rsidRPr="0030245C">
        <w:rPr>
          <w:i/>
          <w:lang w:val="en-US"/>
        </w:rPr>
        <w:t>S</w:t>
      </w:r>
      <w:r>
        <w:rPr>
          <w:lang w:val="en-US"/>
        </w:rPr>
        <w:t>)-(</w:t>
      </w:r>
      <w:proofErr w:type="spellStart"/>
      <w:r>
        <w:rPr>
          <w:lang w:val="en-US"/>
        </w:rPr>
        <w:t>trifluoromethyl</w:t>
      </w:r>
      <w:proofErr w:type="spellEnd"/>
      <w:r>
        <w:rPr>
          <w:lang w:val="en-US"/>
        </w:rPr>
        <w:t>)</w:t>
      </w:r>
      <w:proofErr w:type="spellStart"/>
      <w:r>
        <w:rPr>
          <w:lang w:val="en-US"/>
        </w:rPr>
        <w:t>oxirane</w:t>
      </w:r>
      <w:proofErr w:type="spellEnd"/>
      <w:r>
        <w:rPr>
          <w:lang w:val="en-US"/>
        </w:rPr>
        <w:t xml:space="preserve"> </w:t>
      </w:r>
      <w:r w:rsidR="004B41B3">
        <w:rPr>
          <w:b/>
          <w:lang w:val="en-US"/>
        </w:rPr>
        <w:t>36</w:t>
      </w:r>
      <w:r>
        <w:rPr>
          <w:lang w:val="en-US"/>
        </w:rPr>
        <w:t xml:space="preserve"> with different primary amines to generate the corresponding β-amino alcohols </w:t>
      </w:r>
      <w:r w:rsidR="004B41B3">
        <w:rPr>
          <w:b/>
          <w:lang w:val="en-US"/>
        </w:rPr>
        <w:t>37</w:t>
      </w:r>
      <w:r w:rsidR="00D916AE">
        <w:rPr>
          <w:lang w:val="en-US"/>
        </w:rPr>
        <w:t>, and subsequent</w:t>
      </w:r>
      <w:r>
        <w:rPr>
          <w:lang w:val="en-US"/>
        </w:rPr>
        <w:t xml:space="preserve"> ring closure with </w:t>
      </w:r>
      <w:proofErr w:type="spellStart"/>
      <w:r>
        <w:rPr>
          <w:lang w:val="en-US"/>
        </w:rPr>
        <w:t>triphenylphosphine</w:t>
      </w:r>
      <w:proofErr w:type="spellEnd"/>
      <w:r>
        <w:rPr>
          <w:lang w:val="en-US"/>
        </w:rPr>
        <w:t xml:space="preserve"> dichloride in the presence of </w:t>
      </w:r>
      <w:proofErr w:type="spellStart"/>
      <w:r>
        <w:rPr>
          <w:lang w:val="en-US"/>
        </w:rPr>
        <w:t>triethylamine</w:t>
      </w:r>
      <w:proofErr w:type="spellEnd"/>
      <w:r>
        <w:rPr>
          <w:lang w:val="en-US"/>
        </w:rPr>
        <w:t xml:space="preserve"> in an overall yield of 30-66%</w:t>
      </w:r>
      <w:r w:rsidR="00D916AE">
        <w:rPr>
          <w:lang w:val="en-US"/>
        </w:rPr>
        <w:t xml:space="preserve"> (</w:t>
      </w:r>
      <w:r w:rsidR="00D916AE" w:rsidRPr="008876DC">
        <w:rPr>
          <w:lang w:val="en-US"/>
        </w:rPr>
        <w:fldChar w:fldCharType="begin"/>
      </w:r>
      <w:r w:rsidR="00D916AE" w:rsidRPr="008876DC">
        <w:rPr>
          <w:lang w:val="en-US"/>
        </w:rPr>
        <w:instrText xml:space="preserve"> REF _Ref432495502 \h  \* MERGEFORMAT </w:instrText>
      </w:r>
      <w:r w:rsidR="00D916AE" w:rsidRPr="008876DC">
        <w:rPr>
          <w:lang w:val="en-US"/>
        </w:rPr>
      </w:r>
      <w:r w:rsidR="00D916AE" w:rsidRPr="008876DC">
        <w:rPr>
          <w:lang w:val="en-US"/>
        </w:rPr>
        <w:fldChar w:fldCharType="separate"/>
      </w:r>
      <w:r w:rsidR="00D916AE" w:rsidRPr="008876DC">
        <w:rPr>
          <w:lang w:val="en-US"/>
        </w:rPr>
        <w:t xml:space="preserve">Scheme </w:t>
      </w:r>
      <w:r w:rsidR="00D916AE" w:rsidRPr="008876DC">
        <w:rPr>
          <w:noProof/>
          <w:lang w:val="en-US"/>
        </w:rPr>
        <w:t>9</w:t>
      </w:r>
      <w:r w:rsidR="00D916AE" w:rsidRPr="008876DC">
        <w:rPr>
          <w:lang w:val="en-US"/>
        </w:rPr>
        <w:fldChar w:fldCharType="end"/>
      </w:r>
      <w:r w:rsidR="00D916AE" w:rsidRPr="008876DC">
        <w:rPr>
          <w:lang w:val="en-US"/>
        </w:rPr>
        <w:t>)</w:t>
      </w:r>
      <w:r>
        <w:rPr>
          <w:lang w:val="en-US"/>
        </w:rPr>
        <w:t>.</w:t>
      </w:r>
      <w:r>
        <w:rPr>
          <w:lang w:val="en-US"/>
        </w:rPr>
        <w:fldChar w:fldCharType="begin"/>
      </w:r>
      <w:r w:rsidR="00C03167">
        <w:rPr>
          <w:lang w:val="en-US"/>
        </w:rPr>
        <w:instrText xml:space="preserve"> ADDIN EN.CITE &lt;EndNote&gt;&lt;Cite&gt;&lt;Author&gt;Katagiri&lt;/Author&gt;&lt;Year&gt;1997&lt;/Year&gt;&lt;RecNum&gt;26&lt;/RecNum&gt;&lt;DisplayText&gt;&lt;style face="superscript"&gt;11i,11p&lt;/style&gt;&lt;/DisplayText&gt;&lt;record&gt;&lt;rec-number&gt;26&lt;/rec-number&gt;&lt;foreign-keys&gt;&lt;key app="EN" db-id="a5st2fxzyfzvwjeetrmpdzpezv0ezww0fdsp" timestamp="1440750597"&gt;26&lt;/key&gt;&lt;/foreign-keys&gt;&lt;ref-type name="Journal Article"&gt;17&lt;/ref-type&gt;&lt;contributors&gt;&lt;authors&gt;&lt;author&gt;Katagiri, Toshimasa&lt;/author&gt;&lt;author&gt;Ihara, Hideki&lt;/author&gt;&lt;author&gt;Takahashi, Mikihiro&lt;/author&gt;&lt;author&gt;Kashino, Setsuo&lt;/author&gt;&lt;author&gt;Furuhashi, Keizo&lt;/author&gt;&lt;author&gt;Uneyama, Kenji&lt;/author&gt;&lt;/authors&gt;&lt;/contributors&gt;&lt;titles&gt;&lt;title&gt;Intramolecular S N 2 reaction at α-carbon of trifluoromethyl group: preparation of optically active 2-trifluoromethylaziridine&lt;/title&gt;&lt;secondary-title&gt;Tetrahedron: Asymm.&lt;/secondary-title&gt;&lt;/titles&gt;&lt;periodical&gt;&lt;full-title&gt;Tetrahedron: Asymm.&lt;/full-title&gt;&lt;/periodical&gt;&lt;pages&gt;2933-2937&lt;/pages&gt;&lt;volume&gt;8&lt;/volume&gt;&lt;number&gt;17&lt;/number&gt;&lt;section&gt;2933&lt;/section&gt;&lt;dates&gt;&lt;year&gt;1997&lt;/year&gt;&lt;/dates&gt;&lt;isbn&gt;0957-4166&lt;/isbn&gt;&lt;urls&gt;&lt;/urls&gt;&lt;/record&gt;&lt;/Cite&gt;&lt;Cite&gt;&lt;Author&gt;Yamauchi&lt;/Author&gt;&lt;Year&gt;2003&lt;/Year&gt;&lt;RecNum&gt;21&lt;/RecNum&gt;&lt;record&gt;&lt;rec-number&gt;21&lt;/rec-number&gt;&lt;foreign-keys&gt;&lt;key app="EN" db-id="a5st2fxzyfzvwjeetrmpdzpezv0ezww0fdsp" timestamp="1440750289"&gt;21&lt;/key&gt;&lt;/foreign-keys&gt;&lt;ref-type name="Journal Article"&gt;17&lt;/ref-type&gt;&lt;contributors&gt;&lt;authors&gt;&lt;author&gt;Yamauchi, Yoshihiro&lt;/author&gt;&lt;author&gt;Kawate, Tomomi&lt;/author&gt;&lt;author&gt;Itahashi, Hiromi&lt;/author&gt;&lt;author&gt;Katagiri, Toshimasa&lt;/author&gt;&lt;author&gt;Uneyama, Kenji&lt;/author&gt;&lt;/authors&gt;&lt;/contributors&gt;&lt;titles&gt;&lt;title&gt;Generation and reactions of α-trifluoromethyl stabilized aziridinyl anion, a general synthetic precursor for stereospecific construction of α-amino-α-trifluoromethylated quaternary carbon&lt;/title&gt;&lt;secondary-title&gt;Tetrahedron Lett.&lt;/secondary-title&gt;&lt;/titles&gt;&lt;periodical&gt;&lt;full-title&gt;Tetrahedron Lett.&lt;/full-title&gt;&lt;/periodical&gt;&lt;pages&gt;6319-6322&lt;/pages&gt;&lt;volume&gt;44&lt;/volume&gt;&lt;number&gt;33&lt;/number&gt;&lt;section&gt;6319&lt;/section&gt;&lt;dates&gt;&lt;year&gt;2003&lt;/year&gt;&lt;/dates&gt;&lt;isbn&gt;0040-4039&lt;/isbn&gt;&lt;urls&gt;&lt;/urls&gt;&lt;/record&gt;&lt;/Cite&gt;&lt;/EndNote&gt;</w:instrText>
      </w:r>
      <w:r>
        <w:rPr>
          <w:lang w:val="en-US"/>
        </w:rPr>
        <w:fldChar w:fldCharType="separate"/>
      </w:r>
      <w:hyperlink w:anchor="_ENREF_53" w:tooltip="Katagiri, 1997 #26" w:history="1">
        <w:r w:rsidR="00C03167" w:rsidRPr="00C03167">
          <w:rPr>
            <w:noProof/>
            <w:vertAlign w:val="superscript"/>
            <w:lang w:val="en-US"/>
          </w:rPr>
          <w:t>11i</w:t>
        </w:r>
      </w:hyperlink>
      <w:r w:rsidR="00C03167" w:rsidRPr="00C03167">
        <w:rPr>
          <w:noProof/>
          <w:vertAlign w:val="superscript"/>
          <w:lang w:val="en-US"/>
        </w:rPr>
        <w:t>,</w:t>
      </w:r>
      <w:hyperlink w:anchor="_ENREF_60" w:tooltip="Yamauchi, 2003 #21" w:history="1">
        <w:r w:rsidR="00C03167" w:rsidRPr="00C03167">
          <w:rPr>
            <w:noProof/>
            <w:vertAlign w:val="superscript"/>
            <w:lang w:val="en-US"/>
          </w:rPr>
          <w:t>11p</w:t>
        </w:r>
      </w:hyperlink>
      <w:r>
        <w:rPr>
          <w:lang w:val="en-US"/>
        </w:rPr>
        <w:fldChar w:fldCharType="end"/>
      </w:r>
      <w:r w:rsidR="002D53C5">
        <w:rPr>
          <w:lang w:val="en-US"/>
        </w:rPr>
        <w:t xml:space="preserve"> However, an important </w:t>
      </w:r>
      <w:r>
        <w:rPr>
          <w:lang w:val="en-US"/>
        </w:rPr>
        <w:t>drawback of this procedure involve</w:t>
      </w:r>
      <w:r w:rsidR="002E6E58">
        <w:rPr>
          <w:lang w:val="en-US"/>
        </w:rPr>
        <w:t>d</w:t>
      </w:r>
      <w:r>
        <w:rPr>
          <w:lang w:val="en-US"/>
        </w:rPr>
        <w:t xml:space="preserve"> the high cost of the optically pure starting material</w:t>
      </w:r>
      <w:r w:rsidR="005F01AD">
        <w:rPr>
          <w:lang w:val="en-US"/>
        </w:rPr>
        <w:t>.</w:t>
      </w:r>
      <w:r w:rsidR="00C362A6">
        <w:rPr>
          <w:lang w:val="en-US"/>
        </w:rPr>
        <w:t xml:space="preserve"> The latter ring closure </w:t>
      </w:r>
      <w:r w:rsidR="00125E2F">
        <w:rPr>
          <w:lang w:val="en-US"/>
        </w:rPr>
        <w:t>has</w:t>
      </w:r>
      <w:r w:rsidR="00C362A6">
        <w:rPr>
          <w:lang w:val="en-US"/>
        </w:rPr>
        <w:t xml:space="preserve"> also </w:t>
      </w:r>
      <w:r w:rsidR="00125E2F">
        <w:rPr>
          <w:lang w:val="en-US"/>
        </w:rPr>
        <w:t xml:space="preserve">been </w:t>
      </w:r>
      <w:r w:rsidR="00C362A6">
        <w:rPr>
          <w:lang w:val="en-US"/>
        </w:rPr>
        <w:t xml:space="preserve">used </w:t>
      </w:r>
      <w:r w:rsidR="006D1144">
        <w:rPr>
          <w:lang w:val="en-US"/>
        </w:rPr>
        <w:t xml:space="preserve">by </w:t>
      </w:r>
      <w:proofErr w:type="spellStart"/>
      <w:r w:rsidR="006D1144">
        <w:rPr>
          <w:lang w:val="en-US"/>
        </w:rPr>
        <w:t>Obijalska</w:t>
      </w:r>
      <w:proofErr w:type="spellEnd"/>
      <w:r w:rsidR="006D1144">
        <w:rPr>
          <w:lang w:val="en-US"/>
        </w:rPr>
        <w:t xml:space="preserve"> et al. </w:t>
      </w:r>
      <w:r w:rsidR="00C362A6">
        <w:rPr>
          <w:lang w:val="en-US"/>
        </w:rPr>
        <w:t xml:space="preserve">to prepare </w:t>
      </w:r>
      <w:r w:rsidR="006D1144">
        <w:rPr>
          <w:lang w:val="en-US"/>
        </w:rPr>
        <w:t xml:space="preserve">a number of </w:t>
      </w:r>
      <w:r w:rsidR="00C362A6">
        <w:rPr>
          <w:lang w:val="en-US"/>
        </w:rPr>
        <w:t>1-alkyl-2-aryl-2-(</w:t>
      </w:r>
      <w:proofErr w:type="spellStart"/>
      <w:r w:rsidR="00C362A6">
        <w:rPr>
          <w:lang w:val="en-US"/>
        </w:rPr>
        <w:t>trifluoromethyl</w:t>
      </w:r>
      <w:proofErr w:type="spellEnd"/>
      <w:r w:rsidR="00C362A6">
        <w:rPr>
          <w:lang w:val="en-US"/>
        </w:rPr>
        <w:t>)</w:t>
      </w:r>
      <w:proofErr w:type="spellStart"/>
      <w:r w:rsidR="00C362A6">
        <w:rPr>
          <w:lang w:val="en-US"/>
        </w:rPr>
        <w:t>aziridines</w:t>
      </w:r>
      <w:proofErr w:type="spellEnd"/>
      <w:r w:rsidR="00C362A6">
        <w:rPr>
          <w:lang w:val="en-US"/>
        </w:rPr>
        <w:t xml:space="preserve"> </w:t>
      </w:r>
      <w:r w:rsidR="006D1144">
        <w:rPr>
          <w:lang w:val="en-US"/>
        </w:rPr>
        <w:t>upon treatment of the corresponding amino alcohols with the same reaction conditions as applied for the synthesis of (2</w:t>
      </w:r>
      <w:r w:rsidR="006D1144" w:rsidRPr="005F01AD">
        <w:rPr>
          <w:i/>
          <w:lang w:val="en-US"/>
        </w:rPr>
        <w:t>R</w:t>
      </w:r>
      <w:r w:rsidR="008876DC">
        <w:rPr>
          <w:lang w:val="en-US"/>
        </w:rPr>
        <w:t>)-2-(</w:t>
      </w:r>
      <w:proofErr w:type="spellStart"/>
      <w:r w:rsidR="008876DC">
        <w:rPr>
          <w:lang w:val="en-US"/>
        </w:rPr>
        <w:t>trifluoromethyl</w:t>
      </w:r>
      <w:proofErr w:type="spellEnd"/>
      <w:r w:rsidR="008876DC">
        <w:rPr>
          <w:lang w:val="en-US"/>
        </w:rPr>
        <w:t>)</w:t>
      </w:r>
      <w:proofErr w:type="spellStart"/>
      <w:r w:rsidR="008876DC">
        <w:rPr>
          <w:lang w:val="en-US"/>
        </w:rPr>
        <w:t>aziridine</w:t>
      </w:r>
      <w:r w:rsidR="004273DF">
        <w:rPr>
          <w:lang w:val="en-US"/>
        </w:rPr>
        <w:t>s</w:t>
      </w:r>
      <w:proofErr w:type="spellEnd"/>
      <w:r w:rsidR="006D1144">
        <w:rPr>
          <w:lang w:val="en-US"/>
        </w:rPr>
        <w:t xml:space="preserve"> </w:t>
      </w:r>
      <w:r w:rsidR="004B41B3">
        <w:rPr>
          <w:b/>
          <w:lang w:val="en-US"/>
        </w:rPr>
        <w:t>33</w:t>
      </w:r>
      <w:r w:rsidR="006D1144">
        <w:rPr>
          <w:lang w:val="en-US"/>
        </w:rPr>
        <w:t>.</w:t>
      </w:r>
      <w:hyperlink w:anchor="_ENREF_85" w:tooltip="Obijalska, 2010 #118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&lt;EndNote&gt;&lt;Cite&gt;&lt;Author&gt;Obijalska&lt;/Author&gt;&lt;Year&gt;2010&lt;/Year&gt;&lt;RecNum&gt;118&lt;/RecNum&gt;&lt;DisplayText&gt;&lt;style face="superscript"&gt;17&lt;/style&gt;&lt;/DisplayText&gt;&lt;record&gt;&lt;rec-number&gt;118&lt;/rec-number&gt;&lt;foreign-keys&gt;&lt;key app="EN" db-id="a5st2fxzyfzvwjeetrmpdzpezv0ezww0fdsp" timestamp="1444722388"&gt;118&lt;/key&gt;&lt;/foreign-keys&gt;&lt;ref-type name="Journal Article"&gt;17&lt;/ref-type&gt;&lt;contributors&gt;&lt;authors&gt;&lt;author&gt;Obijalska, Emilia&lt;/author&gt;&lt;author&gt;Mlostoń, Grzegorz&lt;/author&gt;&lt;author&gt;Linden, Anthony&lt;/author&gt;&lt;author&gt;Heimgartner, Heinz&lt;/author&gt;&lt;/authors&gt;&lt;/contributors&gt;&lt;titles&gt;&lt;title&gt;Synthesis of Three‐, Five‐, and Six‐Membered Heterocycles Derived from New β‐Amino‐α‐(trifluoromethyl) Alcohols&lt;/title&gt;&lt;secondary-title&gt;Helv. Chim. Acta&lt;/secondary-title&gt;&lt;/titles&gt;&lt;periodical&gt;&lt;full-title&gt;Helv. Chim. Acta&lt;/full-title&gt;&lt;/periodical&gt;&lt;pages&gt;1725-1736&lt;/pages&gt;&lt;volume&gt;93&lt;/volume&gt;&lt;number&gt;9&lt;/number&gt;&lt;section&gt;1725&lt;/section&gt;&lt;dates&gt;&lt;year&gt;2010&lt;/year&gt;&lt;/dates&gt;&lt;isbn&gt;1522-2675&lt;/isbn&gt;&lt;urls&gt;&lt;/urls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17</w:t>
        </w:r>
        <w:r w:rsidR="00C03167">
          <w:rPr>
            <w:lang w:val="en-US"/>
          </w:rPr>
          <w:fldChar w:fldCharType="end"/>
        </w:r>
      </w:hyperlink>
      <w:r w:rsidR="009E06F1">
        <w:rPr>
          <w:lang w:val="en-US"/>
        </w:rPr>
        <w:t xml:space="preserve"> In an</w:t>
      </w:r>
      <w:r w:rsidR="00D916AE">
        <w:rPr>
          <w:lang w:val="en-US"/>
        </w:rPr>
        <w:t xml:space="preserve"> alternative</w:t>
      </w:r>
      <w:r w:rsidR="009E06F1">
        <w:rPr>
          <w:lang w:val="en-US"/>
        </w:rPr>
        <w:t xml:space="preserve"> slightly different approach, </w:t>
      </w:r>
      <w:proofErr w:type="spellStart"/>
      <w:r w:rsidR="009E06F1">
        <w:rPr>
          <w:lang w:val="en-US"/>
        </w:rPr>
        <w:t>enantiomerically</w:t>
      </w:r>
      <w:proofErr w:type="spellEnd"/>
      <w:r w:rsidR="009E06F1">
        <w:rPr>
          <w:lang w:val="en-US"/>
        </w:rPr>
        <w:t xml:space="preserve"> pure (2</w:t>
      </w:r>
      <w:r w:rsidR="009E06F1" w:rsidRPr="0013726B">
        <w:rPr>
          <w:i/>
          <w:lang w:val="en-US"/>
        </w:rPr>
        <w:t>S</w:t>
      </w:r>
      <w:r w:rsidR="009E06F1">
        <w:rPr>
          <w:lang w:val="en-US"/>
        </w:rPr>
        <w:t>)-1-benzyl-2-phenyl-2-(</w:t>
      </w:r>
      <w:proofErr w:type="spellStart"/>
      <w:r w:rsidR="009E06F1">
        <w:rPr>
          <w:lang w:val="en-US"/>
        </w:rPr>
        <w:t>trifluoromethyl</w:t>
      </w:r>
      <w:proofErr w:type="spellEnd"/>
      <w:r w:rsidR="009E06F1">
        <w:rPr>
          <w:lang w:val="en-US"/>
        </w:rPr>
        <w:t>)</w:t>
      </w:r>
      <w:proofErr w:type="spellStart"/>
      <w:r w:rsidR="009E06F1">
        <w:rPr>
          <w:lang w:val="en-US"/>
        </w:rPr>
        <w:t>aziridine</w:t>
      </w:r>
      <w:proofErr w:type="spellEnd"/>
      <w:r w:rsidR="009E06F1">
        <w:rPr>
          <w:lang w:val="en-US"/>
        </w:rPr>
        <w:t xml:space="preserve"> </w:t>
      </w:r>
      <w:r w:rsidR="00125E2F">
        <w:rPr>
          <w:lang w:val="en-US"/>
        </w:rPr>
        <w:t>has been</w:t>
      </w:r>
      <w:r w:rsidR="009E06F1">
        <w:rPr>
          <w:lang w:val="en-US"/>
        </w:rPr>
        <w:t xml:space="preserve"> prepared </w:t>
      </w:r>
      <w:r w:rsidR="009E06F1" w:rsidRPr="009E06F1">
        <w:rPr>
          <w:i/>
          <w:lang w:val="en-US"/>
        </w:rPr>
        <w:t>via</w:t>
      </w:r>
      <w:r w:rsidR="009E06F1">
        <w:rPr>
          <w:lang w:val="en-US"/>
        </w:rPr>
        <w:t xml:space="preserve"> intramolecular cyclization of the corresponding </w:t>
      </w:r>
      <w:r w:rsidR="009E06F1" w:rsidRPr="0013726B">
        <w:rPr>
          <w:i/>
          <w:lang w:val="en-US"/>
        </w:rPr>
        <w:t>N</w:t>
      </w:r>
      <w:r w:rsidR="00D916AE">
        <w:rPr>
          <w:lang w:val="en-US"/>
        </w:rPr>
        <w:t>-</w:t>
      </w:r>
      <w:proofErr w:type="spellStart"/>
      <w:r w:rsidR="00D916AE">
        <w:rPr>
          <w:lang w:val="en-US"/>
        </w:rPr>
        <w:t>benzyl</w:t>
      </w:r>
      <w:r w:rsidR="009E06F1">
        <w:rPr>
          <w:lang w:val="en-US"/>
        </w:rPr>
        <w:t>amino</w:t>
      </w:r>
      <w:proofErr w:type="spellEnd"/>
      <w:r w:rsidR="009E06F1">
        <w:rPr>
          <w:lang w:val="en-US"/>
        </w:rPr>
        <w:t xml:space="preserve"> alcohol using </w:t>
      </w:r>
      <w:r w:rsidR="00D916AE">
        <w:rPr>
          <w:lang w:val="en-US"/>
        </w:rPr>
        <w:t>the Appel</w:t>
      </w:r>
      <w:r w:rsidR="009E06F1">
        <w:rPr>
          <w:lang w:val="en-US"/>
        </w:rPr>
        <w:t xml:space="preserve"> reaction conditions.</w:t>
      </w:r>
      <w:hyperlink w:anchor="_ENREF_50" w:tooltip="Grellepois, 2011 #22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&lt;EndNote&gt;&lt;Cite&gt;&lt;Author&gt;Grellepois&lt;/Author&gt;&lt;Year&gt;2011&lt;/Year&gt;&lt;RecNum&gt;22&lt;/RecNum&gt;&lt;DisplayText&gt;&lt;style face="superscript"&gt;11f&lt;/style&gt;&lt;/DisplayText&gt;&lt;record&gt;&lt;rec-number&gt;22&lt;/rec-number&gt;&lt;foreign-keys&gt;&lt;key app="EN" db-id="a5st2fxzyfzvwjeetrmpdzpezv0ezww0fdsp" timestamp="1440750348"&gt;22&lt;/key&gt;&lt;/foreign-keys&gt;&lt;ref-type name="Journal Article"&gt;17&lt;/ref-type&gt;&lt;contributors&gt;&lt;authors&gt;&lt;author&gt;Grellepois, Fabienne&lt;/author&gt;&lt;author&gt;Nonnenmacher, Jean&lt;/author&gt;&lt;author&gt;Lachaud, Fabien&lt;/author&gt;&lt;author&gt;Portella, Charles&lt;/author&gt;&lt;/authors&gt;&lt;/contributors&gt;&lt;titles&gt;&lt;title&gt;Enantiomerically pure 2-aryl (alkyl)-2-trifluoromethylaziridines: synthesis and ring opening with selected O-and N-nucleophiles&lt;/title&gt;&lt;secondary-title&gt;Org. Biomol. Chem.&lt;/secondary-title&gt;&lt;/titles&gt;&lt;periodical&gt;&lt;full-title&gt;Org. Biomol. Chem.&lt;/full-title&gt;&lt;/periodical&gt;&lt;pages&gt;1160-1168&lt;/pages&gt;&lt;volume&gt;9&lt;/volume&gt;&lt;number&gt;4&lt;/number&gt;&lt;section&gt;1160&lt;/section&gt;&lt;dates&gt;&lt;year&gt;2011&lt;/year&gt;&lt;/dates&gt;&lt;urls&gt;&lt;/urls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11f</w:t>
        </w:r>
        <w:r w:rsidR="00C03167">
          <w:rPr>
            <w:lang w:val="en-US"/>
          </w:rPr>
          <w:fldChar w:fldCharType="end"/>
        </w:r>
      </w:hyperlink>
    </w:p>
    <w:p w:rsidR="008876DC" w:rsidRPr="00125E2F" w:rsidRDefault="008876DC" w:rsidP="008876DC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8" w:name="_Ref432495502"/>
      <w:r w:rsidRPr="00125E2F">
        <w:rPr>
          <w:b/>
          <w:i w:val="0"/>
          <w:color w:val="auto"/>
          <w:lang w:val="en-US"/>
        </w:rPr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9</w:t>
      </w:r>
      <w:r w:rsidR="00240677">
        <w:rPr>
          <w:b/>
          <w:i w:val="0"/>
          <w:color w:val="auto"/>
          <w:lang w:val="en-US"/>
        </w:rPr>
        <w:fldChar w:fldCharType="end"/>
      </w:r>
      <w:bookmarkEnd w:id="8"/>
      <w:r w:rsidRPr="00125E2F">
        <w:rPr>
          <w:b/>
          <w:i w:val="0"/>
          <w:color w:val="auto"/>
          <w:lang w:val="en-US"/>
        </w:rPr>
        <w:t>: Synthesis of (2</w:t>
      </w:r>
      <w:r w:rsidRPr="00125E2F">
        <w:rPr>
          <w:b/>
          <w:color w:val="auto"/>
          <w:lang w:val="en-US"/>
        </w:rPr>
        <w:t>R</w:t>
      </w:r>
      <w:r w:rsidR="004B41B3">
        <w:rPr>
          <w:b/>
          <w:i w:val="0"/>
          <w:color w:val="auto"/>
          <w:lang w:val="en-US"/>
        </w:rPr>
        <w:t>)-2-(</w:t>
      </w:r>
      <w:proofErr w:type="spellStart"/>
      <w:r w:rsidR="004B41B3">
        <w:rPr>
          <w:b/>
          <w:i w:val="0"/>
          <w:color w:val="auto"/>
          <w:lang w:val="en-US"/>
        </w:rPr>
        <w:t>trifluoromethyl</w:t>
      </w:r>
      <w:proofErr w:type="spellEnd"/>
      <w:r w:rsidR="004B41B3">
        <w:rPr>
          <w:b/>
          <w:i w:val="0"/>
          <w:color w:val="auto"/>
          <w:lang w:val="en-US"/>
        </w:rPr>
        <w:t>)</w:t>
      </w:r>
      <w:proofErr w:type="spellStart"/>
      <w:r w:rsidR="004B41B3">
        <w:rPr>
          <w:b/>
          <w:i w:val="0"/>
          <w:color w:val="auto"/>
          <w:lang w:val="en-US"/>
        </w:rPr>
        <w:t>aziridine</w:t>
      </w:r>
      <w:proofErr w:type="spellEnd"/>
      <w:r w:rsidR="004B41B3">
        <w:rPr>
          <w:b/>
          <w:i w:val="0"/>
          <w:color w:val="auto"/>
          <w:lang w:val="en-US"/>
        </w:rPr>
        <w:t xml:space="preserve"> 33</w:t>
      </w:r>
    </w:p>
    <w:p w:rsidR="00C362A6" w:rsidRDefault="006E68C9" w:rsidP="00C362A6">
      <w:pPr>
        <w:spacing w:line="360" w:lineRule="auto"/>
        <w:jc w:val="center"/>
        <w:rPr>
          <w:lang w:val="en-US"/>
        </w:rPr>
      </w:pPr>
      <w:r>
        <w:object w:dxaOrig="9768" w:dyaOrig="1952">
          <v:shape id="_x0000_i1033" type="#_x0000_t75" style="width:342pt;height:68.2pt" o:ole="">
            <v:imagedata r:id="rId27" o:title=""/>
          </v:shape>
          <o:OLEObject Type="Embed" ProgID="ChemDraw.Document.6.0" ShapeID="_x0000_i1033" DrawAspect="Content" ObjectID="_1514271956" r:id="rId28"/>
        </w:object>
      </w:r>
    </w:p>
    <w:p w:rsidR="004115C4" w:rsidRDefault="004115C4" w:rsidP="004115C4">
      <w:pPr>
        <w:spacing w:line="360" w:lineRule="auto"/>
        <w:jc w:val="both"/>
        <w:rPr>
          <w:lang w:val="en-US"/>
        </w:rPr>
      </w:pPr>
      <w:r>
        <w:rPr>
          <w:lang w:val="en-US"/>
        </w:rPr>
        <w:t>Ring opening of 1-alkyl-2-(</w:t>
      </w:r>
      <w:proofErr w:type="spellStart"/>
      <w:r>
        <w:rPr>
          <w:lang w:val="en-US"/>
        </w:rPr>
        <w:t>trifluoromethyl</w:t>
      </w:r>
      <w:proofErr w:type="spellEnd"/>
      <w:r>
        <w:rPr>
          <w:lang w:val="en-US"/>
        </w:rPr>
        <w:t>)</w:t>
      </w:r>
      <w:proofErr w:type="spellStart"/>
      <w:r>
        <w:rPr>
          <w:lang w:val="en-US"/>
        </w:rPr>
        <w:t>aziridines</w:t>
      </w:r>
      <w:proofErr w:type="spellEnd"/>
      <w:r>
        <w:rPr>
          <w:lang w:val="en-US"/>
        </w:rPr>
        <w:t xml:space="preserve"> </w:t>
      </w:r>
      <w:r w:rsidR="004B41B3">
        <w:rPr>
          <w:b/>
          <w:lang w:val="en-US"/>
        </w:rPr>
        <w:t>33</w:t>
      </w:r>
      <w:r>
        <w:rPr>
          <w:lang w:val="en-US"/>
        </w:rPr>
        <w:t xml:space="preserve"> by </w:t>
      </w:r>
      <w:proofErr w:type="spellStart"/>
      <w:r>
        <w:rPr>
          <w:lang w:val="en-US"/>
        </w:rPr>
        <w:t>Br</w:t>
      </w:r>
      <w:r w:rsidRPr="00CC2E96">
        <w:rPr>
          <w:lang w:val="en-US"/>
        </w:rPr>
        <w:t>ø</w:t>
      </w:r>
      <w:r>
        <w:rPr>
          <w:lang w:val="en-US"/>
        </w:rPr>
        <w:t>nsted</w:t>
      </w:r>
      <w:proofErr w:type="spellEnd"/>
      <w:r>
        <w:rPr>
          <w:lang w:val="en-US"/>
        </w:rPr>
        <w:t xml:space="preserve"> acids or by a wide variety of nucleophiles under acid catalysis has extensively </w:t>
      </w:r>
      <w:r w:rsidR="00BF62D0">
        <w:rPr>
          <w:lang w:val="en-US"/>
        </w:rPr>
        <w:t xml:space="preserve">been </w:t>
      </w:r>
      <w:r>
        <w:rPr>
          <w:lang w:val="en-US"/>
        </w:rPr>
        <w:t xml:space="preserve">investigated by </w:t>
      </w:r>
      <w:proofErr w:type="spellStart"/>
      <w:r>
        <w:rPr>
          <w:lang w:val="en-US"/>
        </w:rPr>
        <w:t>Katagiri</w:t>
      </w:r>
      <w:proofErr w:type="spellEnd"/>
      <w:r>
        <w:rPr>
          <w:lang w:val="en-US"/>
        </w:rPr>
        <w:t xml:space="preserve"> et al.</w:t>
      </w:r>
      <w:hyperlink w:anchor="_ENREF_55" w:tooltip="Katagiri, 1999 #19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&lt;EndNote&gt;&lt;Cite&gt;&lt;Author&gt;Katagiri&lt;/Author&gt;&lt;Year&gt;1999&lt;/Year&gt;&lt;RecNum&gt;19&lt;/RecNum&gt;&lt;DisplayText&gt;&lt;style face="superscript"&gt;11k&lt;/style&gt;&lt;/DisplayText&gt;&lt;record&gt;&lt;rec-number&gt;19&lt;/rec-number&gt;&lt;foreign-keys&gt;&lt;key app="EN" db-id="a5st2fxzyfzvwjeetrmpdzpezv0ezww0fdsp" timestamp="1440750103"&gt;19&lt;/key&gt;&lt;/foreign-keys&gt;&lt;ref-type name="Journal Article"&gt;17&lt;/ref-type&gt;&lt;contributors&gt;&lt;authors&gt;&lt;author&gt;Katagiri, Toshimasa&lt;/author&gt;&lt;author&gt;Takahashi, Mikihiro&lt;/author&gt;&lt;author&gt;Fujiwara, Yasuyuki&lt;/author&gt;&lt;author&gt;Ihara, Hideki&lt;/author&gt;&lt;author&gt;Uneyama, Kenji&lt;/author&gt;&lt;/authors&gt;&lt;/contributors&gt;&lt;titles&gt;&lt;title&gt;General syntheses of optically active α-trifluoromethylated amines via ring-opening reactions of N-benzyl-2-trifluoromethylaziridine&lt;/title&gt;&lt;secondary-title&gt;J. Org. Chem.&lt;/secondary-title&gt;&lt;/titles&gt;&lt;periodical&gt;&lt;full-title&gt;J. Org. Chem.&lt;/full-title&gt;&lt;/periodical&gt;&lt;pages&gt;7323-7329&lt;/pages&gt;&lt;volume&gt;64&lt;/volume&gt;&lt;number&gt;20&lt;/number&gt;&lt;section&gt;7323&lt;/section&gt;&lt;dates&gt;&lt;year&gt;1999&lt;/year&gt;&lt;/dates&gt;&lt;isbn&gt;0022-3263&lt;/isbn&gt;&lt;urls&gt;&lt;/urls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11k</w:t>
        </w:r>
        <w:r w:rsidR="00C03167">
          <w:rPr>
            <w:lang w:val="en-US"/>
          </w:rPr>
          <w:fldChar w:fldCharType="end"/>
        </w:r>
      </w:hyperlink>
      <w:r>
        <w:rPr>
          <w:lang w:val="en-US"/>
        </w:rPr>
        <w:t xml:space="preserve"> and Karimova et al.</w:t>
      </w:r>
      <w:r w:rsidR="002E6E58">
        <w:rPr>
          <w:lang w:val="en-US"/>
        </w:rPr>
        <w:t>,</w:t>
      </w:r>
      <w:hyperlink w:anchor="_ENREF_52" w:tooltip="Karimova, 1997 #20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&lt;EndNote&gt;&lt;Cite&gt;&lt;Author&gt;Karimova&lt;/Author&gt;&lt;Year&gt;1997&lt;/Year&gt;&lt;RecNum&gt;20&lt;/RecNum&gt;&lt;DisplayText&gt;&lt;style face="superscript"&gt;11h&lt;/style&gt;&lt;/DisplayText&gt;&lt;record&gt;&lt;rec-number&gt;20&lt;/rec-number&gt;&lt;foreign-keys&gt;&lt;key app="EN" db-id="a5st2fxzyfzvwjeetrmpdzpezv0ezww0fdsp" timestamp="1440750206"&gt;20&lt;/key&gt;&lt;/foreign-keys&gt;&lt;ref-type name="Journal Article"&gt;17&lt;/ref-type&gt;&lt;contributors&gt;&lt;authors&gt;&lt;author&gt;Karimova, N. M.&lt;/author&gt;&lt;author&gt;Teplenicheva, Yu L&lt;/author&gt;&lt;author&gt;Kolomiets, A. F.&lt;/author&gt;&lt;author&gt;Fokin, A. V.&lt;/author&gt;&lt;/authors&gt;&lt;/contributors&gt;&lt;titles&gt;&lt;title&gt;1-Alkyl-2-trifluoromethylaziridines: The bacisity and ring-opening reactions under the action of acids&lt;/title&gt;&lt;secondary-title&gt;Russ. Chem. Bull.&lt;/secondary-title&gt;&lt;/titles&gt;&lt;periodical&gt;&lt;full-title&gt;Russ. Chem. Bull.&lt;/full-title&gt;&lt;/periodical&gt;&lt;pages&gt;1136-1139&lt;/pages&gt;&lt;volume&gt;46&lt;/volume&gt;&lt;number&gt;6&lt;/number&gt;&lt;section&gt;1136&lt;/section&gt;&lt;dates&gt;&lt;year&gt;1997&lt;/year&gt;&lt;/dates&gt;&lt;isbn&gt;1066-5285&lt;/isbn&gt;&lt;urls&gt;&lt;/urls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11h</w:t>
        </w:r>
        <w:r w:rsidR="00C03167">
          <w:rPr>
            <w:lang w:val="en-US"/>
          </w:rPr>
          <w:fldChar w:fldCharType="end"/>
        </w:r>
      </w:hyperlink>
      <w:r>
        <w:rPr>
          <w:lang w:val="en-US"/>
        </w:rPr>
        <w:t xml:space="preserve"> resulting in the efficient and </w:t>
      </w:r>
      <w:proofErr w:type="spellStart"/>
      <w:r>
        <w:rPr>
          <w:lang w:val="en-US"/>
        </w:rPr>
        <w:t>regioselective</w:t>
      </w:r>
      <w:proofErr w:type="spellEnd"/>
      <w:r>
        <w:rPr>
          <w:lang w:val="en-US"/>
        </w:rPr>
        <w:t xml:space="preserve"> formation of diverse α-CF</w:t>
      </w:r>
      <w:r w:rsidRPr="00CC2E96">
        <w:rPr>
          <w:vertAlign w:val="subscript"/>
          <w:lang w:val="en-US"/>
        </w:rPr>
        <w:t>3</w:t>
      </w:r>
      <w:r>
        <w:rPr>
          <w:lang w:val="en-US"/>
        </w:rPr>
        <w:t xml:space="preserve">-amines </w:t>
      </w:r>
      <w:r w:rsidR="004B41B3">
        <w:rPr>
          <w:b/>
          <w:lang w:val="en-US"/>
        </w:rPr>
        <w:t>38</w:t>
      </w:r>
      <w:r>
        <w:rPr>
          <w:b/>
          <w:lang w:val="en-US"/>
        </w:rPr>
        <w:t xml:space="preserve"> </w:t>
      </w:r>
      <w:r>
        <w:rPr>
          <w:lang w:val="en-US"/>
        </w:rPr>
        <w:t>(</w:t>
      </w:r>
      <w:r w:rsidRPr="008876DC">
        <w:rPr>
          <w:lang w:val="en-US"/>
        </w:rPr>
        <w:fldChar w:fldCharType="begin"/>
      </w:r>
      <w:r w:rsidRPr="008876DC">
        <w:rPr>
          <w:lang w:val="en-US"/>
        </w:rPr>
        <w:instrText xml:space="preserve"> REF _Ref432495543 \h  \* MERGEFORMAT </w:instrText>
      </w:r>
      <w:r w:rsidRPr="008876DC">
        <w:rPr>
          <w:lang w:val="en-US"/>
        </w:rPr>
      </w:r>
      <w:r w:rsidRPr="008876DC">
        <w:rPr>
          <w:lang w:val="en-US"/>
        </w:rPr>
        <w:fldChar w:fldCharType="separate"/>
      </w:r>
      <w:r w:rsidRPr="008876DC">
        <w:rPr>
          <w:lang w:val="en-US"/>
        </w:rPr>
        <w:t xml:space="preserve">Scheme </w:t>
      </w:r>
      <w:r w:rsidRPr="008876DC">
        <w:rPr>
          <w:noProof/>
          <w:lang w:val="en-US"/>
        </w:rPr>
        <w:t>10</w:t>
      </w:r>
      <w:r w:rsidRPr="008876DC">
        <w:rPr>
          <w:lang w:val="en-US"/>
        </w:rPr>
        <w:fldChar w:fldCharType="end"/>
      </w:r>
      <w:r>
        <w:rPr>
          <w:lang w:val="en-US"/>
        </w:rPr>
        <w:t>). In cont</w:t>
      </w:r>
      <w:r w:rsidR="00DB6203">
        <w:rPr>
          <w:lang w:val="en-US"/>
        </w:rPr>
        <w:t xml:space="preserve">rast, Lewis acid-catalyzed ring </w:t>
      </w:r>
      <w:r>
        <w:rPr>
          <w:lang w:val="en-US"/>
        </w:rPr>
        <w:t>opening reactions did not proceed at all, probably due to the low coordinating</w:t>
      </w:r>
      <w:r w:rsidR="00DB6203">
        <w:rPr>
          <w:lang w:val="en-US"/>
        </w:rPr>
        <w:t xml:space="preserve"> ability of the lone pair of</w:t>
      </w:r>
      <w:r>
        <w:rPr>
          <w:lang w:val="en-US"/>
        </w:rPr>
        <w:t xml:space="preserve"> the nitrogen atom </w:t>
      </w:r>
      <w:r w:rsidR="002E6E58">
        <w:rPr>
          <w:lang w:val="en-US"/>
        </w:rPr>
        <w:t>in</w:t>
      </w:r>
      <w:r>
        <w:rPr>
          <w:lang w:val="en-US"/>
        </w:rPr>
        <w:t xml:space="preserve"> 2-CF</w:t>
      </w:r>
      <w:r w:rsidRPr="00CC2E96">
        <w:rPr>
          <w:vertAlign w:val="subscript"/>
          <w:lang w:val="en-US"/>
        </w:rPr>
        <w:t>3</w:t>
      </w:r>
      <w:r>
        <w:rPr>
          <w:lang w:val="en-US"/>
        </w:rPr>
        <w:t xml:space="preserve">-aziridines </w:t>
      </w:r>
      <w:r w:rsidR="004B41B3">
        <w:rPr>
          <w:b/>
          <w:lang w:val="en-US"/>
        </w:rPr>
        <w:t>33</w:t>
      </w:r>
      <w:r>
        <w:rPr>
          <w:lang w:val="en-US"/>
        </w:rPr>
        <w:t xml:space="preserve">. </w:t>
      </w:r>
    </w:p>
    <w:p w:rsidR="004115C4" w:rsidRPr="00E743EB" w:rsidRDefault="004115C4" w:rsidP="004115C4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9" w:name="_Ref432495543"/>
      <w:r w:rsidRPr="00E743EB">
        <w:rPr>
          <w:b/>
          <w:i w:val="0"/>
          <w:color w:val="auto"/>
          <w:lang w:val="en-US"/>
        </w:rPr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10</w:t>
      </w:r>
      <w:r w:rsidR="00240677">
        <w:rPr>
          <w:b/>
          <w:i w:val="0"/>
          <w:color w:val="auto"/>
          <w:lang w:val="en-US"/>
        </w:rPr>
        <w:fldChar w:fldCharType="end"/>
      </w:r>
      <w:bookmarkEnd w:id="9"/>
      <w:r>
        <w:rPr>
          <w:b/>
          <w:i w:val="0"/>
          <w:color w:val="auto"/>
          <w:lang w:val="en-US"/>
        </w:rPr>
        <w:t xml:space="preserve">: </w:t>
      </w:r>
      <w:proofErr w:type="spellStart"/>
      <w:r>
        <w:rPr>
          <w:b/>
          <w:i w:val="0"/>
          <w:color w:val="auto"/>
          <w:lang w:val="en-US"/>
        </w:rPr>
        <w:t>Brønsted</w:t>
      </w:r>
      <w:proofErr w:type="spellEnd"/>
      <w:r>
        <w:rPr>
          <w:b/>
          <w:i w:val="0"/>
          <w:color w:val="auto"/>
          <w:lang w:val="en-US"/>
        </w:rPr>
        <w:t>- or acid-catalyz</w:t>
      </w:r>
      <w:r w:rsidRPr="00E743EB">
        <w:rPr>
          <w:b/>
          <w:i w:val="0"/>
          <w:color w:val="auto"/>
          <w:lang w:val="en-US"/>
        </w:rPr>
        <w:t xml:space="preserve">ed synthesis of </w:t>
      </w:r>
      <w:r>
        <w:rPr>
          <w:b/>
          <w:i w:val="0"/>
          <w:color w:val="auto"/>
          <w:lang w:val="en-US"/>
        </w:rPr>
        <w:t>α</w:t>
      </w:r>
      <w:r w:rsidRPr="00E743EB">
        <w:rPr>
          <w:b/>
          <w:i w:val="0"/>
          <w:color w:val="auto"/>
          <w:lang w:val="en-US"/>
        </w:rPr>
        <w:t>-CF</w:t>
      </w:r>
      <w:r w:rsidRPr="00E743EB">
        <w:rPr>
          <w:b/>
          <w:i w:val="0"/>
          <w:color w:val="auto"/>
          <w:vertAlign w:val="subscript"/>
          <w:lang w:val="en-US"/>
        </w:rPr>
        <w:t>3</w:t>
      </w:r>
      <w:r w:rsidRPr="00E743EB">
        <w:rPr>
          <w:b/>
          <w:i w:val="0"/>
          <w:color w:val="auto"/>
          <w:lang w:val="en-US"/>
        </w:rPr>
        <w:t xml:space="preserve">-amines </w:t>
      </w:r>
      <w:r w:rsidR="004B41B3">
        <w:rPr>
          <w:b/>
          <w:i w:val="0"/>
          <w:color w:val="auto"/>
          <w:lang w:val="en-US"/>
        </w:rPr>
        <w:t>38</w:t>
      </w:r>
    </w:p>
    <w:p w:rsidR="004115C4" w:rsidRDefault="006E68C9" w:rsidP="004115C4">
      <w:pPr>
        <w:spacing w:line="360" w:lineRule="auto"/>
        <w:jc w:val="center"/>
      </w:pPr>
      <w:r>
        <w:object w:dxaOrig="5995" w:dyaOrig="1669">
          <v:shape id="_x0000_i1034" type="#_x0000_t75" style="width:209.45pt;height:58.35pt" o:ole="">
            <v:imagedata r:id="rId29" o:title=""/>
          </v:shape>
          <o:OLEObject Type="Embed" ProgID="ChemDraw.Document.6.0" ShapeID="_x0000_i1034" DrawAspect="Content" ObjectID="_1514271957" r:id="rId30"/>
        </w:object>
      </w:r>
    </w:p>
    <w:p w:rsidR="00CC2E96" w:rsidRDefault="00BF62D0" w:rsidP="00BF62D0">
      <w:pPr>
        <w:spacing w:line="360" w:lineRule="auto"/>
        <w:jc w:val="both"/>
        <w:rPr>
          <w:lang w:val="en-US"/>
        </w:rPr>
      </w:pPr>
      <w:r>
        <w:rPr>
          <w:lang w:val="en-US"/>
        </w:rPr>
        <w:lastRenderedPageBreak/>
        <w:t>Based on these results</w:t>
      </w:r>
      <w:r w:rsidR="00F550D9">
        <w:rPr>
          <w:lang w:val="en-US"/>
        </w:rPr>
        <w:t>, the reactivity of the</w:t>
      </w:r>
      <w:r w:rsidR="00512C59">
        <w:rPr>
          <w:lang w:val="en-US"/>
        </w:rPr>
        <w:t xml:space="preserve"> 2-(</w:t>
      </w:r>
      <w:proofErr w:type="spellStart"/>
      <w:r w:rsidR="00512C59">
        <w:rPr>
          <w:lang w:val="en-US"/>
        </w:rPr>
        <w:t>trifluoromethyl</w:t>
      </w:r>
      <w:proofErr w:type="spellEnd"/>
      <w:r w:rsidR="00512C59">
        <w:rPr>
          <w:lang w:val="en-US"/>
        </w:rPr>
        <w:t>)</w:t>
      </w:r>
      <w:proofErr w:type="spellStart"/>
      <w:r w:rsidR="00F550D9">
        <w:rPr>
          <w:lang w:val="en-US"/>
        </w:rPr>
        <w:t>aziridines</w:t>
      </w:r>
      <w:proofErr w:type="spellEnd"/>
      <w:r w:rsidR="00F550D9">
        <w:rPr>
          <w:lang w:val="en-US"/>
        </w:rPr>
        <w:t xml:space="preserve"> </w:t>
      </w:r>
      <w:r w:rsidR="00512C59">
        <w:rPr>
          <w:b/>
          <w:lang w:val="en-US"/>
        </w:rPr>
        <w:t xml:space="preserve">33 </w:t>
      </w:r>
      <w:r w:rsidR="00F550D9">
        <w:rPr>
          <w:lang w:val="en-US"/>
        </w:rPr>
        <w:t xml:space="preserve">toward different nucleophiles </w:t>
      </w:r>
      <w:r w:rsidR="008B590A">
        <w:rPr>
          <w:lang w:val="en-US"/>
        </w:rPr>
        <w:t xml:space="preserve">has </w:t>
      </w:r>
      <w:r>
        <w:rPr>
          <w:lang w:val="en-US"/>
        </w:rPr>
        <w:t xml:space="preserve">also </w:t>
      </w:r>
      <w:r w:rsidR="008B590A">
        <w:rPr>
          <w:lang w:val="en-US"/>
        </w:rPr>
        <w:t>been</w:t>
      </w:r>
      <w:r w:rsidR="00F550D9">
        <w:rPr>
          <w:lang w:val="en-US"/>
        </w:rPr>
        <w:t xml:space="preserve"> explored</w:t>
      </w:r>
      <w:r w:rsidR="009C3A5F">
        <w:rPr>
          <w:lang w:val="en-US"/>
        </w:rPr>
        <w:t xml:space="preserve"> </w:t>
      </w:r>
      <w:r w:rsidR="002E6E58">
        <w:rPr>
          <w:lang w:val="en-US"/>
        </w:rPr>
        <w:t>in</w:t>
      </w:r>
      <w:r>
        <w:rPr>
          <w:lang w:val="en-US"/>
        </w:rPr>
        <w:t xml:space="preserve"> our </w:t>
      </w:r>
      <w:r w:rsidR="00DB6203">
        <w:rPr>
          <w:lang w:val="en-US"/>
        </w:rPr>
        <w:t xml:space="preserve">research </w:t>
      </w:r>
      <w:r>
        <w:rPr>
          <w:lang w:val="en-US"/>
        </w:rPr>
        <w:t xml:space="preserve">group </w:t>
      </w:r>
      <w:r w:rsidR="009C3A5F">
        <w:rPr>
          <w:lang w:val="en-US"/>
        </w:rPr>
        <w:t>(</w:t>
      </w:r>
      <w:r w:rsidR="009C3A5F" w:rsidRPr="009C3A5F">
        <w:rPr>
          <w:lang w:val="en-US"/>
        </w:rPr>
        <w:fldChar w:fldCharType="begin"/>
      </w:r>
      <w:r w:rsidR="009C3A5F" w:rsidRPr="009C3A5F">
        <w:rPr>
          <w:lang w:val="en-US"/>
        </w:rPr>
        <w:instrText xml:space="preserve"> REF _Ref430875786 \h  \* MERGEFORMAT </w:instrText>
      </w:r>
      <w:r w:rsidR="009C3A5F" w:rsidRPr="009C3A5F">
        <w:rPr>
          <w:lang w:val="en-US"/>
        </w:rPr>
      </w:r>
      <w:r w:rsidR="009C3A5F" w:rsidRPr="009C3A5F">
        <w:rPr>
          <w:lang w:val="en-US"/>
        </w:rPr>
        <w:fldChar w:fldCharType="separate"/>
      </w:r>
      <w:r w:rsidR="00876069" w:rsidRPr="00876069">
        <w:rPr>
          <w:lang w:val="en-US"/>
        </w:rPr>
        <w:t xml:space="preserve">Scheme </w:t>
      </w:r>
      <w:r w:rsidR="00876069" w:rsidRPr="00876069">
        <w:rPr>
          <w:noProof/>
          <w:lang w:val="en-US"/>
        </w:rPr>
        <w:t>11</w:t>
      </w:r>
      <w:r w:rsidR="009C3A5F" w:rsidRPr="009C3A5F">
        <w:rPr>
          <w:lang w:val="en-US"/>
        </w:rPr>
        <w:fldChar w:fldCharType="end"/>
      </w:r>
      <w:r w:rsidR="009C3A5F">
        <w:rPr>
          <w:lang w:val="en-US"/>
        </w:rPr>
        <w:t>)</w:t>
      </w:r>
      <w:r w:rsidR="00F550D9">
        <w:rPr>
          <w:lang w:val="en-US"/>
        </w:rPr>
        <w:t xml:space="preserve">. </w:t>
      </w:r>
      <w:r w:rsidR="00B92A5D">
        <w:rPr>
          <w:lang w:val="en-US"/>
        </w:rPr>
        <w:t>At first, 1-benzyl-2-(</w:t>
      </w:r>
      <w:proofErr w:type="spellStart"/>
      <w:r w:rsidR="00B92A5D">
        <w:rPr>
          <w:lang w:val="en-US"/>
        </w:rPr>
        <w:t>trifluoromethyl</w:t>
      </w:r>
      <w:proofErr w:type="spellEnd"/>
      <w:r w:rsidR="00B92A5D">
        <w:rPr>
          <w:lang w:val="en-US"/>
        </w:rPr>
        <w:t>)</w:t>
      </w:r>
      <w:proofErr w:type="spellStart"/>
      <w:r w:rsidR="00B92A5D">
        <w:rPr>
          <w:lang w:val="en-US"/>
        </w:rPr>
        <w:t>aziridine</w:t>
      </w:r>
      <w:proofErr w:type="spellEnd"/>
      <w:r w:rsidR="00B92A5D">
        <w:rPr>
          <w:lang w:val="en-US"/>
        </w:rPr>
        <w:t xml:space="preserve"> </w:t>
      </w:r>
      <w:r w:rsidR="00F26830">
        <w:rPr>
          <w:b/>
          <w:lang w:val="en-US"/>
        </w:rPr>
        <w:t>3</w:t>
      </w:r>
      <w:r w:rsidR="004B41B3">
        <w:rPr>
          <w:b/>
          <w:lang w:val="en-US"/>
        </w:rPr>
        <w:t>9</w:t>
      </w:r>
      <w:r w:rsidR="00B92A5D">
        <w:rPr>
          <w:lang w:val="en-US"/>
        </w:rPr>
        <w:t xml:space="preserve"> was treated with an excess of LiAlH</w:t>
      </w:r>
      <w:r w:rsidR="00B92A5D" w:rsidRPr="002C487E">
        <w:rPr>
          <w:vertAlign w:val="subscript"/>
          <w:lang w:val="en-US"/>
        </w:rPr>
        <w:t>4</w:t>
      </w:r>
      <w:r w:rsidR="00B92A5D">
        <w:rPr>
          <w:lang w:val="en-US"/>
        </w:rPr>
        <w:t xml:space="preserve"> to induce ring opening toward the corresponding </w:t>
      </w:r>
      <w:proofErr w:type="spellStart"/>
      <w:r w:rsidR="00B92A5D">
        <w:rPr>
          <w:lang w:val="en-US"/>
        </w:rPr>
        <w:t>benzylamine</w:t>
      </w:r>
      <w:proofErr w:type="spellEnd"/>
      <w:r w:rsidR="00F26830">
        <w:rPr>
          <w:lang w:val="en-US"/>
        </w:rPr>
        <w:t xml:space="preserve"> </w:t>
      </w:r>
      <w:r w:rsidR="004B41B3">
        <w:rPr>
          <w:b/>
          <w:lang w:val="en-US"/>
        </w:rPr>
        <w:t>41</w:t>
      </w:r>
      <w:r w:rsidR="00B92A5D">
        <w:rPr>
          <w:lang w:val="en-US"/>
        </w:rPr>
        <w:t xml:space="preserve">. Unfortunately, no conversion of the substrate was observed, which can be explained by </w:t>
      </w:r>
      <w:r w:rsidR="008B590A">
        <w:rPr>
          <w:lang w:val="en-US"/>
        </w:rPr>
        <w:t>insufficient</w:t>
      </w:r>
      <w:r w:rsidR="00B92A5D">
        <w:rPr>
          <w:lang w:val="en-US"/>
        </w:rPr>
        <w:t xml:space="preserve"> coordination of </w:t>
      </w:r>
      <w:r w:rsidR="00F26830">
        <w:rPr>
          <w:lang w:val="en-US"/>
        </w:rPr>
        <w:t xml:space="preserve">the </w:t>
      </w:r>
      <w:proofErr w:type="spellStart"/>
      <w:r w:rsidR="00F26830">
        <w:rPr>
          <w:lang w:val="en-US"/>
        </w:rPr>
        <w:t>aluminium</w:t>
      </w:r>
      <w:proofErr w:type="spellEnd"/>
      <w:r w:rsidR="00F26830">
        <w:rPr>
          <w:lang w:val="en-US"/>
        </w:rPr>
        <w:t xml:space="preserve"> with the nitrogen atom. The lack of reactivity of </w:t>
      </w:r>
      <w:proofErr w:type="spellStart"/>
      <w:r w:rsidR="00F26830">
        <w:rPr>
          <w:lang w:val="en-US"/>
        </w:rPr>
        <w:t>aziridine</w:t>
      </w:r>
      <w:proofErr w:type="spellEnd"/>
      <w:r w:rsidR="00F26830">
        <w:rPr>
          <w:lang w:val="en-US"/>
        </w:rPr>
        <w:t xml:space="preserve"> </w:t>
      </w:r>
      <w:r w:rsidR="004B41B3">
        <w:rPr>
          <w:b/>
          <w:lang w:val="en-US"/>
        </w:rPr>
        <w:t>39</w:t>
      </w:r>
      <w:r w:rsidR="00F26830">
        <w:rPr>
          <w:lang w:val="en-US"/>
        </w:rPr>
        <w:t xml:space="preserve"> toward LiAlH</w:t>
      </w:r>
      <w:r w:rsidR="00F26830" w:rsidRPr="00F26830">
        <w:rPr>
          <w:vertAlign w:val="subscript"/>
          <w:lang w:val="en-US"/>
        </w:rPr>
        <w:t>4</w:t>
      </w:r>
      <w:r w:rsidR="00F26830">
        <w:rPr>
          <w:lang w:val="en-US"/>
        </w:rPr>
        <w:t xml:space="preserve"> can be attributed to the reduced basicity of the nitrogen atom, an</w:t>
      </w:r>
      <w:r w:rsidR="002E6E58">
        <w:rPr>
          <w:lang w:val="en-US"/>
        </w:rPr>
        <w:t>d</w:t>
      </w:r>
      <w:r w:rsidR="00F26830">
        <w:rPr>
          <w:lang w:val="en-US"/>
        </w:rPr>
        <w:t xml:space="preserve"> hence the reduced activation of the ring, cause</w:t>
      </w:r>
      <w:r w:rsidR="0065002C">
        <w:rPr>
          <w:lang w:val="en-US"/>
        </w:rPr>
        <w:t>d</w:t>
      </w:r>
      <w:r w:rsidR="00F26830">
        <w:rPr>
          <w:lang w:val="en-US"/>
        </w:rPr>
        <w:t xml:space="preserve"> by the strong electron-withdrawing effect of the CF</w:t>
      </w:r>
      <w:r w:rsidR="00F26830" w:rsidRPr="00F26830">
        <w:rPr>
          <w:vertAlign w:val="subscript"/>
          <w:lang w:val="en-US"/>
        </w:rPr>
        <w:t>3</w:t>
      </w:r>
      <w:r w:rsidR="00F26830">
        <w:rPr>
          <w:lang w:val="en-US"/>
        </w:rPr>
        <w:t xml:space="preserve">-group. </w:t>
      </w:r>
      <w:r w:rsidR="00512C59">
        <w:rPr>
          <w:lang w:val="en-US"/>
        </w:rPr>
        <w:t>Moreover, the</w:t>
      </w:r>
      <w:r w:rsidR="00935AAF">
        <w:rPr>
          <w:lang w:val="en-US"/>
        </w:rPr>
        <w:t xml:space="preserve"> </w:t>
      </w:r>
      <w:r w:rsidR="008B590A">
        <w:rPr>
          <w:lang w:val="en-US"/>
        </w:rPr>
        <w:t>difficult</w:t>
      </w:r>
      <w:r w:rsidR="00F26830">
        <w:rPr>
          <w:lang w:val="en-US"/>
        </w:rPr>
        <w:t xml:space="preserve"> ring opening of 1-benzyl-2-(</w:t>
      </w:r>
      <w:proofErr w:type="spellStart"/>
      <w:r w:rsidR="00F26830">
        <w:rPr>
          <w:lang w:val="en-US"/>
        </w:rPr>
        <w:t>trifluoromethyl</w:t>
      </w:r>
      <w:proofErr w:type="spellEnd"/>
      <w:r w:rsidR="00F26830">
        <w:rPr>
          <w:lang w:val="en-US"/>
        </w:rPr>
        <w:t>)</w:t>
      </w:r>
      <w:proofErr w:type="spellStart"/>
      <w:r w:rsidR="00F26830">
        <w:rPr>
          <w:lang w:val="en-US"/>
        </w:rPr>
        <w:t>aziridine</w:t>
      </w:r>
      <w:proofErr w:type="spellEnd"/>
      <w:r w:rsidR="00F26830">
        <w:rPr>
          <w:lang w:val="en-US"/>
        </w:rPr>
        <w:t xml:space="preserve"> </w:t>
      </w:r>
      <w:r w:rsidR="004B41B3">
        <w:rPr>
          <w:b/>
          <w:lang w:val="en-US"/>
        </w:rPr>
        <w:t>39</w:t>
      </w:r>
      <w:r w:rsidR="00F26830">
        <w:rPr>
          <w:lang w:val="en-US"/>
        </w:rPr>
        <w:t xml:space="preserve"> </w:t>
      </w:r>
      <w:r w:rsidR="00935AAF">
        <w:rPr>
          <w:lang w:val="en-US"/>
        </w:rPr>
        <w:t>was confirmed by reaction</w:t>
      </w:r>
      <w:r w:rsidR="00F26830">
        <w:rPr>
          <w:lang w:val="en-US"/>
        </w:rPr>
        <w:t xml:space="preserve"> with acetic acid in CH</w:t>
      </w:r>
      <w:r w:rsidR="00F26830" w:rsidRPr="002C487E">
        <w:rPr>
          <w:vertAlign w:val="subscript"/>
          <w:lang w:val="en-US"/>
        </w:rPr>
        <w:t>2</w:t>
      </w:r>
      <w:r w:rsidR="002C487E">
        <w:rPr>
          <w:lang w:val="en-US"/>
        </w:rPr>
        <w:t>C</w:t>
      </w:r>
      <w:r w:rsidR="00F26830">
        <w:rPr>
          <w:lang w:val="en-US"/>
        </w:rPr>
        <w:t>l</w:t>
      </w:r>
      <w:r w:rsidR="00F26830" w:rsidRPr="002C487E">
        <w:rPr>
          <w:vertAlign w:val="subscript"/>
          <w:lang w:val="en-US"/>
        </w:rPr>
        <w:t>2</w:t>
      </w:r>
      <w:r w:rsidR="008B590A">
        <w:rPr>
          <w:lang w:val="en-US"/>
        </w:rPr>
        <w:t>,</w:t>
      </w:r>
      <w:r w:rsidR="002C487E">
        <w:rPr>
          <w:lang w:val="en-US"/>
        </w:rPr>
        <w:t xml:space="preserve"> </w:t>
      </w:r>
      <w:r w:rsidR="00935AAF">
        <w:rPr>
          <w:lang w:val="en-US"/>
        </w:rPr>
        <w:t xml:space="preserve">which </w:t>
      </w:r>
      <w:r w:rsidR="00CF2CA6">
        <w:rPr>
          <w:lang w:val="en-US"/>
        </w:rPr>
        <w:t>required heating for a long period (7 days) to obtain complete conversion into</w:t>
      </w:r>
      <w:r w:rsidR="00935AAF">
        <w:rPr>
          <w:lang w:val="en-US"/>
        </w:rPr>
        <w:t xml:space="preserve"> 2-benzylamino-3,3,3-trifluoropropyl acetate </w:t>
      </w:r>
      <w:r w:rsidR="004B41B3">
        <w:rPr>
          <w:b/>
          <w:lang w:val="en-US"/>
        </w:rPr>
        <w:t>42</w:t>
      </w:r>
      <w:r w:rsidR="002C487E">
        <w:rPr>
          <w:lang w:val="en-US"/>
        </w:rPr>
        <w:t xml:space="preserve">. In an effort to overcome this difficulty, acetic acid was used as the solvent, which unfortunately appeared to be less successful since more impurities were formed in this way. </w:t>
      </w:r>
    </w:p>
    <w:p w:rsidR="00EE1D6A" w:rsidRDefault="00CF2CA6" w:rsidP="00F550D9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Besides protonation of </w:t>
      </w:r>
      <w:r w:rsidRPr="00CF2CA6">
        <w:rPr>
          <w:i/>
          <w:lang w:val="en-US"/>
        </w:rPr>
        <w:t>N</w:t>
      </w:r>
      <w:r>
        <w:rPr>
          <w:lang w:val="en-US"/>
        </w:rPr>
        <w:t>-</w:t>
      </w:r>
      <w:proofErr w:type="spellStart"/>
      <w:r>
        <w:rPr>
          <w:lang w:val="en-US"/>
        </w:rPr>
        <w:t>alkylaziridines</w:t>
      </w:r>
      <w:proofErr w:type="spellEnd"/>
      <w:r>
        <w:rPr>
          <w:lang w:val="en-US"/>
        </w:rPr>
        <w:t xml:space="preserve"> </w:t>
      </w:r>
      <w:r w:rsidR="004B41B3">
        <w:rPr>
          <w:b/>
          <w:lang w:val="en-US"/>
        </w:rPr>
        <w:t>39</w:t>
      </w:r>
      <w:r w:rsidR="00494EC1">
        <w:rPr>
          <w:b/>
          <w:lang w:val="en-US"/>
        </w:rPr>
        <w:t xml:space="preserve"> </w:t>
      </w:r>
      <w:r w:rsidR="00494EC1">
        <w:rPr>
          <w:lang w:val="en-US"/>
        </w:rPr>
        <w:t xml:space="preserve">toward the </w:t>
      </w:r>
      <w:r w:rsidR="00DB6203">
        <w:rPr>
          <w:lang w:val="en-US"/>
        </w:rPr>
        <w:t xml:space="preserve">corresponding </w:t>
      </w:r>
      <w:proofErr w:type="spellStart"/>
      <w:r w:rsidR="00DB6203">
        <w:rPr>
          <w:lang w:val="en-US"/>
        </w:rPr>
        <w:t>aziridinium</w:t>
      </w:r>
      <w:proofErr w:type="spellEnd"/>
      <w:r w:rsidR="00DB6203">
        <w:rPr>
          <w:lang w:val="en-US"/>
        </w:rPr>
        <w:t xml:space="preserve"> salts</w:t>
      </w:r>
      <w:r>
        <w:rPr>
          <w:lang w:val="en-US"/>
        </w:rPr>
        <w:t xml:space="preserve">, </w:t>
      </w:r>
      <w:r w:rsidRPr="00CF2CA6">
        <w:rPr>
          <w:i/>
          <w:lang w:val="en-US"/>
        </w:rPr>
        <w:t>N</w:t>
      </w:r>
      <w:r>
        <w:rPr>
          <w:lang w:val="en-US"/>
        </w:rPr>
        <w:t xml:space="preserve">-alkylation has also been studied as an alternative activation method </w:t>
      </w:r>
      <w:r w:rsidR="00494EC1">
        <w:rPr>
          <w:lang w:val="en-US"/>
        </w:rPr>
        <w:t>in order to induce successful ring opening</w:t>
      </w:r>
      <w:r w:rsidR="002E6E58">
        <w:rPr>
          <w:lang w:val="en-US"/>
        </w:rPr>
        <w:t xml:space="preserve"> of 2-CF</w:t>
      </w:r>
      <w:r w:rsidR="002E6E58" w:rsidRPr="00CF2CA6">
        <w:rPr>
          <w:vertAlign w:val="subscript"/>
          <w:lang w:val="en-US"/>
        </w:rPr>
        <w:t>3</w:t>
      </w:r>
      <w:r w:rsidR="002E6E58">
        <w:rPr>
          <w:lang w:val="en-US"/>
        </w:rPr>
        <w:t xml:space="preserve">-aziridines </w:t>
      </w:r>
      <w:r w:rsidR="002E6E58">
        <w:rPr>
          <w:b/>
          <w:lang w:val="en-US"/>
        </w:rPr>
        <w:t>39</w:t>
      </w:r>
      <w:r>
        <w:rPr>
          <w:lang w:val="en-US"/>
        </w:rPr>
        <w:t xml:space="preserve">. </w:t>
      </w:r>
      <w:r w:rsidR="00494EC1">
        <w:rPr>
          <w:lang w:val="en-US"/>
        </w:rPr>
        <w:t xml:space="preserve">As an </w:t>
      </w:r>
      <w:r w:rsidR="00A87CE3">
        <w:rPr>
          <w:lang w:val="en-US"/>
        </w:rPr>
        <w:t>elegant way</w:t>
      </w:r>
      <w:r w:rsidR="00494EC1">
        <w:rPr>
          <w:lang w:val="en-US"/>
        </w:rPr>
        <w:t xml:space="preserve"> </w:t>
      </w:r>
      <w:r w:rsidR="002D53C5">
        <w:rPr>
          <w:lang w:val="en-US"/>
        </w:rPr>
        <w:t>to produce</w:t>
      </w:r>
      <w:r w:rsidR="00494EC1">
        <w:rPr>
          <w:lang w:val="en-US"/>
        </w:rPr>
        <w:t xml:space="preserve"> </w:t>
      </w:r>
      <w:proofErr w:type="spellStart"/>
      <w:r w:rsidR="00494EC1">
        <w:rPr>
          <w:lang w:val="en-US"/>
        </w:rPr>
        <w:t>trifluoromethylated</w:t>
      </w:r>
      <w:proofErr w:type="spellEnd"/>
      <w:r w:rsidR="00494EC1">
        <w:rPr>
          <w:lang w:val="en-US"/>
        </w:rPr>
        <w:t xml:space="preserve"> β-</w:t>
      </w:r>
      <w:proofErr w:type="spellStart"/>
      <w:r w:rsidR="00494EC1">
        <w:rPr>
          <w:lang w:val="en-US"/>
        </w:rPr>
        <w:t>iodoamines</w:t>
      </w:r>
      <w:proofErr w:type="spellEnd"/>
      <w:r w:rsidR="00EE1D6A">
        <w:rPr>
          <w:lang w:val="en-US"/>
        </w:rPr>
        <w:t>, ring opening of 1-alkyl-2-(</w:t>
      </w:r>
      <w:proofErr w:type="spellStart"/>
      <w:r w:rsidR="00EE1D6A">
        <w:rPr>
          <w:lang w:val="en-US"/>
        </w:rPr>
        <w:t>trifluoromethyl</w:t>
      </w:r>
      <w:proofErr w:type="spellEnd"/>
      <w:r w:rsidR="00EE1D6A">
        <w:rPr>
          <w:lang w:val="en-US"/>
        </w:rPr>
        <w:t>)</w:t>
      </w:r>
      <w:proofErr w:type="spellStart"/>
      <w:r w:rsidR="00EE1D6A">
        <w:rPr>
          <w:lang w:val="en-US"/>
        </w:rPr>
        <w:t>aziridines</w:t>
      </w:r>
      <w:proofErr w:type="spellEnd"/>
      <w:r w:rsidR="00EE1D6A">
        <w:rPr>
          <w:lang w:val="en-US"/>
        </w:rPr>
        <w:t xml:space="preserve"> </w:t>
      </w:r>
      <w:r w:rsidR="004B41B3">
        <w:rPr>
          <w:b/>
          <w:lang w:val="en-US"/>
        </w:rPr>
        <w:t>39</w:t>
      </w:r>
      <w:r w:rsidR="00DE2585">
        <w:rPr>
          <w:b/>
          <w:lang w:val="en-US"/>
        </w:rPr>
        <w:t xml:space="preserve"> </w:t>
      </w:r>
      <w:r w:rsidR="00DE2585">
        <w:rPr>
          <w:lang w:val="en-US"/>
        </w:rPr>
        <w:t xml:space="preserve">was </w:t>
      </w:r>
      <w:r w:rsidR="00494EC1">
        <w:rPr>
          <w:lang w:val="en-US"/>
        </w:rPr>
        <w:t>triggered with alkyl iodides</w:t>
      </w:r>
      <w:r w:rsidR="00DE2585">
        <w:rPr>
          <w:lang w:val="en-US"/>
        </w:rPr>
        <w:t>.</w:t>
      </w:r>
      <w:r w:rsidR="00301054">
        <w:rPr>
          <w:lang w:val="en-US"/>
        </w:rPr>
        <w:t xml:space="preserve"> To </w:t>
      </w:r>
      <w:r w:rsidR="002E6E58">
        <w:rPr>
          <w:lang w:val="en-US"/>
        </w:rPr>
        <w:t>that</w:t>
      </w:r>
      <w:r w:rsidR="00301054">
        <w:rPr>
          <w:lang w:val="en-US"/>
        </w:rPr>
        <w:t xml:space="preserve"> end, </w:t>
      </w:r>
      <w:proofErr w:type="spellStart"/>
      <w:r w:rsidR="00301054">
        <w:rPr>
          <w:lang w:val="en-US"/>
        </w:rPr>
        <w:t>aziridines</w:t>
      </w:r>
      <w:proofErr w:type="spellEnd"/>
      <w:r w:rsidR="00301054">
        <w:rPr>
          <w:lang w:val="en-US"/>
        </w:rPr>
        <w:t xml:space="preserve"> </w:t>
      </w:r>
      <w:r w:rsidR="004B41B3">
        <w:rPr>
          <w:b/>
          <w:lang w:val="en-US"/>
        </w:rPr>
        <w:t>39</w:t>
      </w:r>
      <w:r w:rsidR="00301054">
        <w:rPr>
          <w:lang w:val="en-US"/>
        </w:rPr>
        <w:t xml:space="preserve"> </w:t>
      </w:r>
      <w:r w:rsidR="006D2B5A">
        <w:rPr>
          <w:lang w:val="en-US"/>
        </w:rPr>
        <w:t>had to be</w:t>
      </w:r>
      <w:r w:rsidR="00301054">
        <w:rPr>
          <w:lang w:val="en-US"/>
        </w:rPr>
        <w:t xml:space="preserve"> reacted with benzyl iodide </w:t>
      </w:r>
      <w:r w:rsidR="0007048A">
        <w:rPr>
          <w:lang w:val="en-US"/>
        </w:rPr>
        <w:t>and</w:t>
      </w:r>
      <w:r w:rsidR="00301054">
        <w:rPr>
          <w:lang w:val="en-US"/>
        </w:rPr>
        <w:t xml:space="preserve"> methyl iodide under </w:t>
      </w:r>
      <w:r w:rsidR="006D2B5A">
        <w:rPr>
          <w:lang w:val="en-US"/>
        </w:rPr>
        <w:t>very harsh conditions to obtain complete conversion</w:t>
      </w:r>
      <w:r w:rsidR="004C70F2">
        <w:rPr>
          <w:lang w:val="en-US"/>
        </w:rPr>
        <w:t>,</w:t>
      </w:r>
      <w:r w:rsidR="00935AAF">
        <w:rPr>
          <w:lang w:val="en-US"/>
        </w:rPr>
        <w:t xml:space="preserve"> which is again a result of the poor reactivity of the nitrogen atom toward electrophiles</w:t>
      </w:r>
      <w:r w:rsidR="006D2B5A">
        <w:rPr>
          <w:lang w:val="en-US"/>
        </w:rPr>
        <w:t xml:space="preserve">. </w:t>
      </w:r>
      <w:r w:rsidR="00494EC1">
        <w:rPr>
          <w:lang w:val="en-US"/>
        </w:rPr>
        <w:t xml:space="preserve">In contrast to ring opening of </w:t>
      </w:r>
      <w:proofErr w:type="spellStart"/>
      <w:r w:rsidR="00494EC1">
        <w:rPr>
          <w:lang w:val="en-US"/>
        </w:rPr>
        <w:t>nonactivated</w:t>
      </w:r>
      <w:proofErr w:type="spellEnd"/>
      <w:r w:rsidR="00494EC1">
        <w:rPr>
          <w:lang w:val="en-US"/>
        </w:rPr>
        <w:t xml:space="preserve"> 2-alkylaziridines</w:t>
      </w:r>
      <w:r w:rsidR="002D53C5">
        <w:rPr>
          <w:lang w:val="en-US"/>
        </w:rPr>
        <w:t>,</w:t>
      </w:r>
      <w:r w:rsidR="00494EC1">
        <w:rPr>
          <w:lang w:val="en-US"/>
        </w:rPr>
        <w:t xml:space="preserve"> which are preferentially attacked at the more </w:t>
      </w:r>
      <w:r w:rsidR="006D2B5A">
        <w:rPr>
          <w:lang w:val="en-US"/>
        </w:rPr>
        <w:t>substituted carbon atom under thermodynamic control</w:t>
      </w:r>
      <w:r w:rsidR="00494EC1">
        <w:rPr>
          <w:lang w:val="en-US"/>
        </w:rPr>
        <w:t>,</w:t>
      </w:r>
      <w:r w:rsidR="002B3EBD">
        <w:rPr>
          <w:lang w:val="en-US"/>
        </w:rPr>
        <w:fldChar w:fldCharType="begin">
          <w:fldData xml:space="preserve">PEVuZE5vdGU+PENpdGU+PEF1dGhvcj5UZXN0YTwvQXV0aG9yPjxZZWFyPjIwMDM8L1llYXI+PFJl
Y051bT41MzwvUmVjTnVtPjxEaXNwbGF5VGV4dD48c3R5bGUgZmFjZT0ic3VwZXJzY3JpcHQiPjEw
LDE4PC9zdHlsZT48L0Rpc3BsYXlUZXh0PjxyZWNvcmQ+PHJlYy1udW1iZXI+NTM8L3JlYy1udW1i
ZXI+PGZvcmVpZ24ta2V5cz48a2V5IGFwcD0iRU4iIGRiLWlkPSJhNXN0MmZ4enlmenZ3amVldHJt
cGR6cGV6djBlend3MGZkc3AiIHRpbWVzdGFtcD0iMTQ0MTExMDk4MyI+NTM8L2tleT48L2ZvcmVp
Z24ta2V5cz48cmVmLXR5cGUgbmFtZT0iSm91cm5hbCBBcnRpY2xlIj4xNzwvcmVmLXR5cGU+PGNv
bnRyaWJ1dG9ycz48YXV0aG9ycz48YXV0aG9yPlRlc3RhLCBMdWlzYTwvYXV0aG9yPjxhdXRob3I+
QWtzc2lyYSwgTW9oYW1lZDwvYXV0aG9yPjxhdXRob3I+WmFiYWxsb3MtR2FyY8SxYSwgRWxlbmE8
L2F1dGhvcj48YXV0aG9yPkFycm95bywgUGF1PC9hdXRob3I+PGF1dGhvcj5Eb21pbmdvLCBMdWlz
IFI8L2F1dGhvcj48YXV0aG9yPlNlcMO6bHZlZGEtQXJxdWVzLCBKb3NlPC9hdXRob3I+PC9hdXRo
b3JzPjwvY29udHJpYnV0b3JzPjx0aXRsZXM+PHRpdGxlPkV4cGVyaW1lbnRhbCBhbmQgdGhlb3Jl
dGljYWwgaW52ZXN0aWdhdGlvbnMgZm9yIHRoZSByZWdpbyBhbmQgc3RlcmVvc2VsZWN0aXZlIHRy
YW5zZm9ybWF0aW9uIG9mIHRyYW5zIDEsIDIsIDMtdHJpc3Vic3RpdHV0ZWQgYXppcmlkaW5lcyBp
bnRvIHRyYW5zIG94YXpvbGlkaW4tMi1vbmVzPC90aXRsZT48c2Vjb25kYXJ5LXRpdGxlPlRldHJh
aGVkcm9uPC9zZWNvbmRhcnktdGl0bGU+PC90aXRsZXM+PHBlcmlvZGljYWw+PGZ1bGwtdGl0bGU+
VGV0cmFoZWRyb248L2Z1bGwtdGl0bGU+PC9wZXJpb2RpY2FsPjxwYWdlcz42NzctNjgzPC9wYWdl
cz48dm9sdW1lPjU5PC92b2x1bWU+PG51bWJlcj41PC9udW1iZXI+PHNlY3Rpb24+Njc3PC9zZWN0
aW9uPjxkYXRlcz48eWVhcj4yMDAzPC95ZWFyPjwvZGF0ZXM+PGlzYm4+MDA0MC00MDIwPC9pc2Ju
Pjx1cmxzPjwvdXJscz48L3JlY29yZD48L0NpdGU+PENpdGU+PEF1dGhvcj5EJmFwb3M7aG9vZ2hl
PC9BdXRob3I+PFllYXI+MjAxMDwvWWVhcj48UmVjTnVtPjUyPC9SZWNOdW0+PHJlY29yZD48cmVj
LW51bWJlcj41MjwvcmVjLW51bWJlcj48Zm9yZWlnbi1rZXlzPjxrZXkgYXBwPSJFTiIgZGItaWQ9
ImE1c3QyZnh6eWZ6dndqZWV0cm1wZHpwZXp2MGV6d3cwZmRzcCIgdGltZXN0YW1wPSIxNDQxMTEw
NjMzIj41Mjwva2V5PjwvZm9yZWlnbi1rZXlzPjxyZWYtdHlwZSBuYW1lPSJKb3VybmFsIEFydGlj
bGUiPjE3PC9yZWYtdHlwZT48Y29udHJpYnV0b3JzPjxhdXRob3JzPjxhdXRob3I+RCZhcG9zO2hv
b2doZSwgTWF0dGhpYXM8L2F1dGhvcj48YXV0aG9yPkNhdGFrLCBTYXJvbjwvYXV0aG9yPjxhdXRo
b3I+U3RhbmtvdmnEhywgU29uamE8L2F1dGhvcj48YXV0aG9yPldhcm9xdWllciwgTWljaGVsPC9h
dXRob3I+PGF1dGhvcj5LaW0sIFlvbmdldW48L2F1dGhvcj48YXV0aG9yPkhhLCBIeXVu4oCQSm9v
bjwvYXV0aG9yPjxhdXRob3I+VmFuIFNwZXlicm9lY2ssIFZlcm9uaXF1ZTwvYXV0aG9yPjxhdXRo
b3I+RGUgS2ltcGUsIE5vcmJlcnQ8L2F1dGhvcj48L2F1dGhvcnM+PC9jb250cmlidXRvcnM+PHRp
dGxlcz48dGl0bGU+U3lzdGVtYXRpYyBTdHVkeSBvZiBIYWxpZGXigJBJbmR1Y2VkIFJpbmcgT3Bl
bmluZyBvZiAy4oCQU3Vic3RpdHV0ZWQgQXppcmlkaW5pdW0gU2FsdHMgYW5kIFRoZW9yZXRpY2Fs
IFJhdGlvbmFsaXphdGlvbiBvZiB0aGUgUmVhY3Rpb24gUGF0aHdheXM8L3RpdGxlPjxzZWNvbmRh
cnktdGl0bGU+RXVyLiBKLiBPcmcuIENoZW0uPC9zZWNvbmRhcnktdGl0bGU+PC90aXRsZXM+PHBl
cmlvZGljYWw+PGZ1bGwtdGl0bGU+RXVyLiBKLiBPcmcuIENoZW0uPC9mdWxsLXRpdGxlPjwvcGVy
aW9kaWNhbD48cGFnZXM+NDkyMC00OTMxPC9wYWdlcz48dm9sdW1lPjIwMTA8L3ZvbHVtZT48bnVt
YmVyPjI1PC9udW1iZXI+PHNlY3Rpb24+NDkyMDwvc2VjdGlvbj48ZGF0ZXM+PHllYXI+MjAxMDwv
eWVhcj48L2RhdGVzPjxpc2JuPjEwOTktMDY5MDwvaXNibj48dXJscz48L3VybHM+PC9yZWNvcmQ+
PC9DaXRlPjwvRW5kTm90ZT5=
</w:fldData>
        </w:fldChar>
      </w:r>
      <w:r w:rsidR="00C03167">
        <w:rPr>
          <w:lang w:val="en-US"/>
        </w:rPr>
        <w:instrText xml:space="preserve"> ADDIN EN.CITE </w:instrText>
      </w:r>
      <w:r w:rsidR="00C03167">
        <w:rPr>
          <w:lang w:val="en-US"/>
        </w:rPr>
        <w:fldChar w:fldCharType="begin">
          <w:fldData xml:space="preserve">PEVuZE5vdGU+PENpdGU+PEF1dGhvcj5UZXN0YTwvQXV0aG9yPjxZZWFyPjIwMDM8L1llYXI+PFJl
Y051bT41MzwvUmVjTnVtPjxEaXNwbGF5VGV4dD48c3R5bGUgZmFjZT0ic3VwZXJzY3JpcHQiPjEw
LDE4PC9zdHlsZT48L0Rpc3BsYXlUZXh0PjxyZWNvcmQ+PHJlYy1udW1iZXI+NTM8L3JlYy1udW1i
ZXI+PGZvcmVpZ24ta2V5cz48a2V5IGFwcD0iRU4iIGRiLWlkPSJhNXN0MmZ4enlmenZ3amVldHJt
cGR6cGV6djBlend3MGZkc3AiIHRpbWVzdGFtcD0iMTQ0MTExMDk4MyI+NTM8L2tleT48L2ZvcmVp
Z24ta2V5cz48cmVmLXR5cGUgbmFtZT0iSm91cm5hbCBBcnRpY2xlIj4xNzwvcmVmLXR5cGU+PGNv
bnRyaWJ1dG9ycz48YXV0aG9ycz48YXV0aG9yPlRlc3RhLCBMdWlzYTwvYXV0aG9yPjxhdXRob3I+
QWtzc2lyYSwgTW9oYW1lZDwvYXV0aG9yPjxhdXRob3I+WmFiYWxsb3MtR2FyY8SxYSwgRWxlbmE8
L2F1dGhvcj48YXV0aG9yPkFycm95bywgUGF1PC9hdXRob3I+PGF1dGhvcj5Eb21pbmdvLCBMdWlz
IFI8L2F1dGhvcj48YXV0aG9yPlNlcMO6bHZlZGEtQXJxdWVzLCBKb3NlPC9hdXRob3I+PC9hdXRo
b3JzPjwvY29udHJpYnV0b3JzPjx0aXRsZXM+PHRpdGxlPkV4cGVyaW1lbnRhbCBhbmQgdGhlb3Jl
dGljYWwgaW52ZXN0aWdhdGlvbnMgZm9yIHRoZSByZWdpbyBhbmQgc3RlcmVvc2VsZWN0aXZlIHRy
YW5zZm9ybWF0aW9uIG9mIHRyYW5zIDEsIDIsIDMtdHJpc3Vic3RpdHV0ZWQgYXppcmlkaW5lcyBp
bnRvIHRyYW5zIG94YXpvbGlkaW4tMi1vbmVzPC90aXRsZT48c2Vjb25kYXJ5LXRpdGxlPlRldHJh
aGVkcm9uPC9zZWNvbmRhcnktdGl0bGU+PC90aXRsZXM+PHBlcmlvZGljYWw+PGZ1bGwtdGl0bGU+
VGV0cmFoZWRyb248L2Z1bGwtdGl0bGU+PC9wZXJpb2RpY2FsPjxwYWdlcz42NzctNjgzPC9wYWdl
cz48dm9sdW1lPjU5PC92b2x1bWU+PG51bWJlcj41PC9udW1iZXI+PHNlY3Rpb24+Njc3PC9zZWN0
aW9uPjxkYXRlcz48eWVhcj4yMDAzPC95ZWFyPjwvZGF0ZXM+PGlzYm4+MDA0MC00MDIwPC9pc2Ju
Pjx1cmxzPjwvdXJscz48L3JlY29yZD48L0NpdGU+PENpdGU+PEF1dGhvcj5EJmFwb3M7aG9vZ2hl
PC9BdXRob3I+PFllYXI+MjAxMDwvWWVhcj48UmVjTnVtPjUyPC9SZWNOdW0+PHJlY29yZD48cmVj
LW51bWJlcj41MjwvcmVjLW51bWJlcj48Zm9yZWlnbi1rZXlzPjxrZXkgYXBwPSJFTiIgZGItaWQ9
ImE1c3QyZnh6eWZ6dndqZWV0cm1wZHpwZXp2MGV6d3cwZmRzcCIgdGltZXN0YW1wPSIxNDQxMTEw
NjMzIj41Mjwva2V5PjwvZm9yZWlnbi1rZXlzPjxyZWYtdHlwZSBuYW1lPSJKb3VybmFsIEFydGlj
bGUiPjE3PC9yZWYtdHlwZT48Y29udHJpYnV0b3JzPjxhdXRob3JzPjxhdXRob3I+RCZhcG9zO2hv
b2doZSwgTWF0dGhpYXM8L2F1dGhvcj48YXV0aG9yPkNhdGFrLCBTYXJvbjwvYXV0aG9yPjxhdXRo
b3I+U3RhbmtvdmnEhywgU29uamE8L2F1dGhvcj48YXV0aG9yPldhcm9xdWllciwgTWljaGVsPC9h
dXRob3I+PGF1dGhvcj5LaW0sIFlvbmdldW48L2F1dGhvcj48YXV0aG9yPkhhLCBIeXVu4oCQSm9v
bjwvYXV0aG9yPjxhdXRob3I+VmFuIFNwZXlicm9lY2ssIFZlcm9uaXF1ZTwvYXV0aG9yPjxhdXRo
b3I+RGUgS2ltcGUsIE5vcmJlcnQ8L2F1dGhvcj48L2F1dGhvcnM+PC9jb250cmlidXRvcnM+PHRp
dGxlcz48dGl0bGU+U3lzdGVtYXRpYyBTdHVkeSBvZiBIYWxpZGXigJBJbmR1Y2VkIFJpbmcgT3Bl
bmluZyBvZiAy4oCQU3Vic3RpdHV0ZWQgQXppcmlkaW5pdW0gU2FsdHMgYW5kIFRoZW9yZXRpY2Fs
IFJhdGlvbmFsaXphdGlvbiBvZiB0aGUgUmVhY3Rpb24gUGF0aHdheXM8L3RpdGxlPjxzZWNvbmRh
cnktdGl0bGU+RXVyLiBKLiBPcmcuIENoZW0uPC9zZWNvbmRhcnktdGl0bGU+PC90aXRsZXM+PHBl
cmlvZGljYWw+PGZ1bGwtdGl0bGU+RXVyLiBKLiBPcmcuIENoZW0uPC9mdWxsLXRpdGxlPjwvcGVy
aW9kaWNhbD48cGFnZXM+NDkyMC00OTMxPC9wYWdlcz48dm9sdW1lPjIwMTA8L3ZvbHVtZT48bnVt
YmVyPjI1PC9udW1iZXI+PHNlY3Rpb24+NDkyMDwvc2VjdGlvbj48ZGF0ZXM+PHllYXI+MjAxMDwv
eWVhcj48L2RhdGVzPjxpc2JuPjEwOTktMDY5MDwvaXNibj48dXJscz48L3VybHM+PC9yZWNvcmQ+
PC9DaXRlPjwvRW5kTm90ZT5=
</w:fldData>
        </w:fldChar>
      </w:r>
      <w:r w:rsidR="00C03167">
        <w:rPr>
          <w:lang w:val="en-US"/>
        </w:rPr>
        <w:instrText xml:space="preserve"> ADDIN EN.CITE.DATA </w:instrText>
      </w:r>
      <w:r w:rsidR="00C03167">
        <w:rPr>
          <w:lang w:val="en-US"/>
        </w:rPr>
      </w:r>
      <w:r w:rsidR="00C03167">
        <w:rPr>
          <w:lang w:val="en-US"/>
        </w:rPr>
        <w:fldChar w:fldCharType="end"/>
      </w:r>
      <w:r w:rsidR="002B3EBD">
        <w:rPr>
          <w:lang w:val="en-US"/>
        </w:rPr>
      </w:r>
      <w:r w:rsidR="002B3EBD">
        <w:rPr>
          <w:lang w:val="en-US"/>
        </w:rPr>
        <w:fldChar w:fldCharType="separate"/>
      </w:r>
      <w:hyperlink w:anchor="_ENREF_44" w:tooltip="D'hooghe, 2010 #52" w:history="1">
        <w:r w:rsidR="00C03167" w:rsidRPr="00C03167">
          <w:rPr>
            <w:noProof/>
            <w:vertAlign w:val="superscript"/>
            <w:lang w:val="en-US"/>
          </w:rPr>
          <w:t>10</w:t>
        </w:r>
      </w:hyperlink>
      <w:r w:rsidR="00C03167" w:rsidRPr="00C03167">
        <w:rPr>
          <w:noProof/>
          <w:vertAlign w:val="superscript"/>
          <w:lang w:val="en-US"/>
        </w:rPr>
        <w:t>,</w:t>
      </w:r>
      <w:hyperlink w:anchor="_ENREF_86" w:tooltip="Testa, 2003 #53" w:history="1">
        <w:r w:rsidR="00C03167" w:rsidRPr="00C03167">
          <w:rPr>
            <w:noProof/>
            <w:vertAlign w:val="superscript"/>
            <w:lang w:val="en-US"/>
          </w:rPr>
          <w:t>18</w:t>
        </w:r>
      </w:hyperlink>
      <w:r w:rsidR="002B3EBD">
        <w:rPr>
          <w:lang w:val="en-US"/>
        </w:rPr>
        <w:fldChar w:fldCharType="end"/>
      </w:r>
      <w:r w:rsidR="00EF716A">
        <w:rPr>
          <w:lang w:val="en-US"/>
        </w:rPr>
        <w:t xml:space="preserve"> </w:t>
      </w:r>
      <w:r w:rsidR="00494EC1">
        <w:rPr>
          <w:lang w:val="en-US"/>
        </w:rPr>
        <w:t xml:space="preserve">their </w:t>
      </w:r>
      <w:proofErr w:type="spellStart"/>
      <w:r w:rsidR="00494EC1">
        <w:rPr>
          <w:lang w:val="en-US"/>
        </w:rPr>
        <w:t>trifluoromethylated</w:t>
      </w:r>
      <w:proofErr w:type="spellEnd"/>
      <w:r w:rsidR="00494EC1">
        <w:rPr>
          <w:lang w:val="en-US"/>
        </w:rPr>
        <w:t xml:space="preserve"> counterparts were </w:t>
      </w:r>
      <w:proofErr w:type="spellStart"/>
      <w:r w:rsidR="00494EC1">
        <w:rPr>
          <w:lang w:val="en-US"/>
        </w:rPr>
        <w:t>regioselectively</w:t>
      </w:r>
      <w:proofErr w:type="spellEnd"/>
      <w:r w:rsidR="00494EC1">
        <w:rPr>
          <w:lang w:val="en-US"/>
        </w:rPr>
        <w:t xml:space="preserve"> opened at the less substituted carbon atom, </w:t>
      </w:r>
      <w:r w:rsidR="006D2B5A">
        <w:rPr>
          <w:lang w:val="en-US"/>
        </w:rPr>
        <w:t xml:space="preserve">suggesting that this </w:t>
      </w:r>
      <w:r w:rsidR="00494EC1">
        <w:rPr>
          <w:lang w:val="en-US"/>
        </w:rPr>
        <w:t>transformation probably occurred</w:t>
      </w:r>
      <w:r w:rsidR="001415C1">
        <w:rPr>
          <w:lang w:val="en-US"/>
        </w:rPr>
        <w:t xml:space="preserve"> under kinetic control</w:t>
      </w:r>
      <w:r w:rsidR="00A87CE3">
        <w:rPr>
          <w:lang w:val="en-US"/>
        </w:rPr>
        <w:t xml:space="preserve"> caused by the steric and electronic hindrance of the CF</w:t>
      </w:r>
      <w:r w:rsidR="00A87CE3" w:rsidRPr="00A87CE3">
        <w:rPr>
          <w:vertAlign w:val="subscript"/>
          <w:lang w:val="en-US"/>
        </w:rPr>
        <w:t>3</w:t>
      </w:r>
      <w:r w:rsidR="00A87CE3">
        <w:rPr>
          <w:lang w:val="en-US"/>
        </w:rPr>
        <w:t xml:space="preserve">-group </w:t>
      </w:r>
      <w:r w:rsidR="001415C1">
        <w:rPr>
          <w:lang w:val="en-US"/>
        </w:rPr>
        <w:t>with respect to nucleophilic attack. Furthermore, the strong electron-withdrawing property of the CF</w:t>
      </w:r>
      <w:r w:rsidR="001415C1" w:rsidRPr="001415C1">
        <w:rPr>
          <w:vertAlign w:val="subscript"/>
          <w:lang w:val="en-US"/>
        </w:rPr>
        <w:t>3</w:t>
      </w:r>
      <w:r w:rsidR="001415C1">
        <w:rPr>
          <w:lang w:val="en-US"/>
        </w:rPr>
        <w:t xml:space="preserve">-group prevents </w:t>
      </w:r>
      <w:proofErr w:type="spellStart"/>
      <w:r w:rsidR="001415C1">
        <w:rPr>
          <w:lang w:val="en-US"/>
        </w:rPr>
        <w:t>recyclization</w:t>
      </w:r>
      <w:proofErr w:type="spellEnd"/>
      <w:r w:rsidR="001415C1">
        <w:rPr>
          <w:lang w:val="en-US"/>
        </w:rPr>
        <w:t xml:space="preserve"> of primary β-</w:t>
      </w:r>
      <w:proofErr w:type="spellStart"/>
      <w:r w:rsidR="001415C1">
        <w:rPr>
          <w:lang w:val="en-US"/>
        </w:rPr>
        <w:t>iodo</w:t>
      </w:r>
      <w:proofErr w:type="spellEnd"/>
      <w:r w:rsidR="001415C1">
        <w:rPr>
          <w:lang w:val="en-US"/>
        </w:rPr>
        <w:t xml:space="preserve"> amines </w:t>
      </w:r>
      <w:r w:rsidR="004B41B3">
        <w:rPr>
          <w:b/>
          <w:lang w:val="en-US"/>
        </w:rPr>
        <w:t>43</w:t>
      </w:r>
      <w:r w:rsidR="00A87CE3">
        <w:rPr>
          <w:b/>
          <w:lang w:val="en-US"/>
        </w:rPr>
        <w:t xml:space="preserve"> </w:t>
      </w:r>
      <w:r w:rsidR="00A87CE3">
        <w:rPr>
          <w:lang w:val="en-US"/>
        </w:rPr>
        <w:t>and</w:t>
      </w:r>
      <w:r w:rsidR="00494EC1">
        <w:rPr>
          <w:b/>
          <w:lang w:val="en-US"/>
        </w:rPr>
        <w:t xml:space="preserve"> </w:t>
      </w:r>
      <w:r w:rsidR="004B41B3">
        <w:rPr>
          <w:b/>
          <w:lang w:val="en-US"/>
        </w:rPr>
        <w:t>44</w:t>
      </w:r>
      <w:r w:rsidR="001415C1">
        <w:rPr>
          <w:lang w:val="en-US"/>
        </w:rPr>
        <w:t xml:space="preserve"> toward intermediate </w:t>
      </w:r>
      <w:proofErr w:type="spellStart"/>
      <w:r w:rsidR="001415C1">
        <w:rPr>
          <w:lang w:val="en-US"/>
        </w:rPr>
        <w:t>aziridinium</w:t>
      </w:r>
      <w:proofErr w:type="spellEnd"/>
      <w:r w:rsidR="001415C1">
        <w:rPr>
          <w:lang w:val="en-US"/>
        </w:rPr>
        <w:t xml:space="preserve"> salts</w:t>
      </w:r>
      <w:r w:rsidR="00D06FAC">
        <w:rPr>
          <w:lang w:val="en-US"/>
        </w:rPr>
        <w:t xml:space="preserve"> </w:t>
      </w:r>
      <w:r w:rsidR="004B41B3">
        <w:rPr>
          <w:b/>
          <w:lang w:val="en-US"/>
        </w:rPr>
        <w:t>40</w:t>
      </w:r>
      <w:r w:rsidR="001F66D8">
        <w:rPr>
          <w:lang w:val="en-US"/>
        </w:rPr>
        <w:t xml:space="preserve">, </w:t>
      </w:r>
      <w:r w:rsidR="002D53C5">
        <w:rPr>
          <w:lang w:val="en-US"/>
        </w:rPr>
        <w:t>hampering</w:t>
      </w:r>
      <w:r w:rsidR="001F66D8">
        <w:rPr>
          <w:lang w:val="en-US"/>
        </w:rPr>
        <w:t xml:space="preserve"> thermodynamic equilibration</w:t>
      </w:r>
      <w:r w:rsidR="001415C1">
        <w:rPr>
          <w:lang w:val="en-US"/>
        </w:rPr>
        <w:t>.</w:t>
      </w:r>
      <w:r w:rsidR="007500D4">
        <w:rPr>
          <w:lang w:val="en-US"/>
        </w:rPr>
        <w:t xml:space="preserve"> In order to </w:t>
      </w:r>
      <w:r w:rsidR="008856C8">
        <w:rPr>
          <w:lang w:val="en-US"/>
        </w:rPr>
        <w:t>extend</w:t>
      </w:r>
      <w:r w:rsidR="007500D4">
        <w:rPr>
          <w:lang w:val="en-US"/>
        </w:rPr>
        <w:t xml:space="preserve"> the </w:t>
      </w:r>
      <w:proofErr w:type="spellStart"/>
      <w:r w:rsidR="007500D4">
        <w:rPr>
          <w:lang w:val="en-US"/>
        </w:rPr>
        <w:t>regioselective</w:t>
      </w:r>
      <w:proofErr w:type="spellEnd"/>
      <w:r w:rsidR="007500D4">
        <w:rPr>
          <w:lang w:val="en-US"/>
        </w:rPr>
        <w:t xml:space="preserve"> ring opening of 2-(</w:t>
      </w:r>
      <w:proofErr w:type="spellStart"/>
      <w:r w:rsidR="007500D4">
        <w:rPr>
          <w:lang w:val="en-US"/>
        </w:rPr>
        <w:t>trifluoromethyl</w:t>
      </w:r>
      <w:proofErr w:type="spellEnd"/>
      <w:r w:rsidR="007500D4">
        <w:rPr>
          <w:lang w:val="en-US"/>
        </w:rPr>
        <w:t>)</w:t>
      </w:r>
      <w:proofErr w:type="spellStart"/>
      <w:r w:rsidR="007500D4">
        <w:rPr>
          <w:lang w:val="en-US"/>
        </w:rPr>
        <w:t>aziridines</w:t>
      </w:r>
      <w:proofErr w:type="spellEnd"/>
      <w:r w:rsidR="007500D4">
        <w:rPr>
          <w:lang w:val="en-US"/>
        </w:rPr>
        <w:t xml:space="preserve"> </w:t>
      </w:r>
      <w:r w:rsidR="004B41B3">
        <w:rPr>
          <w:b/>
          <w:lang w:val="en-US"/>
        </w:rPr>
        <w:t>39</w:t>
      </w:r>
      <w:r w:rsidR="008856C8">
        <w:rPr>
          <w:lang w:val="en-US"/>
        </w:rPr>
        <w:t xml:space="preserve"> upon treatment with other halides</w:t>
      </w:r>
      <w:r w:rsidR="007500D4">
        <w:rPr>
          <w:lang w:val="en-US"/>
        </w:rPr>
        <w:t xml:space="preserve">, these </w:t>
      </w:r>
      <w:proofErr w:type="spellStart"/>
      <w:r w:rsidR="007500D4">
        <w:rPr>
          <w:lang w:val="en-US"/>
        </w:rPr>
        <w:t>aziridines</w:t>
      </w:r>
      <w:proofErr w:type="spellEnd"/>
      <w:r w:rsidR="007500D4">
        <w:rPr>
          <w:lang w:val="en-US"/>
        </w:rPr>
        <w:t xml:space="preserve"> </w:t>
      </w:r>
      <w:r w:rsidR="004B41B3">
        <w:rPr>
          <w:b/>
          <w:lang w:val="en-US"/>
        </w:rPr>
        <w:t>39</w:t>
      </w:r>
      <w:r w:rsidR="007500D4">
        <w:rPr>
          <w:lang w:val="en-US"/>
        </w:rPr>
        <w:t xml:space="preserve"> </w:t>
      </w:r>
      <w:r w:rsidR="00A87CE3">
        <w:rPr>
          <w:lang w:val="en-US"/>
        </w:rPr>
        <w:t>have</w:t>
      </w:r>
      <w:r w:rsidR="007500D4">
        <w:rPr>
          <w:lang w:val="en-US"/>
        </w:rPr>
        <w:t xml:space="preserve"> also</w:t>
      </w:r>
      <w:r w:rsidR="00A87CE3">
        <w:rPr>
          <w:lang w:val="en-US"/>
        </w:rPr>
        <w:t xml:space="preserve"> been</w:t>
      </w:r>
      <w:r w:rsidR="007500D4">
        <w:rPr>
          <w:lang w:val="en-US"/>
        </w:rPr>
        <w:t xml:space="preserve"> </w:t>
      </w:r>
      <w:r w:rsidR="008856C8">
        <w:rPr>
          <w:lang w:val="en-US"/>
        </w:rPr>
        <w:t>reacted</w:t>
      </w:r>
      <w:r w:rsidR="007500D4">
        <w:rPr>
          <w:lang w:val="en-US"/>
        </w:rPr>
        <w:t xml:space="preserve"> with benzyl bromide under different reaction conditions. Unfortunately, all</w:t>
      </w:r>
      <w:r w:rsidR="00935AAF">
        <w:rPr>
          <w:lang w:val="en-US"/>
        </w:rPr>
        <w:t xml:space="preserve"> of</w:t>
      </w:r>
      <w:r w:rsidR="007500D4">
        <w:rPr>
          <w:lang w:val="en-US"/>
        </w:rPr>
        <w:t xml:space="preserve"> the</w:t>
      </w:r>
      <w:r w:rsidR="00FB6E68">
        <w:rPr>
          <w:lang w:val="en-US"/>
        </w:rPr>
        <w:t>se</w:t>
      </w:r>
      <w:r w:rsidR="007500D4">
        <w:rPr>
          <w:lang w:val="en-US"/>
        </w:rPr>
        <w:t xml:space="preserve"> attempts resulted in incomplete conversions</w:t>
      </w:r>
      <w:r w:rsidR="00841304">
        <w:rPr>
          <w:lang w:val="en-US"/>
        </w:rPr>
        <w:t xml:space="preserve"> </w:t>
      </w:r>
      <w:r w:rsidR="007500D4">
        <w:rPr>
          <w:lang w:val="en-US"/>
        </w:rPr>
        <w:t>or complex reaction mixtures.</w:t>
      </w:r>
    </w:p>
    <w:p w:rsidR="00127667" w:rsidRPr="00127667" w:rsidRDefault="00127667" w:rsidP="00127667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10" w:name="_Ref430875786"/>
      <w:r w:rsidRPr="00127667">
        <w:rPr>
          <w:b/>
          <w:i w:val="0"/>
          <w:color w:val="auto"/>
          <w:lang w:val="en-US"/>
        </w:rPr>
        <w:lastRenderedPageBreak/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11</w:t>
      </w:r>
      <w:r w:rsidR="00240677">
        <w:rPr>
          <w:b/>
          <w:i w:val="0"/>
          <w:color w:val="auto"/>
          <w:lang w:val="en-US"/>
        </w:rPr>
        <w:fldChar w:fldCharType="end"/>
      </w:r>
      <w:bookmarkEnd w:id="10"/>
      <w:r w:rsidRPr="00127667">
        <w:rPr>
          <w:b/>
          <w:i w:val="0"/>
          <w:color w:val="auto"/>
          <w:lang w:val="en-US"/>
        </w:rPr>
        <w:t>: Reactivity of 1-alkyl-2</w:t>
      </w:r>
      <w:r w:rsidR="004B41B3">
        <w:rPr>
          <w:b/>
          <w:i w:val="0"/>
          <w:color w:val="auto"/>
          <w:lang w:val="en-US"/>
        </w:rPr>
        <w:t>-(</w:t>
      </w:r>
      <w:proofErr w:type="spellStart"/>
      <w:r w:rsidR="004B41B3">
        <w:rPr>
          <w:b/>
          <w:i w:val="0"/>
          <w:color w:val="auto"/>
          <w:lang w:val="en-US"/>
        </w:rPr>
        <w:t>trifluoromethyl</w:t>
      </w:r>
      <w:proofErr w:type="spellEnd"/>
      <w:r w:rsidR="004B41B3">
        <w:rPr>
          <w:b/>
          <w:i w:val="0"/>
          <w:color w:val="auto"/>
          <w:lang w:val="en-US"/>
        </w:rPr>
        <w:t>)</w:t>
      </w:r>
      <w:proofErr w:type="spellStart"/>
      <w:r w:rsidR="004B41B3">
        <w:rPr>
          <w:b/>
          <w:i w:val="0"/>
          <w:color w:val="auto"/>
          <w:lang w:val="en-US"/>
        </w:rPr>
        <w:t>aziridines</w:t>
      </w:r>
      <w:proofErr w:type="spellEnd"/>
      <w:r w:rsidR="004B41B3">
        <w:rPr>
          <w:b/>
          <w:i w:val="0"/>
          <w:color w:val="auto"/>
          <w:lang w:val="en-US"/>
        </w:rPr>
        <w:t xml:space="preserve"> 39</w:t>
      </w:r>
    </w:p>
    <w:p w:rsidR="00B43570" w:rsidRDefault="006E68C9" w:rsidP="00B43570">
      <w:pPr>
        <w:spacing w:line="360" w:lineRule="auto"/>
        <w:jc w:val="center"/>
        <w:rPr>
          <w:lang w:val="en-US"/>
        </w:rPr>
      </w:pPr>
      <w:r>
        <w:object w:dxaOrig="11468" w:dyaOrig="5707">
          <v:shape id="_x0000_i1035" type="#_x0000_t75" style="width:401.45pt;height:199.65pt" o:ole="">
            <v:imagedata r:id="rId31" o:title=""/>
          </v:shape>
          <o:OLEObject Type="Embed" ProgID="ChemDraw.Document.6.0" ShapeID="_x0000_i1035" DrawAspect="Content" ObjectID="_1514271958" r:id="rId32"/>
        </w:object>
      </w:r>
    </w:p>
    <w:p w:rsidR="00A844D5" w:rsidRDefault="00A844D5" w:rsidP="00F550D9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Because </w:t>
      </w:r>
      <w:proofErr w:type="spellStart"/>
      <w:r>
        <w:rPr>
          <w:lang w:val="en-US"/>
        </w:rPr>
        <w:t>iodo</w:t>
      </w:r>
      <w:proofErr w:type="spellEnd"/>
      <w:r>
        <w:rPr>
          <w:lang w:val="en-US"/>
        </w:rPr>
        <w:t xml:space="preserve"> atoms are </w:t>
      </w:r>
      <w:r w:rsidR="00B052D6">
        <w:rPr>
          <w:lang w:val="en-US"/>
        </w:rPr>
        <w:t>known</w:t>
      </w:r>
      <w:r>
        <w:rPr>
          <w:lang w:val="en-US"/>
        </w:rPr>
        <w:t xml:space="preserve"> to be good leaving groups in nucleophilic substitution reactions, attempts </w:t>
      </w:r>
      <w:r w:rsidR="00B052D6">
        <w:rPr>
          <w:lang w:val="en-US"/>
        </w:rPr>
        <w:t>have been</w:t>
      </w:r>
      <w:r>
        <w:rPr>
          <w:lang w:val="en-US"/>
        </w:rPr>
        <w:t xml:space="preserve"> performed </w:t>
      </w:r>
      <w:r w:rsidR="002D53C5">
        <w:rPr>
          <w:lang w:val="en-US"/>
        </w:rPr>
        <w:t>to realize</w:t>
      </w:r>
      <w:r>
        <w:rPr>
          <w:lang w:val="en-US"/>
        </w:rPr>
        <w:t xml:space="preserve"> the coupling of 1,1,1-trifluoro-3-iodopropan-2-amines </w:t>
      </w:r>
      <w:r w:rsidR="004273DF">
        <w:rPr>
          <w:b/>
          <w:lang w:val="en-US"/>
        </w:rPr>
        <w:t>43</w:t>
      </w:r>
      <w:r>
        <w:rPr>
          <w:lang w:val="en-US"/>
        </w:rPr>
        <w:t xml:space="preserve"> with </w:t>
      </w:r>
      <w:r w:rsidR="002D53C5">
        <w:rPr>
          <w:lang w:val="en-US"/>
        </w:rPr>
        <w:t>an aromatic moiety</w:t>
      </w:r>
      <w:r>
        <w:rPr>
          <w:lang w:val="en-US"/>
        </w:rPr>
        <w:t xml:space="preserve">, as an introduction </w:t>
      </w:r>
      <w:r w:rsidR="00E221C1">
        <w:rPr>
          <w:lang w:val="en-US"/>
        </w:rPr>
        <w:t xml:space="preserve">to novel </w:t>
      </w:r>
      <w:proofErr w:type="spellStart"/>
      <w:r w:rsidR="00920D60">
        <w:rPr>
          <w:lang w:val="en-US"/>
        </w:rPr>
        <w:t>trifluoromethylated</w:t>
      </w:r>
      <w:proofErr w:type="spellEnd"/>
      <w:r w:rsidR="00920D60">
        <w:rPr>
          <w:lang w:val="en-US"/>
        </w:rPr>
        <w:t xml:space="preserve"> </w:t>
      </w:r>
      <w:r w:rsidR="00E221C1">
        <w:rPr>
          <w:lang w:val="en-US"/>
        </w:rPr>
        <w:t xml:space="preserve">amphetamine derivatives. At first, reaction of amines </w:t>
      </w:r>
      <w:r w:rsidR="004273DF">
        <w:rPr>
          <w:b/>
          <w:lang w:val="en-US"/>
        </w:rPr>
        <w:t>43</w:t>
      </w:r>
      <w:r w:rsidR="002B024B">
        <w:rPr>
          <w:b/>
          <w:lang w:val="en-US"/>
        </w:rPr>
        <w:t xml:space="preserve"> </w:t>
      </w:r>
      <w:r w:rsidR="00E221C1">
        <w:rPr>
          <w:lang w:val="en-US"/>
        </w:rPr>
        <w:t xml:space="preserve">with a Grignard reagent under various conditions (2 </w:t>
      </w:r>
      <w:proofErr w:type="spellStart"/>
      <w:r w:rsidR="00E221C1">
        <w:rPr>
          <w:lang w:val="en-US"/>
        </w:rPr>
        <w:t>equiv</w:t>
      </w:r>
      <w:proofErr w:type="spellEnd"/>
      <w:r w:rsidR="00E221C1">
        <w:rPr>
          <w:lang w:val="en-US"/>
        </w:rPr>
        <w:t xml:space="preserve"> of </w:t>
      </w:r>
      <w:proofErr w:type="spellStart"/>
      <w:r w:rsidR="00E221C1">
        <w:rPr>
          <w:lang w:val="en-US"/>
        </w:rPr>
        <w:t>PhMgCl</w:t>
      </w:r>
      <w:proofErr w:type="spellEnd"/>
      <w:r w:rsidR="00E221C1">
        <w:rPr>
          <w:lang w:val="en-US"/>
        </w:rPr>
        <w:t xml:space="preserve"> in THF or CH</w:t>
      </w:r>
      <w:r w:rsidR="00E221C1" w:rsidRPr="00E221C1">
        <w:rPr>
          <w:vertAlign w:val="subscript"/>
          <w:lang w:val="en-US"/>
        </w:rPr>
        <w:t>2</w:t>
      </w:r>
      <w:r w:rsidR="00E221C1">
        <w:rPr>
          <w:lang w:val="en-US"/>
        </w:rPr>
        <w:t>Cl</w:t>
      </w:r>
      <w:r w:rsidR="00E221C1" w:rsidRPr="00E221C1">
        <w:rPr>
          <w:vertAlign w:val="subscript"/>
          <w:lang w:val="en-US"/>
        </w:rPr>
        <w:t>2</w:t>
      </w:r>
      <w:r w:rsidR="005615EF">
        <w:rPr>
          <w:lang w:val="en-US"/>
        </w:rPr>
        <w:t xml:space="preserve"> at -78°C, 0°C, </w:t>
      </w:r>
      <w:proofErr w:type="spellStart"/>
      <w:r w:rsidR="005615EF">
        <w:rPr>
          <w:lang w:val="en-US"/>
        </w:rPr>
        <w:t>rt</w:t>
      </w:r>
      <w:proofErr w:type="spellEnd"/>
      <w:r w:rsidR="005615EF">
        <w:rPr>
          <w:lang w:val="en-US"/>
        </w:rPr>
        <w:t xml:space="preserve"> or </w:t>
      </w:r>
      <w:r w:rsidR="00E221C1">
        <w:rPr>
          <w:lang w:val="en-US"/>
        </w:rPr>
        <w:t xml:space="preserve">reflux) did not </w:t>
      </w:r>
      <w:r w:rsidR="00935AAF">
        <w:rPr>
          <w:lang w:val="en-US"/>
        </w:rPr>
        <w:t>afford</w:t>
      </w:r>
      <w:r w:rsidR="00E221C1">
        <w:rPr>
          <w:lang w:val="en-US"/>
        </w:rPr>
        <w:t xml:space="preserve"> the desired end product. Furthermore, elimination products were observed at low tem</w:t>
      </w:r>
      <w:r w:rsidR="005615EF">
        <w:rPr>
          <w:lang w:val="en-US"/>
        </w:rPr>
        <w:t xml:space="preserve">peratures (-78°C and 0°C). In </w:t>
      </w:r>
      <w:r w:rsidR="00E221C1">
        <w:rPr>
          <w:lang w:val="en-US"/>
        </w:rPr>
        <w:t xml:space="preserve">another attempt, a </w:t>
      </w:r>
      <w:proofErr w:type="spellStart"/>
      <w:r w:rsidR="00E221C1">
        <w:rPr>
          <w:lang w:val="en-US"/>
        </w:rPr>
        <w:t>Negishi</w:t>
      </w:r>
      <w:proofErr w:type="spellEnd"/>
      <w:r w:rsidR="00E221C1">
        <w:rPr>
          <w:lang w:val="en-US"/>
        </w:rPr>
        <w:t xml:space="preserve"> cross-coupling was examined with </w:t>
      </w:r>
      <w:proofErr w:type="spellStart"/>
      <w:r w:rsidR="00E221C1">
        <w:rPr>
          <w:lang w:val="en-US"/>
        </w:rPr>
        <w:t>iodobenzene</w:t>
      </w:r>
      <w:proofErr w:type="spellEnd"/>
      <w:r w:rsidR="00E221C1">
        <w:rPr>
          <w:lang w:val="en-US"/>
        </w:rPr>
        <w:t xml:space="preserve">, but this </w:t>
      </w:r>
      <w:r w:rsidR="004B41B3">
        <w:rPr>
          <w:lang w:val="en-US"/>
        </w:rPr>
        <w:t xml:space="preserve">only </w:t>
      </w:r>
      <w:r w:rsidR="00E221C1">
        <w:rPr>
          <w:lang w:val="en-US"/>
        </w:rPr>
        <w:t xml:space="preserve">resulted in complex reaction mixtures. Eventually, </w:t>
      </w:r>
      <w:r w:rsidR="00BF6C8F">
        <w:rPr>
          <w:lang w:val="en-US"/>
        </w:rPr>
        <w:t>α-</w:t>
      </w:r>
      <w:proofErr w:type="spellStart"/>
      <w:r w:rsidR="00BF6C8F">
        <w:rPr>
          <w:lang w:val="en-US"/>
        </w:rPr>
        <w:t>trifluoromethyl</w:t>
      </w:r>
      <w:proofErr w:type="spellEnd"/>
      <w:r w:rsidR="00BF6C8F">
        <w:rPr>
          <w:lang w:val="en-US"/>
        </w:rPr>
        <w:t>-β-</w:t>
      </w:r>
      <w:proofErr w:type="spellStart"/>
      <w:r w:rsidR="00BF6C8F">
        <w:rPr>
          <w:lang w:val="en-US"/>
        </w:rPr>
        <w:t>phenylethylamines</w:t>
      </w:r>
      <w:proofErr w:type="spellEnd"/>
      <w:r w:rsidR="00BF6C8F">
        <w:rPr>
          <w:lang w:val="en-US"/>
        </w:rPr>
        <w:t xml:space="preserve"> </w:t>
      </w:r>
      <w:r w:rsidR="004B41B3">
        <w:rPr>
          <w:b/>
          <w:lang w:val="en-US"/>
        </w:rPr>
        <w:t>45</w:t>
      </w:r>
      <w:r w:rsidR="00BF6C8F">
        <w:rPr>
          <w:lang w:val="en-US"/>
        </w:rPr>
        <w:t xml:space="preserve"> were successfully obtained by using a Gilman reagent (</w:t>
      </w:r>
      <w:r w:rsidR="00720BB4" w:rsidRPr="0033459B">
        <w:rPr>
          <w:color w:val="FF0000"/>
          <w:lang w:val="en-US"/>
        </w:rPr>
        <w:t>in this case</w:t>
      </w:r>
      <w:r w:rsidR="002E6E58">
        <w:rPr>
          <w:lang w:val="en-US"/>
        </w:rPr>
        <w:t xml:space="preserve"> </w:t>
      </w:r>
      <w:r w:rsidR="00BF6C8F">
        <w:rPr>
          <w:lang w:val="en-US"/>
        </w:rPr>
        <w:t xml:space="preserve">lithium </w:t>
      </w:r>
      <w:proofErr w:type="spellStart"/>
      <w:r w:rsidR="00BF6C8F">
        <w:rPr>
          <w:lang w:val="en-US"/>
        </w:rPr>
        <w:t>diphenylcuprate</w:t>
      </w:r>
      <w:proofErr w:type="spellEnd"/>
      <w:r w:rsidR="00BF6C8F">
        <w:rPr>
          <w:lang w:val="en-US"/>
        </w:rPr>
        <w:t>)</w:t>
      </w:r>
      <w:r w:rsidR="009C3A5F">
        <w:rPr>
          <w:lang w:val="en-US"/>
        </w:rPr>
        <w:t xml:space="preserve"> (</w:t>
      </w:r>
      <w:r w:rsidR="009C3A5F" w:rsidRPr="009C3A5F">
        <w:rPr>
          <w:lang w:val="en-US"/>
        </w:rPr>
        <w:fldChar w:fldCharType="begin"/>
      </w:r>
      <w:r w:rsidR="009C3A5F" w:rsidRPr="009C3A5F">
        <w:rPr>
          <w:lang w:val="en-US"/>
        </w:rPr>
        <w:instrText xml:space="preserve"> REF _Ref430875850 \h  \* MERGEFORMAT </w:instrText>
      </w:r>
      <w:r w:rsidR="009C3A5F" w:rsidRPr="009C3A5F">
        <w:rPr>
          <w:lang w:val="en-US"/>
        </w:rPr>
      </w:r>
      <w:r w:rsidR="009C3A5F" w:rsidRPr="009C3A5F">
        <w:rPr>
          <w:lang w:val="en-US"/>
        </w:rPr>
        <w:fldChar w:fldCharType="separate"/>
      </w:r>
      <w:r w:rsidR="00876069" w:rsidRPr="00876069">
        <w:rPr>
          <w:lang w:val="en-US"/>
        </w:rPr>
        <w:t xml:space="preserve">Scheme </w:t>
      </w:r>
      <w:r w:rsidR="00876069" w:rsidRPr="00876069">
        <w:rPr>
          <w:noProof/>
          <w:lang w:val="en-US"/>
        </w:rPr>
        <w:t>12</w:t>
      </w:r>
      <w:r w:rsidR="009C3A5F" w:rsidRPr="009C3A5F">
        <w:rPr>
          <w:lang w:val="en-US"/>
        </w:rPr>
        <w:fldChar w:fldCharType="end"/>
      </w:r>
      <w:r w:rsidR="009C3A5F">
        <w:rPr>
          <w:lang w:val="en-US"/>
        </w:rPr>
        <w:t>)</w:t>
      </w:r>
      <w:r w:rsidR="00BF6C8F">
        <w:rPr>
          <w:lang w:val="en-US"/>
        </w:rPr>
        <w:t xml:space="preserve">. </w:t>
      </w:r>
      <w:r w:rsidR="00B052D6">
        <w:rPr>
          <w:lang w:val="en-US"/>
        </w:rPr>
        <w:t>Also</w:t>
      </w:r>
      <w:r w:rsidR="00BF6C8F">
        <w:rPr>
          <w:lang w:val="en-US"/>
        </w:rPr>
        <w:t xml:space="preserve">, a direct conversion of </w:t>
      </w:r>
      <w:proofErr w:type="spellStart"/>
      <w:r w:rsidR="00BF6C8F">
        <w:rPr>
          <w:lang w:val="en-US"/>
        </w:rPr>
        <w:t>aziridines</w:t>
      </w:r>
      <w:proofErr w:type="spellEnd"/>
      <w:r w:rsidR="00BF6C8F">
        <w:rPr>
          <w:lang w:val="en-US"/>
        </w:rPr>
        <w:t xml:space="preserve"> </w:t>
      </w:r>
      <w:r w:rsidR="004B41B3">
        <w:rPr>
          <w:b/>
          <w:lang w:val="en-US"/>
        </w:rPr>
        <w:t>39</w:t>
      </w:r>
      <w:r w:rsidR="00DB6203">
        <w:rPr>
          <w:lang w:val="en-US"/>
        </w:rPr>
        <w:t xml:space="preserve"> </w:t>
      </w:r>
      <w:r w:rsidR="00BF6C8F">
        <w:rPr>
          <w:lang w:val="en-US"/>
        </w:rPr>
        <w:t>to the corresponding β-</w:t>
      </w:r>
      <w:proofErr w:type="spellStart"/>
      <w:r w:rsidR="00BF6C8F">
        <w:rPr>
          <w:lang w:val="en-US"/>
        </w:rPr>
        <w:t>phenylethylamines</w:t>
      </w:r>
      <w:proofErr w:type="spellEnd"/>
      <w:r w:rsidR="00BF6C8F">
        <w:rPr>
          <w:lang w:val="en-US"/>
        </w:rPr>
        <w:t xml:space="preserve"> </w:t>
      </w:r>
      <w:r w:rsidR="004B41B3">
        <w:rPr>
          <w:b/>
          <w:lang w:val="en-US"/>
        </w:rPr>
        <w:t>45</w:t>
      </w:r>
      <w:r w:rsidR="00BF6C8F">
        <w:rPr>
          <w:b/>
          <w:lang w:val="en-US"/>
        </w:rPr>
        <w:t xml:space="preserve"> </w:t>
      </w:r>
      <w:r w:rsidR="00A87CE3">
        <w:rPr>
          <w:lang w:val="en-US"/>
        </w:rPr>
        <w:t>has been</w:t>
      </w:r>
      <w:r w:rsidR="00BF6C8F">
        <w:rPr>
          <w:lang w:val="en-US"/>
        </w:rPr>
        <w:t xml:space="preserve"> evaluated. However, treatment of </w:t>
      </w:r>
      <w:proofErr w:type="spellStart"/>
      <w:r w:rsidR="00BF6C8F">
        <w:rPr>
          <w:lang w:val="en-US"/>
        </w:rPr>
        <w:t>aziridines</w:t>
      </w:r>
      <w:proofErr w:type="spellEnd"/>
      <w:r w:rsidR="00BF6C8F">
        <w:rPr>
          <w:lang w:val="en-US"/>
        </w:rPr>
        <w:t xml:space="preserve"> </w:t>
      </w:r>
      <w:r w:rsidR="004B41B3">
        <w:rPr>
          <w:b/>
          <w:lang w:val="en-US"/>
        </w:rPr>
        <w:t>39</w:t>
      </w:r>
      <w:r w:rsidR="00BF6C8F">
        <w:rPr>
          <w:lang w:val="en-US"/>
        </w:rPr>
        <w:t xml:space="preserve"> with </w:t>
      </w:r>
      <w:proofErr w:type="spellStart"/>
      <w:r w:rsidR="00BF6C8F">
        <w:rPr>
          <w:lang w:val="en-US"/>
        </w:rPr>
        <w:t>PhLi</w:t>
      </w:r>
      <w:proofErr w:type="spellEnd"/>
      <w:r w:rsidR="00BF6C8F">
        <w:rPr>
          <w:lang w:val="en-US"/>
        </w:rPr>
        <w:t xml:space="preserve"> or Ph</w:t>
      </w:r>
      <w:r w:rsidR="00BF6C8F" w:rsidRPr="00BF6C8F">
        <w:rPr>
          <w:vertAlign w:val="subscript"/>
          <w:lang w:val="en-US"/>
        </w:rPr>
        <w:t>2</w:t>
      </w:r>
      <w:r w:rsidR="00BF6C8F">
        <w:rPr>
          <w:lang w:val="en-US"/>
        </w:rPr>
        <w:t>CuLi resulted in the full recovery of the starting material.</w:t>
      </w:r>
    </w:p>
    <w:p w:rsidR="00127667" w:rsidRPr="00D42BBD" w:rsidRDefault="00127667" w:rsidP="00127667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11" w:name="_Ref430875850"/>
      <w:r w:rsidRPr="00D42BBD">
        <w:rPr>
          <w:b/>
          <w:i w:val="0"/>
          <w:color w:val="auto"/>
          <w:lang w:val="en-US"/>
        </w:rPr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12</w:t>
      </w:r>
      <w:r w:rsidR="00240677">
        <w:rPr>
          <w:b/>
          <w:i w:val="0"/>
          <w:color w:val="auto"/>
          <w:lang w:val="en-US"/>
        </w:rPr>
        <w:fldChar w:fldCharType="end"/>
      </w:r>
      <w:bookmarkEnd w:id="11"/>
      <w:r w:rsidRPr="00D42BBD">
        <w:rPr>
          <w:b/>
          <w:i w:val="0"/>
          <w:color w:val="auto"/>
          <w:lang w:val="en-US"/>
        </w:rPr>
        <w:t>: Synthe</w:t>
      </w:r>
      <w:r w:rsidR="00D42BBD" w:rsidRPr="00D42BBD">
        <w:rPr>
          <w:b/>
          <w:i w:val="0"/>
          <w:color w:val="auto"/>
          <w:lang w:val="en-US"/>
        </w:rPr>
        <w:t>s</w:t>
      </w:r>
      <w:r w:rsidRPr="00D42BBD">
        <w:rPr>
          <w:b/>
          <w:i w:val="0"/>
          <w:color w:val="auto"/>
          <w:lang w:val="en-US"/>
        </w:rPr>
        <w:t xml:space="preserve">is of </w:t>
      </w:r>
      <w:r w:rsidRPr="00127667">
        <w:rPr>
          <w:b/>
          <w:i w:val="0"/>
          <w:color w:val="auto"/>
          <w:lang w:val="en-US"/>
        </w:rPr>
        <w:t>β</w:t>
      </w:r>
      <w:r w:rsidR="004B41B3">
        <w:rPr>
          <w:b/>
          <w:i w:val="0"/>
          <w:color w:val="auto"/>
          <w:lang w:val="en-US"/>
        </w:rPr>
        <w:t>-</w:t>
      </w:r>
      <w:proofErr w:type="spellStart"/>
      <w:r w:rsidR="004B41B3">
        <w:rPr>
          <w:b/>
          <w:i w:val="0"/>
          <w:color w:val="auto"/>
          <w:lang w:val="en-US"/>
        </w:rPr>
        <w:t>phenylethylamine</w:t>
      </w:r>
      <w:proofErr w:type="spellEnd"/>
      <w:r w:rsidR="004B41B3">
        <w:rPr>
          <w:b/>
          <w:i w:val="0"/>
          <w:color w:val="auto"/>
          <w:lang w:val="en-US"/>
        </w:rPr>
        <w:t xml:space="preserve"> 45</w:t>
      </w:r>
    </w:p>
    <w:p w:rsidR="00B43570" w:rsidRDefault="00614856" w:rsidP="00B43570">
      <w:pPr>
        <w:spacing w:line="360" w:lineRule="auto"/>
        <w:jc w:val="center"/>
      </w:pPr>
      <w:r>
        <w:object w:dxaOrig="8733" w:dyaOrig="2247">
          <v:shape id="_x0000_i1036" type="#_x0000_t75" style="width:263.45pt;height:68.2pt" o:ole="">
            <v:imagedata r:id="rId33" o:title=""/>
          </v:shape>
          <o:OLEObject Type="Embed" ProgID="ChemDraw.Document.6.0" ShapeID="_x0000_i1036" DrawAspect="Content" ObjectID="_1514271959" r:id="rId34"/>
        </w:object>
      </w:r>
    </w:p>
    <w:p w:rsidR="00285D99" w:rsidRDefault="00285D99" w:rsidP="00285D99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</w:p>
    <w:p w:rsidR="00285D99" w:rsidRDefault="00285D99" w:rsidP="00285D99">
      <w:pPr>
        <w:autoSpaceDE w:val="0"/>
        <w:autoSpaceDN w:val="0"/>
        <w:adjustRightInd w:val="0"/>
        <w:spacing w:after="0" w:line="360" w:lineRule="auto"/>
        <w:jc w:val="both"/>
        <w:rPr>
          <w:lang w:val="en-US"/>
        </w:rPr>
      </w:pPr>
      <w:r>
        <w:rPr>
          <w:lang w:val="en-US"/>
        </w:rPr>
        <w:t xml:space="preserve">In another study, the </w:t>
      </w:r>
      <w:proofErr w:type="spellStart"/>
      <w:r>
        <w:rPr>
          <w:lang w:val="en-US"/>
        </w:rPr>
        <w:t>stereoselective</w:t>
      </w:r>
      <w:proofErr w:type="spellEnd"/>
      <w:r>
        <w:rPr>
          <w:lang w:val="en-US"/>
        </w:rPr>
        <w:t xml:space="preserve"> synthesis of </w:t>
      </w:r>
      <w:r w:rsidRPr="00285D99">
        <w:rPr>
          <w:i/>
          <w:lang w:val="en-US"/>
        </w:rPr>
        <w:t>cis</w:t>
      </w:r>
      <w:r>
        <w:rPr>
          <w:lang w:val="en-US"/>
        </w:rPr>
        <w:t xml:space="preserve">- and </w:t>
      </w:r>
      <w:r w:rsidRPr="00285D99">
        <w:rPr>
          <w:i/>
          <w:lang w:val="en-US"/>
        </w:rPr>
        <w:t>trans</w:t>
      </w:r>
      <w:r>
        <w:rPr>
          <w:lang w:val="en-US"/>
        </w:rPr>
        <w:t>-2-(methyl/phenyl)-3-(</w:t>
      </w:r>
      <w:proofErr w:type="spellStart"/>
      <w:r>
        <w:rPr>
          <w:lang w:val="en-US"/>
        </w:rPr>
        <w:t>trifluoromethyl</w:t>
      </w:r>
      <w:proofErr w:type="spellEnd"/>
      <w:r>
        <w:rPr>
          <w:lang w:val="en-US"/>
        </w:rPr>
        <w:t>)</w:t>
      </w:r>
      <w:proofErr w:type="spellStart"/>
      <w:r>
        <w:rPr>
          <w:lang w:val="en-US"/>
        </w:rPr>
        <w:t>aziridines</w:t>
      </w:r>
      <w:proofErr w:type="spellEnd"/>
      <w:r>
        <w:rPr>
          <w:lang w:val="en-US"/>
        </w:rPr>
        <w:t xml:space="preserve"> </w:t>
      </w:r>
      <w:r w:rsidR="00A87CE3">
        <w:rPr>
          <w:lang w:val="en-US"/>
        </w:rPr>
        <w:t>has been</w:t>
      </w:r>
      <w:r>
        <w:rPr>
          <w:lang w:val="en-US"/>
        </w:rPr>
        <w:t xml:space="preserve"> accomplished as the 3-substituted counterparts of </w:t>
      </w:r>
      <w:r w:rsidR="004358B7">
        <w:rPr>
          <w:lang w:val="en-US"/>
        </w:rPr>
        <w:t>2-(</w:t>
      </w:r>
      <w:proofErr w:type="spellStart"/>
      <w:r>
        <w:rPr>
          <w:lang w:val="en-US"/>
        </w:rPr>
        <w:t>trifluoromethyl</w:t>
      </w:r>
      <w:proofErr w:type="spellEnd"/>
      <w:r w:rsidR="004358B7">
        <w:rPr>
          <w:lang w:val="en-US"/>
        </w:rPr>
        <w:t>)</w:t>
      </w:r>
      <w:proofErr w:type="spellStart"/>
      <w:r>
        <w:rPr>
          <w:lang w:val="en-US"/>
        </w:rPr>
        <w:t>aziridines</w:t>
      </w:r>
      <w:proofErr w:type="spellEnd"/>
      <w:r>
        <w:rPr>
          <w:lang w:val="en-US"/>
        </w:rPr>
        <w:t xml:space="preserve"> </w:t>
      </w:r>
      <w:r w:rsidRPr="00285D99">
        <w:rPr>
          <w:b/>
          <w:lang w:val="en-US"/>
        </w:rPr>
        <w:t>33</w:t>
      </w:r>
      <w:r>
        <w:rPr>
          <w:lang w:val="en-US"/>
        </w:rPr>
        <w:t>.</w:t>
      </w:r>
      <w:hyperlink w:anchor="_ENREF_87" w:tooltip="Moens, 2014 #76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&lt;EndNote&gt;&lt;Cite&gt;&lt;Author&gt;Moens&lt;/Author&gt;&lt;Year&gt;2014&lt;/Year&gt;&lt;RecNum&gt;76&lt;/RecNum&gt;&lt;DisplayText&gt;&lt;style face="superscript"&gt;19&lt;/style&gt;&lt;/DisplayText&gt;&lt;record&gt;&lt;rec-number&gt;76&lt;/rec-number&gt;&lt;foreign-keys&gt;&lt;key app="EN" db-id="a5st2fxzyfzvwjeetrmpdzpezv0ezww0fdsp" timestamp="1443012003"&gt;76&lt;/key&gt;&lt;key app="ENWeb" db-id=""&gt;0&lt;/key&gt;&lt;/foreign-keys&gt;&lt;ref-type name="Journal Article"&gt;17&lt;/ref-type&gt;&lt;contributors&gt;&lt;authors&gt;&lt;author&gt;Moens, M.&lt;/author&gt;&lt;author&gt;De Kimpe, N.&lt;/author&gt;&lt;author&gt;D&amp;apos;hooghe, M.&lt;/author&gt;&lt;/authors&gt;&lt;/contributors&gt;&lt;auth-address&gt;SynBioC Research Group, Department of Sustainable Organic Chemistry and Technology, Faculty of Bioscience Engineering, Ghent University , Coupure Links 653, B-9000 Ghent, Belgium.&lt;/auth-address&gt;&lt;titles&gt;&lt;title&gt;Selective synthesis of cis- and trans-2-(methyl/phenyl)-3-(trifluoromethyl)aziridines and their regio- and stereospecific ring opening&lt;/title&gt;&lt;secondary-title&gt;J. Org. Chem.&lt;/secondary-title&gt;&lt;alt-title&gt;The Journal of organic chemistry&lt;/alt-title&gt;&lt;/titles&gt;&lt;periodical&gt;&lt;full-title&gt;J. Org. Chem.&lt;/full-title&gt;&lt;/periodical&gt;&lt;alt-periodical&gt;&lt;full-title&gt;The Journal of Organic Chemistry&lt;/full-title&gt;&lt;/alt-periodical&gt;&lt;pages&gt;5558-5568&lt;/pages&gt;&lt;volume&gt;79&lt;/volume&gt;&lt;number&gt;12&lt;/number&gt;&lt;section&gt;5558&lt;/section&gt;&lt;keywords&gt;&lt;keyword&gt;Alkylation&lt;/keyword&gt;&lt;keyword&gt;Aziridines/*chemical synthesis/chemistry&lt;/keyword&gt;&lt;keyword&gt;Hydrocarbons, Chlorinated/*chemical synthesis/chemistry&lt;/keyword&gt;&lt;keyword&gt;Molecular Structure&lt;/keyword&gt;&lt;keyword&gt;Stereoisomerism&lt;/keyword&gt;&lt;/keywords&gt;&lt;dates&gt;&lt;year&gt;2014&lt;/year&gt;&lt;pub-dates&gt;&lt;date&gt;Jun 20&lt;/date&gt;&lt;/pub-dates&gt;&lt;/dates&gt;&lt;isbn&gt;1520-6904 (Electronic)&amp;#xD;0022-3263 (Linking)&lt;/isbn&gt;&lt;accession-num&gt;24845942&lt;/accession-num&gt;&lt;urls&gt;&lt;related-urls&gt;&lt;url&gt;http://www.ncbi.nlm.nih.gov/pubmed/24845942&lt;/url&gt;&lt;/related-urls&gt;&lt;/urls&gt;&lt;electronic-resource-num&gt;10.1021/jo5007448&lt;/electronic-resource-num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19</w:t>
        </w:r>
        <w:r w:rsidR="00C03167">
          <w:rPr>
            <w:lang w:val="en-US"/>
          </w:rPr>
          <w:fldChar w:fldCharType="end"/>
        </w:r>
      </w:hyperlink>
      <w:r w:rsidR="002E6E58">
        <w:rPr>
          <w:lang w:val="en-US"/>
        </w:rPr>
        <w:t xml:space="preserve"> </w:t>
      </w:r>
      <w:r>
        <w:rPr>
          <w:lang w:val="en-US"/>
        </w:rPr>
        <w:t>In this approach</w:t>
      </w:r>
      <w:r w:rsidR="00497C8F">
        <w:rPr>
          <w:lang w:val="en-US"/>
        </w:rPr>
        <w:t xml:space="preserve">, </w:t>
      </w:r>
      <w:r w:rsidR="000B344E">
        <w:rPr>
          <w:lang w:val="en-US"/>
        </w:rPr>
        <w:t>involving a</w:t>
      </w:r>
      <w:r w:rsidR="00497C8F">
        <w:rPr>
          <w:lang w:val="en-US"/>
        </w:rPr>
        <w:t xml:space="preserve"> quite similar reaction sequence </w:t>
      </w:r>
      <w:r w:rsidR="000B344E">
        <w:rPr>
          <w:lang w:val="en-US"/>
        </w:rPr>
        <w:t xml:space="preserve">as compared to the one </w:t>
      </w:r>
      <w:r w:rsidR="00B052D6">
        <w:rPr>
          <w:lang w:val="en-US"/>
        </w:rPr>
        <w:t>leading to</w:t>
      </w:r>
      <w:r w:rsidR="00497C8F">
        <w:rPr>
          <w:lang w:val="en-US"/>
        </w:rPr>
        <w:t xml:space="preserve"> </w:t>
      </w:r>
      <w:proofErr w:type="spellStart"/>
      <w:r w:rsidR="00497C8F">
        <w:rPr>
          <w:lang w:val="en-US"/>
        </w:rPr>
        <w:t>aziridines</w:t>
      </w:r>
      <w:proofErr w:type="spellEnd"/>
      <w:r w:rsidR="00497C8F">
        <w:rPr>
          <w:lang w:val="en-US"/>
        </w:rPr>
        <w:t xml:space="preserve"> </w:t>
      </w:r>
      <w:r w:rsidR="00497C8F" w:rsidRPr="00497C8F">
        <w:rPr>
          <w:b/>
          <w:lang w:val="en-US"/>
        </w:rPr>
        <w:t>33</w:t>
      </w:r>
      <w:r>
        <w:rPr>
          <w:lang w:val="en-US"/>
        </w:rPr>
        <w:t>,</w:t>
      </w:r>
      <w:r w:rsidR="008F083F">
        <w:rPr>
          <w:lang w:val="en-US"/>
        </w:rPr>
        <w:t xml:space="preserve"> </w:t>
      </w:r>
      <w:r w:rsidR="004358B7">
        <w:rPr>
          <w:lang w:val="en-US"/>
        </w:rPr>
        <w:t>3</w:t>
      </w:r>
      <w:r w:rsidR="008F083F">
        <w:rPr>
          <w:lang w:val="en-US"/>
        </w:rPr>
        <w:t>-(</w:t>
      </w:r>
      <w:proofErr w:type="spellStart"/>
      <w:r w:rsidR="008F083F">
        <w:rPr>
          <w:lang w:val="en-US"/>
        </w:rPr>
        <w:t>trifluoromethyl</w:t>
      </w:r>
      <w:proofErr w:type="spellEnd"/>
      <w:r w:rsidR="008F083F">
        <w:rPr>
          <w:lang w:val="en-US"/>
        </w:rPr>
        <w:t>)</w:t>
      </w:r>
      <w:proofErr w:type="spellStart"/>
      <w:r w:rsidR="008F083F">
        <w:rPr>
          <w:lang w:val="en-US"/>
        </w:rPr>
        <w:t>aziridines</w:t>
      </w:r>
      <w:proofErr w:type="spellEnd"/>
      <w:r w:rsidR="008F083F">
        <w:rPr>
          <w:lang w:val="en-US"/>
        </w:rPr>
        <w:t xml:space="preserve"> </w:t>
      </w:r>
      <w:r w:rsidR="004B41B3">
        <w:rPr>
          <w:b/>
          <w:lang w:val="en-US"/>
        </w:rPr>
        <w:t>49</w:t>
      </w:r>
      <w:r w:rsidR="008F083F">
        <w:rPr>
          <w:lang w:val="en-US"/>
        </w:rPr>
        <w:t xml:space="preserve"> and </w:t>
      </w:r>
      <w:r w:rsidR="004B41B3">
        <w:rPr>
          <w:b/>
          <w:lang w:val="en-US"/>
        </w:rPr>
        <w:t>51</w:t>
      </w:r>
      <w:r w:rsidR="008F083F">
        <w:rPr>
          <w:lang w:val="en-US"/>
        </w:rPr>
        <w:t xml:space="preserve"> were acquired via </w:t>
      </w:r>
      <w:proofErr w:type="spellStart"/>
      <w:r w:rsidR="008F083F">
        <w:rPr>
          <w:lang w:val="en-US"/>
        </w:rPr>
        <w:t>imination</w:t>
      </w:r>
      <w:proofErr w:type="spellEnd"/>
      <w:r w:rsidR="008F083F">
        <w:rPr>
          <w:lang w:val="en-US"/>
        </w:rPr>
        <w:t xml:space="preserve">, α-chlorination and hydride-induced ring closure of commercially available </w:t>
      </w:r>
      <w:proofErr w:type="spellStart"/>
      <w:r w:rsidR="008F083F">
        <w:rPr>
          <w:lang w:val="en-US"/>
        </w:rPr>
        <w:t>trifluoromethylated</w:t>
      </w:r>
      <w:proofErr w:type="spellEnd"/>
      <w:r w:rsidR="008F083F">
        <w:rPr>
          <w:lang w:val="en-US"/>
        </w:rPr>
        <w:t xml:space="preserve"> ketones </w:t>
      </w:r>
      <w:r w:rsidR="004B41B3">
        <w:rPr>
          <w:b/>
          <w:lang w:val="en-US"/>
        </w:rPr>
        <w:t>46</w:t>
      </w:r>
      <w:r w:rsidR="00AF1E07">
        <w:rPr>
          <w:b/>
          <w:lang w:val="en-US"/>
        </w:rPr>
        <w:t xml:space="preserve"> </w:t>
      </w:r>
      <w:r w:rsidR="00AF1E07">
        <w:rPr>
          <w:lang w:val="en-US"/>
        </w:rPr>
        <w:t>(</w:t>
      </w:r>
      <w:r w:rsidR="00AF1E07" w:rsidRPr="00AF1E07">
        <w:rPr>
          <w:lang w:val="en-US"/>
        </w:rPr>
        <w:fldChar w:fldCharType="begin"/>
      </w:r>
      <w:r w:rsidR="00AF1E07" w:rsidRPr="00AF1E07">
        <w:rPr>
          <w:lang w:val="en-US"/>
        </w:rPr>
        <w:instrText xml:space="preserve"> REF _Ref430875942 \h  \* MERGEFORMAT </w:instrText>
      </w:r>
      <w:r w:rsidR="00AF1E07" w:rsidRPr="00AF1E07">
        <w:rPr>
          <w:lang w:val="en-US"/>
        </w:rPr>
      </w:r>
      <w:r w:rsidR="00AF1E07" w:rsidRPr="00AF1E07">
        <w:rPr>
          <w:lang w:val="en-US"/>
        </w:rPr>
        <w:fldChar w:fldCharType="separate"/>
      </w:r>
      <w:r w:rsidR="00876069" w:rsidRPr="00876069">
        <w:rPr>
          <w:lang w:val="en-US"/>
        </w:rPr>
        <w:t xml:space="preserve">Scheme </w:t>
      </w:r>
      <w:r w:rsidR="00876069" w:rsidRPr="00876069">
        <w:rPr>
          <w:noProof/>
          <w:lang w:val="en-US"/>
        </w:rPr>
        <w:t>13</w:t>
      </w:r>
      <w:r w:rsidR="00AF1E07" w:rsidRPr="00AF1E07">
        <w:rPr>
          <w:lang w:val="en-US"/>
        </w:rPr>
        <w:fldChar w:fldCharType="end"/>
      </w:r>
      <w:r w:rsidR="00AF1E07">
        <w:rPr>
          <w:lang w:val="en-US"/>
        </w:rPr>
        <w:t>)</w:t>
      </w:r>
      <w:r w:rsidR="008F083F">
        <w:rPr>
          <w:lang w:val="en-US"/>
        </w:rPr>
        <w:t xml:space="preserve">. Depending on the number of chlorine atoms </w:t>
      </w:r>
      <w:r w:rsidR="00DB6203">
        <w:rPr>
          <w:lang w:val="en-US"/>
        </w:rPr>
        <w:t>at the</w:t>
      </w:r>
      <w:r w:rsidR="008F083F">
        <w:rPr>
          <w:lang w:val="en-US"/>
        </w:rPr>
        <w:t xml:space="preserve"> α-</w:t>
      </w:r>
      <w:r w:rsidR="008F083F">
        <w:rPr>
          <w:lang w:val="en-US"/>
        </w:rPr>
        <w:lastRenderedPageBreak/>
        <w:t xml:space="preserve">position of the </w:t>
      </w:r>
      <w:proofErr w:type="spellStart"/>
      <w:r w:rsidR="008F083F">
        <w:rPr>
          <w:lang w:val="en-US"/>
        </w:rPr>
        <w:t>trifluoromethylated</w:t>
      </w:r>
      <w:proofErr w:type="spellEnd"/>
      <w:r w:rsidR="008F083F">
        <w:rPr>
          <w:lang w:val="en-US"/>
        </w:rPr>
        <w:t xml:space="preserve"> imines </w:t>
      </w:r>
      <w:r w:rsidR="004B41B3">
        <w:rPr>
          <w:b/>
          <w:lang w:val="en-US"/>
        </w:rPr>
        <w:t>48</w:t>
      </w:r>
      <w:r w:rsidR="008F083F">
        <w:rPr>
          <w:lang w:val="en-US"/>
        </w:rPr>
        <w:t xml:space="preserve">, the </w:t>
      </w:r>
      <w:proofErr w:type="spellStart"/>
      <w:r w:rsidR="008F083F">
        <w:rPr>
          <w:lang w:val="en-US"/>
        </w:rPr>
        <w:t>stereoselectivity</w:t>
      </w:r>
      <w:proofErr w:type="spellEnd"/>
      <w:r w:rsidR="008F083F">
        <w:rPr>
          <w:lang w:val="en-US"/>
        </w:rPr>
        <w:t xml:space="preserve"> of the ring closure could be controlled. On the one hand, </w:t>
      </w:r>
      <w:r w:rsidR="004358B7">
        <w:rPr>
          <w:lang w:val="en-US"/>
        </w:rPr>
        <w:t xml:space="preserve">the </w:t>
      </w:r>
      <w:r w:rsidR="008F083F">
        <w:rPr>
          <w:lang w:val="en-US"/>
        </w:rPr>
        <w:t xml:space="preserve">reductive </w:t>
      </w:r>
      <w:r w:rsidR="00DB6203">
        <w:rPr>
          <w:lang w:val="en-US"/>
        </w:rPr>
        <w:t xml:space="preserve">ring </w:t>
      </w:r>
      <w:r w:rsidR="00180A2E">
        <w:rPr>
          <w:lang w:val="en-US"/>
        </w:rPr>
        <w:t>closing reaction</w:t>
      </w:r>
      <w:r w:rsidR="008F083F">
        <w:rPr>
          <w:lang w:val="en-US"/>
        </w:rPr>
        <w:t xml:space="preserve"> of </w:t>
      </w:r>
      <w:proofErr w:type="spellStart"/>
      <w:r w:rsidR="008F083F">
        <w:rPr>
          <w:lang w:val="en-US"/>
        </w:rPr>
        <w:t>dichlorinated</w:t>
      </w:r>
      <w:proofErr w:type="spellEnd"/>
      <w:r w:rsidR="008F083F">
        <w:rPr>
          <w:lang w:val="en-US"/>
        </w:rPr>
        <w:t xml:space="preserve"> imines </w:t>
      </w:r>
      <w:r w:rsidR="004B41B3">
        <w:rPr>
          <w:b/>
          <w:lang w:val="en-US"/>
        </w:rPr>
        <w:t>48</w:t>
      </w:r>
      <w:r w:rsidR="00766E93">
        <w:rPr>
          <w:b/>
          <w:lang w:val="en-US"/>
        </w:rPr>
        <w:t xml:space="preserve"> </w:t>
      </w:r>
      <w:r w:rsidR="008F083F">
        <w:rPr>
          <w:lang w:val="en-US"/>
        </w:rPr>
        <w:t>with LiAlH</w:t>
      </w:r>
      <w:r w:rsidR="008F083F" w:rsidRPr="00180A2E">
        <w:rPr>
          <w:vertAlign w:val="subscript"/>
          <w:lang w:val="en-US"/>
        </w:rPr>
        <w:t>4</w:t>
      </w:r>
      <w:r w:rsidR="008F083F">
        <w:rPr>
          <w:lang w:val="en-US"/>
        </w:rPr>
        <w:t xml:space="preserve"> resulted in the formation of </w:t>
      </w:r>
      <w:r w:rsidR="008F083F" w:rsidRPr="00BB160E">
        <w:rPr>
          <w:i/>
          <w:lang w:val="en-US"/>
        </w:rPr>
        <w:t>cis</w:t>
      </w:r>
      <w:r w:rsidR="008F083F">
        <w:rPr>
          <w:lang w:val="en-US"/>
        </w:rPr>
        <w:t>-3-(</w:t>
      </w:r>
      <w:proofErr w:type="spellStart"/>
      <w:r w:rsidR="008F083F">
        <w:rPr>
          <w:lang w:val="en-US"/>
        </w:rPr>
        <w:t>trifluoromethyl</w:t>
      </w:r>
      <w:proofErr w:type="spellEnd"/>
      <w:r w:rsidR="008F083F">
        <w:rPr>
          <w:lang w:val="en-US"/>
        </w:rPr>
        <w:t>)</w:t>
      </w:r>
      <w:proofErr w:type="spellStart"/>
      <w:r w:rsidR="008F083F">
        <w:rPr>
          <w:lang w:val="en-US"/>
        </w:rPr>
        <w:t>aziridines</w:t>
      </w:r>
      <w:proofErr w:type="spellEnd"/>
      <w:r w:rsidR="008F083F">
        <w:rPr>
          <w:lang w:val="en-US"/>
        </w:rPr>
        <w:t xml:space="preserve"> </w:t>
      </w:r>
      <w:r w:rsidR="00766E93">
        <w:rPr>
          <w:b/>
          <w:lang w:val="en-US"/>
        </w:rPr>
        <w:t>4</w:t>
      </w:r>
      <w:r w:rsidR="004B41B3">
        <w:rPr>
          <w:b/>
          <w:lang w:val="en-US"/>
        </w:rPr>
        <w:t>9</w:t>
      </w:r>
      <w:r w:rsidR="00180A2E">
        <w:rPr>
          <w:lang w:val="en-US"/>
        </w:rPr>
        <w:t xml:space="preserve"> in excellent </w:t>
      </w:r>
      <w:proofErr w:type="spellStart"/>
      <w:r w:rsidR="00180A2E">
        <w:rPr>
          <w:lang w:val="en-US"/>
        </w:rPr>
        <w:t>diastereomeric</w:t>
      </w:r>
      <w:proofErr w:type="spellEnd"/>
      <w:r w:rsidR="00180A2E">
        <w:rPr>
          <w:lang w:val="en-US"/>
        </w:rPr>
        <w:t xml:space="preserve"> ratios (94-97:3-6)</w:t>
      </w:r>
      <w:r w:rsidR="008F083F">
        <w:rPr>
          <w:lang w:val="en-US"/>
        </w:rPr>
        <w:t xml:space="preserve">, whereas </w:t>
      </w:r>
      <w:r w:rsidR="00180A2E">
        <w:rPr>
          <w:lang w:val="en-US"/>
        </w:rPr>
        <w:t xml:space="preserve">treatment of </w:t>
      </w:r>
      <w:proofErr w:type="spellStart"/>
      <w:r w:rsidR="00180A2E">
        <w:rPr>
          <w:lang w:val="en-US"/>
        </w:rPr>
        <w:t>monochlorinated</w:t>
      </w:r>
      <w:proofErr w:type="spellEnd"/>
      <w:r w:rsidR="00180A2E">
        <w:rPr>
          <w:lang w:val="en-US"/>
        </w:rPr>
        <w:t xml:space="preserve"> imines </w:t>
      </w:r>
      <w:r w:rsidR="004B41B3">
        <w:rPr>
          <w:b/>
          <w:lang w:val="en-US"/>
        </w:rPr>
        <w:t>50</w:t>
      </w:r>
      <w:r w:rsidR="00180A2E">
        <w:rPr>
          <w:lang w:val="en-US"/>
        </w:rPr>
        <w:t xml:space="preserve"> gave rise to </w:t>
      </w:r>
      <w:r w:rsidR="00180A2E" w:rsidRPr="00766E93">
        <w:rPr>
          <w:i/>
          <w:lang w:val="en-US"/>
        </w:rPr>
        <w:t>trans</w:t>
      </w:r>
      <w:r w:rsidR="00180A2E">
        <w:rPr>
          <w:lang w:val="en-US"/>
        </w:rPr>
        <w:t>-3-(</w:t>
      </w:r>
      <w:proofErr w:type="spellStart"/>
      <w:r w:rsidR="00180A2E">
        <w:rPr>
          <w:lang w:val="en-US"/>
        </w:rPr>
        <w:t>trifluoromethyl</w:t>
      </w:r>
      <w:proofErr w:type="spellEnd"/>
      <w:r w:rsidR="00180A2E">
        <w:rPr>
          <w:lang w:val="en-US"/>
        </w:rPr>
        <w:t>)</w:t>
      </w:r>
      <w:proofErr w:type="spellStart"/>
      <w:r w:rsidR="00180A2E">
        <w:rPr>
          <w:lang w:val="en-US"/>
        </w:rPr>
        <w:t>aziridines</w:t>
      </w:r>
      <w:proofErr w:type="spellEnd"/>
      <w:r w:rsidR="00180A2E">
        <w:rPr>
          <w:lang w:val="en-US"/>
        </w:rPr>
        <w:t xml:space="preserve"> </w:t>
      </w:r>
      <w:r w:rsidR="004B41B3">
        <w:rPr>
          <w:b/>
          <w:lang w:val="en-US"/>
        </w:rPr>
        <w:t>51</w:t>
      </w:r>
      <w:r w:rsidR="00180A2E">
        <w:rPr>
          <w:lang w:val="en-US"/>
        </w:rPr>
        <w:t xml:space="preserve"> in slightly lower </w:t>
      </w:r>
      <w:proofErr w:type="spellStart"/>
      <w:r w:rsidR="00180A2E">
        <w:rPr>
          <w:lang w:val="en-US"/>
        </w:rPr>
        <w:t>diastereomeric</w:t>
      </w:r>
      <w:proofErr w:type="spellEnd"/>
      <w:r w:rsidR="00180A2E">
        <w:rPr>
          <w:lang w:val="en-US"/>
        </w:rPr>
        <w:t xml:space="preserve"> </w:t>
      </w:r>
      <w:r w:rsidR="002E6E58">
        <w:rPr>
          <w:lang w:val="en-US"/>
        </w:rPr>
        <w:t>excess</w:t>
      </w:r>
      <w:r w:rsidR="00180A2E">
        <w:rPr>
          <w:lang w:val="en-US"/>
        </w:rPr>
        <w:t xml:space="preserve"> (22-6:94-78). However, the </w:t>
      </w:r>
      <w:proofErr w:type="spellStart"/>
      <w:r w:rsidR="000632F8">
        <w:rPr>
          <w:lang w:val="en-US"/>
        </w:rPr>
        <w:t>diastereoselective</w:t>
      </w:r>
      <w:proofErr w:type="spellEnd"/>
      <w:r w:rsidR="000632F8">
        <w:rPr>
          <w:lang w:val="en-US"/>
        </w:rPr>
        <w:t xml:space="preserve"> formation</w:t>
      </w:r>
      <w:r w:rsidR="00180A2E">
        <w:rPr>
          <w:lang w:val="en-US"/>
        </w:rPr>
        <w:t xml:space="preserve"> of the </w:t>
      </w:r>
      <w:r w:rsidR="00180A2E" w:rsidRPr="00336294">
        <w:rPr>
          <w:i/>
          <w:lang w:val="en-US"/>
        </w:rPr>
        <w:t>trans</w:t>
      </w:r>
      <w:r w:rsidR="00180A2E">
        <w:rPr>
          <w:lang w:val="en-US"/>
        </w:rPr>
        <w:t xml:space="preserve"> isomers</w:t>
      </w:r>
      <w:r w:rsidR="00CB025C">
        <w:rPr>
          <w:lang w:val="en-US"/>
        </w:rPr>
        <w:t xml:space="preserve"> </w:t>
      </w:r>
      <w:r w:rsidR="004B41B3">
        <w:rPr>
          <w:b/>
          <w:lang w:val="en-US"/>
        </w:rPr>
        <w:t>51</w:t>
      </w:r>
      <w:r w:rsidR="00180A2E">
        <w:rPr>
          <w:lang w:val="en-US"/>
        </w:rPr>
        <w:t xml:space="preserve"> could be enhanced by lowering the reaction temperature</w:t>
      </w:r>
      <w:r w:rsidR="00BF62D0">
        <w:rPr>
          <w:lang w:val="en-US"/>
        </w:rPr>
        <w:t xml:space="preserve"> to -40°C</w:t>
      </w:r>
      <w:r w:rsidR="00180A2E">
        <w:rPr>
          <w:lang w:val="en-US"/>
        </w:rPr>
        <w:t xml:space="preserve">. </w:t>
      </w:r>
      <w:r w:rsidR="00BB160E">
        <w:rPr>
          <w:lang w:val="en-US"/>
        </w:rPr>
        <w:t xml:space="preserve">It should be noted that the reduction of imines </w:t>
      </w:r>
      <w:r w:rsidR="004B41B3">
        <w:rPr>
          <w:b/>
          <w:lang w:val="en-US"/>
        </w:rPr>
        <w:t>50</w:t>
      </w:r>
      <w:r w:rsidR="00BB160E">
        <w:rPr>
          <w:lang w:val="en-US"/>
        </w:rPr>
        <w:t xml:space="preserve"> was also tested with NaBH</w:t>
      </w:r>
      <w:r w:rsidR="00BB160E" w:rsidRPr="00BB160E">
        <w:rPr>
          <w:vertAlign w:val="subscript"/>
          <w:lang w:val="en-US"/>
        </w:rPr>
        <w:t>4</w:t>
      </w:r>
      <w:r w:rsidR="00BB160E">
        <w:rPr>
          <w:lang w:val="en-US"/>
        </w:rPr>
        <w:t xml:space="preserve"> using the same reaction conditions as applied in the reaction sequence toward </w:t>
      </w:r>
      <w:proofErr w:type="spellStart"/>
      <w:r w:rsidR="00BB160E">
        <w:rPr>
          <w:lang w:val="en-US"/>
        </w:rPr>
        <w:t>aziridines</w:t>
      </w:r>
      <w:proofErr w:type="spellEnd"/>
      <w:r w:rsidR="00BB160E">
        <w:rPr>
          <w:lang w:val="en-US"/>
        </w:rPr>
        <w:t xml:space="preserve"> </w:t>
      </w:r>
      <w:r w:rsidR="00CB025C">
        <w:rPr>
          <w:b/>
          <w:lang w:val="en-US"/>
        </w:rPr>
        <w:t>33</w:t>
      </w:r>
      <w:r w:rsidR="00061BEC">
        <w:rPr>
          <w:b/>
          <w:lang w:val="en-US"/>
        </w:rPr>
        <w:t xml:space="preserve"> </w:t>
      </w:r>
      <w:r w:rsidR="00061BEC" w:rsidRPr="00061BEC">
        <w:rPr>
          <w:lang w:val="en-US"/>
        </w:rPr>
        <w:t>(</w:t>
      </w:r>
      <w:r w:rsidR="00061BEC" w:rsidRPr="00061BEC">
        <w:rPr>
          <w:lang w:val="en-US"/>
        </w:rPr>
        <w:fldChar w:fldCharType="begin"/>
      </w:r>
      <w:r w:rsidR="00061BEC" w:rsidRPr="00061BEC">
        <w:rPr>
          <w:lang w:val="en-US"/>
        </w:rPr>
        <w:instrText xml:space="preserve"> REF _Ref430875691 \h  \* MERGEFORMAT </w:instrText>
      </w:r>
      <w:r w:rsidR="00061BEC" w:rsidRPr="00061BEC">
        <w:rPr>
          <w:lang w:val="en-US"/>
        </w:rPr>
      </w:r>
      <w:r w:rsidR="00061BEC" w:rsidRPr="00061BEC">
        <w:rPr>
          <w:lang w:val="en-US"/>
        </w:rPr>
        <w:fldChar w:fldCharType="separate"/>
      </w:r>
      <w:r w:rsidR="00876069" w:rsidRPr="00876069">
        <w:rPr>
          <w:lang w:val="en-US"/>
        </w:rPr>
        <w:t xml:space="preserve">Scheme </w:t>
      </w:r>
      <w:r w:rsidR="00876069" w:rsidRPr="00876069">
        <w:rPr>
          <w:noProof/>
          <w:lang w:val="en-US"/>
        </w:rPr>
        <w:t>8</w:t>
      </w:r>
      <w:r w:rsidR="00061BEC" w:rsidRPr="00061BEC">
        <w:rPr>
          <w:lang w:val="en-US"/>
        </w:rPr>
        <w:fldChar w:fldCharType="end"/>
      </w:r>
      <w:r w:rsidR="00061BEC" w:rsidRPr="00061BEC">
        <w:rPr>
          <w:lang w:val="en-US"/>
        </w:rPr>
        <w:t>)</w:t>
      </w:r>
      <w:r w:rsidR="00BB160E">
        <w:rPr>
          <w:lang w:val="en-US"/>
        </w:rPr>
        <w:t xml:space="preserve">. However, this led to elimination of hydrochloric acid and </w:t>
      </w:r>
      <w:r w:rsidR="000B344E">
        <w:rPr>
          <w:lang w:val="en-US"/>
        </w:rPr>
        <w:t xml:space="preserve">the </w:t>
      </w:r>
      <w:r w:rsidR="00BB160E" w:rsidRPr="004358B7">
        <w:rPr>
          <w:i/>
          <w:lang w:val="en-US"/>
        </w:rPr>
        <w:t>in situ</w:t>
      </w:r>
      <w:r w:rsidR="00BB160E">
        <w:rPr>
          <w:lang w:val="en-US"/>
        </w:rPr>
        <w:t xml:space="preserve"> isomerization to a more stable </w:t>
      </w:r>
      <w:proofErr w:type="spellStart"/>
      <w:r w:rsidR="00BB160E">
        <w:rPr>
          <w:lang w:val="en-US"/>
        </w:rPr>
        <w:t>azadiene</w:t>
      </w:r>
      <w:proofErr w:type="spellEnd"/>
      <w:r w:rsidR="00BB160E">
        <w:rPr>
          <w:lang w:val="en-US"/>
        </w:rPr>
        <w:t xml:space="preserve">. Treatment of the same substrate </w:t>
      </w:r>
      <w:r w:rsidR="004B41B3">
        <w:rPr>
          <w:b/>
          <w:lang w:val="en-US"/>
        </w:rPr>
        <w:t>50</w:t>
      </w:r>
      <w:r w:rsidR="00BB160E">
        <w:rPr>
          <w:lang w:val="en-US"/>
        </w:rPr>
        <w:t xml:space="preserve"> with NaCNBH</w:t>
      </w:r>
      <w:r w:rsidR="00BB160E" w:rsidRPr="00BB160E">
        <w:rPr>
          <w:vertAlign w:val="subscript"/>
          <w:lang w:val="en-US"/>
        </w:rPr>
        <w:t>3</w:t>
      </w:r>
      <w:r w:rsidR="00BB160E">
        <w:rPr>
          <w:lang w:val="en-US"/>
        </w:rPr>
        <w:t xml:space="preserve"> resulted in β-</w:t>
      </w:r>
      <w:proofErr w:type="spellStart"/>
      <w:r w:rsidR="00BB160E">
        <w:rPr>
          <w:lang w:val="en-US"/>
        </w:rPr>
        <w:t>chloroamines</w:t>
      </w:r>
      <w:proofErr w:type="spellEnd"/>
      <w:r w:rsidR="00BB160E">
        <w:rPr>
          <w:lang w:val="en-US"/>
        </w:rPr>
        <w:t xml:space="preserve">, besides </w:t>
      </w:r>
      <w:proofErr w:type="spellStart"/>
      <w:r w:rsidR="00BB160E">
        <w:rPr>
          <w:lang w:val="en-US"/>
        </w:rPr>
        <w:t>aziridines</w:t>
      </w:r>
      <w:proofErr w:type="spellEnd"/>
      <w:r w:rsidR="00BB160E">
        <w:rPr>
          <w:lang w:val="en-US"/>
        </w:rPr>
        <w:t xml:space="preserve"> </w:t>
      </w:r>
      <w:r w:rsidR="004B41B3">
        <w:rPr>
          <w:b/>
          <w:lang w:val="en-US"/>
        </w:rPr>
        <w:t>51</w:t>
      </w:r>
      <w:r w:rsidR="00BB160E">
        <w:rPr>
          <w:lang w:val="en-US"/>
        </w:rPr>
        <w:t xml:space="preserve"> </w:t>
      </w:r>
      <w:r w:rsidR="002D53C5">
        <w:rPr>
          <w:lang w:val="en-US"/>
        </w:rPr>
        <w:t>in variable</w:t>
      </w:r>
      <w:r w:rsidR="00BB160E">
        <w:rPr>
          <w:lang w:val="en-US"/>
        </w:rPr>
        <w:t xml:space="preserve"> conversion rates (10-93%).</w:t>
      </w:r>
      <w:r w:rsidR="00DB6203">
        <w:rPr>
          <w:lang w:val="en-US"/>
        </w:rPr>
        <w:t xml:space="preserve"> </w:t>
      </w:r>
      <w:r w:rsidR="00412125">
        <w:rPr>
          <w:lang w:val="en-US"/>
        </w:rPr>
        <w:t xml:space="preserve">The high </w:t>
      </w:r>
      <w:proofErr w:type="spellStart"/>
      <w:r w:rsidR="00412125">
        <w:rPr>
          <w:lang w:val="en-US"/>
        </w:rPr>
        <w:t>stereoselectivity</w:t>
      </w:r>
      <w:proofErr w:type="spellEnd"/>
      <w:r w:rsidR="00412125">
        <w:rPr>
          <w:lang w:val="en-US"/>
        </w:rPr>
        <w:t xml:space="preserve"> obtained for the </w:t>
      </w:r>
      <w:r w:rsidR="00412125" w:rsidRPr="00C72734">
        <w:rPr>
          <w:i/>
          <w:lang w:val="en-US"/>
        </w:rPr>
        <w:t>cis</w:t>
      </w:r>
      <w:r w:rsidR="00412125">
        <w:rPr>
          <w:lang w:val="en-US"/>
        </w:rPr>
        <w:t>-</w:t>
      </w:r>
      <w:proofErr w:type="spellStart"/>
      <w:r w:rsidR="00412125">
        <w:rPr>
          <w:lang w:val="en-US"/>
        </w:rPr>
        <w:t>aziridines</w:t>
      </w:r>
      <w:proofErr w:type="spellEnd"/>
      <w:r w:rsidR="00412125">
        <w:rPr>
          <w:lang w:val="en-US"/>
        </w:rPr>
        <w:t xml:space="preserve"> </w:t>
      </w:r>
      <w:r w:rsidR="00412125" w:rsidRPr="00C72734">
        <w:rPr>
          <w:b/>
          <w:lang w:val="en-US"/>
        </w:rPr>
        <w:t>49</w:t>
      </w:r>
      <w:r w:rsidR="00412125">
        <w:rPr>
          <w:lang w:val="en-US"/>
        </w:rPr>
        <w:t xml:space="preserve"> was explained by the intermediacy of the </w:t>
      </w:r>
      <w:proofErr w:type="spellStart"/>
      <w:r w:rsidR="00412125">
        <w:rPr>
          <w:lang w:val="en-US"/>
        </w:rPr>
        <w:t>stereoselective</w:t>
      </w:r>
      <w:proofErr w:type="spellEnd"/>
      <w:r w:rsidR="00412125">
        <w:rPr>
          <w:lang w:val="en-US"/>
        </w:rPr>
        <w:t xml:space="preserve"> hydride attack of an intermediate </w:t>
      </w:r>
      <w:proofErr w:type="spellStart"/>
      <w:r w:rsidR="00412125">
        <w:rPr>
          <w:lang w:val="en-US"/>
        </w:rPr>
        <w:t>azirinium</w:t>
      </w:r>
      <w:proofErr w:type="spellEnd"/>
      <w:r w:rsidR="00412125">
        <w:rPr>
          <w:lang w:val="en-US"/>
        </w:rPr>
        <w:t xml:space="preserve"> ion.</w:t>
      </w:r>
      <w:hyperlink w:anchor="_ENREF_87" w:tooltip="Moens, 2014 #76" w:history="1">
        <w:r w:rsidR="00412125">
          <w:rPr>
            <w:lang w:val="en-US"/>
          </w:rPr>
          <w:fldChar w:fldCharType="begin">
            <w:fldData xml:space="preserve">PEVuZE5vdGU+PENpdGU+PEF1dGhvcj5EZSBLaW1wZTwvQXV0aG9yPjxZZWFyPjE5ODA8L1llYXI+
PFJlY051bT4xMzY8L1JlY051bT48RGlzcGxheVRleHQ+PHN0eWxlIGZhY2U9InN1cGVyc2NyaXB0
Ij4xOS0yMDwvc3R5bGU+PC9EaXNwbGF5VGV4dD48cmVjb3JkPjxyZWMtbnVtYmVyPjEzNjwvcmVj
LW51bWJlcj48Zm9yZWlnbi1rZXlzPjxrZXkgYXBwPSJFTiIgZGItaWQ9ImE1c3QyZnh6eWZ6dndq
ZWV0cm1wZHpwZXp2MGV6d3cwZmRzcCIgdGltZXN0YW1wPSIxNDQ4OTczNTg3Ij4xMzY8L2tleT48
L2ZvcmVpZ24ta2V5cz48cmVmLXR5cGUgbmFtZT0iSm91cm5hbCBBcnRpY2xlIj4xNzwvcmVmLXR5
cGU+PGNvbnRyaWJ1dG9ycz48YXV0aG9ycz48YXV0aG9yPkRlIEtpbXBlLCBOb3JiZXJ0PC9hdXRo
b3I+PGF1dGhvcj5WZXJoZSwgUm9sYW5kPC9hdXRob3I+PGF1dGhvcj5EZSBCdXljaywgTGF1cmVu
dDwvYXV0aG9yPjxhdXRob3I+U2NoYW1wLCBOaWNlYXM8L2F1dGhvcj48L2F1dGhvcnM+PC9jb250
cmlidXRvcnM+PHRpdGxlcz48dGl0bGU+U3RlcmVvc3BlY2lmaWMgc3ludGhlc2lzIG9mIE4tc3Vi
c3RpdHV0ZWQgY2lzLTItYXJ5bC0zLWFsa3lsYXppcmlkaW5lczwvdGl0bGU+PHNlY29uZGFyeS10
aXRsZT5KLiBPcmcuIENoZW0uPC9zZWNvbmRhcnktdGl0bGU+PC90aXRsZXM+PHBlcmlvZGljYWw+
PGZ1bGwtdGl0bGU+Si4gT3JnLiBDaGVtLjwvZnVsbC10aXRsZT48L3BlcmlvZGljYWw+PHBhZ2Vz
PjUzMTktNTMyNTwvcGFnZXM+PHZvbHVtZT40NTwvdm9sdW1lPjxudW1iZXI+MjY8L251bWJlcj48
c2VjdGlvbj41MzE5PC9zZWN0aW9uPjxkYXRlcz48eWVhcj4xOTgwPC95ZWFyPjwvZGF0ZXM+PGlz
Ym4+MDAyMi0zMjYzPC9pc2JuPjx1cmxzPjwvdXJscz48L3JlY29yZD48L0NpdGU+PENpdGU+PEF1
dGhvcj5Nb2VuczwvQXV0aG9yPjxZZWFyPjIwMTQ8L1llYXI+PFJlY051bT43NjwvUmVjTnVtPjxy
ZWNvcmQ+PHJlYy1udW1iZXI+NzY8L3JlYy1udW1iZXI+PGZvcmVpZ24ta2V5cz48a2V5IGFwcD0i
RU4iIGRiLWlkPSJhNXN0MmZ4enlmenZ3amVldHJtcGR6cGV6djBlend3MGZkc3AiIHRpbWVzdGFt
cD0iMTQ0MzAxMjAwMyI+NzY8L2tleT48a2V5IGFwcD0iRU5XZWIiIGRiLWlkPSIiPjA8L2tleT48
L2ZvcmVpZ24ta2V5cz48cmVmLXR5cGUgbmFtZT0iSm91cm5hbCBBcnRpY2xlIj4xNzwvcmVmLXR5
cGU+PGNvbnRyaWJ1dG9ycz48YXV0aG9ycz48YXV0aG9yPk1vZW5zLCBNLjwvYXV0aG9yPjxhdXRo
b3I+RGUgS2ltcGUsIE4uPC9hdXRob3I+PGF1dGhvcj5EJmFwb3M7aG9vZ2hlLCBNLjwvYXV0aG9y
PjwvYXV0aG9ycz48L2NvbnRyaWJ1dG9ycz48YXV0aC1hZGRyZXNzPlN5bkJpb0MgUmVzZWFyY2gg
R3JvdXAsIERlcGFydG1lbnQgb2YgU3VzdGFpbmFibGUgT3JnYW5pYyBDaGVtaXN0cnkgYW5kIFRl
Y2hub2xvZ3ksIEZhY3VsdHkgb2YgQmlvc2NpZW5jZSBFbmdpbmVlcmluZywgR2hlbnQgVW5pdmVy
c2l0eSAsIENvdXB1cmUgTGlua3MgNjUzLCBCLTkwMDAgR2hlbnQsIEJlbGdpdW0uPC9hdXRoLWFk
ZHJlc3M+PHRpdGxlcz48dGl0bGU+U2VsZWN0aXZlIHN5bnRoZXNpcyBvZiBjaXMtIGFuZCB0cmFu
cy0yLShtZXRoeWwvcGhlbnlsKS0zLSh0cmlmbHVvcm9tZXRoeWwpYXppcmlkaW5lcyBhbmQgdGhl
aXIgcmVnaW8tIGFuZCBzdGVyZW9zcGVjaWZpYyByaW5nIG9wZW5pbmc8L3RpdGxlPjxzZWNvbmRh
cnktdGl0bGU+Si4gT3JnLiBDaGVtLjwvc2Vjb25kYXJ5LXRpdGxlPjxhbHQtdGl0bGU+VGhlIEpv
dXJuYWwgb2Ygb3JnYW5pYyBjaGVtaXN0cnk8L2FsdC10aXRsZT48L3RpdGxlcz48cGVyaW9kaWNh
bD48ZnVsbC10aXRsZT5KLiBPcmcuIENoZW0uPC9mdWxsLXRpdGxlPjwvcGVyaW9kaWNhbD48YWx0
LXBlcmlvZGljYWw+PGZ1bGwtdGl0bGU+VGhlIEpvdXJuYWwgb2YgT3JnYW5pYyBDaGVtaXN0cnk8
L2Z1bGwtdGl0bGU+PC9hbHQtcGVyaW9kaWNhbD48cGFnZXM+NTU1OC01NTY4PC9wYWdlcz48dm9s
dW1lPjc5PC92b2x1bWU+PG51bWJlcj4xMjwvbnVtYmVyPjxzZWN0aW9uPjU1NTg8L3NlY3Rpb24+
PGtleXdvcmRzPjxrZXl3b3JkPkFsa3lsYXRpb248L2tleXdvcmQ+PGtleXdvcmQ+QXppcmlkaW5l
cy8qY2hlbWljYWwgc3ludGhlc2lzL2NoZW1pc3RyeTwva2V5d29yZD48a2V5d29yZD5IeWRyb2Nh
cmJvbnMsIENobG9yaW5hdGVkLypjaGVtaWNhbCBzeW50aGVzaXMvY2hlbWlzdHJ5PC9rZXl3b3Jk
PjxrZXl3b3JkPk1vbGVjdWxhciBTdHJ1Y3R1cmU8L2tleXdvcmQ+PGtleXdvcmQ+U3RlcmVvaXNv
bWVyaXNtPC9rZXl3b3JkPjwva2V5d29yZHM+PGRhdGVzPjx5ZWFyPjIwMTQ8L3llYXI+PHB1Yi1k
YXRlcz48ZGF0ZT5KdW4gMjA8L2RhdGU+PC9wdWItZGF0ZXM+PC9kYXRlcz48aXNibj4xNTIwLTY5
MDQgKEVsZWN0cm9uaWMpJiN4RDswMDIyLTMyNjMgKExpbmtpbmcpPC9pc2JuPjxhY2Nlc3Npb24t
bnVtPjI0ODQ1OTQyPC9hY2Nlc3Npb24tbnVtPjx1cmxzPjxyZWxhdGVkLXVybHM+PHVybD5odHRw
Oi8vd3d3Lm5jYmkubmxtLm5paC5nb3YvcHVibWVkLzI0ODQ1OTQyPC91cmw+PC9yZWxhdGVkLXVy
bHM+PC91cmxzPjxlbGVjdHJvbmljLXJlc291cmNlLW51bT4xMC4xMDIxL2pvNTAwNzQ0ODwvZWxl
Y3Ryb25pYy1yZXNvdXJjZS1udW0+PC9yZWNvcmQ+PC9DaXRlPjwvRW5kTm90ZT4A
</w:fldData>
          </w:fldChar>
        </w:r>
        <w:r w:rsidR="00412125">
          <w:rPr>
            <w:lang w:val="en-US"/>
          </w:rPr>
          <w:instrText xml:space="preserve"> ADDIN EN.CITE </w:instrText>
        </w:r>
        <w:r w:rsidR="00412125">
          <w:rPr>
            <w:lang w:val="en-US"/>
          </w:rPr>
          <w:fldChar w:fldCharType="begin">
            <w:fldData xml:space="preserve">PEVuZE5vdGU+PENpdGU+PEF1dGhvcj5EZSBLaW1wZTwvQXV0aG9yPjxZZWFyPjE5ODA8L1llYXI+
PFJlY051bT4xMzY8L1JlY051bT48RGlzcGxheVRleHQ+PHN0eWxlIGZhY2U9InN1cGVyc2NyaXB0
Ij4xOS0yMDwvc3R5bGU+PC9EaXNwbGF5VGV4dD48cmVjb3JkPjxyZWMtbnVtYmVyPjEzNjwvcmVj
LW51bWJlcj48Zm9yZWlnbi1rZXlzPjxrZXkgYXBwPSJFTiIgZGItaWQ9ImE1c3QyZnh6eWZ6dndq
ZWV0cm1wZHpwZXp2MGV6d3cwZmRzcCIgdGltZXN0YW1wPSIxNDQ4OTczNTg3Ij4xMzY8L2tleT48
L2ZvcmVpZ24ta2V5cz48cmVmLXR5cGUgbmFtZT0iSm91cm5hbCBBcnRpY2xlIj4xNzwvcmVmLXR5
cGU+PGNvbnRyaWJ1dG9ycz48YXV0aG9ycz48YXV0aG9yPkRlIEtpbXBlLCBOb3JiZXJ0PC9hdXRo
b3I+PGF1dGhvcj5WZXJoZSwgUm9sYW5kPC9hdXRob3I+PGF1dGhvcj5EZSBCdXljaywgTGF1cmVu
dDwvYXV0aG9yPjxhdXRob3I+U2NoYW1wLCBOaWNlYXM8L2F1dGhvcj48L2F1dGhvcnM+PC9jb250
cmlidXRvcnM+PHRpdGxlcz48dGl0bGU+U3RlcmVvc3BlY2lmaWMgc3ludGhlc2lzIG9mIE4tc3Vi
c3RpdHV0ZWQgY2lzLTItYXJ5bC0zLWFsa3lsYXppcmlkaW5lczwvdGl0bGU+PHNlY29uZGFyeS10
aXRsZT5KLiBPcmcuIENoZW0uPC9zZWNvbmRhcnktdGl0bGU+PC90aXRsZXM+PHBlcmlvZGljYWw+
PGZ1bGwtdGl0bGU+Si4gT3JnLiBDaGVtLjwvZnVsbC10aXRsZT48L3BlcmlvZGljYWw+PHBhZ2Vz
PjUzMTktNTMyNTwvcGFnZXM+PHZvbHVtZT40NTwvdm9sdW1lPjxudW1iZXI+MjY8L251bWJlcj48
c2VjdGlvbj41MzE5PC9zZWN0aW9uPjxkYXRlcz48eWVhcj4xOTgwPC95ZWFyPjwvZGF0ZXM+PGlz
Ym4+MDAyMi0zMjYzPC9pc2JuPjx1cmxzPjwvdXJscz48L3JlY29yZD48L0NpdGU+PENpdGU+PEF1
dGhvcj5Nb2VuczwvQXV0aG9yPjxZZWFyPjIwMTQ8L1llYXI+PFJlY051bT43NjwvUmVjTnVtPjxy
ZWNvcmQ+PHJlYy1udW1iZXI+NzY8L3JlYy1udW1iZXI+PGZvcmVpZ24ta2V5cz48a2V5IGFwcD0i
RU4iIGRiLWlkPSJhNXN0MmZ4enlmenZ3amVldHJtcGR6cGV6djBlend3MGZkc3AiIHRpbWVzdGFt
cD0iMTQ0MzAxMjAwMyI+NzY8L2tleT48a2V5IGFwcD0iRU5XZWIiIGRiLWlkPSIiPjA8L2tleT48
L2ZvcmVpZ24ta2V5cz48cmVmLXR5cGUgbmFtZT0iSm91cm5hbCBBcnRpY2xlIj4xNzwvcmVmLXR5
cGU+PGNvbnRyaWJ1dG9ycz48YXV0aG9ycz48YXV0aG9yPk1vZW5zLCBNLjwvYXV0aG9yPjxhdXRo
b3I+RGUgS2ltcGUsIE4uPC9hdXRob3I+PGF1dGhvcj5EJmFwb3M7aG9vZ2hlLCBNLjwvYXV0aG9y
PjwvYXV0aG9ycz48L2NvbnRyaWJ1dG9ycz48YXV0aC1hZGRyZXNzPlN5bkJpb0MgUmVzZWFyY2gg
R3JvdXAsIERlcGFydG1lbnQgb2YgU3VzdGFpbmFibGUgT3JnYW5pYyBDaGVtaXN0cnkgYW5kIFRl
Y2hub2xvZ3ksIEZhY3VsdHkgb2YgQmlvc2NpZW5jZSBFbmdpbmVlcmluZywgR2hlbnQgVW5pdmVy
c2l0eSAsIENvdXB1cmUgTGlua3MgNjUzLCBCLTkwMDAgR2hlbnQsIEJlbGdpdW0uPC9hdXRoLWFk
ZHJlc3M+PHRpdGxlcz48dGl0bGU+U2VsZWN0aXZlIHN5bnRoZXNpcyBvZiBjaXMtIGFuZCB0cmFu
cy0yLShtZXRoeWwvcGhlbnlsKS0zLSh0cmlmbHVvcm9tZXRoeWwpYXppcmlkaW5lcyBhbmQgdGhl
aXIgcmVnaW8tIGFuZCBzdGVyZW9zcGVjaWZpYyByaW5nIG9wZW5pbmc8L3RpdGxlPjxzZWNvbmRh
cnktdGl0bGU+Si4gT3JnLiBDaGVtLjwvc2Vjb25kYXJ5LXRpdGxlPjxhbHQtdGl0bGU+VGhlIEpv
dXJuYWwgb2Ygb3JnYW5pYyBjaGVtaXN0cnk8L2FsdC10aXRsZT48L3RpdGxlcz48cGVyaW9kaWNh
bD48ZnVsbC10aXRsZT5KLiBPcmcuIENoZW0uPC9mdWxsLXRpdGxlPjwvcGVyaW9kaWNhbD48YWx0
LXBlcmlvZGljYWw+PGZ1bGwtdGl0bGU+VGhlIEpvdXJuYWwgb2YgT3JnYW5pYyBDaGVtaXN0cnk8
L2Z1bGwtdGl0bGU+PC9hbHQtcGVyaW9kaWNhbD48cGFnZXM+NTU1OC01NTY4PC9wYWdlcz48dm9s
dW1lPjc5PC92b2x1bWU+PG51bWJlcj4xMjwvbnVtYmVyPjxzZWN0aW9uPjU1NTg8L3NlY3Rpb24+
PGtleXdvcmRzPjxrZXl3b3JkPkFsa3lsYXRpb248L2tleXdvcmQ+PGtleXdvcmQ+QXppcmlkaW5l
cy8qY2hlbWljYWwgc3ludGhlc2lzL2NoZW1pc3RyeTwva2V5d29yZD48a2V5d29yZD5IeWRyb2Nh
cmJvbnMsIENobG9yaW5hdGVkLypjaGVtaWNhbCBzeW50aGVzaXMvY2hlbWlzdHJ5PC9rZXl3b3Jk
PjxrZXl3b3JkPk1vbGVjdWxhciBTdHJ1Y3R1cmU8L2tleXdvcmQ+PGtleXdvcmQ+U3RlcmVvaXNv
bWVyaXNtPC9rZXl3b3JkPjwva2V5d29yZHM+PGRhdGVzPjx5ZWFyPjIwMTQ8L3llYXI+PHB1Yi1k
YXRlcz48ZGF0ZT5KdW4gMjA8L2RhdGU+PC9wdWItZGF0ZXM+PC9kYXRlcz48aXNibj4xNTIwLTY5
MDQgKEVsZWN0cm9uaWMpJiN4RDswMDIyLTMyNjMgKExpbmtpbmcpPC9pc2JuPjxhY2Nlc3Npb24t
bnVtPjI0ODQ1OTQyPC9hY2Nlc3Npb24tbnVtPjx1cmxzPjxyZWxhdGVkLXVybHM+PHVybD5odHRw
Oi8vd3d3Lm5jYmkubmxtLm5paC5nb3YvcHVibWVkLzI0ODQ1OTQyPC91cmw+PC9yZWxhdGVkLXVy
bHM+PC91cmxzPjxlbGVjdHJvbmljLXJlc291cmNlLW51bT4xMC4xMDIxL2pvNTAwNzQ0ODwvZWxl
Y3Ryb25pYy1yZXNvdXJjZS1udW0+PC9yZWNvcmQ+PC9DaXRlPjwvRW5kTm90ZT4A
</w:fldData>
          </w:fldChar>
        </w:r>
        <w:r w:rsidR="00412125">
          <w:rPr>
            <w:lang w:val="en-US"/>
          </w:rPr>
          <w:instrText xml:space="preserve"> ADDIN EN.CITE.DATA </w:instrText>
        </w:r>
        <w:r w:rsidR="00412125">
          <w:rPr>
            <w:lang w:val="en-US"/>
          </w:rPr>
        </w:r>
        <w:r w:rsidR="00412125">
          <w:rPr>
            <w:lang w:val="en-US"/>
          </w:rPr>
          <w:fldChar w:fldCharType="end"/>
        </w:r>
        <w:r w:rsidR="00412125">
          <w:rPr>
            <w:lang w:val="en-US"/>
          </w:rPr>
        </w:r>
        <w:r w:rsidR="00412125">
          <w:rPr>
            <w:lang w:val="en-US"/>
          </w:rPr>
          <w:fldChar w:fldCharType="separate"/>
        </w:r>
        <w:r w:rsidR="00412125" w:rsidRPr="00C03167">
          <w:rPr>
            <w:noProof/>
            <w:vertAlign w:val="superscript"/>
            <w:lang w:val="en-US"/>
          </w:rPr>
          <w:t>19-20</w:t>
        </w:r>
        <w:r w:rsidR="00412125">
          <w:rPr>
            <w:lang w:val="en-US"/>
          </w:rPr>
          <w:fldChar w:fldCharType="end"/>
        </w:r>
      </w:hyperlink>
      <w:r w:rsidR="00412125">
        <w:rPr>
          <w:lang w:val="en-US"/>
        </w:rPr>
        <w:t xml:space="preserve"> </w:t>
      </w:r>
    </w:p>
    <w:p w:rsidR="00127667" w:rsidRPr="00127667" w:rsidRDefault="00127667" w:rsidP="00127667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12" w:name="_Ref430875942"/>
      <w:r w:rsidRPr="00127667">
        <w:rPr>
          <w:b/>
          <w:i w:val="0"/>
          <w:color w:val="auto"/>
          <w:lang w:val="en-US"/>
        </w:rPr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13</w:t>
      </w:r>
      <w:r w:rsidR="00240677">
        <w:rPr>
          <w:b/>
          <w:i w:val="0"/>
          <w:color w:val="auto"/>
          <w:lang w:val="en-US"/>
        </w:rPr>
        <w:fldChar w:fldCharType="end"/>
      </w:r>
      <w:bookmarkEnd w:id="12"/>
      <w:r w:rsidRPr="00127667">
        <w:rPr>
          <w:b/>
          <w:i w:val="0"/>
          <w:color w:val="auto"/>
          <w:lang w:val="en-US"/>
        </w:rPr>
        <w:t xml:space="preserve">: Synthesis of </w:t>
      </w:r>
      <w:r w:rsidRPr="00AF1E07">
        <w:rPr>
          <w:b/>
          <w:color w:val="auto"/>
          <w:lang w:val="en-US"/>
        </w:rPr>
        <w:t>cis</w:t>
      </w:r>
      <w:r w:rsidRPr="00127667">
        <w:rPr>
          <w:b/>
          <w:i w:val="0"/>
          <w:color w:val="auto"/>
          <w:lang w:val="en-US"/>
        </w:rPr>
        <w:t xml:space="preserve">- and </w:t>
      </w:r>
      <w:r w:rsidRPr="00AF1E07">
        <w:rPr>
          <w:b/>
          <w:color w:val="auto"/>
          <w:lang w:val="en-US"/>
        </w:rPr>
        <w:t>trans</w:t>
      </w:r>
      <w:r w:rsidRPr="00127667">
        <w:rPr>
          <w:b/>
          <w:i w:val="0"/>
          <w:color w:val="auto"/>
          <w:lang w:val="en-US"/>
        </w:rPr>
        <w:t>-1-alkyl-2-(</w:t>
      </w:r>
      <w:proofErr w:type="spellStart"/>
      <w:r w:rsidRPr="00127667">
        <w:rPr>
          <w:b/>
          <w:i w:val="0"/>
          <w:color w:val="auto"/>
          <w:lang w:val="en-US"/>
        </w:rPr>
        <w:t>trifl</w:t>
      </w:r>
      <w:r w:rsidR="00D42BBD">
        <w:rPr>
          <w:b/>
          <w:i w:val="0"/>
          <w:color w:val="auto"/>
          <w:lang w:val="en-US"/>
        </w:rPr>
        <w:t>uoromethyl</w:t>
      </w:r>
      <w:proofErr w:type="spellEnd"/>
      <w:r w:rsidR="00D42BBD">
        <w:rPr>
          <w:b/>
          <w:i w:val="0"/>
          <w:color w:val="auto"/>
          <w:lang w:val="en-US"/>
        </w:rPr>
        <w:t>)</w:t>
      </w:r>
      <w:proofErr w:type="spellStart"/>
      <w:r w:rsidR="00D42BBD">
        <w:rPr>
          <w:b/>
          <w:i w:val="0"/>
          <w:color w:val="auto"/>
          <w:lang w:val="en-US"/>
        </w:rPr>
        <w:t>aziridines</w:t>
      </w:r>
      <w:proofErr w:type="spellEnd"/>
      <w:r w:rsidR="00D42BBD">
        <w:rPr>
          <w:b/>
          <w:i w:val="0"/>
          <w:color w:val="auto"/>
          <w:lang w:val="en-US"/>
        </w:rPr>
        <w:t xml:space="preserve"> 4</w:t>
      </w:r>
      <w:r w:rsidR="004B41B3">
        <w:rPr>
          <w:b/>
          <w:i w:val="0"/>
          <w:color w:val="auto"/>
          <w:lang w:val="en-US"/>
        </w:rPr>
        <w:t>9 and 51</w:t>
      </w:r>
    </w:p>
    <w:p w:rsidR="00737842" w:rsidRDefault="00F77E0E" w:rsidP="00737842">
      <w:pPr>
        <w:autoSpaceDE w:val="0"/>
        <w:autoSpaceDN w:val="0"/>
        <w:adjustRightInd w:val="0"/>
        <w:spacing w:after="0" w:line="360" w:lineRule="auto"/>
        <w:jc w:val="center"/>
      </w:pPr>
      <w:r>
        <w:object w:dxaOrig="10377" w:dyaOrig="4313">
          <v:shape id="_x0000_i1037" type="#_x0000_t75" style="width:362.2pt;height:150pt" o:ole="">
            <v:imagedata r:id="rId35" o:title=""/>
          </v:shape>
          <o:OLEObject Type="Embed" ProgID="ChemDraw.Document.6.0" ShapeID="_x0000_i1037" DrawAspect="Content" ObjectID="_1514271960" r:id="rId36"/>
        </w:object>
      </w:r>
    </w:p>
    <w:p w:rsidR="00E92748" w:rsidRDefault="00E92748" w:rsidP="00E92748">
      <w:pPr>
        <w:autoSpaceDE w:val="0"/>
        <w:autoSpaceDN w:val="0"/>
        <w:adjustRightInd w:val="0"/>
        <w:spacing w:after="0" w:line="360" w:lineRule="auto"/>
        <w:jc w:val="both"/>
        <w:rPr>
          <w:lang w:val="en-US"/>
        </w:rPr>
      </w:pPr>
      <w:r w:rsidRPr="00804FE1">
        <w:rPr>
          <w:color w:val="FF0000"/>
          <w:lang w:val="en-US"/>
        </w:rPr>
        <w:t xml:space="preserve">The difference in </w:t>
      </w:r>
      <w:proofErr w:type="spellStart"/>
      <w:r w:rsidRPr="00804FE1">
        <w:rPr>
          <w:color w:val="FF0000"/>
          <w:lang w:val="en-US"/>
        </w:rPr>
        <w:t>stereochemical</w:t>
      </w:r>
      <w:proofErr w:type="spellEnd"/>
      <w:r w:rsidRPr="00804FE1">
        <w:rPr>
          <w:color w:val="FF0000"/>
          <w:lang w:val="en-US"/>
        </w:rPr>
        <w:t xml:space="preserve"> outcome can be rationalized by considering the reaction mechanism for both ring formations</w:t>
      </w:r>
      <w:r w:rsidR="005A2FEF" w:rsidRPr="00804FE1">
        <w:rPr>
          <w:color w:val="FF0000"/>
          <w:lang w:val="en-US"/>
        </w:rPr>
        <w:t xml:space="preserve"> (</w:t>
      </w:r>
      <w:r w:rsidR="005A2FEF" w:rsidRPr="00804FE1">
        <w:rPr>
          <w:color w:val="FF0000"/>
          <w:lang w:val="en-US"/>
        </w:rPr>
        <w:fldChar w:fldCharType="begin"/>
      </w:r>
      <w:r w:rsidR="005A2FEF" w:rsidRPr="00804FE1">
        <w:rPr>
          <w:color w:val="FF0000"/>
          <w:lang w:val="en-US"/>
        </w:rPr>
        <w:instrText xml:space="preserve"> REF _Ref439939853 \h  \* MERGEFORMAT </w:instrText>
      </w:r>
      <w:r w:rsidR="005A2FEF" w:rsidRPr="00804FE1">
        <w:rPr>
          <w:color w:val="FF0000"/>
          <w:lang w:val="en-US"/>
        </w:rPr>
      </w:r>
      <w:r w:rsidR="005A2FEF" w:rsidRPr="00804FE1">
        <w:rPr>
          <w:color w:val="FF0000"/>
          <w:lang w:val="en-US"/>
        </w:rPr>
        <w:fldChar w:fldCharType="separate"/>
      </w:r>
      <w:r w:rsidR="005A2FEF" w:rsidRPr="00804FE1">
        <w:rPr>
          <w:color w:val="FF0000"/>
          <w:lang w:val="en-US"/>
        </w:rPr>
        <w:t xml:space="preserve">Scheme </w:t>
      </w:r>
      <w:r w:rsidR="005A2FEF" w:rsidRPr="00804FE1">
        <w:rPr>
          <w:noProof/>
          <w:color w:val="FF0000"/>
          <w:lang w:val="en-US"/>
        </w:rPr>
        <w:t>14</w:t>
      </w:r>
      <w:r w:rsidR="005A2FEF" w:rsidRPr="00804FE1">
        <w:rPr>
          <w:color w:val="FF0000"/>
          <w:lang w:val="en-US"/>
        </w:rPr>
        <w:fldChar w:fldCharType="end"/>
      </w:r>
      <w:r w:rsidR="005A2FEF" w:rsidRPr="00804FE1">
        <w:rPr>
          <w:color w:val="FF0000"/>
          <w:lang w:val="en-US"/>
        </w:rPr>
        <w:t>)</w:t>
      </w:r>
      <w:r w:rsidRPr="00804FE1">
        <w:rPr>
          <w:color w:val="FF0000"/>
          <w:lang w:val="en-US"/>
        </w:rPr>
        <w:t xml:space="preserve">. In </w:t>
      </w:r>
      <w:r w:rsidR="000564E2">
        <w:rPr>
          <w:color w:val="FF0000"/>
          <w:lang w:val="en-US"/>
        </w:rPr>
        <w:t xml:space="preserve">the </w:t>
      </w:r>
      <w:r w:rsidRPr="00804FE1">
        <w:rPr>
          <w:color w:val="FF0000"/>
          <w:lang w:val="en-US"/>
        </w:rPr>
        <w:t xml:space="preserve">case of </w:t>
      </w:r>
      <w:r w:rsidRPr="00804FE1">
        <w:rPr>
          <w:i/>
          <w:color w:val="FF0000"/>
          <w:lang w:val="en-US"/>
        </w:rPr>
        <w:t>cis</w:t>
      </w:r>
      <w:r w:rsidRPr="00804FE1">
        <w:rPr>
          <w:color w:val="FF0000"/>
          <w:lang w:val="en-US"/>
        </w:rPr>
        <w:t>-3-(</w:t>
      </w:r>
      <w:proofErr w:type="spellStart"/>
      <w:r w:rsidRPr="00804FE1">
        <w:rPr>
          <w:color w:val="FF0000"/>
          <w:lang w:val="en-US"/>
        </w:rPr>
        <w:t>trifluoromethyl</w:t>
      </w:r>
      <w:proofErr w:type="spellEnd"/>
      <w:r w:rsidRPr="00804FE1">
        <w:rPr>
          <w:color w:val="FF0000"/>
          <w:lang w:val="en-US"/>
        </w:rPr>
        <w:t>)</w:t>
      </w:r>
      <w:proofErr w:type="spellStart"/>
      <w:r w:rsidRPr="00804FE1">
        <w:rPr>
          <w:color w:val="FF0000"/>
          <w:lang w:val="en-US"/>
        </w:rPr>
        <w:t>aziridines</w:t>
      </w:r>
      <w:proofErr w:type="spellEnd"/>
      <w:r w:rsidRPr="00804FE1">
        <w:rPr>
          <w:color w:val="FF0000"/>
          <w:lang w:val="en-US"/>
        </w:rPr>
        <w:t xml:space="preserve"> </w:t>
      </w:r>
      <w:r w:rsidRPr="00804FE1">
        <w:rPr>
          <w:b/>
          <w:color w:val="FF0000"/>
          <w:lang w:val="en-US"/>
        </w:rPr>
        <w:t>49</w:t>
      </w:r>
      <w:r w:rsidRPr="00804FE1">
        <w:rPr>
          <w:color w:val="FF0000"/>
          <w:lang w:val="en-US"/>
        </w:rPr>
        <w:t xml:space="preserve">, initial imine reduction and subsequent intramolecular ring closure toward 2-chloroaziridines </w:t>
      </w:r>
      <w:r w:rsidR="00584288" w:rsidRPr="00804FE1">
        <w:rPr>
          <w:b/>
          <w:color w:val="FF0000"/>
          <w:lang w:val="en-US"/>
        </w:rPr>
        <w:t>53</w:t>
      </w:r>
      <w:r w:rsidRPr="00804FE1">
        <w:rPr>
          <w:color w:val="FF0000"/>
          <w:lang w:val="en-US"/>
        </w:rPr>
        <w:t xml:space="preserve"> is followed by expulsion of the second chlorine atom, resulting in </w:t>
      </w:r>
      <w:proofErr w:type="spellStart"/>
      <w:r w:rsidRPr="00804FE1">
        <w:rPr>
          <w:color w:val="FF0000"/>
          <w:lang w:val="en-US"/>
        </w:rPr>
        <w:t>azirinium</w:t>
      </w:r>
      <w:proofErr w:type="spellEnd"/>
      <w:r w:rsidRPr="00804FE1">
        <w:rPr>
          <w:color w:val="FF0000"/>
          <w:lang w:val="en-US"/>
        </w:rPr>
        <w:t xml:space="preserve"> intermediates </w:t>
      </w:r>
      <w:r w:rsidR="00584288" w:rsidRPr="00804FE1">
        <w:rPr>
          <w:b/>
          <w:color w:val="FF0000"/>
          <w:lang w:val="en-US"/>
        </w:rPr>
        <w:t>54</w:t>
      </w:r>
      <w:r w:rsidR="007F23C7">
        <w:rPr>
          <w:color w:val="FF0000"/>
          <w:lang w:val="en-US"/>
        </w:rPr>
        <w:t xml:space="preserve">. </w:t>
      </w:r>
      <w:r w:rsidRPr="00804FE1">
        <w:rPr>
          <w:color w:val="FF0000"/>
          <w:lang w:val="en-US"/>
        </w:rPr>
        <w:t xml:space="preserve">Due to their high reactivity, intermediates </w:t>
      </w:r>
      <w:r w:rsidR="00584288" w:rsidRPr="00804FE1">
        <w:rPr>
          <w:b/>
          <w:color w:val="FF0000"/>
          <w:lang w:val="en-US"/>
        </w:rPr>
        <w:t>54</w:t>
      </w:r>
      <w:r w:rsidRPr="00804FE1">
        <w:rPr>
          <w:color w:val="FF0000"/>
          <w:lang w:val="en-US"/>
        </w:rPr>
        <w:t xml:space="preserve"> are immediately attacked by another hydride ion coming in from the opposite side of the CF</w:t>
      </w:r>
      <w:r w:rsidRPr="00804FE1">
        <w:rPr>
          <w:color w:val="FF0000"/>
          <w:vertAlign w:val="subscript"/>
          <w:lang w:val="en-US"/>
        </w:rPr>
        <w:t>3</w:t>
      </w:r>
      <w:r w:rsidRPr="00804FE1">
        <w:rPr>
          <w:color w:val="FF0000"/>
          <w:lang w:val="en-US"/>
        </w:rPr>
        <w:t xml:space="preserve">-directing group, leading selectively toward </w:t>
      </w:r>
      <w:r w:rsidRPr="00804FE1">
        <w:rPr>
          <w:i/>
          <w:color w:val="FF0000"/>
          <w:lang w:val="en-US"/>
        </w:rPr>
        <w:t>cis</w:t>
      </w:r>
      <w:r w:rsidRPr="00804FE1">
        <w:rPr>
          <w:color w:val="FF0000"/>
          <w:lang w:val="en-US"/>
        </w:rPr>
        <w:t>-3-(</w:t>
      </w:r>
      <w:proofErr w:type="spellStart"/>
      <w:r w:rsidRPr="00804FE1">
        <w:rPr>
          <w:color w:val="FF0000"/>
          <w:lang w:val="en-US"/>
        </w:rPr>
        <w:t>trifluoromethyl</w:t>
      </w:r>
      <w:proofErr w:type="spellEnd"/>
      <w:r w:rsidRPr="00804FE1">
        <w:rPr>
          <w:color w:val="FF0000"/>
          <w:lang w:val="en-US"/>
        </w:rPr>
        <w:t>)</w:t>
      </w:r>
      <w:proofErr w:type="spellStart"/>
      <w:r w:rsidRPr="00804FE1">
        <w:rPr>
          <w:color w:val="FF0000"/>
          <w:lang w:val="en-US"/>
        </w:rPr>
        <w:t>aziridines</w:t>
      </w:r>
      <w:proofErr w:type="spellEnd"/>
      <w:r w:rsidRPr="00804FE1">
        <w:rPr>
          <w:color w:val="FF0000"/>
          <w:lang w:val="en-US"/>
        </w:rPr>
        <w:t xml:space="preserve"> </w:t>
      </w:r>
      <w:r w:rsidRPr="00804FE1">
        <w:rPr>
          <w:b/>
          <w:color w:val="FF0000"/>
          <w:lang w:val="en-US"/>
        </w:rPr>
        <w:t>49</w:t>
      </w:r>
      <w:r w:rsidRPr="00804FE1">
        <w:rPr>
          <w:color w:val="FF0000"/>
          <w:lang w:val="en-US"/>
        </w:rPr>
        <w:t xml:space="preserve">. On the other hand, the </w:t>
      </w:r>
      <w:proofErr w:type="spellStart"/>
      <w:r w:rsidRPr="00804FE1">
        <w:rPr>
          <w:color w:val="FF0000"/>
          <w:lang w:val="en-US"/>
        </w:rPr>
        <w:t>stereoselective</w:t>
      </w:r>
      <w:proofErr w:type="spellEnd"/>
      <w:r w:rsidRPr="00804FE1">
        <w:rPr>
          <w:color w:val="FF0000"/>
          <w:lang w:val="en-US"/>
        </w:rPr>
        <w:t xml:space="preserve"> </w:t>
      </w:r>
      <w:r w:rsidR="000564E2">
        <w:rPr>
          <w:color w:val="FF0000"/>
          <w:lang w:val="en-US"/>
        </w:rPr>
        <w:t>formation</w:t>
      </w:r>
      <w:r w:rsidRPr="00804FE1">
        <w:rPr>
          <w:color w:val="FF0000"/>
          <w:lang w:val="en-US"/>
        </w:rPr>
        <w:t xml:space="preserve"> of </w:t>
      </w:r>
      <w:r w:rsidRPr="00804FE1">
        <w:rPr>
          <w:i/>
          <w:color w:val="FF0000"/>
          <w:lang w:val="en-US"/>
        </w:rPr>
        <w:t>trans</w:t>
      </w:r>
      <w:r w:rsidRPr="00804FE1">
        <w:rPr>
          <w:color w:val="FF0000"/>
          <w:lang w:val="en-US"/>
        </w:rPr>
        <w:t>-3-(</w:t>
      </w:r>
      <w:proofErr w:type="spellStart"/>
      <w:r w:rsidRPr="00804FE1">
        <w:rPr>
          <w:color w:val="FF0000"/>
          <w:lang w:val="en-US"/>
        </w:rPr>
        <w:t>trifluoromethyl</w:t>
      </w:r>
      <w:proofErr w:type="spellEnd"/>
      <w:r w:rsidRPr="00804FE1">
        <w:rPr>
          <w:color w:val="FF0000"/>
          <w:lang w:val="en-US"/>
        </w:rPr>
        <w:t>)</w:t>
      </w:r>
      <w:proofErr w:type="spellStart"/>
      <w:r w:rsidRPr="00804FE1">
        <w:rPr>
          <w:color w:val="FF0000"/>
          <w:lang w:val="en-US"/>
        </w:rPr>
        <w:t>aziridines</w:t>
      </w:r>
      <w:proofErr w:type="spellEnd"/>
      <w:r w:rsidRPr="00804FE1">
        <w:rPr>
          <w:color w:val="FF0000"/>
          <w:lang w:val="en-US"/>
        </w:rPr>
        <w:t xml:space="preserve"> </w:t>
      </w:r>
      <w:r w:rsidRPr="00804FE1">
        <w:rPr>
          <w:b/>
          <w:color w:val="FF0000"/>
          <w:lang w:val="en-US"/>
        </w:rPr>
        <w:t>51</w:t>
      </w:r>
      <w:r w:rsidRPr="00804FE1">
        <w:rPr>
          <w:color w:val="FF0000"/>
          <w:lang w:val="en-US"/>
        </w:rPr>
        <w:t xml:space="preserve"> can be explained </w:t>
      </w:r>
      <w:r w:rsidR="00C360B7">
        <w:rPr>
          <w:color w:val="FF0000"/>
          <w:lang w:val="en-US"/>
        </w:rPr>
        <w:t>considering</w:t>
      </w:r>
      <w:r w:rsidRPr="00804FE1">
        <w:rPr>
          <w:color w:val="FF0000"/>
          <w:lang w:val="en-US"/>
        </w:rPr>
        <w:t xml:space="preserve"> a </w:t>
      </w:r>
      <w:r w:rsidR="00C360B7">
        <w:rPr>
          <w:color w:val="FF0000"/>
          <w:lang w:val="en-US"/>
        </w:rPr>
        <w:t xml:space="preserve">lithium </w:t>
      </w:r>
      <w:r w:rsidRPr="00804FE1">
        <w:rPr>
          <w:color w:val="FF0000"/>
          <w:lang w:val="en-US"/>
        </w:rPr>
        <w:t xml:space="preserve">complex-induced </w:t>
      </w:r>
      <w:proofErr w:type="spellStart"/>
      <w:r w:rsidRPr="00804FE1">
        <w:rPr>
          <w:color w:val="FF0000"/>
          <w:lang w:val="en-US"/>
        </w:rPr>
        <w:t>diastereoselective</w:t>
      </w:r>
      <w:proofErr w:type="spellEnd"/>
      <w:r w:rsidRPr="00804FE1">
        <w:rPr>
          <w:color w:val="FF0000"/>
          <w:lang w:val="en-US"/>
        </w:rPr>
        <w:t xml:space="preserve"> hydride transfer to imines </w:t>
      </w:r>
      <w:r w:rsidR="00584288" w:rsidRPr="00804FE1">
        <w:rPr>
          <w:b/>
          <w:color w:val="FF0000"/>
          <w:lang w:val="en-US"/>
        </w:rPr>
        <w:t>55</w:t>
      </w:r>
      <w:r w:rsidRPr="00804FE1">
        <w:rPr>
          <w:color w:val="FF0000"/>
          <w:lang w:val="en-US"/>
        </w:rPr>
        <w:t>. Under the influence of the R</w:t>
      </w:r>
      <w:r w:rsidRPr="00804FE1">
        <w:rPr>
          <w:color w:val="FF0000"/>
          <w:vertAlign w:val="superscript"/>
          <w:lang w:val="en-US"/>
        </w:rPr>
        <w:t>1</w:t>
      </w:r>
      <w:r w:rsidRPr="00804FE1">
        <w:rPr>
          <w:color w:val="FF0000"/>
          <w:lang w:val="en-US"/>
        </w:rPr>
        <w:t>-substituent (R</w:t>
      </w:r>
      <w:r w:rsidRPr="00804FE1">
        <w:rPr>
          <w:color w:val="FF0000"/>
          <w:vertAlign w:val="superscript"/>
          <w:lang w:val="en-US"/>
        </w:rPr>
        <w:t>1</w:t>
      </w:r>
      <w:r w:rsidRPr="00804FE1">
        <w:rPr>
          <w:color w:val="FF0000"/>
          <w:lang w:val="en-US"/>
        </w:rPr>
        <w:t xml:space="preserve"> = Me or </w:t>
      </w:r>
      <w:proofErr w:type="spellStart"/>
      <w:r w:rsidRPr="00804FE1">
        <w:rPr>
          <w:color w:val="FF0000"/>
          <w:lang w:val="en-US"/>
        </w:rPr>
        <w:t>Ph</w:t>
      </w:r>
      <w:proofErr w:type="spellEnd"/>
      <w:r w:rsidRPr="00804FE1">
        <w:rPr>
          <w:color w:val="FF0000"/>
          <w:lang w:val="en-US"/>
        </w:rPr>
        <w:t>) the hydride ion will attack from the opposite side of the R</w:t>
      </w:r>
      <w:r w:rsidRPr="00804FE1">
        <w:rPr>
          <w:color w:val="FF0000"/>
          <w:vertAlign w:val="superscript"/>
          <w:lang w:val="en-US"/>
        </w:rPr>
        <w:t>1</w:t>
      </w:r>
      <w:r w:rsidRPr="00804FE1">
        <w:rPr>
          <w:color w:val="FF0000"/>
          <w:lang w:val="en-US"/>
        </w:rPr>
        <w:t xml:space="preserve">-directing group, leading selectively to anions </w:t>
      </w:r>
      <w:r w:rsidR="00584288" w:rsidRPr="00804FE1">
        <w:rPr>
          <w:b/>
          <w:color w:val="FF0000"/>
          <w:lang w:val="en-US"/>
        </w:rPr>
        <w:t>56</w:t>
      </w:r>
      <w:r w:rsidRPr="00804FE1">
        <w:rPr>
          <w:color w:val="FF0000"/>
          <w:lang w:val="en-US"/>
        </w:rPr>
        <w:t>. Finally, free rotation around the C2-C3 bond allows ring closure via expulsion of chlorine through a S</w:t>
      </w:r>
      <w:r w:rsidRPr="00804FE1">
        <w:rPr>
          <w:color w:val="FF0000"/>
          <w:vertAlign w:val="subscript"/>
          <w:lang w:val="en-US"/>
        </w:rPr>
        <w:t>N</w:t>
      </w:r>
      <w:r w:rsidRPr="00804FE1">
        <w:rPr>
          <w:color w:val="FF0000"/>
          <w:lang w:val="en-US"/>
        </w:rPr>
        <w:t xml:space="preserve">2 mechanism, resulting in </w:t>
      </w:r>
      <w:r w:rsidRPr="00804FE1">
        <w:rPr>
          <w:i/>
          <w:color w:val="FF0000"/>
          <w:lang w:val="en-US"/>
        </w:rPr>
        <w:t>trans</w:t>
      </w:r>
      <w:r w:rsidRPr="00804FE1">
        <w:rPr>
          <w:color w:val="FF0000"/>
          <w:lang w:val="en-US"/>
        </w:rPr>
        <w:t>-</w:t>
      </w:r>
      <w:proofErr w:type="spellStart"/>
      <w:r w:rsidRPr="00804FE1">
        <w:rPr>
          <w:color w:val="FF0000"/>
          <w:lang w:val="en-US"/>
        </w:rPr>
        <w:t>aziridines</w:t>
      </w:r>
      <w:proofErr w:type="spellEnd"/>
      <w:r w:rsidRPr="00804FE1">
        <w:rPr>
          <w:color w:val="FF0000"/>
          <w:lang w:val="en-US"/>
        </w:rPr>
        <w:t xml:space="preserve"> </w:t>
      </w:r>
      <w:r w:rsidRPr="00804FE1">
        <w:rPr>
          <w:b/>
          <w:color w:val="FF0000"/>
          <w:lang w:val="en-US"/>
        </w:rPr>
        <w:t>51</w:t>
      </w:r>
      <w:r w:rsidRPr="00804FE1">
        <w:rPr>
          <w:color w:val="FF0000"/>
          <w:lang w:val="en-US"/>
        </w:rPr>
        <w:t>.</w:t>
      </w:r>
    </w:p>
    <w:p w:rsidR="005A2FEF" w:rsidRPr="005A2FEF" w:rsidRDefault="005A2FEF" w:rsidP="005A2FEF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13" w:name="_Ref439939853"/>
      <w:r w:rsidRPr="00804FE1">
        <w:rPr>
          <w:b/>
          <w:i w:val="0"/>
          <w:color w:val="FF0000"/>
          <w:lang w:val="en-US"/>
        </w:rPr>
        <w:lastRenderedPageBreak/>
        <w:t xml:space="preserve">Scheme </w:t>
      </w:r>
      <w:r w:rsidRPr="00804FE1">
        <w:rPr>
          <w:b/>
          <w:i w:val="0"/>
          <w:color w:val="FF0000"/>
        </w:rPr>
        <w:fldChar w:fldCharType="begin"/>
      </w:r>
      <w:r w:rsidRPr="00804FE1">
        <w:rPr>
          <w:b/>
          <w:i w:val="0"/>
          <w:color w:val="FF0000"/>
          <w:lang w:val="en-US"/>
        </w:rPr>
        <w:instrText xml:space="preserve"> SEQ Scheme \* ARABIC </w:instrText>
      </w:r>
      <w:r w:rsidRPr="00804FE1">
        <w:rPr>
          <w:b/>
          <w:i w:val="0"/>
          <w:color w:val="FF0000"/>
        </w:rPr>
        <w:fldChar w:fldCharType="separate"/>
      </w:r>
      <w:r w:rsidRPr="00804FE1">
        <w:rPr>
          <w:b/>
          <w:i w:val="0"/>
          <w:noProof/>
          <w:color w:val="FF0000"/>
          <w:lang w:val="en-US"/>
        </w:rPr>
        <w:t>14</w:t>
      </w:r>
      <w:r w:rsidRPr="00804FE1">
        <w:rPr>
          <w:b/>
          <w:i w:val="0"/>
          <w:color w:val="FF0000"/>
        </w:rPr>
        <w:fldChar w:fldCharType="end"/>
      </w:r>
      <w:bookmarkEnd w:id="13"/>
      <w:r w:rsidRPr="00804FE1">
        <w:rPr>
          <w:b/>
          <w:i w:val="0"/>
          <w:color w:val="FF0000"/>
          <w:lang w:val="en-US"/>
        </w:rPr>
        <w:t xml:space="preserve">: Reaction mechanism for the synthesis of </w:t>
      </w:r>
      <w:r w:rsidRPr="00804FE1">
        <w:rPr>
          <w:b/>
          <w:color w:val="FF0000"/>
          <w:lang w:val="en-US"/>
        </w:rPr>
        <w:t>cis</w:t>
      </w:r>
      <w:r w:rsidRPr="00804FE1">
        <w:rPr>
          <w:b/>
          <w:i w:val="0"/>
          <w:color w:val="FF0000"/>
          <w:lang w:val="en-US"/>
        </w:rPr>
        <w:t>-</w:t>
      </w:r>
      <w:proofErr w:type="spellStart"/>
      <w:r w:rsidRPr="00804FE1">
        <w:rPr>
          <w:b/>
          <w:i w:val="0"/>
          <w:color w:val="FF0000"/>
          <w:lang w:val="en-US"/>
        </w:rPr>
        <w:t>aziridines</w:t>
      </w:r>
      <w:proofErr w:type="spellEnd"/>
      <w:r w:rsidRPr="00804FE1">
        <w:rPr>
          <w:b/>
          <w:i w:val="0"/>
          <w:color w:val="FF0000"/>
          <w:lang w:val="en-US"/>
        </w:rPr>
        <w:t xml:space="preserve"> 49 and </w:t>
      </w:r>
      <w:r w:rsidRPr="00804FE1">
        <w:rPr>
          <w:b/>
          <w:color w:val="FF0000"/>
          <w:lang w:val="en-US"/>
        </w:rPr>
        <w:t>trans</w:t>
      </w:r>
      <w:r w:rsidRPr="00804FE1">
        <w:rPr>
          <w:b/>
          <w:i w:val="0"/>
          <w:color w:val="FF0000"/>
          <w:lang w:val="en-US"/>
        </w:rPr>
        <w:t>-</w:t>
      </w:r>
      <w:proofErr w:type="spellStart"/>
      <w:r w:rsidRPr="00804FE1">
        <w:rPr>
          <w:b/>
          <w:i w:val="0"/>
          <w:color w:val="FF0000"/>
          <w:lang w:val="en-US"/>
        </w:rPr>
        <w:t>aziridines</w:t>
      </w:r>
      <w:proofErr w:type="spellEnd"/>
      <w:r w:rsidRPr="00804FE1">
        <w:rPr>
          <w:b/>
          <w:i w:val="0"/>
          <w:color w:val="FF0000"/>
          <w:lang w:val="en-US"/>
        </w:rPr>
        <w:t xml:space="preserve"> 51</w:t>
      </w:r>
    </w:p>
    <w:p w:rsidR="005A2FEF" w:rsidRPr="00804FE1" w:rsidRDefault="00584288" w:rsidP="005A2FEF">
      <w:pPr>
        <w:autoSpaceDE w:val="0"/>
        <w:autoSpaceDN w:val="0"/>
        <w:adjustRightInd w:val="0"/>
        <w:spacing w:after="0" w:line="360" w:lineRule="auto"/>
        <w:jc w:val="center"/>
        <w:rPr>
          <w:lang w:val="en-US"/>
        </w:rPr>
      </w:pPr>
      <w:r w:rsidRPr="00804FE1">
        <w:rPr>
          <w:color w:val="FF0000"/>
        </w:rPr>
        <w:object w:dxaOrig="13243" w:dyaOrig="4120">
          <v:shape id="_x0000_i1038" type="#_x0000_t75" style="width:454.35pt;height:141.8pt" o:ole="">
            <v:imagedata r:id="rId37" o:title=""/>
          </v:shape>
          <o:OLEObject Type="Embed" ProgID="ChemDraw.Document.6.0" ShapeID="_x0000_i1038" DrawAspect="Content" ObjectID="_1514271961" r:id="rId38"/>
        </w:object>
      </w:r>
    </w:p>
    <w:p w:rsidR="00F004BE" w:rsidRDefault="002D53C5" w:rsidP="00276A05">
      <w:pPr>
        <w:autoSpaceDE w:val="0"/>
        <w:autoSpaceDN w:val="0"/>
        <w:adjustRightInd w:val="0"/>
        <w:spacing w:after="0" w:line="360" w:lineRule="auto"/>
        <w:jc w:val="both"/>
        <w:rPr>
          <w:lang w:val="en-US"/>
        </w:rPr>
      </w:pPr>
      <w:r>
        <w:rPr>
          <w:lang w:val="en-US"/>
        </w:rPr>
        <w:t>Furthermore</w:t>
      </w:r>
      <w:r w:rsidR="00061BEC">
        <w:rPr>
          <w:lang w:val="en-US"/>
        </w:rPr>
        <w:t>, a reactivity</w:t>
      </w:r>
      <w:r w:rsidR="00276A05">
        <w:rPr>
          <w:lang w:val="en-US"/>
        </w:rPr>
        <w:t xml:space="preserve"> study </w:t>
      </w:r>
      <w:r w:rsidR="00224BF5">
        <w:rPr>
          <w:lang w:val="en-US"/>
        </w:rPr>
        <w:t>has been</w:t>
      </w:r>
      <w:r w:rsidR="00276A05">
        <w:rPr>
          <w:lang w:val="en-US"/>
        </w:rPr>
        <w:t xml:space="preserve"> performed </w:t>
      </w:r>
      <w:r w:rsidR="00224BF5">
        <w:rPr>
          <w:lang w:val="en-US"/>
        </w:rPr>
        <w:t>with emphasis</w:t>
      </w:r>
      <w:r w:rsidR="00276A05">
        <w:rPr>
          <w:lang w:val="en-US"/>
        </w:rPr>
        <w:t xml:space="preserve"> on </w:t>
      </w:r>
      <w:r w:rsidR="00276A05" w:rsidRPr="000B344E">
        <w:rPr>
          <w:i/>
          <w:lang w:val="en-US"/>
        </w:rPr>
        <w:t>N</w:t>
      </w:r>
      <w:r w:rsidR="00276A05">
        <w:rPr>
          <w:lang w:val="en-US"/>
        </w:rPr>
        <w:t xml:space="preserve">-protonation and </w:t>
      </w:r>
      <w:r w:rsidR="00276A05" w:rsidRPr="000B344E">
        <w:rPr>
          <w:i/>
          <w:lang w:val="en-US"/>
        </w:rPr>
        <w:t>N</w:t>
      </w:r>
      <w:r w:rsidR="00276A05">
        <w:rPr>
          <w:lang w:val="en-US"/>
        </w:rPr>
        <w:t>-alkylation for the activation of 3-(</w:t>
      </w:r>
      <w:proofErr w:type="spellStart"/>
      <w:r w:rsidR="00276A05">
        <w:rPr>
          <w:lang w:val="en-US"/>
        </w:rPr>
        <w:t>trifluoromethyl</w:t>
      </w:r>
      <w:proofErr w:type="spellEnd"/>
      <w:r w:rsidR="00276A05">
        <w:rPr>
          <w:lang w:val="en-US"/>
        </w:rPr>
        <w:t>)</w:t>
      </w:r>
      <w:proofErr w:type="spellStart"/>
      <w:r w:rsidR="00276A05">
        <w:rPr>
          <w:lang w:val="en-US"/>
        </w:rPr>
        <w:t>aziridines</w:t>
      </w:r>
      <w:proofErr w:type="spellEnd"/>
      <w:r w:rsidR="00276A05">
        <w:rPr>
          <w:lang w:val="en-US"/>
        </w:rPr>
        <w:t xml:space="preserve"> </w:t>
      </w:r>
      <w:r w:rsidR="008E2441">
        <w:rPr>
          <w:b/>
          <w:lang w:val="en-US"/>
        </w:rPr>
        <w:t>49</w:t>
      </w:r>
      <w:r w:rsidR="00276A05">
        <w:rPr>
          <w:lang w:val="en-US"/>
        </w:rPr>
        <w:t xml:space="preserve"> and </w:t>
      </w:r>
      <w:r w:rsidR="008E2441">
        <w:rPr>
          <w:b/>
          <w:lang w:val="en-US"/>
        </w:rPr>
        <w:t>51</w:t>
      </w:r>
      <w:r w:rsidR="00276A05">
        <w:rPr>
          <w:lang w:val="en-US"/>
        </w:rPr>
        <w:t>.</w:t>
      </w:r>
      <w:r w:rsidR="000B344E">
        <w:rPr>
          <w:lang w:val="en-US"/>
        </w:rPr>
        <w:t xml:space="preserve"> </w:t>
      </w:r>
      <w:r w:rsidR="005207E8">
        <w:rPr>
          <w:lang w:val="en-US"/>
        </w:rPr>
        <w:t xml:space="preserve">Acidic activation of </w:t>
      </w:r>
      <w:r w:rsidR="005207E8" w:rsidRPr="005207E8">
        <w:rPr>
          <w:i/>
          <w:lang w:val="en-US"/>
        </w:rPr>
        <w:t>cis</w:t>
      </w:r>
      <w:r w:rsidR="005207E8">
        <w:rPr>
          <w:lang w:val="en-US"/>
        </w:rPr>
        <w:t xml:space="preserve">- and </w:t>
      </w:r>
      <w:r w:rsidR="005207E8" w:rsidRPr="005207E8">
        <w:rPr>
          <w:i/>
          <w:lang w:val="en-US"/>
        </w:rPr>
        <w:t>trans</w:t>
      </w:r>
      <w:r w:rsidR="005207E8">
        <w:rPr>
          <w:lang w:val="en-US"/>
        </w:rPr>
        <w:t>-</w:t>
      </w:r>
      <w:proofErr w:type="spellStart"/>
      <w:r w:rsidR="005207E8">
        <w:rPr>
          <w:lang w:val="en-US"/>
        </w:rPr>
        <w:t>aziridines</w:t>
      </w:r>
      <w:proofErr w:type="spellEnd"/>
      <w:r w:rsidR="005207E8">
        <w:rPr>
          <w:lang w:val="en-US"/>
        </w:rPr>
        <w:t xml:space="preserve"> </w:t>
      </w:r>
      <w:r w:rsidR="008E2441">
        <w:rPr>
          <w:b/>
          <w:lang w:val="en-US"/>
        </w:rPr>
        <w:t>49</w:t>
      </w:r>
      <w:r w:rsidR="005207E8">
        <w:rPr>
          <w:lang w:val="en-US"/>
        </w:rPr>
        <w:t xml:space="preserve"> and </w:t>
      </w:r>
      <w:r w:rsidR="008E2441">
        <w:rPr>
          <w:b/>
          <w:lang w:val="en-US"/>
        </w:rPr>
        <w:t>51</w:t>
      </w:r>
      <w:r w:rsidR="005207E8">
        <w:rPr>
          <w:lang w:val="en-US"/>
        </w:rPr>
        <w:t xml:space="preserve"> </w:t>
      </w:r>
      <w:r w:rsidR="005615EF">
        <w:rPr>
          <w:lang w:val="en-US"/>
        </w:rPr>
        <w:t xml:space="preserve">and consecutive smooth ring opening </w:t>
      </w:r>
      <w:r w:rsidR="00105481">
        <w:rPr>
          <w:lang w:val="en-US"/>
        </w:rPr>
        <w:t xml:space="preserve">by </w:t>
      </w:r>
      <w:r w:rsidR="005207E8">
        <w:rPr>
          <w:lang w:val="en-US"/>
        </w:rPr>
        <w:t xml:space="preserve">water, methanol and bromide </w:t>
      </w:r>
      <w:r w:rsidR="0007048A">
        <w:rPr>
          <w:lang w:val="en-US"/>
        </w:rPr>
        <w:t>resulted in</w:t>
      </w:r>
      <w:r w:rsidR="005207E8">
        <w:rPr>
          <w:lang w:val="en-US"/>
        </w:rPr>
        <w:t xml:space="preserve"> </w:t>
      </w:r>
      <w:proofErr w:type="spellStart"/>
      <w:r w:rsidR="005207E8" w:rsidRPr="005207E8">
        <w:rPr>
          <w:i/>
          <w:lang w:val="en-US"/>
        </w:rPr>
        <w:t>syn</w:t>
      </w:r>
      <w:proofErr w:type="spellEnd"/>
      <w:r w:rsidR="005207E8">
        <w:rPr>
          <w:lang w:val="en-US"/>
        </w:rPr>
        <w:t xml:space="preserve">- and </w:t>
      </w:r>
      <w:r w:rsidR="005207E8" w:rsidRPr="005207E8">
        <w:rPr>
          <w:i/>
          <w:lang w:val="en-US"/>
        </w:rPr>
        <w:t>anti</w:t>
      </w:r>
      <w:r w:rsidR="005207E8">
        <w:rPr>
          <w:lang w:val="en-US"/>
        </w:rPr>
        <w:t xml:space="preserve">-β-amino alcohols </w:t>
      </w:r>
      <w:r w:rsidR="00584288">
        <w:rPr>
          <w:b/>
          <w:lang w:val="en-US"/>
        </w:rPr>
        <w:t>57</w:t>
      </w:r>
      <w:r w:rsidR="005207E8">
        <w:rPr>
          <w:lang w:val="en-US"/>
        </w:rPr>
        <w:t xml:space="preserve"> and </w:t>
      </w:r>
      <w:r w:rsidR="008E2441">
        <w:rPr>
          <w:b/>
          <w:lang w:val="en-US"/>
        </w:rPr>
        <w:t>5</w:t>
      </w:r>
      <w:r w:rsidR="00584288">
        <w:rPr>
          <w:b/>
          <w:lang w:val="en-US"/>
        </w:rPr>
        <w:t>8</w:t>
      </w:r>
      <w:r w:rsidR="005207E8">
        <w:rPr>
          <w:lang w:val="en-US"/>
        </w:rPr>
        <w:t xml:space="preserve">, β-amino ethers </w:t>
      </w:r>
      <w:r w:rsidR="008E2441">
        <w:rPr>
          <w:b/>
          <w:lang w:val="en-US"/>
        </w:rPr>
        <w:t>5</w:t>
      </w:r>
      <w:r w:rsidR="00584288">
        <w:rPr>
          <w:b/>
          <w:lang w:val="en-US"/>
        </w:rPr>
        <w:t>9</w:t>
      </w:r>
      <w:r w:rsidR="005207E8">
        <w:rPr>
          <w:lang w:val="en-US"/>
        </w:rPr>
        <w:t xml:space="preserve"> and </w:t>
      </w:r>
      <w:r w:rsidR="00584288">
        <w:rPr>
          <w:b/>
          <w:lang w:val="en-US"/>
        </w:rPr>
        <w:t>60</w:t>
      </w:r>
      <w:r w:rsidR="005207E8">
        <w:rPr>
          <w:lang w:val="en-US"/>
        </w:rPr>
        <w:t>, β-</w:t>
      </w:r>
      <w:proofErr w:type="spellStart"/>
      <w:r w:rsidR="005615EF">
        <w:rPr>
          <w:lang w:val="en-US"/>
        </w:rPr>
        <w:t>bromo</w:t>
      </w:r>
      <w:proofErr w:type="spellEnd"/>
      <w:r w:rsidR="005207E8">
        <w:rPr>
          <w:lang w:val="en-US"/>
        </w:rPr>
        <w:t xml:space="preserve"> amines </w:t>
      </w:r>
      <w:r w:rsidR="00584288">
        <w:rPr>
          <w:b/>
          <w:lang w:val="en-US"/>
        </w:rPr>
        <w:t>61</w:t>
      </w:r>
      <w:r w:rsidR="0037280A">
        <w:rPr>
          <w:b/>
          <w:lang w:val="en-US"/>
        </w:rPr>
        <w:t xml:space="preserve"> </w:t>
      </w:r>
      <w:r w:rsidR="005207E8">
        <w:rPr>
          <w:lang w:val="en-US"/>
        </w:rPr>
        <w:t xml:space="preserve">and </w:t>
      </w:r>
      <w:r w:rsidR="00584288">
        <w:rPr>
          <w:b/>
          <w:lang w:val="en-US"/>
        </w:rPr>
        <w:t>62</w:t>
      </w:r>
      <w:r w:rsidR="005207E8">
        <w:rPr>
          <w:lang w:val="en-US"/>
        </w:rPr>
        <w:t>, respectively</w:t>
      </w:r>
      <w:r w:rsidR="00AF1E07">
        <w:rPr>
          <w:lang w:val="en-US"/>
        </w:rPr>
        <w:t xml:space="preserve"> (</w:t>
      </w:r>
      <w:r w:rsidR="00AF1E07" w:rsidRPr="00AF1E07">
        <w:rPr>
          <w:lang w:val="en-US"/>
        </w:rPr>
        <w:fldChar w:fldCharType="begin"/>
      </w:r>
      <w:r w:rsidR="00AF1E07" w:rsidRPr="00AF1E07">
        <w:rPr>
          <w:lang w:val="en-US"/>
        </w:rPr>
        <w:instrText xml:space="preserve"> REF _Ref430876008 \h  \* MERGEFORMAT </w:instrText>
      </w:r>
      <w:r w:rsidR="00AF1E07" w:rsidRPr="00AF1E07">
        <w:rPr>
          <w:lang w:val="en-US"/>
        </w:rPr>
      </w:r>
      <w:r w:rsidR="00AF1E07" w:rsidRPr="00AF1E07">
        <w:rPr>
          <w:lang w:val="en-US"/>
        </w:rPr>
        <w:fldChar w:fldCharType="separate"/>
      </w:r>
      <w:r w:rsidR="00DB30B2" w:rsidRPr="00DB30B2">
        <w:rPr>
          <w:lang w:val="en-US"/>
        </w:rPr>
        <w:t xml:space="preserve">Scheme </w:t>
      </w:r>
      <w:r w:rsidR="00DB30B2" w:rsidRPr="00DB30B2">
        <w:rPr>
          <w:noProof/>
          <w:lang w:val="en-US"/>
        </w:rPr>
        <w:t>15</w:t>
      </w:r>
      <w:r w:rsidR="00AF1E07" w:rsidRPr="00AF1E07">
        <w:rPr>
          <w:lang w:val="en-US"/>
        </w:rPr>
        <w:fldChar w:fldCharType="end"/>
      </w:r>
      <w:r w:rsidR="00AF1E07">
        <w:rPr>
          <w:lang w:val="en-US"/>
        </w:rPr>
        <w:t>)</w:t>
      </w:r>
      <w:r w:rsidR="005207E8">
        <w:rPr>
          <w:lang w:val="en-US"/>
        </w:rPr>
        <w:t xml:space="preserve">. </w:t>
      </w:r>
      <w:r w:rsidR="00105481">
        <w:rPr>
          <w:lang w:val="en-US"/>
        </w:rPr>
        <w:t xml:space="preserve">Thus, ring opening of </w:t>
      </w:r>
      <w:r w:rsidR="00105481" w:rsidRPr="005207E8">
        <w:rPr>
          <w:i/>
          <w:lang w:val="en-US"/>
        </w:rPr>
        <w:t>cis</w:t>
      </w:r>
      <w:r w:rsidR="00105481">
        <w:rPr>
          <w:lang w:val="en-US"/>
        </w:rPr>
        <w:t xml:space="preserve">- and </w:t>
      </w:r>
      <w:r w:rsidR="00105481" w:rsidRPr="005207E8">
        <w:rPr>
          <w:i/>
          <w:lang w:val="en-US"/>
        </w:rPr>
        <w:t>trans</w:t>
      </w:r>
      <w:r w:rsidR="00105481">
        <w:rPr>
          <w:lang w:val="en-US"/>
        </w:rPr>
        <w:t>-</w:t>
      </w:r>
      <w:proofErr w:type="spellStart"/>
      <w:r w:rsidR="00105481">
        <w:rPr>
          <w:lang w:val="en-US"/>
        </w:rPr>
        <w:t>aziridines</w:t>
      </w:r>
      <w:proofErr w:type="spellEnd"/>
      <w:r w:rsidR="00105481">
        <w:rPr>
          <w:lang w:val="en-US"/>
        </w:rPr>
        <w:t xml:space="preserve"> </w:t>
      </w:r>
      <w:r w:rsidR="008E2441">
        <w:rPr>
          <w:b/>
          <w:lang w:val="en-US"/>
        </w:rPr>
        <w:t>49</w:t>
      </w:r>
      <w:r w:rsidR="00105481">
        <w:rPr>
          <w:lang w:val="en-US"/>
        </w:rPr>
        <w:t xml:space="preserve"> and </w:t>
      </w:r>
      <w:r w:rsidR="008E2441">
        <w:rPr>
          <w:b/>
          <w:lang w:val="en-US"/>
        </w:rPr>
        <w:t>51</w:t>
      </w:r>
      <w:r w:rsidR="00105481">
        <w:rPr>
          <w:b/>
          <w:lang w:val="en-US"/>
        </w:rPr>
        <w:t xml:space="preserve"> </w:t>
      </w:r>
      <w:r w:rsidR="00105481">
        <w:rPr>
          <w:lang w:val="en-US"/>
        </w:rPr>
        <w:t xml:space="preserve">proceeded </w:t>
      </w:r>
      <w:proofErr w:type="spellStart"/>
      <w:r w:rsidR="00105481">
        <w:rPr>
          <w:lang w:val="en-US"/>
        </w:rPr>
        <w:t>regioselectively</w:t>
      </w:r>
      <w:proofErr w:type="spellEnd"/>
      <w:r w:rsidR="00105481">
        <w:rPr>
          <w:lang w:val="en-US"/>
        </w:rPr>
        <w:t xml:space="preserve"> at the less hindered carbon atom, </w:t>
      </w:r>
      <w:r w:rsidR="00224BF5">
        <w:rPr>
          <w:lang w:val="en-US"/>
        </w:rPr>
        <w:t>which is in line with the nucleophilic ring opening of 2-(</w:t>
      </w:r>
      <w:proofErr w:type="spellStart"/>
      <w:r w:rsidR="00224BF5">
        <w:rPr>
          <w:lang w:val="en-US"/>
        </w:rPr>
        <w:t>trifluoromethyl</w:t>
      </w:r>
      <w:proofErr w:type="spellEnd"/>
      <w:r w:rsidR="00224BF5">
        <w:rPr>
          <w:lang w:val="en-US"/>
        </w:rPr>
        <w:t>)</w:t>
      </w:r>
      <w:proofErr w:type="spellStart"/>
      <w:r w:rsidR="00224BF5">
        <w:rPr>
          <w:lang w:val="en-US"/>
        </w:rPr>
        <w:t>aziridines</w:t>
      </w:r>
      <w:proofErr w:type="spellEnd"/>
      <w:r w:rsidR="00224BF5">
        <w:rPr>
          <w:lang w:val="en-US"/>
        </w:rPr>
        <w:t xml:space="preserve"> </w:t>
      </w:r>
      <w:r w:rsidR="004273DF">
        <w:rPr>
          <w:b/>
          <w:lang w:val="en-US"/>
        </w:rPr>
        <w:t>39</w:t>
      </w:r>
      <w:r w:rsidR="00224BF5">
        <w:rPr>
          <w:lang w:val="en-US"/>
        </w:rPr>
        <w:t xml:space="preserve"> (</w:t>
      </w:r>
      <w:r w:rsidR="004273DF" w:rsidRPr="004273DF">
        <w:rPr>
          <w:lang w:val="en-US"/>
        </w:rPr>
        <w:fldChar w:fldCharType="begin"/>
      </w:r>
      <w:r w:rsidR="004273DF" w:rsidRPr="004273DF">
        <w:rPr>
          <w:lang w:val="en-US"/>
        </w:rPr>
        <w:instrText xml:space="preserve"> REF _Ref430875786 \h  \* MERGEFORMAT </w:instrText>
      </w:r>
      <w:r w:rsidR="004273DF" w:rsidRPr="004273DF">
        <w:rPr>
          <w:lang w:val="en-US"/>
        </w:rPr>
      </w:r>
      <w:r w:rsidR="004273DF" w:rsidRPr="004273DF">
        <w:rPr>
          <w:lang w:val="en-US"/>
        </w:rPr>
        <w:fldChar w:fldCharType="separate"/>
      </w:r>
      <w:r w:rsidR="00DB30B2" w:rsidRPr="00DB30B2">
        <w:rPr>
          <w:lang w:val="en-US"/>
        </w:rPr>
        <w:t xml:space="preserve">Scheme </w:t>
      </w:r>
      <w:r w:rsidR="00DB30B2" w:rsidRPr="00DB30B2">
        <w:rPr>
          <w:noProof/>
          <w:lang w:val="en-US"/>
        </w:rPr>
        <w:t>11</w:t>
      </w:r>
      <w:r w:rsidR="004273DF" w:rsidRPr="004273DF">
        <w:rPr>
          <w:lang w:val="en-US"/>
        </w:rPr>
        <w:fldChar w:fldCharType="end"/>
      </w:r>
      <w:r w:rsidR="00224BF5">
        <w:rPr>
          <w:lang w:val="en-US"/>
        </w:rPr>
        <w:t>)</w:t>
      </w:r>
      <w:r w:rsidR="00105481">
        <w:rPr>
          <w:lang w:val="en-US"/>
        </w:rPr>
        <w:t xml:space="preserve">. Furthermore, this ring transformation occurred in a </w:t>
      </w:r>
      <w:proofErr w:type="spellStart"/>
      <w:r w:rsidR="00105481">
        <w:rPr>
          <w:lang w:val="en-US"/>
        </w:rPr>
        <w:t>stereocontrolled</w:t>
      </w:r>
      <w:proofErr w:type="spellEnd"/>
      <w:r w:rsidR="00105481">
        <w:rPr>
          <w:lang w:val="en-US"/>
        </w:rPr>
        <w:t xml:space="preserve"> way, </w:t>
      </w:r>
      <w:r w:rsidR="000632F8">
        <w:rPr>
          <w:lang w:val="en-US"/>
        </w:rPr>
        <w:t>implying</w:t>
      </w:r>
      <w:r w:rsidR="00105481">
        <w:rPr>
          <w:lang w:val="en-US"/>
        </w:rPr>
        <w:t xml:space="preserve"> that the reaction </w:t>
      </w:r>
      <w:r w:rsidR="00061BEC">
        <w:rPr>
          <w:lang w:val="en-US"/>
        </w:rPr>
        <w:t>obeys</w:t>
      </w:r>
      <w:r w:rsidR="00105481">
        <w:rPr>
          <w:lang w:val="en-US"/>
        </w:rPr>
        <w:t xml:space="preserve"> a</w:t>
      </w:r>
      <w:r>
        <w:rPr>
          <w:lang w:val="en-US"/>
        </w:rPr>
        <w:t>n</w:t>
      </w:r>
      <w:r w:rsidR="00105481">
        <w:rPr>
          <w:lang w:val="en-US"/>
        </w:rPr>
        <w:t xml:space="preserve"> S</w:t>
      </w:r>
      <w:r w:rsidR="00105481" w:rsidRPr="00105481">
        <w:rPr>
          <w:vertAlign w:val="subscript"/>
          <w:lang w:val="en-US"/>
        </w:rPr>
        <w:t>N</w:t>
      </w:r>
      <w:r w:rsidR="00105481">
        <w:rPr>
          <w:lang w:val="en-US"/>
        </w:rPr>
        <w:t>2</w:t>
      </w:r>
      <w:r w:rsidR="00061BEC">
        <w:rPr>
          <w:lang w:val="en-US"/>
        </w:rPr>
        <w:t xml:space="preserve"> mechanism</w:t>
      </w:r>
      <w:r w:rsidR="00105481">
        <w:rPr>
          <w:lang w:val="en-US"/>
        </w:rPr>
        <w:t xml:space="preserve">. </w:t>
      </w:r>
      <w:r w:rsidR="004B64BC">
        <w:rPr>
          <w:lang w:val="en-US"/>
        </w:rPr>
        <w:t xml:space="preserve">Additional proof for this mechanism has been reported by </w:t>
      </w:r>
      <w:r>
        <w:rPr>
          <w:lang w:val="en-US"/>
        </w:rPr>
        <w:t xml:space="preserve">means of </w:t>
      </w:r>
      <w:r w:rsidR="004B64BC">
        <w:rPr>
          <w:lang w:val="en-US"/>
        </w:rPr>
        <w:t xml:space="preserve">the </w:t>
      </w:r>
      <w:proofErr w:type="spellStart"/>
      <w:r w:rsidR="004B64BC">
        <w:rPr>
          <w:lang w:val="en-US"/>
        </w:rPr>
        <w:t>stereocontrolled</w:t>
      </w:r>
      <w:proofErr w:type="spellEnd"/>
      <w:r w:rsidR="004B64BC">
        <w:rPr>
          <w:lang w:val="en-US"/>
        </w:rPr>
        <w:t xml:space="preserve"> ring opening of </w:t>
      </w:r>
      <w:r w:rsidR="004B64BC" w:rsidRPr="004B64BC">
        <w:rPr>
          <w:i/>
          <w:lang w:val="en-US"/>
        </w:rPr>
        <w:t>cis</w:t>
      </w:r>
      <w:r w:rsidR="004B64BC">
        <w:rPr>
          <w:lang w:val="en-US"/>
        </w:rPr>
        <w:t xml:space="preserve">- and </w:t>
      </w:r>
      <w:r w:rsidR="004B64BC" w:rsidRPr="004B64BC">
        <w:rPr>
          <w:i/>
          <w:lang w:val="en-US"/>
        </w:rPr>
        <w:t>trans</w:t>
      </w:r>
      <w:r w:rsidR="004B64BC">
        <w:rPr>
          <w:lang w:val="en-US"/>
        </w:rPr>
        <w:t>-alkyl 1-benzyl-3-(</w:t>
      </w:r>
      <w:proofErr w:type="spellStart"/>
      <w:r w:rsidR="004B64BC">
        <w:rPr>
          <w:lang w:val="en-US"/>
        </w:rPr>
        <w:t>trifluoromethyl</w:t>
      </w:r>
      <w:proofErr w:type="spellEnd"/>
      <w:r w:rsidR="004B64BC">
        <w:rPr>
          <w:lang w:val="en-US"/>
        </w:rPr>
        <w:t xml:space="preserve">)aziridine-2-carboxylates upon treatment with acids or sulfur nucleophiles under acidic catalysis, giving rise to </w:t>
      </w:r>
      <w:r w:rsidR="004B64BC" w:rsidRPr="00457C4B">
        <w:rPr>
          <w:i/>
          <w:lang w:val="en-US"/>
        </w:rPr>
        <w:t>cis</w:t>
      </w:r>
      <w:r w:rsidR="004B64BC">
        <w:rPr>
          <w:lang w:val="en-US"/>
        </w:rPr>
        <w:t>- an</w:t>
      </w:r>
      <w:r w:rsidR="00457C4B">
        <w:rPr>
          <w:lang w:val="en-US"/>
        </w:rPr>
        <w:t>d</w:t>
      </w:r>
      <w:r w:rsidR="004B64BC">
        <w:rPr>
          <w:lang w:val="en-US"/>
        </w:rPr>
        <w:t xml:space="preserve"> </w:t>
      </w:r>
      <w:r w:rsidR="004B64BC" w:rsidRPr="00457C4B">
        <w:rPr>
          <w:i/>
          <w:lang w:val="en-US"/>
        </w:rPr>
        <w:t>trans</w:t>
      </w:r>
      <w:r w:rsidR="004B64BC">
        <w:rPr>
          <w:lang w:val="en-US"/>
        </w:rPr>
        <w:t>-β-amino</w:t>
      </w:r>
      <w:r w:rsidR="00457C4B">
        <w:rPr>
          <w:lang w:val="en-US"/>
        </w:rPr>
        <w:t xml:space="preserve"> esters, respectively.</w:t>
      </w:r>
      <w:r w:rsidR="00457C4B">
        <w:rPr>
          <w:lang w:val="en-US"/>
        </w:rPr>
        <w:fldChar w:fldCharType="begin"/>
      </w:r>
      <w:r w:rsidR="00C03167">
        <w:rPr>
          <w:lang w:val="en-US"/>
        </w:rPr>
        <w:instrText xml:space="preserve"> ADDIN EN.CITE &lt;EndNote&gt;&lt;Cite&gt;&lt;Author&gt;Crousse&lt;/Author&gt;&lt;Year&gt;2001&lt;/Year&gt;&lt;RecNum&gt;27&lt;/RecNum&gt;&lt;DisplayText&gt;&lt;style face="superscript"&gt;11c,11d&lt;/style&gt;&lt;/DisplayText&gt;&lt;record&gt;&lt;rec-number&gt;27&lt;/rec-number&gt;&lt;foreign-keys&gt;&lt;key app="EN" db-id="a5st2fxzyfzvwjeetrmpdzpezv0ezww0fdsp" timestamp="1440750771"&gt;27&lt;/key&gt;&lt;/foreign-keys&gt;&lt;ref-type name="Journal Article"&gt;17&lt;/ref-type&gt;&lt;contributors&gt;&lt;authors&gt;&lt;author&gt;Crousse, B&lt;/author&gt;&lt;author&gt;Narizuka, S&lt;/author&gt;&lt;author&gt;Bonnet-Delpon&lt;/author&gt;&lt;author&gt;Bégué, J.-P.&lt;/author&gt;&lt;/authors&gt;&lt;/contributors&gt;&lt;titles&gt;&lt;secondary-title&gt;Synlett&lt;/secondary-title&gt;&lt;/titles&gt;&lt;periodical&gt;&lt;full-title&gt;Synlett&lt;/full-title&gt;&lt;/periodical&gt;&lt;pages&gt;679&lt;/pages&gt;&lt;section&gt;679&lt;/section&gt;&lt;dates&gt;&lt;year&gt;2001&lt;/year&gt;&lt;/dates&gt;&lt;urls&gt;&lt;/urls&gt;&lt;/record&gt;&lt;/Cite&gt;&lt;Cite&gt;&lt;Author&gt;Davoli&lt;/Author&gt;&lt;Year&gt;1999&lt;/Year&gt;&lt;RecNum&gt;35&lt;/RecNum&gt;&lt;record&gt;&lt;rec-number&gt;35&lt;/rec-number&gt;&lt;foreign-keys&gt;&lt;key app="EN" db-id="a5st2fxzyfzvwjeetrmpdzpezv0ezww0fdsp" timestamp="1440751592"&gt;35&lt;/key&gt;&lt;/foreign-keys&gt;&lt;ref-type name="Journal Article"&gt;17&lt;/ref-type&gt;&lt;contributors&gt;&lt;authors&gt;&lt;author&gt;Davoli, Paolo&lt;/author&gt;&lt;author&gt;Forni, Arrigo&lt;/author&gt;&lt;author&gt;Franciosi, Chiara&lt;/author&gt;&lt;author&gt;Moretti, Irene&lt;/author&gt;&lt;author&gt;Prati, Fabio&lt;/author&gt;&lt;/authors&gt;&lt;/contributors&gt;&lt;titles&gt;&lt;title&gt;Stereoselective synthesis of fluorinated β-aminoacids from ethyl trans-N-benzyl-3-trifluoromethylaziridine-2-carboxylate&lt;/title&gt;&lt;secondary-title&gt;Tetrahedron: Asymm.&lt;/secondary-title&gt;&lt;/titles&gt;&lt;periodical&gt;&lt;full-title&gt;Tetrahedron: Asymm.&lt;/full-title&gt;&lt;/periodical&gt;&lt;pages&gt;2361-2371&lt;/pages&gt;&lt;volume&gt;10&lt;/volume&gt;&lt;number&gt;12&lt;/number&gt;&lt;section&gt;2361&lt;/section&gt;&lt;dates&gt;&lt;year&gt;1999&lt;/year&gt;&lt;/dates&gt;&lt;isbn&gt;0957-4166&lt;/isbn&gt;&lt;urls&gt;&lt;/urls&gt;&lt;/record&gt;&lt;/Cite&gt;&lt;/EndNote&gt;</w:instrText>
      </w:r>
      <w:r w:rsidR="00457C4B">
        <w:rPr>
          <w:lang w:val="en-US"/>
        </w:rPr>
        <w:fldChar w:fldCharType="separate"/>
      </w:r>
      <w:hyperlink w:anchor="_ENREF_47" w:tooltip="Crousse, 2001 #27" w:history="1">
        <w:r w:rsidR="00C03167" w:rsidRPr="00C03167">
          <w:rPr>
            <w:noProof/>
            <w:vertAlign w:val="superscript"/>
            <w:lang w:val="en-US"/>
          </w:rPr>
          <w:t>11c</w:t>
        </w:r>
      </w:hyperlink>
      <w:r w:rsidR="00C03167" w:rsidRPr="00C03167">
        <w:rPr>
          <w:noProof/>
          <w:vertAlign w:val="superscript"/>
          <w:lang w:val="en-US"/>
        </w:rPr>
        <w:t>,</w:t>
      </w:r>
      <w:hyperlink w:anchor="_ENREF_48" w:tooltip="Davoli, 1999 #35" w:history="1">
        <w:r w:rsidR="00C03167" w:rsidRPr="00C03167">
          <w:rPr>
            <w:noProof/>
            <w:vertAlign w:val="superscript"/>
            <w:lang w:val="en-US"/>
          </w:rPr>
          <w:t>11d</w:t>
        </w:r>
      </w:hyperlink>
      <w:r w:rsidR="00457C4B">
        <w:rPr>
          <w:lang w:val="en-US"/>
        </w:rPr>
        <w:fldChar w:fldCharType="end"/>
      </w:r>
    </w:p>
    <w:p w:rsidR="00127667" w:rsidRPr="00127667" w:rsidRDefault="00127667" w:rsidP="00127667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14" w:name="_Ref430876008"/>
      <w:r w:rsidRPr="00127667">
        <w:rPr>
          <w:b/>
          <w:i w:val="0"/>
          <w:color w:val="auto"/>
          <w:lang w:val="en-US"/>
        </w:rPr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15</w:t>
      </w:r>
      <w:r w:rsidR="00240677">
        <w:rPr>
          <w:b/>
          <w:i w:val="0"/>
          <w:color w:val="auto"/>
          <w:lang w:val="en-US"/>
        </w:rPr>
        <w:fldChar w:fldCharType="end"/>
      </w:r>
      <w:bookmarkEnd w:id="14"/>
      <w:r w:rsidRPr="00127667">
        <w:rPr>
          <w:b/>
          <w:i w:val="0"/>
          <w:color w:val="auto"/>
          <w:lang w:val="en-US"/>
        </w:rPr>
        <w:t xml:space="preserve">: Acid-mediated ring opening of </w:t>
      </w:r>
      <w:proofErr w:type="spellStart"/>
      <w:r w:rsidRPr="00127667">
        <w:rPr>
          <w:b/>
          <w:i w:val="0"/>
          <w:color w:val="auto"/>
          <w:lang w:val="en-US"/>
        </w:rPr>
        <w:t>trifluoro</w:t>
      </w:r>
      <w:r w:rsidR="00D42BBD">
        <w:rPr>
          <w:b/>
          <w:i w:val="0"/>
          <w:color w:val="auto"/>
          <w:lang w:val="en-US"/>
        </w:rPr>
        <w:t>methylated</w:t>
      </w:r>
      <w:proofErr w:type="spellEnd"/>
      <w:r w:rsidR="00D42BBD">
        <w:rPr>
          <w:b/>
          <w:i w:val="0"/>
          <w:color w:val="auto"/>
          <w:lang w:val="en-US"/>
        </w:rPr>
        <w:t xml:space="preserve"> </w:t>
      </w:r>
      <w:proofErr w:type="spellStart"/>
      <w:r w:rsidR="00D42BBD">
        <w:rPr>
          <w:b/>
          <w:i w:val="0"/>
          <w:color w:val="auto"/>
          <w:lang w:val="en-US"/>
        </w:rPr>
        <w:t>aziridines</w:t>
      </w:r>
      <w:proofErr w:type="spellEnd"/>
      <w:r w:rsidR="00D42BBD">
        <w:rPr>
          <w:b/>
          <w:i w:val="0"/>
          <w:color w:val="auto"/>
          <w:lang w:val="en-US"/>
        </w:rPr>
        <w:t xml:space="preserve"> </w:t>
      </w:r>
      <w:r w:rsidR="008E2441">
        <w:rPr>
          <w:b/>
          <w:i w:val="0"/>
          <w:color w:val="auto"/>
          <w:lang w:val="en-US"/>
        </w:rPr>
        <w:t>49</w:t>
      </w:r>
      <w:r w:rsidR="00D42BBD">
        <w:rPr>
          <w:b/>
          <w:i w:val="0"/>
          <w:color w:val="auto"/>
          <w:lang w:val="en-US"/>
        </w:rPr>
        <w:t xml:space="preserve"> and </w:t>
      </w:r>
      <w:r w:rsidR="008E2441">
        <w:rPr>
          <w:b/>
          <w:i w:val="0"/>
          <w:color w:val="auto"/>
          <w:lang w:val="en-US"/>
        </w:rPr>
        <w:t>51</w:t>
      </w:r>
    </w:p>
    <w:p w:rsidR="00F004BE" w:rsidRDefault="00584288" w:rsidP="00F004BE">
      <w:pPr>
        <w:autoSpaceDE w:val="0"/>
        <w:autoSpaceDN w:val="0"/>
        <w:adjustRightInd w:val="0"/>
        <w:spacing w:after="0" w:line="360" w:lineRule="auto"/>
        <w:jc w:val="center"/>
        <w:rPr>
          <w:lang w:val="en-US"/>
        </w:rPr>
      </w:pPr>
      <w:r>
        <w:object w:dxaOrig="6734" w:dyaOrig="4288">
          <v:shape id="_x0000_i1039" type="#_x0000_t75" style="width:235.1pt;height:150pt" o:ole="">
            <v:imagedata r:id="rId39" o:title=""/>
          </v:shape>
          <o:OLEObject Type="Embed" ProgID="ChemDraw.Document.6.0" ShapeID="_x0000_i1039" DrawAspect="Content" ObjectID="_1514271962" r:id="rId40"/>
        </w:object>
      </w:r>
    </w:p>
    <w:p w:rsidR="00276A05" w:rsidRDefault="00224BF5" w:rsidP="00276A05">
      <w:pPr>
        <w:autoSpaceDE w:val="0"/>
        <w:autoSpaceDN w:val="0"/>
        <w:adjustRightInd w:val="0"/>
        <w:spacing w:after="0" w:line="360" w:lineRule="auto"/>
        <w:jc w:val="both"/>
        <w:rPr>
          <w:lang w:val="en-US"/>
        </w:rPr>
      </w:pPr>
      <w:r>
        <w:rPr>
          <w:lang w:val="en-US"/>
        </w:rPr>
        <w:t>In the same study</w:t>
      </w:r>
      <w:r w:rsidR="00105481">
        <w:rPr>
          <w:lang w:val="en-US"/>
        </w:rPr>
        <w:t xml:space="preserve">, β-amino alcohols </w:t>
      </w:r>
      <w:r w:rsidR="008E2441">
        <w:rPr>
          <w:b/>
          <w:lang w:val="en-US"/>
        </w:rPr>
        <w:t>5</w:t>
      </w:r>
      <w:r w:rsidR="00584288">
        <w:rPr>
          <w:b/>
          <w:lang w:val="en-US"/>
        </w:rPr>
        <w:t>7</w:t>
      </w:r>
      <w:r w:rsidR="00105481">
        <w:rPr>
          <w:lang w:val="en-US"/>
        </w:rPr>
        <w:t xml:space="preserve"> and </w:t>
      </w:r>
      <w:r w:rsidR="008E2441">
        <w:rPr>
          <w:b/>
          <w:lang w:val="en-US"/>
        </w:rPr>
        <w:t>5</w:t>
      </w:r>
      <w:r w:rsidR="00584288">
        <w:rPr>
          <w:b/>
          <w:lang w:val="en-US"/>
        </w:rPr>
        <w:t>8</w:t>
      </w:r>
      <w:r w:rsidR="008E2441">
        <w:rPr>
          <w:b/>
          <w:lang w:val="en-US"/>
        </w:rPr>
        <w:t xml:space="preserve"> </w:t>
      </w:r>
      <w:r>
        <w:rPr>
          <w:lang w:val="en-US"/>
        </w:rPr>
        <w:t>were</w:t>
      </w:r>
      <w:r w:rsidR="00105481">
        <w:rPr>
          <w:lang w:val="en-US"/>
        </w:rPr>
        <w:t xml:space="preserve"> further </w:t>
      </w:r>
      <w:r>
        <w:rPr>
          <w:lang w:val="en-US"/>
        </w:rPr>
        <w:t>treated</w:t>
      </w:r>
      <w:r w:rsidR="00321946">
        <w:rPr>
          <w:lang w:val="en-US"/>
        </w:rPr>
        <w:t xml:space="preserve"> with </w:t>
      </w:r>
      <w:proofErr w:type="spellStart"/>
      <w:r w:rsidR="00321946">
        <w:rPr>
          <w:lang w:val="en-US"/>
        </w:rPr>
        <w:t>glyoxal</w:t>
      </w:r>
      <w:proofErr w:type="spellEnd"/>
      <w:r w:rsidR="00321946">
        <w:rPr>
          <w:lang w:val="en-US"/>
        </w:rPr>
        <w:t xml:space="preserve"> toward </w:t>
      </w:r>
      <w:r w:rsidR="00321946" w:rsidRPr="00321946">
        <w:rPr>
          <w:i/>
          <w:lang w:val="en-US"/>
        </w:rPr>
        <w:t>trans</w:t>
      </w:r>
      <w:r w:rsidR="00321946">
        <w:rPr>
          <w:lang w:val="en-US"/>
        </w:rPr>
        <w:t xml:space="preserve">- and </w:t>
      </w:r>
      <w:r w:rsidR="00321946" w:rsidRPr="00321946">
        <w:rPr>
          <w:i/>
          <w:lang w:val="en-US"/>
        </w:rPr>
        <w:t>cis</w:t>
      </w:r>
      <w:r w:rsidR="00321946">
        <w:rPr>
          <w:lang w:val="en-US"/>
        </w:rPr>
        <w:t>-</w:t>
      </w:r>
      <w:proofErr w:type="spellStart"/>
      <w:r w:rsidR="00321946">
        <w:rPr>
          <w:lang w:val="en-US"/>
        </w:rPr>
        <w:t>morpholinones</w:t>
      </w:r>
      <w:proofErr w:type="spellEnd"/>
      <w:r w:rsidR="00321946">
        <w:rPr>
          <w:lang w:val="en-US"/>
        </w:rPr>
        <w:t xml:space="preserve"> </w:t>
      </w:r>
      <w:r w:rsidR="00584288">
        <w:rPr>
          <w:b/>
          <w:lang w:val="en-US"/>
        </w:rPr>
        <w:t>63</w:t>
      </w:r>
      <w:r w:rsidR="00321946">
        <w:rPr>
          <w:lang w:val="en-US"/>
        </w:rPr>
        <w:t xml:space="preserve"> and </w:t>
      </w:r>
      <w:r w:rsidR="00584288">
        <w:rPr>
          <w:b/>
          <w:lang w:val="en-US"/>
        </w:rPr>
        <w:t>64</w:t>
      </w:r>
      <w:r w:rsidR="00AF1E07">
        <w:rPr>
          <w:b/>
          <w:lang w:val="en-US"/>
        </w:rPr>
        <w:t xml:space="preserve"> </w:t>
      </w:r>
      <w:r w:rsidR="00AF1E07">
        <w:rPr>
          <w:lang w:val="en-US"/>
        </w:rPr>
        <w:t>(</w:t>
      </w:r>
      <w:r w:rsidR="00AF1E07" w:rsidRPr="00AF1E07">
        <w:rPr>
          <w:lang w:val="en-US"/>
        </w:rPr>
        <w:fldChar w:fldCharType="begin"/>
      </w:r>
      <w:r w:rsidR="00AF1E07" w:rsidRPr="00AF1E07">
        <w:rPr>
          <w:lang w:val="en-US"/>
        </w:rPr>
        <w:instrText xml:space="preserve"> REF _Ref430876044 \h  \* MERGEFORMAT </w:instrText>
      </w:r>
      <w:r w:rsidR="00AF1E07" w:rsidRPr="00AF1E07">
        <w:rPr>
          <w:lang w:val="en-US"/>
        </w:rPr>
      </w:r>
      <w:r w:rsidR="00AF1E07" w:rsidRPr="00AF1E07">
        <w:rPr>
          <w:lang w:val="en-US"/>
        </w:rPr>
        <w:fldChar w:fldCharType="separate"/>
      </w:r>
      <w:r w:rsidR="00DB30B2" w:rsidRPr="00DB30B2">
        <w:rPr>
          <w:lang w:val="en-US"/>
        </w:rPr>
        <w:t xml:space="preserve">Scheme </w:t>
      </w:r>
      <w:r w:rsidR="00DB30B2" w:rsidRPr="00DB30B2">
        <w:rPr>
          <w:noProof/>
          <w:lang w:val="en-US"/>
        </w:rPr>
        <w:t>16</w:t>
      </w:r>
      <w:r w:rsidR="00AF1E07" w:rsidRPr="00AF1E07">
        <w:rPr>
          <w:lang w:val="en-US"/>
        </w:rPr>
        <w:fldChar w:fldCharType="end"/>
      </w:r>
      <w:r w:rsidR="00AF1E07">
        <w:rPr>
          <w:lang w:val="en-US"/>
        </w:rPr>
        <w:t>)</w:t>
      </w:r>
      <w:r w:rsidR="00321946">
        <w:rPr>
          <w:lang w:val="en-US"/>
        </w:rPr>
        <w:t xml:space="preserve">. Unfortunately, these </w:t>
      </w:r>
      <w:proofErr w:type="spellStart"/>
      <w:r w:rsidR="00321946">
        <w:rPr>
          <w:lang w:val="en-US"/>
        </w:rPr>
        <w:t>morpholinones</w:t>
      </w:r>
      <w:proofErr w:type="spellEnd"/>
      <w:r w:rsidR="00321946">
        <w:rPr>
          <w:lang w:val="en-US"/>
        </w:rPr>
        <w:t xml:space="preserve"> </w:t>
      </w:r>
      <w:r w:rsidR="00584288">
        <w:rPr>
          <w:b/>
          <w:lang w:val="en-US"/>
        </w:rPr>
        <w:t>63</w:t>
      </w:r>
      <w:r w:rsidR="00321946">
        <w:rPr>
          <w:lang w:val="en-US"/>
        </w:rPr>
        <w:t xml:space="preserve"> and </w:t>
      </w:r>
      <w:r w:rsidR="00584288">
        <w:rPr>
          <w:b/>
          <w:lang w:val="en-US"/>
        </w:rPr>
        <w:t>64</w:t>
      </w:r>
      <w:r w:rsidR="00321946">
        <w:rPr>
          <w:lang w:val="en-US"/>
        </w:rPr>
        <w:t xml:space="preserve"> were obtained in low yields</w:t>
      </w:r>
      <w:r w:rsidR="00061BEC">
        <w:rPr>
          <w:lang w:val="en-US"/>
        </w:rPr>
        <w:t>,</w:t>
      </w:r>
      <w:r w:rsidR="00321946">
        <w:rPr>
          <w:lang w:val="en-US"/>
        </w:rPr>
        <w:t xml:space="preserve"> probably due to the reduced nucleophilic character of the nitrogen atom caused by the strong electron-withdrawing effect of the </w:t>
      </w:r>
      <w:proofErr w:type="spellStart"/>
      <w:r w:rsidR="00321946">
        <w:rPr>
          <w:lang w:val="en-US"/>
        </w:rPr>
        <w:t>trifluoromethyl</w:t>
      </w:r>
      <w:proofErr w:type="spellEnd"/>
      <w:r w:rsidR="00321946">
        <w:rPr>
          <w:lang w:val="en-US"/>
        </w:rPr>
        <w:t xml:space="preserve"> substituent. </w:t>
      </w:r>
      <w:r w:rsidR="000632F8">
        <w:rPr>
          <w:lang w:val="en-US"/>
        </w:rPr>
        <w:t>On the other hand</w:t>
      </w:r>
      <w:r w:rsidR="00113970">
        <w:rPr>
          <w:lang w:val="en-US"/>
        </w:rPr>
        <w:t xml:space="preserve">, this electronic effect has also been shown to </w:t>
      </w:r>
      <w:r w:rsidR="000632F8">
        <w:rPr>
          <w:lang w:val="en-US"/>
        </w:rPr>
        <w:t>have</w:t>
      </w:r>
      <w:r w:rsidR="00113970">
        <w:rPr>
          <w:lang w:val="en-US"/>
        </w:rPr>
        <w:t xml:space="preserve"> a positive </w:t>
      </w:r>
      <w:r w:rsidR="000632F8">
        <w:rPr>
          <w:lang w:val="en-US"/>
        </w:rPr>
        <w:t>side</w:t>
      </w:r>
      <w:r w:rsidR="002D53C5">
        <w:rPr>
          <w:lang w:val="en-US"/>
        </w:rPr>
        <w:t>,</w:t>
      </w:r>
      <w:r w:rsidR="00113970">
        <w:rPr>
          <w:lang w:val="en-US"/>
        </w:rPr>
        <w:t xml:space="preserve"> as </w:t>
      </w:r>
      <w:r w:rsidR="00321946">
        <w:rPr>
          <w:lang w:val="en-US"/>
        </w:rPr>
        <w:t xml:space="preserve">hydrogenation </w:t>
      </w:r>
      <w:r w:rsidR="00113970">
        <w:rPr>
          <w:lang w:val="en-US"/>
        </w:rPr>
        <w:t xml:space="preserve">of β-amino </w:t>
      </w:r>
      <w:r w:rsidR="00113970">
        <w:rPr>
          <w:lang w:val="en-US"/>
        </w:rPr>
        <w:lastRenderedPageBreak/>
        <w:t xml:space="preserve">ethers </w:t>
      </w:r>
      <w:r w:rsidR="00584288">
        <w:rPr>
          <w:b/>
          <w:lang w:val="en-US"/>
        </w:rPr>
        <w:t>59</w:t>
      </w:r>
      <w:r w:rsidR="00113970">
        <w:rPr>
          <w:lang w:val="en-US"/>
        </w:rPr>
        <w:t xml:space="preserve"> and </w:t>
      </w:r>
      <w:r w:rsidR="00584288">
        <w:rPr>
          <w:b/>
          <w:lang w:val="en-US"/>
        </w:rPr>
        <w:t>60</w:t>
      </w:r>
      <w:r w:rsidR="00113970">
        <w:rPr>
          <w:lang w:val="en-US"/>
        </w:rPr>
        <w:t xml:space="preserve"> </w:t>
      </w:r>
      <w:r w:rsidR="00321946">
        <w:rPr>
          <w:lang w:val="en-US"/>
        </w:rPr>
        <w:t xml:space="preserve">over </w:t>
      </w:r>
      <w:proofErr w:type="spellStart"/>
      <w:r w:rsidR="00321946">
        <w:rPr>
          <w:lang w:val="en-US"/>
        </w:rPr>
        <w:t>Pd</w:t>
      </w:r>
      <w:proofErr w:type="spellEnd"/>
      <w:r w:rsidR="00321946">
        <w:rPr>
          <w:lang w:val="en-US"/>
        </w:rPr>
        <w:t>(OH)</w:t>
      </w:r>
      <w:r w:rsidR="00321946" w:rsidRPr="00321946">
        <w:rPr>
          <w:vertAlign w:val="subscript"/>
          <w:lang w:val="en-US"/>
        </w:rPr>
        <w:t>2</w:t>
      </w:r>
      <w:r w:rsidR="00321946">
        <w:rPr>
          <w:lang w:val="en-US"/>
        </w:rPr>
        <w:t xml:space="preserve">/C toward primary amines </w:t>
      </w:r>
      <w:r w:rsidR="00584288">
        <w:rPr>
          <w:b/>
          <w:lang w:val="en-US"/>
        </w:rPr>
        <w:t>65</w:t>
      </w:r>
      <w:r w:rsidR="00321946">
        <w:rPr>
          <w:lang w:val="en-US"/>
        </w:rPr>
        <w:t xml:space="preserve"> and </w:t>
      </w:r>
      <w:r w:rsidR="00584288">
        <w:rPr>
          <w:b/>
          <w:lang w:val="en-US"/>
        </w:rPr>
        <w:t>66</w:t>
      </w:r>
      <w:r w:rsidR="00AF1E07">
        <w:rPr>
          <w:b/>
          <w:lang w:val="en-US"/>
        </w:rPr>
        <w:t xml:space="preserve"> </w:t>
      </w:r>
      <w:r w:rsidR="00113970">
        <w:rPr>
          <w:lang w:val="en-US"/>
        </w:rPr>
        <w:t xml:space="preserve">proceeded very efficiently </w:t>
      </w:r>
      <w:r w:rsidR="00AF1E07" w:rsidRPr="00AF1E07">
        <w:rPr>
          <w:lang w:val="en-US"/>
        </w:rPr>
        <w:t>(</w:t>
      </w:r>
      <w:r w:rsidR="00AF1E07" w:rsidRPr="00AF1E07">
        <w:rPr>
          <w:lang w:val="en-US"/>
        </w:rPr>
        <w:fldChar w:fldCharType="begin"/>
      </w:r>
      <w:r w:rsidR="00AF1E07" w:rsidRPr="00AF1E07">
        <w:rPr>
          <w:lang w:val="en-US"/>
        </w:rPr>
        <w:instrText xml:space="preserve"> REF _Ref430876044 \h  \* MERGEFORMAT </w:instrText>
      </w:r>
      <w:r w:rsidR="00AF1E07" w:rsidRPr="00AF1E07">
        <w:rPr>
          <w:lang w:val="en-US"/>
        </w:rPr>
      </w:r>
      <w:r w:rsidR="00AF1E07" w:rsidRPr="00AF1E07">
        <w:rPr>
          <w:lang w:val="en-US"/>
        </w:rPr>
        <w:fldChar w:fldCharType="separate"/>
      </w:r>
      <w:r w:rsidR="00DB30B2" w:rsidRPr="00DB30B2">
        <w:rPr>
          <w:lang w:val="en-US"/>
        </w:rPr>
        <w:t xml:space="preserve">Scheme </w:t>
      </w:r>
      <w:r w:rsidR="00DB30B2" w:rsidRPr="00DB30B2">
        <w:rPr>
          <w:noProof/>
          <w:lang w:val="en-US"/>
        </w:rPr>
        <w:t>16</w:t>
      </w:r>
      <w:r w:rsidR="00AF1E07" w:rsidRPr="00AF1E07">
        <w:rPr>
          <w:lang w:val="en-US"/>
        </w:rPr>
        <w:fldChar w:fldCharType="end"/>
      </w:r>
      <w:r w:rsidR="00AF1E07" w:rsidRPr="00AF1E07">
        <w:rPr>
          <w:lang w:val="en-US"/>
        </w:rPr>
        <w:t>)</w:t>
      </w:r>
      <w:r w:rsidR="00321946">
        <w:rPr>
          <w:lang w:val="en-US"/>
        </w:rPr>
        <w:t>.</w:t>
      </w:r>
    </w:p>
    <w:p w:rsidR="00127667" w:rsidRPr="00F222D9" w:rsidRDefault="00127667" w:rsidP="00127667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15" w:name="_Ref430876044"/>
      <w:r w:rsidRPr="00F222D9">
        <w:rPr>
          <w:b/>
          <w:i w:val="0"/>
          <w:color w:val="auto"/>
          <w:lang w:val="en-US"/>
        </w:rPr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16</w:t>
      </w:r>
      <w:r w:rsidR="00240677">
        <w:rPr>
          <w:b/>
          <w:i w:val="0"/>
          <w:color w:val="auto"/>
          <w:lang w:val="en-US"/>
        </w:rPr>
        <w:fldChar w:fldCharType="end"/>
      </w:r>
      <w:bookmarkEnd w:id="15"/>
      <w:r w:rsidR="004273DF">
        <w:rPr>
          <w:b/>
          <w:i w:val="0"/>
          <w:color w:val="auto"/>
          <w:lang w:val="en-US"/>
        </w:rPr>
        <w:t xml:space="preserve">: Synthesis of </w:t>
      </w:r>
      <w:proofErr w:type="spellStart"/>
      <w:r w:rsidR="004273DF">
        <w:rPr>
          <w:b/>
          <w:i w:val="0"/>
          <w:color w:val="auto"/>
          <w:lang w:val="en-US"/>
        </w:rPr>
        <w:t>morpholinones</w:t>
      </w:r>
      <w:proofErr w:type="spellEnd"/>
      <w:r w:rsidR="004273DF">
        <w:rPr>
          <w:b/>
          <w:i w:val="0"/>
          <w:color w:val="auto"/>
          <w:lang w:val="en-US"/>
        </w:rPr>
        <w:t xml:space="preserve"> </w:t>
      </w:r>
      <w:r w:rsidR="009D1C69">
        <w:rPr>
          <w:b/>
          <w:i w:val="0"/>
          <w:color w:val="auto"/>
          <w:lang w:val="en-US"/>
        </w:rPr>
        <w:t>63</w:t>
      </w:r>
      <w:r w:rsidR="004273DF">
        <w:rPr>
          <w:b/>
          <w:i w:val="0"/>
          <w:color w:val="auto"/>
          <w:lang w:val="en-US"/>
        </w:rPr>
        <w:t xml:space="preserve"> and </w:t>
      </w:r>
      <w:r w:rsidR="009D1C69">
        <w:rPr>
          <w:b/>
          <w:i w:val="0"/>
          <w:color w:val="auto"/>
          <w:lang w:val="en-US"/>
        </w:rPr>
        <w:t>64</w:t>
      </w:r>
      <w:r w:rsidRPr="00F222D9">
        <w:rPr>
          <w:b/>
          <w:i w:val="0"/>
          <w:color w:val="auto"/>
          <w:lang w:val="en-US"/>
        </w:rPr>
        <w:t xml:space="preserve"> and </w:t>
      </w:r>
      <w:proofErr w:type="spellStart"/>
      <w:r w:rsidRPr="00F222D9">
        <w:rPr>
          <w:b/>
          <w:i w:val="0"/>
          <w:color w:val="auto"/>
          <w:lang w:val="en-US"/>
        </w:rPr>
        <w:t>de</w:t>
      </w:r>
      <w:r w:rsidR="00C72734">
        <w:rPr>
          <w:b/>
          <w:i w:val="0"/>
          <w:color w:val="auto"/>
          <w:lang w:val="en-US"/>
        </w:rPr>
        <w:t>benzylat</w:t>
      </w:r>
      <w:r w:rsidRPr="00F222D9">
        <w:rPr>
          <w:b/>
          <w:i w:val="0"/>
          <w:color w:val="auto"/>
          <w:lang w:val="en-US"/>
        </w:rPr>
        <w:t>ed</w:t>
      </w:r>
      <w:proofErr w:type="spellEnd"/>
      <w:r w:rsidRPr="00F222D9">
        <w:rPr>
          <w:b/>
          <w:i w:val="0"/>
          <w:color w:val="auto"/>
          <w:lang w:val="en-US"/>
        </w:rPr>
        <w:t xml:space="preserve"> </w:t>
      </w:r>
      <w:proofErr w:type="spellStart"/>
      <w:r w:rsidRPr="00F222D9">
        <w:rPr>
          <w:b/>
          <w:i w:val="0"/>
          <w:color w:val="auto"/>
          <w:lang w:val="en-US"/>
        </w:rPr>
        <w:t>trifluoromethylated</w:t>
      </w:r>
      <w:proofErr w:type="spellEnd"/>
      <w:r w:rsidRPr="00F222D9">
        <w:rPr>
          <w:b/>
          <w:i w:val="0"/>
          <w:color w:val="auto"/>
          <w:lang w:val="en-US"/>
        </w:rPr>
        <w:t xml:space="preserve"> primary a</w:t>
      </w:r>
      <w:r w:rsidR="00D42BBD">
        <w:rPr>
          <w:b/>
          <w:i w:val="0"/>
          <w:color w:val="auto"/>
          <w:lang w:val="en-US"/>
        </w:rPr>
        <w:t xml:space="preserve">mines </w:t>
      </w:r>
      <w:r w:rsidR="009D1C69">
        <w:rPr>
          <w:b/>
          <w:i w:val="0"/>
          <w:color w:val="auto"/>
          <w:lang w:val="en-US"/>
        </w:rPr>
        <w:t>65 and 66</w:t>
      </w:r>
    </w:p>
    <w:p w:rsidR="00F0793D" w:rsidRDefault="00584288" w:rsidP="00F0793D">
      <w:pPr>
        <w:autoSpaceDE w:val="0"/>
        <w:autoSpaceDN w:val="0"/>
        <w:adjustRightInd w:val="0"/>
        <w:spacing w:after="0" w:line="360" w:lineRule="auto"/>
        <w:jc w:val="center"/>
      </w:pPr>
      <w:r>
        <w:object w:dxaOrig="9607" w:dyaOrig="3957">
          <v:shape id="_x0000_i1040" type="#_x0000_t75" style="width:334.35pt;height:138pt" o:ole="">
            <v:imagedata r:id="rId41" o:title=""/>
          </v:shape>
          <o:OLEObject Type="Embed" ProgID="ChemDraw.Document.6.0" ShapeID="_x0000_i1040" DrawAspect="Content" ObjectID="_1514271963" r:id="rId42"/>
        </w:object>
      </w:r>
    </w:p>
    <w:p w:rsidR="003743E6" w:rsidRPr="00457C4B" w:rsidRDefault="008504AF" w:rsidP="003743E6">
      <w:pPr>
        <w:autoSpaceDE w:val="0"/>
        <w:autoSpaceDN w:val="0"/>
        <w:adjustRightInd w:val="0"/>
        <w:spacing w:after="0" w:line="360" w:lineRule="auto"/>
        <w:jc w:val="both"/>
        <w:rPr>
          <w:lang w:val="en-US"/>
        </w:rPr>
      </w:pPr>
      <w:r>
        <w:rPr>
          <w:lang w:val="en-US"/>
        </w:rPr>
        <w:t>Besides</w:t>
      </w:r>
      <w:r w:rsidR="003743E6" w:rsidRPr="003743E6">
        <w:rPr>
          <w:lang w:val="en-US"/>
        </w:rPr>
        <w:t xml:space="preserve"> acid-</w:t>
      </w:r>
      <w:r w:rsidR="004302F5" w:rsidRPr="003743E6">
        <w:rPr>
          <w:lang w:val="en-US"/>
        </w:rPr>
        <w:t>catalyzed</w:t>
      </w:r>
      <w:r w:rsidR="003743E6" w:rsidRPr="003743E6">
        <w:rPr>
          <w:lang w:val="en-US"/>
        </w:rPr>
        <w:t xml:space="preserve"> </w:t>
      </w:r>
      <w:r w:rsidR="00C72734">
        <w:rPr>
          <w:lang w:val="en-US"/>
        </w:rPr>
        <w:t xml:space="preserve">ring </w:t>
      </w:r>
      <w:r w:rsidR="003743E6">
        <w:rPr>
          <w:lang w:val="en-US"/>
        </w:rPr>
        <w:t>opening reacti</w:t>
      </w:r>
      <w:r w:rsidR="004302F5">
        <w:rPr>
          <w:lang w:val="en-US"/>
        </w:rPr>
        <w:t xml:space="preserve">ons with nucleophiles, activation of </w:t>
      </w:r>
      <w:proofErr w:type="spellStart"/>
      <w:r w:rsidR="004302F5">
        <w:rPr>
          <w:lang w:val="en-US"/>
        </w:rPr>
        <w:t>aziridines</w:t>
      </w:r>
      <w:proofErr w:type="spellEnd"/>
      <w:r w:rsidR="004302F5">
        <w:rPr>
          <w:lang w:val="en-US"/>
        </w:rPr>
        <w:t xml:space="preserve"> </w:t>
      </w:r>
      <w:r w:rsidR="008E2441">
        <w:rPr>
          <w:b/>
          <w:lang w:val="en-US"/>
        </w:rPr>
        <w:t>49</w:t>
      </w:r>
      <w:r w:rsidR="004302F5">
        <w:rPr>
          <w:lang w:val="en-US"/>
        </w:rPr>
        <w:t xml:space="preserve"> and </w:t>
      </w:r>
      <w:r w:rsidR="008E2441">
        <w:rPr>
          <w:b/>
          <w:lang w:val="en-US"/>
        </w:rPr>
        <w:t>51</w:t>
      </w:r>
      <w:r w:rsidR="004302F5">
        <w:rPr>
          <w:lang w:val="en-US"/>
        </w:rPr>
        <w:t xml:space="preserve"> via </w:t>
      </w:r>
      <w:r w:rsidR="004302F5" w:rsidRPr="004302F5">
        <w:rPr>
          <w:i/>
          <w:lang w:val="en-US"/>
        </w:rPr>
        <w:t>N</w:t>
      </w:r>
      <w:r w:rsidR="004302F5">
        <w:rPr>
          <w:lang w:val="en-US"/>
        </w:rPr>
        <w:t xml:space="preserve">-alkylation </w:t>
      </w:r>
      <w:r w:rsidR="00AD645E">
        <w:rPr>
          <w:lang w:val="en-US"/>
        </w:rPr>
        <w:t xml:space="preserve">and consecutive ring opening </w:t>
      </w:r>
      <w:r w:rsidR="002D53C5">
        <w:rPr>
          <w:lang w:val="en-US"/>
        </w:rPr>
        <w:t>has</w:t>
      </w:r>
      <w:r w:rsidR="00462461">
        <w:rPr>
          <w:lang w:val="en-US"/>
        </w:rPr>
        <w:t xml:space="preserve"> been</w:t>
      </w:r>
      <w:r w:rsidR="004302F5">
        <w:rPr>
          <w:lang w:val="en-US"/>
        </w:rPr>
        <w:t xml:space="preserve"> examined as well. </w:t>
      </w:r>
      <w:r w:rsidR="002E4666">
        <w:rPr>
          <w:lang w:val="en-US"/>
        </w:rPr>
        <w:t>Analogous</w:t>
      </w:r>
      <w:r w:rsidR="00022A6F">
        <w:rPr>
          <w:lang w:val="en-US"/>
        </w:rPr>
        <w:t xml:space="preserve"> to the ring opening of 1-alkyl-2-(</w:t>
      </w:r>
      <w:proofErr w:type="spellStart"/>
      <w:r w:rsidR="00022A6F">
        <w:rPr>
          <w:lang w:val="en-US"/>
        </w:rPr>
        <w:t>trifluoromethyl</w:t>
      </w:r>
      <w:proofErr w:type="spellEnd"/>
      <w:r w:rsidR="00022A6F">
        <w:rPr>
          <w:lang w:val="en-US"/>
        </w:rPr>
        <w:t>)</w:t>
      </w:r>
      <w:proofErr w:type="spellStart"/>
      <w:r w:rsidR="00022A6F">
        <w:rPr>
          <w:lang w:val="en-US"/>
        </w:rPr>
        <w:t>aziridines</w:t>
      </w:r>
      <w:proofErr w:type="spellEnd"/>
      <w:r w:rsidR="00022A6F">
        <w:rPr>
          <w:lang w:val="en-US"/>
        </w:rPr>
        <w:t xml:space="preserve"> </w:t>
      </w:r>
      <w:r w:rsidR="00022A6F">
        <w:rPr>
          <w:b/>
          <w:lang w:val="en-US"/>
        </w:rPr>
        <w:t>36</w:t>
      </w:r>
      <w:r w:rsidR="00022A6F">
        <w:rPr>
          <w:lang w:val="en-US"/>
        </w:rPr>
        <w:t xml:space="preserve">, ring opening of </w:t>
      </w:r>
      <w:proofErr w:type="spellStart"/>
      <w:r w:rsidR="00022A6F">
        <w:rPr>
          <w:lang w:val="en-US"/>
        </w:rPr>
        <w:t>aziridines</w:t>
      </w:r>
      <w:proofErr w:type="spellEnd"/>
      <w:r w:rsidR="00022A6F">
        <w:rPr>
          <w:lang w:val="en-US"/>
        </w:rPr>
        <w:t xml:space="preserve"> </w:t>
      </w:r>
      <w:r w:rsidR="008E2441">
        <w:rPr>
          <w:b/>
          <w:lang w:val="en-US"/>
        </w:rPr>
        <w:t>49</w:t>
      </w:r>
      <w:r w:rsidR="00022A6F">
        <w:rPr>
          <w:lang w:val="en-US"/>
        </w:rPr>
        <w:t xml:space="preserve"> and </w:t>
      </w:r>
      <w:r w:rsidR="008E2441">
        <w:rPr>
          <w:b/>
          <w:lang w:val="en-US"/>
        </w:rPr>
        <w:t>51</w:t>
      </w:r>
      <w:r w:rsidR="00022A6F">
        <w:rPr>
          <w:lang w:val="en-US"/>
        </w:rPr>
        <w:t xml:space="preserve"> was also evaluated with alkyl halides. However, treatment of </w:t>
      </w:r>
      <w:proofErr w:type="spellStart"/>
      <w:r w:rsidR="00022A6F">
        <w:rPr>
          <w:lang w:val="en-US"/>
        </w:rPr>
        <w:t>aziridines</w:t>
      </w:r>
      <w:proofErr w:type="spellEnd"/>
      <w:r w:rsidR="00022A6F">
        <w:rPr>
          <w:lang w:val="en-US"/>
        </w:rPr>
        <w:t xml:space="preserve"> </w:t>
      </w:r>
      <w:r w:rsidR="008E2441">
        <w:rPr>
          <w:b/>
          <w:lang w:val="en-US"/>
        </w:rPr>
        <w:t>49</w:t>
      </w:r>
      <w:r w:rsidR="00022A6F">
        <w:rPr>
          <w:lang w:val="en-US"/>
        </w:rPr>
        <w:t xml:space="preserve"> and </w:t>
      </w:r>
      <w:r w:rsidR="008E2441">
        <w:rPr>
          <w:b/>
          <w:lang w:val="en-US"/>
        </w:rPr>
        <w:t>51</w:t>
      </w:r>
      <w:r w:rsidR="00022A6F">
        <w:rPr>
          <w:lang w:val="en-US"/>
        </w:rPr>
        <w:t xml:space="preserve"> with various </w:t>
      </w:r>
      <w:r w:rsidR="000632F8">
        <w:rPr>
          <w:lang w:val="en-US"/>
        </w:rPr>
        <w:t>electrophiles</w:t>
      </w:r>
      <w:r w:rsidR="00022A6F">
        <w:rPr>
          <w:lang w:val="en-US"/>
        </w:rPr>
        <w:t xml:space="preserve"> (</w:t>
      </w:r>
      <w:proofErr w:type="spellStart"/>
      <w:r w:rsidR="00022A6F">
        <w:rPr>
          <w:lang w:val="en-US"/>
        </w:rPr>
        <w:t>BnBr</w:t>
      </w:r>
      <w:proofErr w:type="spellEnd"/>
      <w:r w:rsidR="00022A6F">
        <w:rPr>
          <w:lang w:val="en-US"/>
        </w:rPr>
        <w:t xml:space="preserve">, </w:t>
      </w:r>
      <w:proofErr w:type="spellStart"/>
      <w:r w:rsidR="00022A6F">
        <w:rPr>
          <w:lang w:val="en-US"/>
        </w:rPr>
        <w:t>BnI</w:t>
      </w:r>
      <w:proofErr w:type="spellEnd"/>
      <w:r w:rsidR="00022A6F">
        <w:rPr>
          <w:lang w:val="en-US"/>
        </w:rPr>
        <w:t xml:space="preserve">, </w:t>
      </w:r>
      <w:proofErr w:type="spellStart"/>
      <w:r w:rsidR="00022A6F">
        <w:rPr>
          <w:lang w:val="en-US"/>
        </w:rPr>
        <w:t>MeI</w:t>
      </w:r>
      <w:proofErr w:type="spellEnd"/>
      <w:r w:rsidR="00022A6F">
        <w:rPr>
          <w:lang w:val="en-US"/>
        </w:rPr>
        <w:t>) resulted in either complex reaction mixtures or in the</w:t>
      </w:r>
      <w:r w:rsidR="00C72734">
        <w:rPr>
          <w:lang w:val="en-US"/>
        </w:rPr>
        <w:t xml:space="preserve"> recovery of</w:t>
      </w:r>
      <w:r w:rsidR="002D53C5">
        <w:rPr>
          <w:lang w:val="en-US"/>
        </w:rPr>
        <w:t xml:space="preserve"> </w:t>
      </w:r>
      <w:r w:rsidR="00125E2F">
        <w:rPr>
          <w:lang w:val="en-US"/>
        </w:rPr>
        <w:t>starting material.</w:t>
      </w:r>
      <w:r w:rsidR="00022A6F">
        <w:rPr>
          <w:b/>
          <w:lang w:val="en-US"/>
        </w:rPr>
        <w:t xml:space="preserve"> </w:t>
      </w:r>
      <w:r w:rsidR="00022A6F">
        <w:rPr>
          <w:lang w:val="en-US"/>
        </w:rPr>
        <w:t>Finally</w:t>
      </w:r>
      <w:r w:rsidR="00061BEC">
        <w:rPr>
          <w:lang w:val="en-US"/>
        </w:rPr>
        <w:t>, ring opening of 2-phenyl-</w:t>
      </w:r>
      <w:r w:rsidR="004302F5">
        <w:rPr>
          <w:lang w:val="en-US"/>
        </w:rPr>
        <w:t xml:space="preserve">substituted </w:t>
      </w:r>
      <w:proofErr w:type="spellStart"/>
      <w:r w:rsidR="004302F5">
        <w:rPr>
          <w:lang w:val="en-US"/>
        </w:rPr>
        <w:t>aziridines</w:t>
      </w:r>
      <w:proofErr w:type="spellEnd"/>
      <w:r w:rsidR="004302F5">
        <w:rPr>
          <w:lang w:val="en-US"/>
        </w:rPr>
        <w:t xml:space="preserve"> </w:t>
      </w:r>
      <w:r w:rsidR="008E2441">
        <w:rPr>
          <w:b/>
          <w:lang w:val="en-US"/>
        </w:rPr>
        <w:t>49</w:t>
      </w:r>
      <w:r w:rsidR="004302F5">
        <w:rPr>
          <w:lang w:val="en-US"/>
        </w:rPr>
        <w:t xml:space="preserve"> and </w:t>
      </w:r>
      <w:r w:rsidR="008E2441">
        <w:rPr>
          <w:b/>
          <w:lang w:val="en-US"/>
        </w:rPr>
        <w:t>51</w:t>
      </w:r>
      <w:r w:rsidR="004302F5">
        <w:rPr>
          <w:lang w:val="en-US"/>
        </w:rPr>
        <w:t xml:space="preserve"> with </w:t>
      </w:r>
      <w:proofErr w:type="spellStart"/>
      <w:r w:rsidR="004302F5">
        <w:rPr>
          <w:lang w:val="en-US"/>
        </w:rPr>
        <w:t>benzylamine</w:t>
      </w:r>
      <w:proofErr w:type="spellEnd"/>
      <w:r w:rsidR="004302F5">
        <w:rPr>
          <w:lang w:val="en-US"/>
        </w:rPr>
        <w:t xml:space="preserve"> and </w:t>
      </w:r>
      <w:proofErr w:type="spellStart"/>
      <w:r w:rsidR="004302F5">
        <w:rPr>
          <w:lang w:val="en-US"/>
        </w:rPr>
        <w:t>thiophenol</w:t>
      </w:r>
      <w:proofErr w:type="spellEnd"/>
      <w:r w:rsidR="004302F5">
        <w:rPr>
          <w:lang w:val="en-US"/>
        </w:rPr>
        <w:t xml:space="preserve"> was effectuated </w:t>
      </w:r>
      <w:r w:rsidR="00DF00FE">
        <w:rPr>
          <w:lang w:val="en-US"/>
        </w:rPr>
        <w:t>after</w:t>
      </w:r>
      <w:r w:rsidR="004302F5">
        <w:rPr>
          <w:lang w:val="en-US"/>
        </w:rPr>
        <w:t xml:space="preserve"> activation with Me</w:t>
      </w:r>
      <w:r w:rsidR="004302F5" w:rsidRPr="004302F5">
        <w:rPr>
          <w:vertAlign w:val="subscript"/>
          <w:lang w:val="en-US"/>
        </w:rPr>
        <w:t>3</w:t>
      </w:r>
      <w:r w:rsidR="004302F5">
        <w:rPr>
          <w:lang w:val="en-US"/>
        </w:rPr>
        <w:t>OBF</w:t>
      </w:r>
      <w:r w:rsidR="004302F5" w:rsidRPr="004302F5">
        <w:rPr>
          <w:vertAlign w:val="subscript"/>
          <w:lang w:val="en-US"/>
        </w:rPr>
        <w:t>4</w:t>
      </w:r>
      <w:r w:rsidR="004302F5">
        <w:rPr>
          <w:lang w:val="en-US"/>
        </w:rPr>
        <w:t xml:space="preserve">, affording tertiary methylamines </w:t>
      </w:r>
      <w:r w:rsidR="009D1C69">
        <w:rPr>
          <w:b/>
          <w:lang w:val="en-US"/>
        </w:rPr>
        <w:t>67</w:t>
      </w:r>
      <w:r w:rsidR="008E2441">
        <w:rPr>
          <w:b/>
          <w:lang w:val="en-US"/>
        </w:rPr>
        <w:t xml:space="preserve">, </w:t>
      </w:r>
      <w:r w:rsidR="009D1C69">
        <w:rPr>
          <w:b/>
          <w:lang w:val="en-US"/>
        </w:rPr>
        <w:t xml:space="preserve">68 </w:t>
      </w:r>
      <w:r w:rsidR="004302F5">
        <w:rPr>
          <w:lang w:val="en-US"/>
        </w:rPr>
        <w:t xml:space="preserve">and </w:t>
      </w:r>
      <w:r w:rsidR="009D1C69">
        <w:rPr>
          <w:b/>
          <w:lang w:val="en-US"/>
        </w:rPr>
        <w:t>69</w:t>
      </w:r>
      <w:r w:rsidR="008E2441">
        <w:rPr>
          <w:b/>
          <w:lang w:val="en-US"/>
        </w:rPr>
        <w:t xml:space="preserve">, </w:t>
      </w:r>
      <w:r w:rsidR="009D1C69">
        <w:rPr>
          <w:b/>
          <w:lang w:val="en-US"/>
        </w:rPr>
        <w:t>70</w:t>
      </w:r>
      <w:r w:rsidR="004302F5">
        <w:rPr>
          <w:lang w:val="en-US"/>
        </w:rPr>
        <w:t xml:space="preserve"> in quite low yields</w:t>
      </w:r>
      <w:r w:rsidR="00424274">
        <w:rPr>
          <w:lang w:val="en-US"/>
        </w:rPr>
        <w:t xml:space="preserve"> (</w:t>
      </w:r>
      <w:r w:rsidR="00424274" w:rsidRPr="00424274">
        <w:rPr>
          <w:lang w:val="en-US"/>
        </w:rPr>
        <w:fldChar w:fldCharType="begin"/>
      </w:r>
      <w:r w:rsidR="00424274" w:rsidRPr="00424274">
        <w:rPr>
          <w:lang w:val="en-US"/>
        </w:rPr>
        <w:instrText xml:space="preserve"> REF _Ref430876109 \h  \* MERGEFORMAT </w:instrText>
      </w:r>
      <w:r w:rsidR="00424274" w:rsidRPr="00424274">
        <w:rPr>
          <w:lang w:val="en-US"/>
        </w:rPr>
      </w:r>
      <w:r w:rsidR="00424274" w:rsidRPr="00424274">
        <w:rPr>
          <w:lang w:val="en-US"/>
        </w:rPr>
        <w:fldChar w:fldCharType="separate"/>
      </w:r>
      <w:r w:rsidR="00DB30B2" w:rsidRPr="00DB30B2">
        <w:rPr>
          <w:lang w:val="en-US"/>
        </w:rPr>
        <w:t xml:space="preserve">Scheme </w:t>
      </w:r>
      <w:r w:rsidR="00DB30B2" w:rsidRPr="00DB30B2">
        <w:rPr>
          <w:noProof/>
          <w:lang w:val="en-US"/>
        </w:rPr>
        <w:t>17</w:t>
      </w:r>
      <w:r w:rsidR="00424274" w:rsidRPr="00424274">
        <w:rPr>
          <w:lang w:val="en-US"/>
        </w:rPr>
        <w:fldChar w:fldCharType="end"/>
      </w:r>
      <w:r w:rsidR="00424274">
        <w:rPr>
          <w:lang w:val="en-US"/>
        </w:rPr>
        <w:t>)</w:t>
      </w:r>
      <w:r w:rsidR="004302F5">
        <w:rPr>
          <w:lang w:val="en-US"/>
        </w:rPr>
        <w:t xml:space="preserve">. Ring opening </w:t>
      </w:r>
      <w:r w:rsidR="00DF00FE">
        <w:rPr>
          <w:lang w:val="en-US"/>
        </w:rPr>
        <w:t>provoked by</w:t>
      </w:r>
      <w:r w:rsidR="004302F5">
        <w:rPr>
          <w:lang w:val="en-US"/>
        </w:rPr>
        <w:t xml:space="preserve"> </w:t>
      </w:r>
      <w:proofErr w:type="spellStart"/>
      <w:r w:rsidR="004302F5">
        <w:rPr>
          <w:lang w:val="en-US"/>
        </w:rPr>
        <w:t>aziridine</w:t>
      </w:r>
      <w:proofErr w:type="spellEnd"/>
      <w:r w:rsidR="004302F5">
        <w:rPr>
          <w:lang w:val="en-US"/>
        </w:rPr>
        <w:t xml:space="preserve"> </w:t>
      </w:r>
      <w:r w:rsidR="004302F5" w:rsidRPr="00DF00FE">
        <w:rPr>
          <w:i/>
          <w:lang w:val="en-US"/>
        </w:rPr>
        <w:t>N</w:t>
      </w:r>
      <w:r w:rsidR="004302F5">
        <w:rPr>
          <w:lang w:val="en-US"/>
        </w:rPr>
        <w:t xml:space="preserve">-alkylation </w:t>
      </w:r>
      <w:r w:rsidR="00DF00FE">
        <w:rPr>
          <w:lang w:val="en-US"/>
        </w:rPr>
        <w:t>seemed to be</w:t>
      </w:r>
      <w:r w:rsidR="00061BEC">
        <w:rPr>
          <w:lang w:val="en-US"/>
        </w:rPr>
        <w:t xml:space="preserve"> more sluggish, </w:t>
      </w:r>
      <w:r w:rsidR="004302F5">
        <w:rPr>
          <w:lang w:val="en-US"/>
        </w:rPr>
        <w:t>giving rise to side products</w:t>
      </w:r>
      <w:r w:rsidR="001D32FA">
        <w:rPr>
          <w:lang w:val="en-US"/>
        </w:rPr>
        <w:t>.</w:t>
      </w:r>
      <w:r w:rsidR="00DF00FE">
        <w:rPr>
          <w:lang w:val="en-US"/>
        </w:rPr>
        <w:t xml:space="preserve"> Whereas the </w:t>
      </w:r>
      <w:r w:rsidR="007F4C2B">
        <w:rPr>
          <w:lang w:val="en-US"/>
        </w:rPr>
        <w:t>deployment</w:t>
      </w:r>
      <w:r w:rsidR="00DF00FE">
        <w:rPr>
          <w:lang w:val="en-US"/>
        </w:rPr>
        <w:t xml:space="preserve"> of </w:t>
      </w:r>
      <w:proofErr w:type="spellStart"/>
      <w:r w:rsidR="00DF00FE">
        <w:rPr>
          <w:lang w:val="en-US"/>
        </w:rPr>
        <w:t>thiophenol</w:t>
      </w:r>
      <w:proofErr w:type="spellEnd"/>
      <w:r w:rsidR="00DF00FE">
        <w:rPr>
          <w:lang w:val="en-US"/>
        </w:rPr>
        <w:t xml:space="preserve"> as </w:t>
      </w:r>
      <w:r w:rsidR="00061BEC">
        <w:rPr>
          <w:lang w:val="en-US"/>
        </w:rPr>
        <w:t xml:space="preserve">a </w:t>
      </w:r>
      <w:r w:rsidR="00DF00FE">
        <w:rPr>
          <w:lang w:val="en-US"/>
        </w:rPr>
        <w:t xml:space="preserve">nucleophile also resulted in </w:t>
      </w:r>
      <w:proofErr w:type="spellStart"/>
      <w:r w:rsidR="00DF00FE">
        <w:rPr>
          <w:lang w:val="en-US"/>
        </w:rPr>
        <w:t>nonmethylated</w:t>
      </w:r>
      <w:proofErr w:type="spellEnd"/>
      <w:r w:rsidR="00DF00FE">
        <w:rPr>
          <w:lang w:val="en-US"/>
        </w:rPr>
        <w:t xml:space="preserve"> secondary amines </w:t>
      </w:r>
      <w:r w:rsidR="009D1C69">
        <w:rPr>
          <w:b/>
          <w:lang w:val="en-US"/>
        </w:rPr>
        <w:t>71</w:t>
      </w:r>
      <w:r w:rsidR="00ED7C0A">
        <w:rPr>
          <w:b/>
          <w:lang w:val="en-US"/>
        </w:rPr>
        <w:t xml:space="preserve"> </w:t>
      </w:r>
      <w:r w:rsidR="00DF00FE">
        <w:rPr>
          <w:lang w:val="en-US"/>
        </w:rPr>
        <w:t xml:space="preserve">and </w:t>
      </w:r>
      <w:r w:rsidR="009D1C69">
        <w:rPr>
          <w:b/>
          <w:lang w:val="en-US"/>
        </w:rPr>
        <w:t>72</w:t>
      </w:r>
      <w:r w:rsidR="00DF00FE">
        <w:rPr>
          <w:lang w:val="en-US"/>
        </w:rPr>
        <w:t xml:space="preserve">, ring opening of </w:t>
      </w:r>
      <w:proofErr w:type="spellStart"/>
      <w:r w:rsidR="00DF00FE">
        <w:rPr>
          <w:lang w:val="en-US"/>
        </w:rPr>
        <w:t>aziridines</w:t>
      </w:r>
      <w:proofErr w:type="spellEnd"/>
      <w:r w:rsidR="00DF00FE">
        <w:rPr>
          <w:lang w:val="en-US"/>
        </w:rPr>
        <w:t xml:space="preserve"> </w:t>
      </w:r>
      <w:r w:rsidR="008E2441">
        <w:rPr>
          <w:b/>
          <w:lang w:val="en-US"/>
        </w:rPr>
        <w:t>49</w:t>
      </w:r>
      <w:r w:rsidR="00DF00FE">
        <w:rPr>
          <w:lang w:val="en-US"/>
        </w:rPr>
        <w:t xml:space="preserve"> and </w:t>
      </w:r>
      <w:r w:rsidR="008E2441">
        <w:rPr>
          <w:b/>
          <w:lang w:val="en-US"/>
        </w:rPr>
        <w:t>51</w:t>
      </w:r>
      <w:r w:rsidR="00DF00FE">
        <w:rPr>
          <w:lang w:val="en-US"/>
        </w:rPr>
        <w:t xml:space="preserve"> </w:t>
      </w:r>
      <w:r w:rsidR="00D37E35">
        <w:rPr>
          <w:lang w:val="en-US"/>
        </w:rPr>
        <w:t>induced by</w:t>
      </w:r>
      <w:r w:rsidR="00DF00FE">
        <w:rPr>
          <w:lang w:val="en-US"/>
        </w:rPr>
        <w:t xml:space="preserve"> </w:t>
      </w:r>
      <w:proofErr w:type="spellStart"/>
      <w:r w:rsidR="00DF00FE">
        <w:rPr>
          <w:lang w:val="en-US"/>
        </w:rPr>
        <w:t>benzylamine</w:t>
      </w:r>
      <w:proofErr w:type="spellEnd"/>
      <w:r w:rsidR="00DF00FE">
        <w:rPr>
          <w:lang w:val="en-US"/>
        </w:rPr>
        <w:t xml:space="preserve"> did not furnish these </w:t>
      </w:r>
      <w:r w:rsidR="00DF00FE" w:rsidRPr="00DF00FE">
        <w:rPr>
          <w:i/>
          <w:lang w:val="en-US"/>
        </w:rPr>
        <w:t>N</w:t>
      </w:r>
      <w:r w:rsidR="00DF00FE">
        <w:rPr>
          <w:lang w:val="en-US"/>
        </w:rPr>
        <w:t>-</w:t>
      </w:r>
      <w:proofErr w:type="spellStart"/>
      <w:r w:rsidR="00DF00FE">
        <w:rPr>
          <w:lang w:val="en-US"/>
        </w:rPr>
        <w:t>demethylated</w:t>
      </w:r>
      <w:proofErr w:type="spellEnd"/>
      <w:r w:rsidR="00DF00FE">
        <w:rPr>
          <w:lang w:val="en-US"/>
        </w:rPr>
        <w:t xml:space="preserve"> products.</w:t>
      </w:r>
      <w:r w:rsidR="00ED7C0A">
        <w:rPr>
          <w:lang w:val="en-US"/>
        </w:rPr>
        <w:t xml:space="preserve"> Nonetheless, these ring transformations again proceeded in a </w:t>
      </w:r>
      <w:proofErr w:type="spellStart"/>
      <w:r w:rsidR="00ED7C0A">
        <w:rPr>
          <w:lang w:val="en-US"/>
        </w:rPr>
        <w:t>regio</w:t>
      </w:r>
      <w:proofErr w:type="spellEnd"/>
      <w:r w:rsidR="00ED7C0A">
        <w:rPr>
          <w:lang w:val="en-US"/>
        </w:rPr>
        <w:t xml:space="preserve">- and </w:t>
      </w:r>
      <w:proofErr w:type="spellStart"/>
      <w:r w:rsidR="00ED7C0A">
        <w:rPr>
          <w:lang w:val="en-US"/>
        </w:rPr>
        <w:t>stereoselective</w:t>
      </w:r>
      <w:proofErr w:type="spellEnd"/>
      <w:r w:rsidR="00ED7C0A">
        <w:rPr>
          <w:lang w:val="en-US"/>
        </w:rPr>
        <w:t xml:space="preserve"> way, providing access to a wide range of interesting </w:t>
      </w:r>
      <w:proofErr w:type="spellStart"/>
      <w:r w:rsidR="00ED7C0A">
        <w:rPr>
          <w:lang w:val="en-US"/>
        </w:rPr>
        <w:t>trifluoromethylated</w:t>
      </w:r>
      <w:proofErr w:type="spellEnd"/>
      <w:r w:rsidR="00ED7C0A">
        <w:rPr>
          <w:lang w:val="en-US"/>
        </w:rPr>
        <w:t xml:space="preserve"> functionalized β-amines.</w:t>
      </w:r>
      <w:r w:rsidR="00457C4B">
        <w:rPr>
          <w:lang w:val="en-US"/>
        </w:rPr>
        <w:t xml:space="preserve"> The employment of Me</w:t>
      </w:r>
      <w:r w:rsidR="00457C4B" w:rsidRPr="004302F5">
        <w:rPr>
          <w:vertAlign w:val="subscript"/>
          <w:lang w:val="en-US"/>
        </w:rPr>
        <w:t>3</w:t>
      </w:r>
      <w:r w:rsidR="00457C4B">
        <w:rPr>
          <w:lang w:val="en-US"/>
        </w:rPr>
        <w:t>OBF</w:t>
      </w:r>
      <w:r w:rsidR="00457C4B" w:rsidRPr="004302F5">
        <w:rPr>
          <w:vertAlign w:val="subscript"/>
          <w:lang w:val="en-US"/>
        </w:rPr>
        <w:t>4</w:t>
      </w:r>
      <w:r w:rsidR="00457C4B" w:rsidRPr="000632F8">
        <w:rPr>
          <w:lang w:val="en-US"/>
        </w:rPr>
        <w:t xml:space="preserve"> </w:t>
      </w:r>
      <w:r w:rsidR="00457C4B">
        <w:rPr>
          <w:lang w:val="en-US"/>
        </w:rPr>
        <w:t xml:space="preserve">as </w:t>
      </w:r>
      <w:r w:rsidR="002D53C5">
        <w:rPr>
          <w:lang w:val="en-US"/>
        </w:rPr>
        <w:t xml:space="preserve">a </w:t>
      </w:r>
      <w:r w:rsidR="00457C4B">
        <w:rPr>
          <w:lang w:val="en-US"/>
        </w:rPr>
        <w:t xml:space="preserve">reagent for the activation of </w:t>
      </w:r>
      <w:proofErr w:type="spellStart"/>
      <w:r w:rsidR="00457C4B">
        <w:rPr>
          <w:lang w:val="en-US"/>
        </w:rPr>
        <w:t>nonactivated</w:t>
      </w:r>
      <w:proofErr w:type="spellEnd"/>
      <w:r w:rsidR="00457C4B">
        <w:rPr>
          <w:lang w:val="en-US"/>
        </w:rPr>
        <w:t xml:space="preserve"> CF</w:t>
      </w:r>
      <w:r w:rsidR="00457C4B" w:rsidRPr="00457C4B">
        <w:rPr>
          <w:vertAlign w:val="subscript"/>
          <w:lang w:val="en-US"/>
        </w:rPr>
        <w:t>3</w:t>
      </w:r>
      <w:r w:rsidR="00457C4B">
        <w:rPr>
          <w:lang w:val="en-US"/>
        </w:rPr>
        <w:t xml:space="preserve">-aziridines has also been evaluated by </w:t>
      </w:r>
      <w:proofErr w:type="spellStart"/>
      <w:r w:rsidR="00457C4B">
        <w:rPr>
          <w:lang w:val="en-US"/>
        </w:rPr>
        <w:t>Katagiri</w:t>
      </w:r>
      <w:proofErr w:type="spellEnd"/>
      <w:r w:rsidR="00457C4B">
        <w:rPr>
          <w:lang w:val="en-US"/>
        </w:rPr>
        <w:t xml:space="preserve"> et al.</w:t>
      </w:r>
      <w:hyperlink w:anchor="_ENREF_55" w:tooltip="Katagiri, 1999 #19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&lt;EndNote&gt;&lt;Cite&gt;&lt;Author&gt;Katagiri&lt;/Author&gt;&lt;Year&gt;1999&lt;/Year&gt;&lt;RecNum&gt;19&lt;/RecNum&gt;&lt;DisplayText&gt;&lt;style face="superscript"&gt;11k&lt;/style&gt;&lt;/DisplayText&gt;&lt;record&gt;&lt;rec-number&gt;19&lt;/rec-number&gt;&lt;foreign-keys&gt;&lt;key app="EN" db-id="a5st2fxzyfzvwjeetrmpdzpezv0ezww0fdsp" timestamp="1440750103"&gt;19&lt;/key&gt;&lt;/foreign-keys&gt;&lt;ref-type name="Journal Article"&gt;17&lt;/ref-type&gt;&lt;contributors&gt;&lt;authors&gt;&lt;author&gt;Katagiri, Toshimasa&lt;/author&gt;&lt;author&gt;Takahashi, Mikihiro&lt;/author&gt;&lt;author&gt;Fujiwara, Yasuyuki&lt;/author&gt;&lt;author&gt;Ihara, Hideki&lt;/author&gt;&lt;author&gt;Uneyama, Kenji&lt;/author&gt;&lt;/authors&gt;&lt;/contributors&gt;&lt;titles&gt;&lt;title&gt;General syntheses of optically active α-trifluoromethylated amines via ring-opening reactions of N-benzyl-2-trifluoromethylaziridine&lt;/title&gt;&lt;secondary-title&gt;J. Org. Chem.&lt;/secondary-title&gt;&lt;/titles&gt;&lt;periodical&gt;&lt;full-title&gt;J. Org. Chem.&lt;/full-title&gt;&lt;/periodical&gt;&lt;pages&gt;7323-7329&lt;/pages&gt;&lt;volume&gt;64&lt;/volume&gt;&lt;number&gt;20&lt;/number&gt;&lt;section&gt;7323&lt;/section&gt;&lt;dates&gt;&lt;year&gt;1999&lt;/year&gt;&lt;/dates&gt;&lt;isbn&gt;0022-3263&lt;/isbn&gt;&lt;urls&gt;&lt;/urls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11k</w:t>
        </w:r>
        <w:r w:rsidR="00C03167">
          <w:rPr>
            <w:lang w:val="en-US"/>
          </w:rPr>
          <w:fldChar w:fldCharType="end"/>
        </w:r>
      </w:hyperlink>
      <w:r w:rsidR="00457C4B">
        <w:rPr>
          <w:lang w:val="en-US"/>
        </w:rPr>
        <w:t xml:space="preserve"> </w:t>
      </w:r>
      <w:r w:rsidR="005E0AE6">
        <w:rPr>
          <w:lang w:val="en-US"/>
        </w:rPr>
        <w:t>In their work</w:t>
      </w:r>
      <w:r w:rsidR="00457C4B">
        <w:rPr>
          <w:lang w:val="en-US"/>
        </w:rPr>
        <w:t>, (</w:t>
      </w:r>
      <w:r w:rsidR="00457C4B" w:rsidRPr="00457C4B">
        <w:rPr>
          <w:i/>
          <w:lang w:val="en-US"/>
        </w:rPr>
        <w:t>S</w:t>
      </w:r>
      <w:r w:rsidR="00457C4B">
        <w:rPr>
          <w:lang w:val="en-US"/>
        </w:rPr>
        <w:t>)-1-benzyl-2-(</w:t>
      </w:r>
      <w:proofErr w:type="spellStart"/>
      <w:r w:rsidR="00457C4B">
        <w:rPr>
          <w:lang w:val="en-US"/>
        </w:rPr>
        <w:t>trifluoromethyl</w:t>
      </w:r>
      <w:proofErr w:type="spellEnd"/>
      <w:r w:rsidR="00457C4B">
        <w:rPr>
          <w:lang w:val="en-US"/>
        </w:rPr>
        <w:t>)</w:t>
      </w:r>
      <w:proofErr w:type="spellStart"/>
      <w:r w:rsidR="00457C4B">
        <w:rPr>
          <w:lang w:val="en-US"/>
        </w:rPr>
        <w:t>aziridine</w:t>
      </w:r>
      <w:proofErr w:type="spellEnd"/>
      <w:r w:rsidR="00457C4B">
        <w:rPr>
          <w:lang w:val="en-US"/>
        </w:rPr>
        <w:t xml:space="preserve"> was methylated using Me</w:t>
      </w:r>
      <w:r w:rsidR="00457C4B" w:rsidRPr="004302F5">
        <w:rPr>
          <w:vertAlign w:val="subscript"/>
          <w:lang w:val="en-US"/>
        </w:rPr>
        <w:t>3</w:t>
      </w:r>
      <w:r w:rsidR="00457C4B">
        <w:rPr>
          <w:lang w:val="en-US"/>
        </w:rPr>
        <w:t>OBF</w:t>
      </w:r>
      <w:r w:rsidR="00457C4B" w:rsidRPr="004302F5">
        <w:rPr>
          <w:vertAlign w:val="subscript"/>
          <w:lang w:val="en-US"/>
        </w:rPr>
        <w:t>4</w:t>
      </w:r>
      <w:r w:rsidR="00457C4B">
        <w:rPr>
          <w:lang w:val="en-US"/>
        </w:rPr>
        <w:t xml:space="preserve">, followed by </w:t>
      </w:r>
      <w:r w:rsidR="001A6068">
        <w:rPr>
          <w:lang w:val="en-US"/>
        </w:rPr>
        <w:t xml:space="preserve">ring opening of the </w:t>
      </w:r>
      <w:r w:rsidR="00C72734">
        <w:rPr>
          <w:lang w:val="en-US"/>
        </w:rPr>
        <w:t xml:space="preserve">intermediate </w:t>
      </w:r>
      <w:proofErr w:type="spellStart"/>
      <w:r w:rsidR="001A6068">
        <w:rPr>
          <w:lang w:val="en-US"/>
        </w:rPr>
        <w:t>aziridinium</w:t>
      </w:r>
      <w:proofErr w:type="spellEnd"/>
      <w:r w:rsidR="001A6068">
        <w:rPr>
          <w:lang w:val="en-US"/>
        </w:rPr>
        <w:t xml:space="preserve"> salt by phosphorus, oxygen, nitrogen and carbon nucleophiles, affording the corresponding α-CF</w:t>
      </w:r>
      <w:r w:rsidR="001A6068" w:rsidRPr="001A6068">
        <w:rPr>
          <w:vertAlign w:val="subscript"/>
          <w:lang w:val="en-US"/>
        </w:rPr>
        <w:t>3</w:t>
      </w:r>
      <w:r w:rsidR="001A6068">
        <w:rPr>
          <w:lang w:val="en-US"/>
        </w:rPr>
        <w:t>-amines.</w:t>
      </w:r>
    </w:p>
    <w:p w:rsidR="003813B7" w:rsidRPr="00F222D9" w:rsidRDefault="003813B7" w:rsidP="003813B7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16" w:name="_Ref430876109"/>
      <w:r w:rsidRPr="00F222D9">
        <w:rPr>
          <w:b/>
          <w:i w:val="0"/>
          <w:color w:val="auto"/>
          <w:lang w:val="en-US"/>
        </w:rPr>
        <w:lastRenderedPageBreak/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17</w:t>
      </w:r>
      <w:r w:rsidR="00240677">
        <w:rPr>
          <w:b/>
          <w:i w:val="0"/>
          <w:color w:val="auto"/>
          <w:lang w:val="en-US"/>
        </w:rPr>
        <w:fldChar w:fldCharType="end"/>
      </w:r>
      <w:bookmarkEnd w:id="16"/>
      <w:r w:rsidRPr="00F222D9">
        <w:rPr>
          <w:b/>
          <w:i w:val="0"/>
          <w:color w:val="auto"/>
          <w:lang w:val="en-US"/>
        </w:rPr>
        <w:t xml:space="preserve">: </w:t>
      </w:r>
      <w:r w:rsidR="00437CEA">
        <w:rPr>
          <w:b/>
          <w:i w:val="0"/>
          <w:color w:val="auto"/>
          <w:lang w:val="en-US"/>
        </w:rPr>
        <w:t>S</w:t>
      </w:r>
      <w:r w:rsidRPr="00F222D9">
        <w:rPr>
          <w:b/>
          <w:i w:val="0"/>
          <w:color w:val="auto"/>
          <w:lang w:val="en-US"/>
        </w:rPr>
        <w:t>ynthesis</w:t>
      </w:r>
      <w:r w:rsidR="00D42BBD">
        <w:rPr>
          <w:b/>
          <w:i w:val="0"/>
          <w:color w:val="auto"/>
          <w:lang w:val="en-US"/>
        </w:rPr>
        <w:t xml:space="preserve"> of </w:t>
      </w:r>
      <w:proofErr w:type="spellStart"/>
      <w:r w:rsidR="00D42BBD">
        <w:rPr>
          <w:b/>
          <w:i w:val="0"/>
          <w:color w:val="auto"/>
          <w:lang w:val="en-US"/>
        </w:rPr>
        <w:t>trifluoromethylamines</w:t>
      </w:r>
      <w:proofErr w:type="spellEnd"/>
      <w:r w:rsidR="00D42BBD">
        <w:rPr>
          <w:b/>
          <w:i w:val="0"/>
          <w:color w:val="auto"/>
          <w:lang w:val="en-US"/>
        </w:rPr>
        <w:t xml:space="preserve"> </w:t>
      </w:r>
      <w:r w:rsidR="009D1C69">
        <w:rPr>
          <w:b/>
          <w:i w:val="0"/>
          <w:color w:val="auto"/>
          <w:lang w:val="en-US"/>
        </w:rPr>
        <w:t>67-72</w:t>
      </w:r>
    </w:p>
    <w:p w:rsidR="00ED7C0A" w:rsidRDefault="009D1C69" w:rsidP="00ED7C0A">
      <w:pPr>
        <w:autoSpaceDE w:val="0"/>
        <w:autoSpaceDN w:val="0"/>
        <w:adjustRightInd w:val="0"/>
        <w:spacing w:after="0" w:line="360" w:lineRule="auto"/>
        <w:jc w:val="center"/>
        <w:rPr>
          <w:lang w:val="en-US"/>
        </w:rPr>
      </w:pPr>
      <w:r>
        <w:object w:dxaOrig="7583" w:dyaOrig="4137">
          <v:shape id="_x0000_i1041" type="#_x0000_t75" style="width:265.65pt;height:144.55pt" o:ole="">
            <v:imagedata r:id="rId43" o:title=""/>
          </v:shape>
          <o:OLEObject Type="Embed" ProgID="ChemDraw.Document.6.0" ShapeID="_x0000_i1041" DrawAspect="Content" ObjectID="_1514271964" r:id="rId44"/>
        </w:object>
      </w:r>
    </w:p>
    <w:p w:rsidR="007E057A" w:rsidRDefault="00894268" w:rsidP="003743E6">
      <w:pPr>
        <w:autoSpaceDE w:val="0"/>
        <w:autoSpaceDN w:val="0"/>
        <w:adjustRightInd w:val="0"/>
        <w:spacing w:after="0" w:line="360" w:lineRule="auto"/>
        <w:jc w:val="both"/>
        <w:rPr>
          <w:lang w:val="en-US"/>
        </w:rPr>
      </w:pPr>
      <w:r>
        <w:rPr>
          <w:lang w:val="en-US"/>
        </w:rPr>
        <w:t xml:space="preserve">Based on </w:t>
      </w:r>
      <w:r w:rsidR="00437CEA">
        <w:rPr>
          <w:lang w:val="en-US"/>
        </w:rPr>
        <w:t xml:space="preserve">the </w:t>
      </w:r>
      <w:r>
        <w:rPr>
          <w:lang w:val="en-US"/>
        </w:rPr>
        <w:t xml:space="preserve">above-mentioned results regarding nucleophilic ring opening of </w:t>
      </w:r>
      <w:proofErr w:type="spellStart"/>
      <w:r>
        <w:rPr>
          <w:lang w:val="en-US"/>
        </w:rPr>
        <w:t>nonactivated</w:t>
      </w:r>
      <w:proofErr w:type="spellEnd"/>
      <w:r>
        <w:rPr>
          <w:lang w:val="en-US"/>
        </w:rPr>
        <w:t xml:space="preserve"> 2-(</w:t>
      </w:r>
      <w:proofErr w:type="spellStart"/>
      <w:r>
        <w:rPr>
          <w:lang w:val="en-US"/>
        </w:rPr>
        <w:t>trifluoromethyl</w:t>
      </w:r>
      <w:proofErr w:type="spellEnd"/>
      <w:r>
        <w:rPr>
          <w:lang w:val="en-US"/>
        </w:rPr>
        <w:t>)</w:t>
      </w:r>
      <w:proofErr w:type="spellStart"/>
      <w:r>
        <w:rPr>
          <w:lang w:val="en-US"/>
        </w:rPr>
        <w:t>aziridines</w:t>
      </w:r>
      <w:proofErr w:type="spellEnd"/>
      <w:r>
        <w:rPr>
          <w:lang w:val="en-US"/>
        </w:rPr>
        <w:t xml:space="preserve"> </w:t>
      </w:r>
      <w:r w:rsidRPr="00894268">
        <w:rPr>
          <w:b/>
          <w:lang w:val="en-US"/>
        </w:rPr>
        <w:t>36</w:t>
      </w:r>
      <w:r>
        <w:rPr>
          <w:lang w:val="en-US"/>
        </w:rPr>
        <w:t xml:space="preserve">, </w:t>
      </w:r>
      <w:r w:rsidR="008E2441">
        <w:rPr>
          <w:b/>
          <w:lang w:val="en-US"/>
        </w:rPr>
        <w:t>49</w:t>
      </w:r>
      <w:r>
        <w:rPr>
          <w:lang w:val="en-US"/>
        </w:rPr>
        <w:t xml:space="preserve"> and </w:t>
      </w:r>
      <w:r w:rsidR="008E2441">
        <w:rPr>
          <w:b/>
          <w:lang w:val="en-US"/>
        </w:rPr>
        <w:t>51</w:t>
      </w:r>
      <w:r>
        <w:rPr>
          <w:lang w:val="en-US"/>
        </w:rPr>
        <w:t xml:space="preserve">, it can be concluded that activation of the </w:t>
      </w:r>
      <w:proofErr w:type="spellStart"/>
      <w:r>
        <w:rPr>
          <w:lang w:val="en-US"/>
        </w:rPr>
        <w:t>aziridine</w:t>
      </w:r>
      <w:proofErr w:type="spellEnd"/>
      <w:r>
        <w:rPr>
          <w:lang w:val="en-US"/>
        </w:rPr>
        <w:t xml:space="preserve"> moiety is required</w:t>
      </w:r>
      <w:r w:rsidRPr="00894268">
        <w:rPr>
          <w:lang w:val="en-US"/>
        </w:rPr>
        <w:t xml:space="preserve"> </w:t>
      </w:r>
      <w:r>
        <w:rPr>
          <w:lang w:val="en-US"/>
        </w:rPr>
        <w:t xml:space="preserve">prior to ring opening. In order to </w:t>
      </w:r>
      <w:r w:rsidR="00A539B5">
        <w:rPr>
          <w:lang w:val="en-US"/>
        </w:rPr>
        <w:t>study</w:t>
      </w:r>
      <w:r>
        <w:rPr>
          <w:lang w:val="en-US"/>
        </w:rPr>
        <w:t xml:space="preserve"> the difference in </w:t>
      </w:r>
      <w:r w:rsidR="00407F19">
        <w:rPr>
          <w:lang w:val="en-US"/>
        </w:rPr>
        <w:t xml:space="preserve">ring </w:t>
      </w:r>
      <w:r w:rsidR="00A539B5">
        <w:rPr>
          <w:lang w:val="en-US"/>
        </w:rPr>
        <w:t xml:space="preserve">opening aptitude between activated and </w:t>
      </w:r>
      <w:proofErr w:type="spellStart"/>
      <w:r w:rsidR="00A539B5">
        <w:rPr>
          <w:lang w:val="en-US"/>
        </w:rPr>
        <w:t>nonactivated</w:t>
      </w:r>
      <w:proofErr w:type="spellEnd"/>
      <w:r w:rsidR="00A539B5">
        <w:rPr>
          <w:lang w:val="en-US"/>
        </w:rPr>
        <w:t xml:space="preserve"> CF</w:t>
      </w:r>
      <w:r w:rsidR="00A539B5" w:rsidRPr="008504AF">
        <w:rPr>
          <w:vertAlign w:val="subscript"/>
          <w:lang w:val="en-US"/>
        </w:rPr>
        <w:t>3</w:t>
      </w:r>
      <w:r w:rsidR="00A539B5">
        <w:rPr>
          <w:lang w:val="en-US"/>
        </w:rPr>
        <w:t>-aziridines</w:t>
      </w:r>
      <w:r>
        <w:rPr>
          <w:lang w:val="en-US"/>
        </w:rPr>
        <w:t xml:space="preserve">, research has also been performed within our </w:t>
      </w:r>
      <w:r w:rsidR="00407F19">
        <w:rPr>
          <w:lang w:val="en-US"/>
        </w:rPr>
        <w:t xml:space="preserve">research </w:t>
      </w:r>
      <w:r>
        <w:rPr>
          <w:lang w:val="en-US"/>
        </w:rPr>
        <w:t xml:space="preserve">group concerning the synthesis </w:t>
      </w:r>
      <w:r w:rsidR="00A539B5">
        <w:rPr>
          <w:lang w:val="en-US"/>
        </w:rPr>
        <w:t>and reactivity of</w:t>
      </w:r>
      <w:r>
        <w:rPr>
          <w:lang w:val="en-US"/>
        </w:rPr>
        <w:t xml:space="preserve"> activated CF</w:t>
      </w:r>
      <w:r w:rsidRPr="00894268">
        <w:rPr>
          <w:vertAlign w:val="subscript"/>
          <w:lang w:val="en-US"/>
        </w:rPr>
        <w:t>3</w:t>
      </w:r>
      <w:r w:rsidR="00A539B5">
        <w:rPr>
          <w:lang w:val="en-US"/>
        </w:rPr>
        <w:t xml:space="preserve">-aziridines. </w:t>
      </w:r>
      <w:r w:rsidR="007E057A">
        <w:rPr>
          <w:lang w:val="en-US"/>
        </w:rPr>
        <w:t xml:space="preserve">The first report on the displacement of the protecting group of </w:t>
      </w:r>
      <w:proofErr w:type="spellStart"/>
      <w:r w:rsidR="007E057A">
        <w:rPr>
          <w:lang w:val="en-US"/>
        </w:rPr>
        <w:t>nonactivated</w:t>
      </w:r>
      <w:proofErr w:type="spellEnd"/>
      <w:r w:rsidR="007E057A">
        <w:rPr>
          <w:lang w:val="en-US"/>
        </w:rPr>
        <w:t xml:space="preserve"> CF</w:t>
      </w:r>
      <w:r w:rsidR="007E057A" w:rsidRPr="007E057A">
        <w:rPr>
          <w:vertAlign w:val="subscript"/>
          <w:lang w:val="en-US"/>
        </w:rPr>
        <w:t>3</w:t>
      </w:r>
      <w:r w:rsidR="007E057A">
        <w:rPr>
          <w:lang w:val="en-US"/>
        </w:rPr>
        <w:t xml:space="preserve">-aziridines </w:t>
      </w:r>
      <w:r w:rsidR="000632F8">
        <w:rPr>
          <w:lang w:val="en-US"/>
        </w:rPr>
        <w:t>to produce</w:t>
      </w:r>
      <w:r w:rsidR="007E057A">
        <w:rPr>
          <w:lang w:val="en-US"/>
        </w:rPr>
        <w:t xml:space="preserve"> their activated counterparts has been elaborated by </w:t>
      </w:r>
      <w:proofErr w:type="spellStart"/>
      <w:r w:rsidR="007E057A">
        <w:rPr>
          <w:lang w:val="en-US"/>
        </w:rPr>
        <w:t>Rinaudo</w:t>
      </w:r>
      <w:proofErr w:type="spellEnd"/>
      <w:r w:rsidR="007E057A">
        <w:rPr>
          <w:lang w:val="en-US"/>
        </w:rPr>
        <w:t xml:space="preserve"> et al. Herein, reductive </w:t>
      </w:r>
      <w:r w:rsidR="007E057A" w:rsidRPr="00DB4AB7">
        <w:rPr>
          <w:i/>
          <w:lang w:val="en-US"/>
        </w:rPr>
        <w:t>N</w:t>
      </w:r>
      <w:r w:rsidR="007E057A">
        <w:rPr>
          <w:lang w:val="en-US"/>
        </w:rPr>
        <w:t>-</w:t>
      </w:r>
      <w:r w:rsidR="00DB4AB7">
        <w:rPr>
          <w:lang w:val="en-US"/>
        </w:rPr>
        <w:t xml:space="preserve">benzyl </w:t>
      </w:r>
      <w:proofErr w:type="spellStart"/>
      <w:r w:rsidR="00DB4AB7">
        <w:rPr>
          <w:lang w:val="en-US"/>
        </w:rPr>
        <w:t>deprotection</w:t>
      </w:r>
      <w:proofErr w:type="spellEnd"/>
      <w:r w:rsidR="00DB4AB7">
        <w:rPr>
          <w:lang w:val="en-US"/>
        </w:rPr>
        <w:t xml:space="preserve"> of </w:t>
      </w:r>
      <w:r w:rsidR="00DB4AB7" w:rsidRPr="00DB4AB7">
        <w:rPr>
          <w:i/>
          <w:lang w:val="en-US"/>
        </w:rPr>
        <w:t>cis</w:t>
      </w:r>
      <w:r w:rsidR="00DB4AB7">
        <w:rPr>
          <w:lang w:val="en-US"/>
        </w:rPr>
        <w:t>-ethyl 1-benzyl-2-(</w:t>
      </w:r>
      <w:proofErr w:type="spellStart"/>
      <w:r w:rsidR="00DB4AB7">
        <w:rPr>
          <w:lang w:val="en-US"/>
        </w:rPr>
        <w:t>trifluoromethyl</w:t>
      </w:r>
      <w:proofErr w:type="spellEnd"/>
      <w:r w:rsidR="00DB4AB7">
        <w:rPr>
          <w:lang w:val="en-US"/>
        </w:rPr>
        <w:t xml:space="preserve">)aziridine-3-carboxylate resulted in the corresponding </w:t>
      </w:r>
      <w:r w:rsidR="00DB4AB7" w:rsidRPr="00DB4AB7">
        <w:rPr>
          <w:i/>
          <w:lang w:val="en-US"/>
        </w:rPr>
        <w:t>NH</w:t>
      </w:r>
      <w:r w:rsidR="00DB4AB7">
        <w:rPr>
          <w:lang w:val="en-US"/>
        </w:rPr>
        <w:t>-</w:t>
      </w:r>
      <w:proofErr w:type="spellStart"/>
      <w:r w:rsidR="00DB4AB7">
        <w:rPr>
          <w:lang w:val="en-US"/>
        </w:rPr>
        <w:t>aziridine</w:t>
      </w:r>
      <w:proofErr w:type="spellEnd"/>
      <w:r w:rsidR="00DB4AB7">
        <w:rPr>
          <w:lang w:val="en-US"/>
        </w:rPr>
        <w:t xml:space="preserve">, which was converted into different activated </w:t>
      </w:r>
      <w:r w:rsidR="00DB4AB7" w:rsidRPr="00DB4AB7">
        <w:rPr>
          <w:i/>
          <w:lang w:val="en-US"/>
        </w:rPr>
        <w:t>cis</w:t>
      </w:r>
      <w:r w:rsidR="00DB4AB7">
        <w:rPr>
          <w:lang w:val="en-US"/>
        </w:rPr>
        <w:t>-</w:t>
      </w:r>
      <w:proofErr w:type="spellStart"/>
      <w:r w:rsidR="00DB4AB7">
        <w:rPr>
          <w:lang w:val="en-US"/>
        </w:rPr>
        <w:t>aziridines</w:t>
      </w:r>
      <w:proofErr w:type="spellEnd"/>
      <w:r w:rsidR="00DB4AB7">
        <w:rPr>
          <w:lang w:val="en-US"/>
        </w:rPr>
        <w:t xml:space="preserve"> in the presence of benzyl </w:t>
      </w:r>
      <w:proofErr w:type="spellStart"/>
      <w:r w:rsidR="00DB4AB7">
        <w:rPr>
          <w:lang w:val="en-US"/>
        </w:rPr>
        <w:t>chloroformate</w:t>
      </w:r>
      <w:proofErr w:type="spellEnd"/>
      <w:r w:rsidR="00DB4AB7">
        <w:rPr>
          <w:lang w:val="en-US"/>
        </w:rPr>
        <w:t xml:space="preserve">, </w:t>
      </w:r>
      <w:r w:rsidR="00DB4AB7" w:rsidRPr="00125E2F">
        <w:rPr>
          <w:i/>
          <w:lang w:val="en-US"/>
        </w:rPr>
        <w:t>p</w:t>
      </w:r>
      <w:r w:rsidR="00DB4AB7">
        <w:rPr>
          <w:lang w:val="en-US"/>
        </w:rPr>
        <w:t>-</w:t>
      </w:r>
      <w:proofErr w:type="spellStart"/>
      <w:r w:rsidR="00DB4AB7">
        <w:rPr>
          <w:lang w:val="en-US"/>
        </w:rPr>
        <w:t>toluenesulfonyl</w:t>
      </w:r>
      <w:proofErr w:type="spellEnd"/>
      <w:r w:rsidR="00DB4AB7">
        <w:rPr>
          <w:lang w:val="en-US"/>
        </w:rPr>
        <w:t xml:space="preserve"> chloride or 4-nitrobenzenesulfonyl chloride.</w:t>
      </w:r>
      <w:hyperlink w:anchor="_ENREF_58" w:tooltip="Rinaudo, 2006 #32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&lt;EndNote&gt;&lt;Cite&gt;&lt;Author&gt;Rinaudo&lt;/Author&gt;&lt;Year&gt;2006&lt;/Year&gt;&lt;RecNum&gt;32&lt;/RecNum&gt;&lt;DisplayText&gt;&lt;style face="superscript"&gt;11n&lt;/style&gt;&lt;/DisplayText&gt;&lt;record&gt;&lt;rec-number&gt;32&lt;/rec-number&gt;&lt;foreign-keys&gt;&lt;key app="EN" db-id="a5st2fxzyfzvwjeetrmpdzpezv0ezww0fdsp" timestamp="1440751336"&gt;32&lt;/key&gt;&lt;/foreign-keys&gt;&lt;ref-type name="Journal Article"&gt;17&lt;/ref-type&gt;&lt;contributors&gt;&lt;authors&gt;&lt;author&gt;Rinaudo, Giuseppe&lt;/author&gt;&lt;author&gt;Narizuka, Satoru&lt;/author&gt;&lt;author&gt;Askari, Néda&lt;/author&gt;&lt;author&gt;Crousse, Benoît&lt;/author&gt;&lt;author&gt;Bonnet-Delpon, Danièle&lt;/author&gt;&lt;/authors&gt;&lt;/contributors&gt;&lt;titles&gt;&lt;title&gt;Synthesis of fluorinated α, β-diamino esters by ring opening of activated 3-trifluoromethyl-aziridine-2-carboxylates&lt;/title&gt;&lt;secondary-title&gt;Tetrahedron Lett.&lt;/secondary-title&gt;&lt;/titles&gt;&lt;periodical&gt;&lt;full-title&gt;Tetrahedron Lett.&lt;/full-title&gt;&lt;/periodical&gt;&lt;pages&gt;2065-2068&lt;/pages&gt;&lt;volume&gt;47&lt;/volume&gt;&lt;number&gt;13&lt;/number&gt;&lt;section&gt;2065&lt;/section&gt;&lt;dates&gt;&lt;year&gt;2006&lt;/year&gt;&lt;/dates&gt;&lt;isbn&gt;0040-4039&lt;/isbn&gt;&lt;urls&gt;&lt;/urls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11n</w:t>
        </w:r>
        <w:r w:rsidR="00C03167">
          <w:rPr>
            <w:lang w:val="en-US"/>
          </w:rPr>
          <w:fldChar w:fldCharType="end"/>
        </w:r>
      </w:hyperlink>
    </w:p>
    <w:p w:rsidR="007E057A" w:rsidRDefault="007E057A" w:rsidP="003743E6">
      <w:pPr>
        <w:autoSpaceDE w:val="0"/>
        <w:autoSpaceDN w:val="0"/>
        <w:adjustRightInd w:val="0"/>
        <w:spacing w:after="0" w:line="360" w:lineRule="auto"/>
        <w:jc w:val="both"/>
        <w:rPr>
          <w:lang w:val="en-US"/>
        </w:rPr>
      </w:pPr>
    </w:p>
    <w:p w:rsidR="004B3898" w:rsidRPr="00BB10D7" w:rsidRDefault="00ED7C0A" w:rsidP="003743E6">
      <w:pPr>
        <w:autoSpaceDE w:val="0"/>
        <w:autoSpaceDN w:val="0"/>
        <w:adjustRightInd w:val="0"/>
        <w:spacing w:after="0" w:line="360" w:lineRule="auto"/>
        <w:jc w:val="both"/>
        <w:rPr>
          <w:lang w:val="en-US"/>
        </w:rPr>
      </w:pPr>
      <w:r>
        <w:rPr>
          <w:lang w:val="en-US"/>
        </w:rPr>
        <w:t xml:space="preserve">As an introduction to activated </w:t>
      </w:r>
      <w:r w:rsidR="00061BEC">
        <w:rPr>
          <w:lang w:val="en-US"/>
        </w:rPr>
        <w:t>2-</w:t>
      </w:r>
      <w:r w:rsidR="00AD645E">
        <w:rPr>
          <w:lang w:val="en-US"/>
        </w:rPr>
        <w:t>(</w:t>
      </w:r>
      <w:proofErr w:type="spellStart"/>
      <w:r>
        <w:rPr>
          <w:lang w:val="en-US"/>
        </w:rPr>
        <w:t>trifluoromethyl</w:t>
      </w:r>
      <w:proofErr w:type="spellEnd"/>
      <w:r w:rsidR="00AD645E">
        <w:rPr>
          <w:lang w:val="en-US"/>
        </w:rPr>
        <w:t>)</w:t>
      </w:r>
      <w:proofErr w:type="spellStart"/>
      <w:r>
        <w:rPr>
          <w:lang w:val="en-US"/>
        </w:rPr>
        <w:t>aziridines</w:t>
      </w:r>
      <w:proofErr w:type="spellEnd"/>
      <w:r w:rsidR="00437CEA">
        <w:rPr>
          <w:lang w:val="en-US"/>
        </w:rPr>
        <w:t xml:space="preserve">, </w:t>
      </w:r>
      <w:r>
        <w:rPr>
          <w:lang w:val="en-US"/>
        </w:rPr>
        <w:t xml:space="preserve">the synthesis of </w:t>
      </w:r>
      <w:r w:rsidRPr="00ED7C0A">
        <w:rPr>
          <w:i/>
          <w:lang w:val="en-US"/>
        </w:rPr>
        <w:t>N</w:t>
      </w:r>
      <w:r>
        <w:rPr>
          <w:lang w:val="en-US"/>
        </w:rPr>
        <w:t>-</w:t>
      </w:r>
      <w:proofErr w:type="spellStart"/>
      <w:r>
        <w:rPr>
          <w:lang w:val="en-US"/>
        </w:rPr>
        <w:t>tosyl</w:t>
      </w:r>
      <w:proofErr w:type="spellEnd"/>
      <w:r>
        <w:rPr>
          <w:lang w:val="en-US"/>
        </w:rPr>
        <w:t xml:space="preserve">-protected </w:t>
      </w:r>
      <w:proofErr w:type="spellStart"/>
      <w:r>
        <w:rPr>
          <w:lang w:val="en-US"/>
        </w:rPr>
        <w:t>trifluoromethylated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aziridines</w:t>
      </w:r>
      <w:proofErr w:type="spellEnd"/>
      <w:r>
        <w:rPr>
          <w:lang w:val="en-US"/>
        </w:rPr>
        <w:t xml:space="preserve"> </w:t>
      </w:r>
      <w:r w:rsidR="00C0687C">
        <w:rPr>
          <w:b/>
          <w:lang w:val="en-US"/>
        </w:rPr>
        <w:t>73</w:t>
      </w:r>
      <w:r w:rsidR="00441DB3">
        <w:rPr>
          <w:lang w:val="en-US"/>
        </w:rPr>
        <w:t xml:space="preserve"> and </w:t>
      </w:r>
      <w:r w:rsidR="00C0687C">
        <w:rPr>
          <w:b/>
          <w:lang w:val="en-US"/>
        </w:rPr>
        <w:t>74</w:t>
      </w:r>
      <w:r w:rsidR="00441DB3">
        <w:rPr>
          <w:lang w:val="en-US"/>
        </w:rPr>
        <w:t xml:space="preserve"> </w:t>
      </w:r>
      <w:r w:rsidR="00894268">
        <w:rPr>
          <w:lang w:val="en-US"/>
        </w:rPr>
        <w:t>has been</w:t>
      </w:r>
      <w:r>
        <w:rPr>
          <w:lang w:val="en-US"/>
        </w:rPr>
        <w:t xml:space="preserve"> </w:t>
      </w:r>
      <w:r w:rsidR="004358B7">
        <w:rPr>
          <w:lang w:val="en-US"/>
        </w:rPr>
        <w:t>explored</w:t>
      </w:r>
      <w:r w:rsidR="00437CEA">
        <w:rPr>
          <w:lang w:val="en-US"/>
        </w:rPr>
        <w:t xml:space="preserve"> by us as well</w:t>
      </w:r>
      <w:r>
        <w:rPr>
          <w:lang w:val="en-US"/>
        </w:rPr>
        <w:t xml:space="preserve">, starting from </w:t>
      </w:r>
      <w:proofErr w:type="spellStart"/>
      <w:r>
        <w:rPr>
          <w:lang w:val="en-US"/>
        </w:rPr>
        <w:t>nonactivated</w:t>
      </w:r>
      <w:proofErr w:type="spellEnd"/>
      <w:r>
        <w:rPr>
          <w:lang w:val="en-US"/>
        </w:rPr>
        <w:t xml:space="preserve"> </w:t>
      </w:r>
      <w:r w:rsidR="00061BEC" w:rsidRPr="00061BEC">
        <w:rPr>
          <w:i/>
          <w:lang w:val="en-US"/>
        </w:rPr>
        <w:t>N</w:t>
      </w:r>
      <w:r w:rsidR="00061BEC">
        <w:rPr>
          <w:lang w:val="en-US"/>
        </w:rPr>
        <w:t>-</w:t>
      </w:r>
      <w:proofErr w:type="spellStart"/>
      <w:r w:rsidR="00061BEC">
        <w:rPr>
          <w:lang w:val="en-US"/>
        </w:rPr>
        <w:t>benzyl</w:t>
      </w:r>
      <w:r>
        <w:rPr>
          <w:lang w:val="en-US"/>
        </w:rPr>
        <w:t>aziridines</w:t>
      </w:r>
      <w:proofErr w:type="spellEnd"/>
      <w:r>
        <w:rPr>
          <w:lang w:val="en-US"/>
        </w:rPr>
        <w:t xml:space="preserve"> </w:t>
      </w:r>
      <w:r w:rsidR="004273DF">
        <w:rPr>
          <w:b/>
          <w:lang w:val="en-US"/>
        </w:rPr>
        <w:t>49</w:t>
      </w:r>
      <w:r>
        <w:rPr>
          <w:lang w:val="en-US"/>
        </w:rPr>
        <w:t xml:space="preserve"> and </w:t>
      </w:r>
      <w:r w:rsidR="004273DF">
        <w:rPr>
          <w:b/>
          <w:lang w:val="en-US"/>
        </w:rPr>
        <w:t>51</w:t>
      </w:r>
      <w:r w:rsidR="00F667AB">
        <w:rPr>
          <w:b/>
          <w:lang w:val="en-US"/>
        </w:rPr>
        <w:t xml:space="preserve"> </w:t>
      </w:r>
      <w:r w:rsidR="00F667AB">
        <w:rPr>
          <w:lang w:val="en-US"/>
        </w:rPr>
        <w:t>(</w:t>
      </w:r>
      <w:r w:rsidR="00F667AB" w:rsidRPr="00F667AB">
        <w:rPr>
          <w:lang w:val="en-US"/>
        </w:rPr>
        <w:fldChar w:fldCharType="begin"/>
      </w:r>
      <w:r w:rsidR="00F667AB" w:rsidRPr="00F667AB">
        <w:rPr>
          <w:lang w:val="en-US"/>
        </w:rPr>
        <w:instrText xml:space="preserve"> REF _Ref430876156 \h  \* MERGEFORMAT </w:instrText>
      </w:r>
      <w:r w:rsidR="00F667AB" w:rsidRPr="00F667AB">
        <w:rPr>
          <w:lang w:val="en-US"/>
        </w:rPr>
      </w:r>
      <w:r w:rsidR="00F667AB" w:rsidRPr="00F667AB">
        <w:rPr>
          <w:lang w:val="en-US"/>
        </w:rPr>
        <w:fldChar w:fldCharType="separate"/>
      </w:r>
      <w:r w:rsidR="00DB30B2" w:rsidRPr="00DB30B2">
        <w:rPr>
          <w:lang w:val="en-US"/>
        </w:rPr>
        <w:t xml:space="preserve">Scheme </w:t>
      </w:r>
      <w:r w:rsidR="00DB30B2" w:rsidRPr="00DB30B2">
        <w:rPr>
          <w:noProof/>
          <w:lang w:val="en-US"/>
        </w:rPr>
        <w:t>18</w:t>
      </w:r>
      <w:r w:rsidR="00F667AB" w:rsidRPr="00F667AB">
        <w:rPr>
          <w:lang w:val="en-US"/>
        </w:rPr>
        <w:fldChar w:fldCharType="end"/>
      </w:r>
      <w:r w:rsidR="00437CEA">
        <w:rPr>
          <w:lang w:val="en-US"/>
        </w:rPr>
        <w:t>) and using</w:t>
      </w:r>
      <w:r w:rsidR="007E057A">
        <w:rPr>
          <w:lang w:val="en-US"/>
        </w:rPr>
        <w:t xml:space="preserve"> the same synthetic strategy as applied by </w:t>
      </w:r>
      <w:proofErr w:type="spellStart"/>
      <w:r w:rsidR="007E057A">
        <w:rPr>
          <w:lang w:val="en-US"/>
        </w:rPr>
        <w:t>Rinaudo</w:t>
      </w:r>
      <w:proofErr w:type="spellEnd"/>
      <w:r w:rsidR="007E057A">
        <w:rPr>
          <w:lang w:val="en-US"/>
        </w:rPr>
        <w:t xml:space="preserve"> et al</w:t>
      </w:r>
      <w:r>
        <w:rPr>
          <w:lang w:val="en-US"/>
        </w:rPr>
        <w:t>. In th</w:t>
      </w:r>
      <w:r w:rsidR="00061BEC">
        <w:rPr>
          <w:lang w:val="en-US"/>
        </w:rPr>
        <w:t>at</w:t>
      </w:r>
      <w:r>
        <w:rPr>
          <w:lang w:val="en-US"/>
        </w:rPr>
        <w:t xml:space="preserve"> respect, </w:t>
      </w:r>
      <w:r w:rsidR="00507B39">
        <w:rPr>
          <w:lang w:val="en-US"/>
        </w:rPr>
        <w:t xml:space="preserve">initial removal of the </w:t>
      </w:r>
      <w:r w:rsidR="00507B39" w:rsidRPr="00441DB3">
        <w:rPr>
          <w:i/>
          <w:lang w:val="en-US"/>
        </w:rPr>
        <w:t>N</w:t>
      </w:r>
      <w:r w:rsidR="00507B39">
        <w:rPr>
          <w:lang w:val="en-US"/>
        </w:rPr>
        <w:t xml:space="preserve">-benzyl group was achieved upon hydrogenation over </w:t>
      </w:r>
      <w:proofErr w:type="spellStart"/>
      <w:r w:rsidR="00507B39">
        <w:rPr>
          <w:lang w:val="en-US"/>
        </w:rPr>
        <w:t>Pd</w:t>
      </w:r>
      <w:proofErr w:type="spellEnd"/>
      <w:r w:rsidR="00507B39">
        <w:rPr>
          <w:lang w:val="en-US"/>
        </w:rPr>
        <w:t>(OH)</w:t>
      </w:r>
      <w:r w:rsidR="00507B39" w:rsidRPr="00441DB3">
        <w:rPr>
          <w:vertAlign w:val="subscript"/>
          <w:lang w:val="en-US"/>
        </w:rPr>
        <w:t>2</w:t>
      </w:r>
      <w:r w:rsidR="00507B39">
        <w:rPr>
          <w:lang w:val="en-US"/>
        </w:rPr>
        <w:t xml:space="preserve">/C, followed by subsequent trapping of the corresponding free amines with </w:t>
      </w:r>
      <w:proofErr w:type="spellStart"/>
      <w:r w:rsidR="00507B39">
        <w:rPr>
          <w:lang w:val="en-US"/>
        </w:rPr>
        <w:t>tosyl</w:t>
      </w:r>
      <w:proofErr w:type="spellEnd"/>
      <w:r w:rsidR="00507B39">
        <w:rPr>
          <w:lang w:val="en-US"/>
        </w:rPr>
        <w:t xml:space="preserve"> chloride. </w:t>
      </w:r>
      <w:r w:rsidR="004B3898">
        <w:rPr>
          <w:lang w:val="en-US"/>
        </w:rPr>
        <w:t xml:space="preserve">Hydrogenation </w:t>
      </w:r>
      <w:r w:rsidR="00914554">
        <w:rPr>
          <w:lang w:val="en-US"/>
        </w:rPr>
        <w:t>has</w:t>
      </w:r>
      <w:r w:rsidR="00AD645E">
        <w:rPr>
          <w:lang w:val="en-US"/>
        </w:rPr>
        <w:t xml:space="preserve"> also </w:t>
      </w:r>
      <w:r w:rsidR="00914554">
        <w:rPr>
          <w:lang w:val="en-US"/>
        </w:rPr>
        <w:t xml:space="preserve">been </w:t>
      </w:r>
      <w:r w:rsidR="00AD645E">
        <w:rPr>
          <w:lang w:val="en-US"/>
        </w:rPr>
        <w:t>tested on</w:t>
      </w:r>
      <w:r w:rsidR="00061BEC">
        <w:rPr>
          <w:lang w:val="en-US"/>
        </w:rPr>
        <w:t xml:space="preserve"> 2-phenyl-</w:t>
      </w:r>
      <w:r w:rsidR="004B3898">
        <w:rPr>
          <w:lang w:val="en-US"/>
        </w:rPr>
        <w:t xml:space="preserve">substituted </w:t>
      </w:r>
      <w:proofErr w:type="spellStart"/>
      <w:r w:rsidR="004B3898">
        <w:rPr>
          <w:lang w:val="en-US"/>
        </w:rPr>
        <w:t>aziridines</w:t>
      </w:r>
      <w:proofErr w:type="spellEnd"/>
      <w:r w:rsidR="004B3898">
        <w:rPr>
          <w:lang w:val="en-US"/>
        </w:rPr>
        <w:t xml:space="preserve"> </w:t>
      </w:r>
      <w:r w:rsidR="004273DF">
        <w:rPr>
          <w:b/>
          <w:lang w:val="en-US"/>
        </w:rPr>
        <w:t>49</w:t>
      </w:r>
      <w:r w:rsidR="004B3898">
        <w:rPr>
          <w:lang w:val="en-US"/>
        </w:rPr>
        <w:t xml:space="preserve"> and </w:t>
      </w:r>
      <w:r w:rsidR="004273DF">
        <w:rPr>
          <w:b/>
          <w:lang w:val="en-US"/>
        </w:rPr>
        <w:t>51</w:t>
      </w:r>
      <w:r w:rsidR="00AD645E">
        <w:rPr>
          <w:lang w:val="en-US"/>
        </w:rPr>
        <w:t>, but this</w:t>
      </w:r>
      <w:r w:rsidR="004B3898">
        <w:rPr>
          <w:lang w:val="en-US"/>
        </w:rPr>
        <w:t xml:space="preserve"> resulted in </w:t>
      </w:r>
      <w:r w:rsidR="00407F19">
        <w:rPr>
          <w:lang w:val="en-US"/>
        </w:rPr>
        <w:t xml:space="preserve">a ring </w:t>
      </w:r>
      <w:r w:rsidR="004B3898">
        <w:rPr>
          <w:lang w:val="en-US"/>
        </w:rPr>
        <w:t xml:space="preserve">opening product. </w:t>
      </w:r>
      <w:r w:rsidR="008504AF">
        <w:rPr>
          <w:lang w:val="en-US"/>
        </w:rPr>
        <w:t xml:space="preserve">Consequently, </w:t>
      </w:r>
      <w:r w:rsidR="00437CEA" w:rsidRPr="00437CEA">
        <w:rPr>
          <w:i/>
          <w:lang w:val="en-US"/>
        </w:rPr>
        <w:t>N</w:t>
      </w:r>
      <w:r w:rsidR="00437CEA">
        <w:rPr>
          <w:lang w:val="en-US"/>
        </w:rPr>
        <w:t>-</w:t>
      </w:r>
      <w:proofErr w:type="spellStart"/>
      <w:r w:rsidR="00437CEA">
        <w:rPr>
          <w:lang w:val="en-US"/>
        </w:rPr>
        <w:t>tosyl</w:t>
      </w:r>
      <w:proofErr w:type="spellEnd"/>
      <w:r w:rsidR="008504AF">
        <w:rPr>
          <w:lang w:val="en-US"/>
        </w:rPr>
        <w:t xml:space="preserve"> </w:t>
      </w:r>
      <w:proofErr w:type="spellStart"/>
      <w:r w:rsidR="008504AF">
        <w:rPr>
          <w:lang w:val="en-US"/>
        </w:rPr>
        <w:t>aziridines</w:t>
      </w:r>
      <w:proofErr w:type="spellEnd"/>
      <w:r w:rsidR="008504AF">
        <w:rPr>
          <w:lang w:val="en-US"/>
        </w:rPr>
        <w:t xml:space="preserve"> </w:t>
      </w:r>
      <w:r w:rsidR="00C0687C">
        <w:rPr>
          <w:b/>
          <w:lang w:val="en-US"/>
        </w:rPr>
        <w:t>73</w:t>
      </w:r>
      <w:r w:rsidR="008504AF">
        <w:rPr>
          <w:lang w:val="en-US"/>
        </w:rPr>
        <w:t xml:space="preserve"> and </w:t>
      </w:r>
      <w:r w:rsidR="00C0687C">
        <w:rPr>
          <w:b/>
          <w:lang w:val="en-US"/>
        </w:rPr>
        <w:t>74</w:t>
      </w:r>
      <w:r w:rsidR="008504AF">
        <w:rPr>
          <w:lang w:val="en-US"/>
        </w:rPr>
        <w:t xml:space="preserve"> </w:t>
      </w:r>
      <w:r w:rsidR="000632F8">
        <w:rPr>
          <w:lang w:val="en-US"/>
        </w:rPr>
        <w:t>were</w:t>
      </w:r>
      <w:r w:rsidR="008504AF">
        <w:rPr>
          <w:lang w:val="en-US"/>
        </w:rPr>
        <w:t xml:space="preserve"> subjected to nucleophilic ring</w:t>
      </w:r>
      <w:r w:rsidR="00914554">
        <w:rPr>
          <w:lang w:val="en-US"/>
        </w:rPr>
        <w:t xml:space="preserve"> opening</w:t>
      </w:r>
      <w:r w:rsidR="008504AF">
        <w:rPr>
          <w:lang w:val="en-US"/>
        </w:rPr>
        <w:t xml:space="preserve"> upon treatment with </w:t>
      </w:r>
      <w:proofErr w:type="spellStart"/>
      <w:r w:rsidR="008504AF">
        <w:rPr>
          <w:lang w:val="en-US"/>
        </w:rPr>
        <w:t>thiophenol</w:t>
      </w:r>
      <w:proofErr w:type="spellEnd"/>
      <w:r w:rsidR="008504AF">
        <w:rPr>
          <w:lang w:val="en-US"/>
        </w:rPr>
        <w:t xml:space="preserve">, affording </w:t>
      </w:r>
      <w:proofErr w:type="spellStart"/>
      <w:r w:rsidR="008504AF" w:rsidRPr="008B6342">
        <w:rPr>
          <w:i/>
          <w:lang w:val="en-US"/>
        </w:rPr>
        <w:t>syn</w:t>
      </w:r>
      <w:proofErr w:type="spellEnd"/>
      <w:r w:rsidR="008504AF">
        <w:rPr>
          <w:lang w:val="en-US"/>
        </w:rPr>
        <w:t xml:space="preserve">- and </w:t>
      </w:r>
      <w:r w:rsidR="008504AF" w:rsidRPr="008B6342">
        <w:rPr>
          <w:i/>
          <w:lang w:val="en-US"/>
        </w:rPr>
        <w:t>anti</w:t>
      </w:r>
      <w:r w:rsidR="008504AF">
        <w:rPr>
          <w:lang w:val="en-US"/>
        </w:rPr>
        <w:t>-</w:t>
      </w:r>
      <w:r w:rsidR="008504AF" w:rsidRPr="008B6342">
        <w:rPr>
          <w:i/>
          <w:lang w:val="en-US"/>
        </w:rPr>
        <w:t>N</w:t>
      </w:r>
      <w:r w:rsidR="008504AF">
        <w:rPr>
          <w:lang w:val="en-US"/>
        </w:rPr>
        <w:t>-tosyl-1,1,1-trifluoro-3-(</w:t>
      </w:r>
      <w:proofErr w:type="spellStart"/>
      <w:r w:rsidR="008504AF">
        <w:rPr>
          <w:lang w:val="en-US"/>
        </w:rPr>
        <w:t>phenylthio</w:t>
      </w:r>
      <w:proofErr w:type="spellEnd"/>
      <w:r w:rsidR="008504AF">
        <w:rPr>
          <w:lang w:val="en-US"/>
        </w:rPr>
        <w:t xml:space="preserve">)butan-2-amines </w:t>
      </w:r>
      <w:r w:rsidR="004273DF">
        <w:rPr>
          <w:b/>
          <w:lang w:val="en-US"/>
        </w:rPr>
        <w:t>7</w:t>
      </w:r>
      <w:r w:rsidR="00C0687C">
        <w:rPr>
          <w:b/>
          <w:lang w:val="en-US"/>
        </w:rPr>
        <w:t>5</w:t>
      </w:r>
      <w:r w:rsidR="008504AF">
        <w:rPr>
          <w:lang w:val="en-US"/>
        </w:rPr>
        <w:t xml:space="preserve"> and </w:t>
      </w:r>
      <w:r w:rsidR="004273DF">
        <w:rPr>
          <w:b/>
          <w:lang w:val="en-US"/>
        </w:rPr>
        <w:t>7</w:t>
      </w:r>
      <w:r w:rsidR="00C0687C">
        <w:rPr>
          <w:b/>
          <w:lang w:val="en-US"/>
        </w:rPr>
        <w:t>6</w:t>
      </w:r>
      <w:r w:rsidR="008504AF">
        <w:rPr>
          <w:lang w:val="en-US"/>
        </w:rPr>
        <w:t xml:space="preserve"> in excellent yields (99-100%), </w:t>
      </w:r>
      <w:r w:rsidR="00437CEA">
        <w:rPr>
          <w:lang w:val="en-US"/>
        </w:rPr>
        <w:t>corroborating the assumption that</w:t>
      </w:r>
      <w:r w:rsidR="008504AF">
        <w:rPr>
          <w:lang w:val="en-US"/>
        </w:rPr>
        <w:t xml:space="preserve"> activated </w:t>
      </w:r>
      <w:proofErr w:type="spellStart"/>
      <w:r w:rsidR="008504AF">
        <w:rPr>
          <w:lang w:val="en-US"/>
        </w:rPr>
        <w:t>aziridines</w:t>
      </w:r>
      <w:proofErr w:type="spellEnd"/>
      <w:r w:rsidR="008504AF">
        <w:rPr>
          <w:lang w:val="en-US"/>
        </w:rPr>
        <w:t xml:space="preserve"> </w:t>
      </w:r>
      <w:r w:rsidR="00C0687C">
        <w:rPr>
          <w:b/>
          <w:lang w:val="en-US"/>
        </w:rPr>
        <w:t>73</w:t>
      </w:r>
      <w:r w:rsidR="008504AF">
        <w:rPr>
          <w:lang w:val="en-US"/>
        </w:rPr>
        <w:t xml:space="preserve"> and </w:t>
      </w:r>
      <w:r w:rsidR="00C0687C">
        <w:rPr>
          <w:b/>
          <w:lang w:val="en-US"/>
        </w:rPr>
        <w:t>74</w:t>
      </w:r>
      <w:r w:rsidR="008504AF">
        <w:rPr>
          <w:lang w:val="en-US"/>
        </w:rPr>
        <w:t xml:space="preserve"> </w:t>
      </w:r>
      <w:r w:rsidR="00437CEA">
        <w:rPr>
          <w:lang w:val="en-US"/>
        </w:rPr>
        <w:t>are</w:t>
      </w:r>
      <w:r w:rsidR="008504AF">
        <w:rPr>
          <w:lang w:val="en-US"/>
        </w:rPr>
        <w:t xml:space="preserve"> ver</w:t>
      </w:r>
      <w:r w:rsidR="00437CEA">
        <w:rPr>
          <w:lang w:val="en-US"/>
        </w:rPr>
        <w:t>y prone to undergo ring opening.</w:t>
      </w:r>
      <w:r w:rsidR="00C3550C">
        <w:rPr>
          <w:lang w:val="en-US"/>
        </w:rPr>
        <w:t xml:space="preserve"> Efforts </w:t>
      </w:r>
      <w:r w:rsidR="00914554">
        <w:rPr>
          <w:lang w:val="en-US"/>
        </w:rPr>
        <w:t>have</w:t>
      </w:r>
      <w:r w:rsidR="00C3550C">
        <w:rPr>
          <w:lang w:val="en-US"/>
        </w:rPr>
        <w:t xml:space="preserve"> </w:t>
      </w:r>
      <w:r w:rsidR="004B3898">
        <w:rPr>
          <w:lang w:val="en-US"/>
        </w:rPr>
        <w:t xml:space="preserve">also </w:t>
      </w:r>
      <w:r w:rsidR="00914554">
        <w:rPr>
          <w:lang w:val="en-US"/>
        </w:rPr>
        <w:t xml:space="preserve">been </w:t>
      </w:r>
      <w:r w:rsidR="00C3550C">
        <w:rPr>
          <w:lang w:val="en-US"/>
        </w:rPr>
        <w:t xml:space="preserve">made to effect </w:t>
      </w:r>
      <w:proofErr w:type="spellStart"/>
      <w:r w:rsidR="004B3898">
        <w:rPr>
          <w:lang w:val="en-US"/>
        </w:rPr>
        <w:t>detosylati</w:t>
      </w:r>
      <w:r w:rsidR="00061BEC">
        <w:rPr>
          <w:lang w:val="en-US"/>
        </w:rPr>
        <w:t>on</w:t>
      </w:r>
      <w:proofErr w:type="spellEnd"/>
      <w:r w:rsidR="00061BEC">
        <w:rPr>
          <w:lang w:val="en-US"/>
        </w:rPr>
        <w:t xml:space="preserve"> of the </w:t>
      </w:r>
      <w:r w:rsidR="00437CEA">
        <w:rPr>
          <w:lang w:val="en-US"/>
        </w:rPr>
        <w:t>obtain</w:t>
      </w:r>
      <w:r w:rsidR="00061BEC">
        <w:rPr>
          <w:lang w:val="en-US"/>
        </w:rPr>
        <w:t xml:space="preserve">ed β-amino </w:t>
      </w:r>
      <w:proofErr w:type="spellStart"/>
      <w:r w:rsidR="00061BEC">
        <w:rPr>
          <w:lang w:val="en-US"/>
        </w:rPr>
        <w:t>thio</w:t>
      </w:r>
      <w:r w:rsidR="004B3898">
        <w:rPr>
          <w:lang w:val="en-US"/>
        </w:rPr>
        <w:t>ethers</w:t>
      </w:r>
      <w:proofErr w:type="spellEnd"/>
      <w:r w:rsidR="004B3898">
        <w:rPr>
          <w:lang w:val="en-US"/>
        </w:rPr>
        <w:t xml:space="preserve"> </w:t>
      </w:r>
      <w:r w:rsidR="004273DF">
        <w:rPr>
          <w:b/>
          <w:lang w:val="en-US"/>
        </w:rPr>
        <w:t>7</w:t>
      </w:r>
      <w:r w:rsidR="00C0687C">
        <w:rPr>
          <w:b/>
          <w:lang w:val="en-US"/>
        </w:rPr>
        <w:t>5</w:t>
      </w:r>
      <w:r w:rsidR="004B3898">
        <w:rPr>
          <w:lang w:val="en-US"/>
        </w:rPr>
        <w:t xml:space="preserve"> and </w:t>
      </w:r>
      <w:r w:rsidR="004273DF">
        <w:rPr>
          <w:b/>
          <w:lang w:val="en-US"/>
        </w:rPr>
        <w:t>7</w:t>
      </w:r>
      <w:r w:rsidR="00C0687C">
        <w:rPr>
          <w:b/>
          <w:lang w:val="en-US"/>
        </w:rPr>
        <w:t>6</w:t>
      </w:r>
      <w:r w:rsidR="004B3898">
        <w:rPr>
          <w:lang w:val="en-US"/>
        </w:rPr>
        <w:t xml:space="preserve">. Unfortunately, treatment of </w:t>
      </w:r>
      <w:r w:rsidR="00AD645E">
        <w:rPr>
          <w:lang w:val="en-US"/>
        </w:rPr>
        <w:t>compound</w:t>
      </w:r>
      <w:r w:rsidR="004B3898">
        <w:rPr>
          <w:lang w:val="en-US"/>
        </w:rPr>
        <w:t xml:space="preserve"> </w:t>
      </w:r>
      <w:r w:rsidR="00AB4BC6">
        <w:rPr>
          <w:b/>
          <w:lang w:val="en-US"/>
        </w:rPr>
        <w:t>7</w:t>
      </w:r>
      <w:r w:rsidR="00C0687C">
        <w:rPr>
          <w:b/>
          <w:lang w:val="en-US"/>
        </w:rPr>
        <w:t>5</w:t>
      </w:r>
      <w:r w:rsidR="004B3898">
        <w:rPr>
          <w:lang w:val="en-US"/>
        </w:rPr>
        <w:t xml:space="preserve"> with sulfuric acid or heating in the presence of Mg in methanol gave rise to </w:t>
      </w:r>
      <w:r w:rsidR="00061BEC">
        <w:rPr>
          <w:lang w:val="en-US"/>
        </w:rPr>
        <w:t>complex reaction mixtures or</w:t>
      </w:r>
      <w:r w:rsidR="004B3898">
        <w:rPr>
          <w:lang w:val="en-US"/>
        </w:rPr>
        <w:t xml:space="preserve"> full recovery of </w:t>
      </w:r>
      <w:r w:rsidR="00061BEC">
        <w:rPr>
          <w:lang w:val="en-US"/>
        </w:rPr>
        <w:t xml:space="preserve">the </w:t>
      </w:r>
      <w:r w:rsidR="004B3898">
        <w:rPr>
          <w:lang w:val="en-US"/>
        </w:rPr>
        <w:t xml:space="preserve">starting material, respectively. </w:t>
      </w:r>
    </w:p>
    <w:p w:rsidR="00F01D8C" w:rsidRPr="00F222D9" w:rsidRDefault="00F01D8C" w:rsidP="00A57D34">
      <w:pPr>
        <w:pStyle w:val="Bijschrift"/>
        <w:keepNext/>
        <w:jc w:val="both"/>
        <w:rPr>
          <w:b/>
          <w:i w:val="0"/>
          <w:color w:val="auto"/>
          <w:lang w:val="en-US"/>
        </w:rPr>
      </w:pPr>
      <w:bookmarkStart w:id="17" w:name="_Ref430876156"/>
      <w:r w:rsidRPr="00F222D9">
        <w:rPr>
          <w:b/>
          <w:i w:val="0"/>
          <w:color w:val="auto"/>
          <w:lang w:val="en-US"/>
        </w:rPr>
        <w:lastRenderedPageBreak/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18</w:t>
      </w:r>
      <w:r w:rsidR="00240677">
        <w:rPr>
          <w:b/>
          <w:i w:val="0"/>
          <w:color w:val="auto"/>
          <w:lang w:val="en-US"/>
        </w:rPr>
        <w:fldChar w:fldCharType="end"/>
      </w:r>
      <w:bookmarkEnd w:id="17"/>
      <w:r w:rsidRPr="00F222D9">
        <w:rPr>
          <w:b/>
          <w:i w:val="0"/>
          <w:color w:val="auto"/>
          <w:lang w:val="en-US"/>
        </w:rPr>
        <w:t>: Synthesis of 1-tosyl-2-(</w:t>
      </w:r>
      <w:proofErr w:type="spellStart"/>
      <w:r w:rsidRPr="00F222D9">
        <w:rPr>
          <w:b/>
          <w:i w:val="0"/>
          <w:color w:val="auto"/>
          <w:lang w:val="en-US"/>
        </w:rPr>
        <w:t>trifluoromethyl</w:t>
      </w:r>
      <w:proofErr w:type="spellEnd"/>
      <w:r w:rsidRPr="00F222D9">
        <w:rPr>
          <w:b/>
          <w:i w:val="0"/>
          <w:color w:val="auto"/>
          <w:lang w:val="en-US"/>
        </w:rPr>
        <w:t>)</w:t>
      </w:r>
      <w:proofErr w:type="spellStart"/>
      <w:r w:rsidRPr="00F222D9">
        <w:rPr>
          <w:b/>
          <w:i w:val="0"/>
          <w:color w:val="auto"/>
          <w:lang w:val="en-US"/>
        </w:rPr>
        <w:t>aziridines</w:t>
      </w:r>
      <w:proofErr w:type="spellEnd"/>
      <w:r w:rsidRPr="00F222D9">
        <w:rPr>
          <w:b/>
          <w:i w:val="0"/>
          <w:color w:val="auto"/>
          <w:lang w:val="en-US"/>
        </w:rPr>
        <w:t xml:space="preserve"> </w:t>
      </w:r>
      <w:r w:rsidR="00C0687C">
        <w:rPr>
          <w:b/>
          <w:i w:val="0"/>
          <w:color w:val="auto"/>
          <w:lang w:val="en-US"/>
        </w:rPr>
        <w:t>73</w:t>
      </w:r>
      <w:r w:rsidRPr="00F222D9">
        <w:rPr>
          <w:b/>
          <w:i w:val="0"/>
          <w:color w:val="auto"/>
          <w:lang w:val="en-US"/>
        </w:rPr>
        <w:t xml:space="preserve"> and </w:t>
      </w:r>
      <w:r w:rsidR="00C0687C">
        <w:rPr>
          <w:b/>
          <w:i w:val="0"/>
          <w:color w:val="auto"/>
          <w:lang w:val="en-US"/>
        </w:rPr>
        <w:t>74</w:t>
      </w:r>
      <w:r w:rsidRPr="00F222D9">
        <w:rPr>
          <w:b/>
          <w:i w:val="0"/>
          <w:color w:val="auto"/>
          <w:lang w:val="en-US"/>
        </w:rPr>
        <w:t xml:space="preserve"> and subsequent ring openi</w:t>
      </w:r>
      <w:r w:rsidR="00D42BBD">
        <w:rPr>
          <w:b/>
          <w:i w:val="0"/>
          <w:color w:val="auto"/>
          <w:lang w:val="en-US"/>
        </w:rPr>
        <w:t xml:space="preserve">ng toward </w:t>
      </w:r>
      <w:proofErr w:type="spellStart"/>
      <w:r w:rsidR="00D42BBD">
        <w:rPr>
          <w:b/>
          <w:i w:val="0"/>
          <w:color w:val="auto"/>
          <w:lang w:val="en-US"/>
        </w:rPr>
        <w:t>tosylamines</w:t>
      </w:r>
      <w:proofErr w:type="spellEnd"/>
      <w:r w:rsidR="00D42BBD">
        <w:rPr>
          <w:b/>
          <w:i w:val="0"/>
          <w:color w:val="auto"/>
          <w:lang w:val="en-US"/>
        </w:rPr>
        <w:t xml:space="preserve"> </w:t>
      </w:r>
      <w:r w:rsidR="00C0687C">
        <w:rPr>
          <w:b/>
          <w:i w:val="0"/>
          <w:color w:val="auto"/>
          <w:lang w:val="en-US"/>
        </w:rPr>
        <w:t>75</w:t>
      </w:r>
      <w:r w:rsidR="00D42BBD">
        <w:rPr>
          <w:b/>
          <w:i w:val="0"/>
          <w:color w:val="auto"/>
          <w:lang w:val="en-US"/>
        </w:rPr>
        <w:t xml:space="preserve"> and </w:t>
      </w:r>
      <w:r w:rsidR="00C0687C">
        <w:rPr>
          <w:b/>
          <w:i w:val="0"/>
          <w:color w:val="auto"/>
          <w:lang w:val="en-US"/>
        </w:rPr>
        <w:t>76</w:t>
      </w:r>
    </w:p>
    <w:p w:rsidR="00441DB3" w:rsidRDefault="00C0687C" w:rsidP="00441DB3">
      <w:pPr>
        <w:autoSpaceDE w:val="0"/>
        <w:autoSpaceDN w:val="0"/>
        <w:adjustRightInd w:val="0"/>
        <w:spacing w:after="0" w:line="360" w:lineRule="auto"/>
        <w:jc w:val="center"/>
      </w:pPr>
      <w:r>
        <w:object w:dxaOrig="9374" w:dyaOrig="4382">
          <v:shape id="_x0000_i1042" type="#_x0000_t75" style="width:326.2pt;height:152.2pt" o:ole="">
            <v:imagedata r:id="rId45" o:title=""/>
          </v:shape>
          <o:OLEObject Type="Embed" ProgID="ChemDraw.Document.6.0" ShapeID="_x0000_i1042" DrawAspect="Content" ObjectID="_1514271965" r:id="rId46"/>
        </w:object>
      </w:r>
    </w:p>
    <w:p w:rsidR="00B32801" w:rsidRDefault="007F4C2B" w:rsidP="007F4C2B">
      <w:pPr>
        <w:autoSpaceDE w:val="0"/>
        <w:autoSpaceDN w:val="0"/>
        <w:adjustRightInd w:val="0"/>
        <w:spacing w:after="0" w:line="360" w:lineRule="auto"/>
        <w:jc w:val="both"/>
        <w:rPr>
          <w:lang w:val="en-US"/>
        </w:rPr>
      </w:pPr>
      <w:r w:rsidRPr="007F4C2B">
        <w:rPr>
          <w:lang w:val="en-US"/>
        </w:rPr>
        <w:t xml:space="preserve">Because </w:t>
      </w:r>
      <w:r w:rsidRPr="007F4C2B">
        <w:rPr>
          <w:i/>
          <w:lang w:val="en-US"/>
        </w:rPr>
        <w:t>N</w:t>
      </w:r>
      <w:r>
        <w:rPr>
          <w:lang w:val="en-US"/>
        </w:rPr>
        <w:t>-</w:t>
      </w:r>
      <w:proofErr w:type="spellStart"/>
      <w:r>
        <w:rPr>
          <w:lang w:val="en-US"/>
        </w:rPr>
        <w:t>tosyl</w:t>
      </w:r>
      <w:proofErr w:type="spellEnd"/>
      <w:r>
        <w:rPr>
          <w:lang w:val="en-US"/>
        </w:rPr>
        <w:t>-protected</w:t>
      </w:r>
      <w:r w:rsidRPr="007F4C2B">
        <w:rPr>
          <w:lang w:val="en-US"/>
        </w:rPr>
        <w:t xml:space="preserve"> </w:t>
      </w:r>
      <w:proofErr w:type="spellStart"/>
      <w:r w:rsidRPr="007F4C2B">
        <w:rPr>
          <w:lang w:val="en-US"/>
        </w:rPr>
        <w:t>trifluoromethylated</w:t>
      </w:r>
      <w:proofErr w:type="spellEnd"/>
      <w:r w:rsidRPr="007F4C2B">
        <w:rPr>
          <w:lang w:val="en-US"/>
        </w:rPr>
        <w:t xml:space="preserve"> </w:t>
      </w:r>
      <w:proofErr w:type="spellStart"/>
      <w:r w:rsidRPr="007F4C2B">
        <w:rPr>
          <w:lang w:val="en-US"/>
        </w:rPr>
        <w:t>aziridines</w:t>
      </w:r>
      <w:proofErr w:type="spellEnd"/>
      <w:r w:rsidRPr="007F4C2B">
        <w:rPr>
          <w:lang w:val="en-US"/>
        </w:rPr>
        <w:t xml:space="preserve"> </w:t>
      </w:r>
      <w:r w:rsidR="00C0687C">
        <w:rPr>
          <w:b/>
          <w:lang w:val="en-US"/>
        </w:rPr>
        <w:t>73</w:t>
      </w:r>
      <w:r>
        <w:rPr>
          <w:lang w:val="en-US"/>
        </w:rPr>
        <w:t xml:space="preserve"> and </w:t>
      </w:r>
      <w:r w:rsidR="00C0687C">
        <w:rPr>
          <w:b/>
          <w:lang w:val="en-US"/>
        </w:rPr>
        <w:t>74</w:t>
      </w:r>
      <w:r>
        <w:rPr>
          <w:lang w:val="en-US"/>
        </w:rPr>
        <w:t xml:space="preserve"> </w:t>
      </w:r>
      <w:r w:rsidRPr="007F4C2B">
        <w:rPr>
          <w:lang w:val="en-US"/>
        </w:rPr>
        <w:t xml:space="preserve">had shown their </w:t>
      </w:r>
      <w:r>
        <w:rPr>
          <w:lang w:val="en-US"/>
        </w:rPr>
        <w:t>high susceptibility to n</w:t>
      </w:r>
      <w:r w:rsidR="00407F19">
        <w:rPr>
          <w:lang w:val="en-US"/>
        </w:rPr>
        <w:t xml:space="preserve">ucleophilic ring </w:t>
      </w:r>
      <w:r>
        <w:rPr>
          <w:lang w:val="en-US"/>
        </w:rPr>
        <w:t>opening reactions</w:t>
      </w:r>
      <w:r w:rsidR="00C21DF1">
        <w:rPr>
          <w:lang w:val="en-US"/>
        </w:rPr>
        <w:t>,</w:t>
      </w:r>
      <w:r w:rsidR="003645D3">
        <w:rPr>
          <w:lang w:val="en-US"/>
        </w:rPr>
        <w:t xml:space="preserve"> in contrast to their </w:t>
      </w:r>
      <w:proofErr w:type="spellStart"/>
      <w:r w:rsidR="003645D3">
        <w:rPr>
          <w:lang w:val="en-US"/>
        </w:rPr>
        <w:t>nonactivated</w:t>
      </w:r>
      <w:proofErr w:type="spellEnd"/>
      <w:r w:rsidR="003645D3">
        <w:rPr>
          <w:lang w:val="en-US"/>
        </w:rPr>
        <w:t xml:space="preserve"> counterparts</w:t>
      </w:r>
      <w:r w:rsidR="00437CEA">
        <w:rPr>
          <w:lang w:val="en-US"/>
        </w:rPr>
        <w:t xml:space="preserve"> </w:t>
      </w:r>
      <w:r w:rsidR="004273DF">
        <w:rPr>
          <w:b/>
          <w:lang w:val="en-US"/>
        </w:rPr>
        <w:t>49</w:t>
      </w:r>
      <w:r w:rsidR="00437CEA">
        <w:rPr>
          <w:lang w:val="en-US"/>
        </w:rPr>
        <w:t xml:space="preserve"> and </w:t>
      </w:r>
      <w:r w:rsidR="004273DF">
        <w:rPr>
          <w:b/>
          <w:lang w:val="en-US"/>
        </w:rPr>
        <w:t>51</w:t>
      </w:r>
      <w:r w:rsidR="00437CEA">
        <w:rPr>
          <w:lang w:val="en-US"/>
        </w:rPr>
        <w:t>,</w:t>
      </w:r>
      <w:r>
        <w:rPr>
          <w:lang w:val="en-US"/>
        </w:rPr>
        <w:t xml:space="preserve"> synthetic pathways for the preparation of </w:t>
      </w:r>
      <w:r w:rsidR="00437CEA">
        <w:rPr>
          <w:lang w:val="en-US"/>
        </w:rPr>
        <w:t>other</w:t>
      </w:r>
      <w:r>
        <w:rPr>
          <w:lang w:val="en-US"/>
        </w:rPr>
        <w:t xml:space="preserve"> classes of activated </w:t>
      </w:r>
      <w:r w:rsidR="00887232">
        <w:rPr>
          <w:lang w:val="en-US"/>
        </w:rPr>
        <w:t>2-</w:t>
      </w:r>
      <w:r w:rsidR="00C07B27">
        <w:rPr>
          <w:lang w:val="en-US"/>
        </w:rPr>
        <w:t>(</w:t>
      </w:r>
      <w:proofErr w:type="spellStart"/>
      <w:r>
        <w:rPr>
          <w:lang w:val="en-US"/>
        </w:rPr>
        <w:t>trifluoromethyl</w:t>
      </w:r>
      <w:proofErr w:type="spellEnd"/>
      <w:r w:rsidR="00C07B27">
        <w:rPr>
          <w:lang w:val="en-US"/>
        </w:rPr>
        <w:t>)</w:t>
      </w:r>
      <w:proofErr w:type="spellStart"/>
      <w:r>
        <w:rPr>
          <w:lang w:val="en-US"/>
        </w:rPr>
        <w:t>aziridines</w:t>
      </w:r>
      <w:proofErr w:type="spellEnd"/>
      <w:r w:rsidR="00437CEA" w:rsidRPr="00437CEA">
        <w:rPr>
          <w:lang w:val="en-US"/>
        </w:rPr>
        <w:t xml:space="preserve"> </w:t>
      </w:r>
      <w:r w:rsidR="00C21DF1">
        <w:rPr>
          <w:lang w:val="en-US"/>
        </w:rPr>
        <w:t>have been</w:t>
      </w:r>
      <w:r w:rsidR="00437CEA">
        <w:rPr>
          <w:lang w:val="en-US"/>
        </w:rPr>
        <w:t xml:space="preserve"> developed as well</w:t>
      </w:r>
      <w:r>
        <w:rPr>
          <w:lang w:val="en-US"/>
        </w:rPr>
        <w:t>. In a first approach, 1-tosyl-2-(</w:t>
      </w:r>
      <w:proofErr w:type="spellStart"/>
      <w:r>
        <w:rPr>
          <w:lang w:val="en-US"/>
        </w:rPr>
        <w:t>trifluoromethyl</w:t>
      </w:r>
      <w:proofErr w:type="spellEnd"/>
      <w:r>
        <w:rPr>
          <w:lang w:val="en-US"/>
        </w:rPr>
        <w:t>)</w:t>
      </w:r>
      <w:proofErr w:type="spellStart"/>
      <w:r>
        <w:rPr>
          <w:lang w:val="en-US"/>
        </w:rPr>
        <w:t>aziridine</w:t>
      </w:r>
      <w:proofErr w:type="spellEnd"/>
      <w:r>
        <w:rPr>
          <w:lang w:val="en-US"/>
        </w:rPr>
        <w:t xml:space="preserve"> </w:t>
      </w:r>
      <w:r w:rsidR="004273DF">
        <w:rPr>
          <w:b/>
          <w:lang w:val="en-US"/>
        </w:rPr>
        <w:t>7</w:t>
      </w:r>
      <w:r w:rsidR="00C0687C">
        <w:rPr>
          <w:b/>
          <w:lang w:val="en-US"/>
        </w:rPr>
        <w:t>9</w:t>
      </w:r>
      <w:r>
        <w:rPr>
          <w:lang w:val="en-US"/>
        </w:rPr>
        <w:t xml:space="preserve"> </w:t>
      </w:r>
      <w:r w:rsidR="00C21DF1">
        <w:rPr>
          <w:lang w:val="en-US"/>
        </w:rPr>
        <w:t>was</w:t>
      </w:r>
      <w:r>
        <w:rPr>
          <w:lang w:val="en-US"/>
        </w:rPr>
        <w:t xml:space="preserve"> </w:t>
      </w:r>
      <w:r w:rsidR="00887232">
        <w:rPr>
          <w:lang w:val="en-US"/>
        </w:rPr>
        <w:t>prepared</w:t>
      </w:r>
      <w:r>
        <w:rPr>
          <w:lang w:val="en-US"/>
        </w:rPr>
        <w:t xml:space="preserve"> in a two-step procedure, involving </w:t>
      </w:r>
      <w:r w:rsidR="00C07B27">
        <w:rPr>
          <w:lang w:val="en-US"/>
        </w:rPr>
        <w:t xml:space="preserve">a </w:t>
      </w:r>
      <w:proofErr w:type="spellStart"/>
      <w:r w:rsidR="00C07B27">
        <w:rPr>
          <w:lang w:val="en-US"/>
        </w:rPr>
        <w:t>chemoselective</w:t>
      </w:r>
      <w:proofErr w:type="spellEnd"/>
      <w:r w:rsidR="00C07B27">
        <w:rPr>
          <w:lang w:val="en-US"/>
        </w:rPr>
        <w:t xml:space="preserve"> </w:t>
      </w:r>
      <w:proofErr w:type="spellStart"/>
      <w:r w:rsidR="00C07B27">
        <w:rPr>
          <w:lang w:val="en-US"/>
        </w:rPr>
        <w:t>tosylation</w:t>
      </w:r>
      <w:proofErr w:type="spellEnd"/>
      <w:r w:rsidR="00C07B27">
        <w:rPr>
          <w:lang w:val="en-US"/>
        </w:rPr>
        <w:t xml:space="preserve"> </w:t>
      </w:r>
      <w:r w:rsidR="00B75A0E">
        <w:rPr>
          <w:lang w:val="en-US"/>
        </w:rPr>
        <w:t xml:space="preserve">of commercially available </w:t>
      </w:r>
      <w:proofErr w:type="spellStart"/>
      <w:r w:rsidR="00B75A0E">
        <w:rPr>
          <w:lang w:val="en-US"/>
        </w:rPr>
        <w:t>aminopropanol</w:t>
      </w:r>
      <w:proofErr w:type="spellEnd"/>
      <w:r w:rsidR="00B75A0E">
        <w:rPr>
          <w:lang w:val="en-US"/>
        </w:rPr>
        <w:t xml:space="preserve"> </w:t>
      </w:r>
      <w:r w:rsidR="00C0687C">
        <w:rPr>
          <w:b/>
          <w:lang w:val="en-US"/>
        </w:rPr>
        <w:t>77</w:t>
      </w:r>
      <w:r w:rsidR="00AD645E">
        <w:rPr>
          <w:lang w:val="en-US"/>
        </w:rPr>
        <w:t>,</w:t>
      </w:r>
      <w:r w:rsidR="00B75A0E">
        <w:rPr>
          <w:lang w:val="en-US"/>
        </w:rPr>
        <w:t xml:space="preserve"> </w:t>
      </w:r>
      <w:r w:rsidR="00C07B27">
        <w:rPr>
          <w:lang w:val="en-US"/>
        </w:rPr>
        <w:t xml:space="preserve">followed by a </w:t>
      </w:r>
      <w:proofErr w:type="spellStart"/>
      <w:r w:rsidR="00C07B27">
        <w:rPr>
          <w:lang w:val="en-US"/>
        </w:rPr>
        <w:t>Mitsunobu</w:t>
      </w:r>
      <w:proofErr w:type="spellEnd"/>
      <w:r w:rsidR="00C07B27">
        <w:rPr>
          <w:lang w:val="en-US"/>
        </w:rPr>
        <w:t>-type cyclization</w:t>
      </w:r>
      <w:r w:rsidR="00CA437A">
        <w:rPr>
          <w:lang w:val="en-US"/>
        </w:rPr>
        <w:t xml:space="preserve"> (</w:t>
      </w:r>
      <w:r w:rsidR="00CA437A" w:rsidRPr="00CA437A">
        <w:rPr>
          <w:lang w:val="en-US"/>
        </w:rPr>
        <w:fldChar w:fldCharType="begin"/>
      </w:r>
      <w:r w:rsidR="00CA437A" w:rsidRPr="00CA437A">
        <w:rPr>
          <w:lang w:val="en-US"/>
        </w:rPr>
        <w:instrText xml:space="preserve"> REF _Ref430876226 \h  \* MERGEFORMAT </w:instrText>
      </w:r>
      <w:r w:rsidR="00CA437A" w:rsidRPr="00CA437A">
        <w:rPr>
          <w:lang w:val="en-US"/>
        </w:rPr>
      </w:r>
      <w:r w:rsidR="00CA437A" w:rsidRPr="00CA437A">
        <w:rPr>
          <w:lang w:val="en-US"/>
        </w:rPr>
        <w:fldChar w:fldCharType="separate"/>
      </w:r>
      <w:r w:rsidR="00DB30B2" w:rsidRPr="00DB30B2">
        <w:rPr>
          <w:lang w:val="en-US"/>
        </w:rPr>
        <w:t xml:space="preserve">Scheme </w:t>
      </w:r>
      <w:r w:rsidR="00DB30B2" w:rsidRPr="00DB30B2">
        <w:rPr>
          <w:noProof/>
          <w:lang w:val="en-US"/>
        </w:rPr>
        <w:t>19</w:t>
      </w:r>
      <w:r w:rsidR="00CA437A" w:rsidRPr="00CA437A">
        <w:rPr>
          <w:lang w:val="en-US"/>
        </w:rPr>
        <w:fldChar w:fldCharType="end"/>
      </w:r>
      <w:r w:rsidR="00CA437A">
        <w:rPr>
          <w:lang w:val="en-US"/>
        </w:rPr>
        <w:t>)</w:t>
      </w:r>
      <w:r w:rsidR="00C07B27">
        <w:rPr>
          <w:lang w:val="en-US"/>
        </w:rPr>
        <w:t>.</w:t>
      </w:r>
      <w:hyperlink w:anchor="_ENREF_89" w:tooltip="Dolfen, 2014 #77" w:history="1">
        <w:r w:rsidR="00C03167">
          <w:rPr>
            <w:lang w:val="en-US"/>
          </w:rPr>
          <w:fldChar w:fldCharType="begin">
            <w:fldData xml:space="preserve">PEVuZE5vdGU+PENpdGU+PEF1dGhvcj5Eb2xmZW48L0F1dGhvcj48WWVhcj4yMDE0PC9ZZWFyPjxS
ZWNOdW0+Nzc8L1JlY051bT48RGlzcGxheVRleHQ+PHN0eWxlIGZhY2U9InN1cGVyc2NyaXB0Ij4y
MTwvc3R5bGU+PC9EaXNwbGF5VGV4dD48cmVjb3JkPjxyZWMtbnVtYmVyPjc3PC9yZWMtbnVtYmVy
Pjxmb3JlaWduLWtleXM+PGtleSBhcHA9IkVOIiBkYi1pZD0iYTVzdDJmeHp5Znp2d2plZXRybXBk
enBlenYwZXp3dzBmZHNwIiB0aW1lc3RhbXA9IjE0NDMwMTIwNDgiPjc3PC9rZXk+PGtleSBhcHA9
IkVOV2ViIiBkYi1pZD0iIj4wPC9rZXk+PC9mb3JlaWduLWtleXM+PHJlZi10eXBlIG5hbWU9Ikpv
dXJuYWwgQXJ0aWNsZSI+MTc8L3JlZi10eXBlPjxjb250cmlidXRvcnM+PGF1dGhvcnM+PGF1dGhv
cj5Eb2xmZW4sIEouPC9hdXRob3I+PGF1dGhvcj5LZW5pcywgUy48L2F1dGhvcj48YXV0aG9yPlZh
biBIZWNrZSwgSy48L2F1dGhvcj48YXV0aG9yPkRlIEtpbXBlLCBOLjwvYXV0aG9yPjxhdXRob3I+
RCZhcG9zO2hvb2doZSwgTS48L2F1dGhvcj48L2F1dGhvcnM+PC9jb250cmlidXRvcnM+PGF1dGgt
YWRkcmVzcz5TeW5CaW9DIFJlc2VhcmNoIEdyb3VwLCBEZXBhcnRtZW50IG9mIFN1c3RhaW5hYmxl
IE9yZ2FuaWMgQ2hlbWlzdHJ5IGFuZCBUZWNobm9sb2d5LCBGYWN1bHR5IG9mIEJpb3NjaWVuY2Ug
RW5naW5lZXJpbmcsIEdoZW50IFVuaXZlcnNpdHksIENvdXB1cmUgTGlua3MgNjUzLCA5MDAwIEdo
ZW50IChCZWxnaXVtKSwgRmF4OiAoKzMyKSA5LTI2NC02Mi0yMS48L2F1dGgtYWRkcmVzcz48dGl0
bGVzPjx0aXRsZT5TZWxlY3RpdmUgc3ludGhlc2lzIG9mIGZ1bmN0aW9uYWxpemVkIHRyaWZsdW9y
b21ldGh5bGF0ZWQgcHlycm9saWRpbmVzLCBwaXBlcmlkaW5lcywgYW5kIGF6ZXBhbmVzIHN0YXJ0
aW5nIGZyb20gMS10b3N5bC0yLSh0cmlmbHVvcm9tZXRoeWwpYXppcmlkaW5lPC90aXRsZT48c2Vj
b25kYXJ5LXRpdGxlPkNoZW0uIEV1ci4gSi48L3NlY29uZGFyeS10aXRsZT48YWx0LXRpdGxlPkNo
ZW1pc3RyeTwvYWx0LXRpdGxlPjwvdGl0bGVzPjxwZXJpb2RpY2FsPjxmdWxsLXRpdGxlPkNoZW0u
IEV1ci4gSi48L2Z1bGwtdGl0bGU+PC9wZXJpb2RpY2FsPjxhbHQtcGVyaW9kaWNhbD48ZnVsbC10
aXRsZT5DaGVtaXN0cnk8L2Z1bGwtdGl0bGU+PGFiYnItMT5DaGVtaXN0cnk8L2FiYnItMT48L2Fs
dC1wZXJpb2RpY2FsPjxwYWdlcz4xMDY1MC0xMDY1MzwvcGFnZXM+PHZvbHVtZT4yMDwvdm9sdW1l
PjxudW1iZXI+MzQ8L251bWJlcj48c2VjdGlvbj4xMDY1MDwvc2VjdGlvbj48a2V5d29yZHM+PGtl
eXdvcmQ+QWxreWxhdGlvbjwva2V5d29yZD48a2V5d29yZD5BemVwaW5lcy9jaGVtaWNhbCBzeW50
aGVzaXMvKmNoZW1pc3RyeTwva2V5d29yZD48a2V5d29yZD5BemlyaWRpbmVzLypjaGVtaXN0cnk8
L2tleXdvcmQ+PGtleXdvcmQ+Q3J5c3RhbGxvZ3JhcGh5LCBYLVJheTwva2V5d29yZD48a2V5d29y
ZD5GbHVvcmluZS9jaGVtaXN0cnk8L2tleXdvcmQ+PGtleXdvcmQ+TW9sZWN1bGFyIENvbmZvcm1h
dGlvbjwva2V5d29yZD48a2V5d29yZD5QaXBlcmlkaW5lcy9jaGVtaWNhbCBzeW50aGVzaXMvKmNo
ZW1pc3RyeTwva2V5d29yZD48a2V5d29yZD5QeXJyb2xpZGluZXMvY2hlbWljYWwgc3ludGhlc2lz
LypjaGVtaXN0cnk8L2tleXdvcmQ+PC9rZXl3b3Jkcz48ZGF0ZXM+PHllYXI+MjAxNDwveWVhcj48
cHViLWRhdGVzPjxkYXRlPkF1ZyAxODwvZGF0ZT48L3B1Yi1kYXRlcz48L2RhdGVzPjxpc2JuPjE1
MjEtMzc2NSAoRWxlY3Ryb25pYykmI3hEOzA5NDctNjUzOSAoTGlua2luZyk8L2lzYm4+PGFjY2Vz
c2lvbi1udW0+MjQ1MjMyMzE8L2FjY2Vzc2lvbi1udW0+PHVybHM+PHJlbGF0ZWQtdXJscz48dXJs
Pmh0dHA6Ly93d3cubmNiaS5ubG0ubmloLmdvdi9wdWJtZWQvMjQ1MjMyMzE8L3VybD48L3JlbGF0
ZWQtdXJscz48L3VybHM+PGVsZWN0cm9uaWMtcmVzb3VyY2UtbnVtPjEwLjEwMDIvY2hlbS4yMDEz
MDQ3NTk8L2VsZWN0cm9uaWMtcmVzb3VyY2UtbnVtPjwvcmVjb3JkPjwvQ2l0ZT48L0VuZE5vdGU+
</w:fldData>
          </w:fldChar>
        </w:r>
        <w:r w:rsidR="00C03167">
          <w:rPr>
            <w:lang w:val="en-US"/>
          </w:rPr>
          <w:instrText xml:space="preserve"> ADDIN EN.CITE </w:instrText>
        </w:r>
        <w:r w:rsidR="00C03167">
          <w:rPr>
            <w:lang w:val="en-US"/>
          </w:rPr>
          <w:fldChar w:fldCharType="begin">
            <w:fldData xml:space="preserve">PEVuZE5vdGU+PENpdGU+PEF1dGhvcj5Eb2xmZW48L0F1dGhvcj48WWVhcj4yMDE0PC9ZZWFyPjxS
ZWNOdW0+Nzc8L1JlY051bT48RGlzcGxheVRleHQ+PHN0eWxlIGZhY2U9InN1cGVyc2NyaXB0Ij4y
MTwvc3R5bGU+PC9EaXNwbGF5VGV4dD48cmVjb3JkPjxyZWMtbnVtYmVyPjc3PC9yZWMtbnVtYmVy
Pjxmb3JlaWduLWtleXM+PGtleSBhcHA9IkVOIiBkYi1pZD0iYTVzdDJmeHp5Znp2d2plZXRybXBk
enBlenYwZXp3dzBmZHNwIiB0aW1lc3RhbXA9IjE0NDMwMTIwNDgiPjc3PC9rZXk+PGtleSBhcHA9
IkVOV2ViIiBkYi1pZD0iIj4wPC9rZXk+PC9mb3JlaWduLWtleXM+PHJlZi10eXBlIG5hbWU9Ikpv
dXJuYWwgQXJ0aWNsZSI+MTc8L3JlZi10eXBlPjxjb250cmlidXRvcnM+PGF1dGhvcnM+PGF1dGhv
cj5Eb2xmZW4sIEouPC9hdXRob3I+PGF1dGhvcj5LZW5pcywgUy48L2F1dGhvcj48YXV0aG9yPlZh
biBIZWNrZSwgSy48L2F1dGhvcj48YXV0aG9yPkRlIEtpbXBlLCBOLjwvYXV0aG9yPjxhdXRob3I+
RCZhcG9zO2hvb2doZSwgTS48L2F1dGhvcj48L2F1dGhvcnM+PC9jb250cmlidXRvcnM+PGF1dGgt
YWRkcmVzcz5TeW5CaW9DIFJlc2VhcmNoIEdyb3VwLCBEZXBhcnRtZW50IG9mIFN1c3RhaW5hYmxl
IE9yZ2FuaWMgQ2hlbWlzdHJ5IGFuZCBUZWNobm9sb2d5LCBGYWN1bHR5IG9mIEJpb3NjaWVuY2Ug
RW5naW5lZXJpbmcsIEdoZW50IFVuaXZlcnNpdHksIENvdXB1cmUgTGlua3MgNjUzLCA5MDAwIEdo
ZW50IChCZWxnaXVtKSwgRmF4OiAoKzMyKSA5LTI2NC02Mi0yMS48L2F1dGgtYWRkcmVzcz48dGl0
bGVzPjx0aXRsZT5TZWxlY3RpdmUgc3ludGhlc2lzIG9mIGZ1bmN0aW9uYWxpemVkIHRyaWZsdW9y
b21ldGh5bGF0ZWQgcHlycm9saWRpbmVzLCBwaXBlcmlkaW5lcywgYW5kIGF6ZXBhbmVzIHN0YXJ0
aW5nIGZyb20gMS10b3N5bC0yLSh0cmlmbHVvcm9tZXRoeWwpYXppcmlkaW5lPC90aXRsZT48c2Vj
b25kYXJ5LXRpdGxlPkNoZW0uIEV1ci4gSi48L3NlY29uZGFyeS10aXRsZT48YWx0LXRpdGxlPkNo
ZW1pc3RyeTwvYWx0LXRpdGxlPjwvdGl0bGVzPjxwZXJpb2RpY2FsPjxmdWxsLXRpdGxlPkNoZW0u
IEV1ci4gSi48L2Z1bGwtdGl0bGU+PC9wZXJpb2RpY2FsPjxhbHQtcGVyaW9kaWNhbD48ZnVsbC10
aXRsZT5DaGVtaXN0cnk8L2Z1bGwtdGl0bGU+PGFiYnItMT5DaGVtaXN0cnk8L2FiYnItMT48L2Fs
dC1wZXJpb2RpY2FsPjxwYWdlcz4xMDY1MC0xMDY1MzwvcGFnZXM+PHZvbHVtZT4yMDwvdm9sdW1l
PjxudW1iZXI+MzQ8L251bWJlcj48c2VjdGlvbj4xMDY1MDwvc2VjdGlvbj48a2V5d29yZHM+PGtl
eXdvcmQ+QWxreWxhdGlvbjwva2V5d29yZD48a2V5d29yZD5BemVwaW5lcy9jaGVtaWNhbCBzeW50
aGVzaXMvKmNoZW1pc3RyeTwva2V5d29yZD48a2V5d29yZD5BemlyaWRpbmVzLypjaGVtaXN0cnk8
L2tleXdvcmQ+PGtleXdvcmQ+Q3J5c3RhbGxvZ3JhcGh5LCBYLVJheTwva2V5d29yZD48a2V5d29y
ZD5GbHVvcmluZS9jaGVtaXN0cnk8L2tleXdvcmQ+PGtleXdvcmQ+TW9sZWN1bGFyIENvbmZvcm1h
dGlvbjwva2V5d29yZD48a2V5d29yZD5QaXBlcmlkaW5lcy9jaGVtaWNhbCBzeW50aGVzaXMvKmNo
ZW1pc3RyeTwva2V5d29yZD48a2V5d29yZD5QeXJyb2xpZGluZXMvY2hlbWljYWwgc3ludGhlc2lz
LypjaGVtaXN0cnk8L2tleXdvcmQ+PC9rZXl3b3Jkcz48ZGF0ZXM+PHllYXI+MjAxNDwveWVhcj48
cHViLWRhdGVzPjxkYXRlPkF1ZyAxODwvZGF0ZT48L3B1Yi1kYXRlcz48L2RhdGVzPjxpc2JuPjE1
MjEtMzc2NSAoRWxlY3Ryb25pYykmI3hEOzA5NDctNjUzOSAoTGlua2luZyk8L2lzYm4+PGFjY2Vz
c2lvbi1udW0+MjQ1MjMyMzE8L2FjY2Vzc2lvbi1udW0+PHVybHM+PHJlbGF0ZWQtdXJscz48dXJs
Pmh0dHA6Ly93d3cubmNiaS5ubG0ubmloLmdvdi9wdWJtZWQvMjQ1MjMyMzE8L3VybD48L3JlbGF0
ZWQtdXJscz48L3VybHM+PGVsZWN0cm9uaWMtcmVzb3VyY2UtbnVtPjEwLjEwMDIvY2hlbS4yMDEz
MDQ3NTk8L2VsZWN0cm9uaWMtcmVzb3VyY2UtbnVtPjwvcmVjb3JkPjwvQ2l0ZT48L0VuZE5vdGU+
</w:fldData>
          </w:fldChar>
        </w:r>
        <w:r w:rsidR="00C03167">
          <w:rPr>
            <w:lang w:val="en-US"/>
          </w:rPr>
          <w:instrText xml:space="preserve"> ADDIN EN.CITE.DATA </w:instrText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end"/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21</w:t>
        </w:r>
        <w:r w:rsidR="00C03167">
          <w:rPr>
            <w:lang w:val="en-US"/>
          </w:rPr>
          <w:fldChar w:fldCharType="end"/>
        </w:r>
      </w:hyperlink>
      <w:r w:rsidR="00A757D9">
        <w:rPr>
          <w:lang w:val="en-US"/>
        </w:rPr>
        <w:t xml:space="preserve"> </w:t>
      </w:r>
    </w:p>
    <w:p w:rsidR="001845CE" w:rsidRPr="001845CE" w:rsidRDefault="001845CE" w:rsidP="001845CE">
      <w:pPr>
        <w:pStyle w:val="Bijschrift"/>
        <w:keepNext/>
        <w:jc w:val="center"/>
        <w:rPr>
          <w:b/>
          <w:i w:val="0"/>
          <w:color w:val="auto"/>
        </w:rPr>
      </w:pPr>
      <w:bookmarkStart w:id="18" w:name="_Ref430876226"/>
      <w:proofErr w:type="spellStart"/>
      <w:r w:rsidRPr="001845CE">
        <w:rPr>
          <w:b/>
          <w:i w:val="0"/>
          <w:color w:val="auto"/>
        </w:rPr>
        <w:t>Scheme</w:t>
      </w:r>
      <w:proofErr w:type="spellEnd"/>
      <w:r w:rsidRPr="001845CE">
        <w:rPr>
          <w:b/>
          <w:i w:val="0"/>
          <w:color w:val="auto"/>
        </w:rPr>
        <w:t xml:space="preserve"> </w:t>
      </w:r>
      <w:r w:rsidR="00240677">
        <w:rPr>
          <w:b/>
          <w:i w:val="0"/>
          <w:color w:val="auto"/>
        </w:rPr>
        <w:fldChar w:fldCharType="begin"/>
      </w:r>
      <w:r w:rsidR="00240677">
        <w:rPr>
          <w:b/>
          <w:i w:val="0"/>
          <w:color w:val="auto"/>
        </w:rPr>
        <w:instrText xml:space="preserve"> SEQ Scheme \* ARABIC </w:instrText>
      </w:r>
      <w:r w:rsidR="00240677">
        <w:rPr>
          <w:b/>
          <w:i w:val="0"/>
          <w:color w:val="auto"/>
        </w:rPr>
        <w:fldChar w:fldCharType="separate"/>
      </w:r>
      <w:r w:rsidR="005A2FEF">
        <w:rPr>
          <w:b/>
          <w:i w:val="0"/>
          <w:noProof/>
          <w:color w:val="auto"/>
        </w:rPr>
        <w:t>19</w:t>
      </w:r>
      <w:r w:rsidR="00240677">
        <w:rPr>
          <w:b/>
          <w:i w:val="0"/>
          <w:color w:val="auto"/>
        </w:rPr>
        <w:fldChar w:fldCharType="end"/>
      </w:r>
      <w:bookmarkEnd w:id="18"/>
      <w:r w:rsidRPr="001845CE">
        <w:rPr>
          <w:b/>
          <w:i w:val="0"/>
          <w:color w:val="auto"/>
        </w:rPr>
        <w:t xml:space="preserve">: </w:t>
      </w:r>
      <w:proofErr w:type="spellStart"/>
      <w:r w:rsidRPr="001845CE">
        <w:rPr>
          <w:b/>
          <w:i w:val="0"/>
          <w:color w:val="auto"/>
        </w:rPr>
        <w:t>Synthesis</w:t>
      </w:r>
      <w:proofErr w:type="spellEnd"/>
      <w:r w:rsidRPr="001845CE">
        <w:rPr>
          <w:b/>
          <w:i w:val="0"/>
          <w:color w:val="auto"/>
        </w:rPr>
        <w:t xml:space="preserve"> of 1-tosyl-</w:t>
      </w:r>
      <w:r w:rsidR="004273DF">
        <w:rPr>
          <w:b/>
          <w:i w:val="0"/>
          <w:color w:val="auto"/>
        </w:rPr>
        <w:t>2-(</w:t>
      </w:r>
      <w:proofErr w:type="spellStart"/>
      <w:r w:rsidR="004273DF">
        <w:rPr>
          <w:b/>
          <w:i w:val="0"/>
          <w:color w:val="auto"/>
        </w:rPr>
        <w:t>trifluoromethyl</w:t>
      </w:r>
      <w:proofErr w:type="spellEnd"/>
      <w:r w:rsidR="004273DF">
        <w:rPr>
          <w:b/>
          <w:i w:val="0"/>
          <w:color w:val="auto"/>
        </w:rPr>
        <w:t>)</w:t>
      </w:r>
      <w:proofErr w:type="spellStart"/>
      <w:r w:rsidR="004273DF">
        <w:rPr>
          <w:b/>
          <w:i w:val="0"/>
          <w:color w:val="auto"/>
        </w:rPr>
        <w:t>aziridine</w:t>
      </w:r>
      <w:proofErr w:type="spellEnd"/>
      <w:r w:rsidR="004273DF">
        <w:rPr>
          <w:b/>
          <w:i w:val="0"/>
          <w:color w:val="auto"/>
        </w:rPr>
        <w:t xml:space="preserve"> 7</w:t>
      </w:r>
      <w:r w:rsidR="00C0687C">
        <w:rPr>
          <w:b/>
          <w:i w:val="0"/>
          <w:color w:val="auto"/>
        </w:rPr>
        <w:t>9</w:t>
      </w:r>
    </w:p>
    <w:p w:rsidR="00B32801" w:rsidRDefault="00C0687C" w:rsidP="00B32801">
      <w:pPr>
        <w:autoSpaceDE w:val="0"/>
        <w:autoSpaceDN w:val="0"/>
        <w:adjustRightInd w:val="0"/>
        <w:spacing w:after="0" w:line="360" w:lineRule="auto"/>
        <w:jc w:val="center"/>
        <w:rPr>
          <w:lang w:val="en-US"/>
        </w:rPr>
      </w:pPr>
      <w:r>
        <w:object w:dxaOrig="8186" w:dyaOrig="1622">
          <v:shape id="_x0000_i1043" type="#_x0000_t75" style="width:287.45pt;height:57.25pt" o:ole="">
            <v:imagedata r:id="rId47" o:title=""/>
          </v:shape>
          <o:OLEObject Type="Embed" ProgID="ChemDraw.Document.6.0" ShapeID="_x0000_i1043" DrawAspect="Content" ObjectID="_1514271966" r:id="rId48"/>
        </w:object>
      </w:r>
    </w:p>
    <w:p w:rsidR="00AE55CB" w:rsidRDefault="00AE55CB" w:rsidP="007F4C2B">
      <w:pPr>
        <w:autoSpaceDE w:val="0"/>
        <w:autoSpaceDN w:val="0"/>
        <w:adjustRightInd w:val="0"/>
        <w:spacing w:after="0" w:line="360" w:lineRule="auto"/>
        <w:jc w:val="both"/>
        <w:rPr>
          <w:lang w:val="en-US"/>
        </w:rPr>
      </w:pPr>
      <w:r>
        <w:rPr>
          <w:lang w:val="en-US"/>
        </w:rPr>
        <w:t xml:space="preserve">This approach </w:t>
      </w:r>
      <w:r w:rsidR="00FD62CB">
        <w:rPr>
          <w:lang w:val="en-US"/>
        </w:rPr>
        <w:t>had been</w:t>
      </w:r>
      <w:r>
        <w:rPr>
          <w:lang w:val="en-US"/>
        </w:rPr>
        <w:t xml:space="preserve"> based on work performed by </w:t>
      </w:r>
      <w:proofErr w:type="spellStart"/>
      <w:r>
        <w:rPr>
          <w:lang w:val="en-US"/>
        </w:rPr>
        <w:t>Uneyama</w:t>
      </w:r>
      <w:proofErr w:type="spellEnd"/>
      <w:r>
        <w:rPr>
          <w:lang w:val="en-US"/>
        </w:rPr>
        <w:t xml:space="preserve"> and co-workers.</w:t>
      </w:r>
      <w:hyperlink w:anchor="_ENREF_60" w:tooltip="Yamauchi, 2003 #21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&lt;EndNote&gt;&lt;Cite&gt;&lt;Author&gt;Yamauchi&lt;/Author&gt;&lt;Year&gt;2003&lt;/Year&gt;&lt;RecNum&gt;21&lt;/RecNum&gt;&lt;DisplayText&gt;&lt;style face="superscript"&gt;11p&lt;/style&gt;&lt;/DisplayText&gt;&lt;record&gt;&lt;rec-number&gt;21&lt;/rec-number&gt;&lt;foreign-keys&gt;&lt;key app="EN" db-id="a5st2fxzyfzvwjeetrmpdzpezv0ezww0fdsp" timestamp="1440750289"&gt;21&lt;/key&gt;&lt;/foreign-keys&gt;&lt;ref-type name="Journal Article"&gt;17&lt;/ref-type&gt;&lt;contributors&gt;&lt;authors&gt;&lt;author&gt;Yamauchi, Yoshihiro&lt;/author&gt;&lt;author&gt;Kawate, Tomomi&lt;/author&gt;&lt;author&gt;Itahashi, Hiromi&lt;/author&gt;&lt;author&gt;Katagiri, Toshimasa&lt;/author&gt;&lt;author&gt;Uneyama, Kenji&lt;/author&gt;&lt;/authors&gt;&lt;/contributors&gt;&lt;titles&gt;&lt;title&gt;Generation and reactions of α-trifluoromethyl stabilized aziridinyl anion, a general synthetic precursor for stereospecific construction of α-amino-α-trifluoromethylated quaternary carbon&lt;/title&gt;&lt;secondary-title&gt;Tetrahedron Lett.&lt;/secondary-title&gt;&lt;/titles&gt;&lt;periodical&gt;&lt;full-title&gt;Tetrahedron Lett.&lt;/full-title&gt;&lt;/periodical&gt;&lt;pages&gt;6319-6322&lt;/pages&gt;&lt;volume&gt;44&lt;/volume&gt;&lt;number&gt;33&lt;/number&gt;&lt;section&gt;6319&lt;/section&gt;&lt;dates&gt;&lt;year&gt;2003&lt;/year&gt;&lt;/dates&gt;&lt;isbn&gt;0040-4039&lt;/isbn&gt;&lt;urls&gt;&lt;/urls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11p</w:t>
        </w:r>
        <w:r w:rsidR="00C03167">
          <w:rPr>
            <w:lang w:val="en-US"/>
          </w:rPr>
          <w:fldChar w:fldCharType="end"/>
        </w:r>
      </w:hyperlink>
      <w:r>
        <w:rPr>
          <w:lang w:val="en-US"/>
        </w:rPr>
        <w:t xml:space="preserve"> In their strategy, optically pure (2</w:t>
      </w:r>
      <w:r w:rsidRPr="00AE55CB">
        <w:rPr>
          <w:i/>
          <w:lang w:val="en-US"/>
        </w:rPr>
        <w:t>S</w:t>
      </w:r>
      <w:r>
        <w:rPr>
          <w:lang w:val="en-US"/>
        </w:rPr>
        <w:t>)-2-(</w:t>
      </w:r>
      <w:proofErr w:type="spellStart"/>
      <w:r>
        <w:rPr>
          <w:lang w:val="en-US"/>
        </w:rPr>
        <w:t>trifluoromethyl</w:t>
      </w:r>
      <w:proofErr w:type="spellEnd"/>
      <w:r>
        <w:rPr>
          <w:lang w:val="en-US"/>
        </w:rPr>
        <w:t>)</w:t>
      </w:r>
      <w:proofErr w:type="spellStart"/>
      <w:r>
        <w:rPr>
          <w:lang w:val="en-US"/>
        </w:rPr>
        <w:t>oxirane</w:t>
      </w:r>
      <w:proofErr w:type="spellEnd"/>
      <w:r>
        <w:rPr>
          <w:lang w:val="en-US"/>
        </w:rPr>
        <w:t xml:space="preserve"> </w:t>
      </w:r>
      <w:r w:rsidR="004273DF">
        <w:rPr>
          <w:b/>
          <w:lang w:val="en-US"/>
        </w:rPr>
        <w:t>36</w:t>
      </w:r>
      <w:r>
        <w:rPr>
          <w:lang w:val="en-US"/>
        </w:rPr>
        <w:t xml:space="preserve"> was treated with an excess of a</w:t>
      </w:r>
      <w:r w:rsidR="00C84A23">
        <w:rPr>
          <w:lang w:val="en-US"/>
        </w:rPr>
        <w:t xml:space="preserve">queous ammonia followed by </w:t>
      </w:r>
      <w:proofErr w:type="spellStart"/>
      <w:r w:rsidR="00C84A23">
        <w:rPr>
          <w:lang w:val="en-US"/>
        </w:rPr>
        <w:t>ditos</w:t>
      </w:r>
      <w:r>
        <w:rPr>
          <w:lang w:val="en-US"/>
        </w:rPr>
        <w:t>ylation</w:t>
      </w:r>
      <w:proofErr w:type="spellEnd"/>
      <w:r w:rsidR="00437CEA">
        <w:rPr>
          <w:lang w:val="en-US"/>
        </w:rPr>
        <w:t>,</w:t>
      </w:r>
      <w:r>
        <w:rPr>
          <w:lang w:val="en-US"/>
        </w:rPr>
        <w:t xml:space="preserve"> resulting in the </w:t>
      </w:r>
      <w:proofErr w:type="spellStart"/>
      <w:r>
        <w:rPr>
          <w:lang w:val="en-US"/>
        </w:rPr>
        <w:t>ditosylate</w:t>
      </w:r>
      <w:proofErr w:type="spellEnd"/>
      <w:r>
        <w:rPr>
          <w:lang w:val="en-US"/>
        </w:rPr>
        <w:t xml:space="preserve"> </w:t>
      </w:r>
      <w:r w:rsidR="00C0687C">
        <w:rPr>
          <w:b/>
          <w:lang w:val="en-US"/>
        </w:rPr>
        <w:t>80</w:t>
      </w:r>
      <w:r>
        <w:rPr>
          <w:lang w:val="en-US"/>
        </w:rPr>
        <w:t>. Intramolecular S</w:t>
      </w:r>
      <w:r w:rsidRPr="00AE55CB">
        <w:rPr>
          <w:vertAlign w:val="subscript"/>
          <w:lang w:val="en-US"/>
        </w:rPr>
        <w:t>N</w:t>
      </w:r>
      <w:r>
        <w:rPr>
          <w:lang w:val="en-US"/>
        </w:rPr>
        <w:t xml:space="preserve">2-substitution of </w:t>
      </w:r>
      <w:r w:rsidR="00437CEA">
        <w:rPr>
          <w:lang w:val="en-US"/>
        </w:rPr>
        <w:t xml:space="preserve">this </w:t>
      </w:r>
      <w:proofErr w:type="spellStart"/>
      <w:r>
        <w:rPr>
          <w:lang w:val="en-US"/>
        </w:rPr>
        <w:t>ditosylate</w:t>
      </w:r>
      <w:proofErr w:type="spellEnd"/>
      <w:r>
        <w:rPr>
          <w:lang w:val="en-US"/>
        </w:rPr>
        <w:t xml:space="preserve"> </w:t>
      </w:r>
      <w:r w:rsidR="00C0687C">
        <w:rPr>
          <w:b/>
          <w:lang w:val="en-US"/>
        </w:rPr>
        <w:t>80</w:t>
      </w:r>
      <w:r>
        <w:rPr>
          <w:lang w:val="en-US"/>
        </w:rPr>
        <w:t xml:space="preserve"> yielded </w:t>
      </w:r>
      <w:proofErr w:type="spellStart"/>
      <w:r>
        <w:rPr>
          <w:lang w:val="en-US"/>
        </w:rPr>
        <w:t>enantiopure</w:t>
      </w:r>
      <w:proofErr w:type="spellEnd"/>
      <w:r>
        <w:rPr>
          <w:lang w:val="en-US"/>
        </w:rPr>
        <w:t xml:space="preserve"> (</w:t>
      </w:r>
      <w:r w:rsidRPr="00AE55CB">
        <w:rPr>
          <w:i/>
          <w:lang w:val="en-US"/>
        </w:rPr>
        <w:t>R</w:t>
      </w:r>
      <w:r>
        <w:rPr>
          <w:lang w:val="en-US"/>
        </w:rPr>
        <w:t>)-1-tosyl-2-(</w:t>
      </w:r>
      <w:proofErr w:type="spellStart"/>
      <w:r>
        <w:rPr>
          <w:lang w:val="en-US"/>
        </w:rPr>
        <w:t>trifluoromethyl</w:t>
      </w:r>
      <w:proofErr w:type="spellEnd"/>
      <w:r>
        <w:rPr>
          <w:lang w:val="en-US"/>
        </w:rPr>
        <w:t>)</w:t>
      </w:r>
      <w:proofErr w:type="spellStart"/>
      <w:r>
        <w:rPr>
          <w:lang w:val="en-US"/>
        </w:rPr>
        <w:t>aziridine</w:t>
      </w:r>
      <w:proofErr w:type="spellEnd"/>
      <w:r>
        <w:rPr>
          <w:lang w:val="en-US"/>
        </w:rPr>
        <w:t xml:space="preserve"> </w:t>
      </w:r>
      <w:r w:rsidR="00C0687C">
        <w:rPr>
          <w:b/>
          <w:lang w:val="en-US"/>
        </w:rPr>
        <w:t>79</w:t>
      </w:r>
      <w:r>
        <w:rPr>
          <w:lang w:val="en-US"/>
        </w:rPr>
        <w:t xml:space="preserve"> in an overall yield of 31%</w:t>
      </w:r>
      <w:r w:rsidR="00AF79C7">
        <w:rPr>
          <w:lang w:val="en-US"/>
        </w:rPr>
        <w:t xml:space="preserve"> (route a, </w:t>
      </w:r>
      <w:r w:rsidR="00AF79C7" w:rsidRPr="00AF79C7">
        <w:rPr>
          <w:lang w:val="en-US"/>
        </w:rPr>
        <w:fldChar w:fldCharType="begin"/>
      </w:r>
      <w:r w:rsidR="00AF79C7" w:rsidRPr="00AF79C7">
        <w:rPr>
          <w:lang w:val="en-US"/>
        </w:rPr>
        <w:instrText xml:space="preserve"> REF _Ref432508493 \h  \* MERGEFORMAT </w:instrText>
      </w:r>
      <w:r w:rsidR="00AF79C7" w:rsidRPr="00AF79C7">
        <w:rPr>
          <w:lang w:val="en-US"/>
        </w:rPr>
      </w:r>
      <w:r w:rsidR="00AF79C7" w:rsidRPr="00AF79C7">
        <w:rPr>
          <w:lang w:val="en-US"/>
        </w:rPr>
        <w:fldChar w:fldCharType="separate"/>
      </w:r>
      <w:r w:rsidR="00DB30B2" w:rsidRPr="00DB30B2">
        <w:rPr>
          <w:lang w:val="en-US"/>
        </w:rPr>
        <w:t xml:space="preserve">Scheme </w:t>
      </w:r>
      <w:r w:rsidR="00DB30B2" w:rsidRPr="00DB30B2">
        <w:rPr>
          <w:noProof/>
          <w:lang w:val="en-US"/>
        </w:rPr>
        <w:t>20</w:t>
      </w:r>
      <w:r w:rsidR="00AF79C7" w:rsidRPr="00AF79C7">
        <w:rPr>
          <w:lang w:val="en-US"/>
        </w:rPr>
        <w:fldChar w:fldCharType="end"/>
      </w:r>
      <w:r w:rsidR="00AF79C7" w:rsidRPr="00AF79C7">
        <w:rPr>
          <w:lang w:val="en-US"/>
        </w:rPr>
        <w:t>)</w:t>
      </w:r>
      <w:r>
        <w:rPr>
          <w:lang w:val="en-US"/>
        </w:rPr>
        <w:t xml:space="preserve">. Later, an improved method for the preparation of </w:t>
      </w:r>
      <w:proofErr w:type="spellStart"/>
      <w:r>
        <w:rPr>
          <w:lang w:val="en-US"/>
        </w:rPr>
        <w:t>aziridine</w:t>
      </w:r>
      <w:proofErr w:type="spellEnd"/>
      <w:r>
        <w:rPr>
          <w:lang w:val="en-US"/>
        </w:rPr>
        <w:t xml:space="preserve"> </w:t>
      </w:r>
      <w:r w:rsidR="00C0687C">
        <w:rPr>
          <w:b/>
          <w:lang w:val="en-US"/>
        </w:rPr>
        <w:t>79</w:t>
      </w:r>
      <w:r>
        <w:rPr>
          <w:lang w:val="en-US"/>
        </w:rPr>
        <w:t xml:space="preserve"> with an increased overall yield of 61% has been developed by the same group</w:t>
      </w:r>
      <w:r w:rsidR="00AF79C7">
        <w:rPr>
          <w:lang w:val="en-US"/>
        </w:rPr>
        <w:t xml:space="preserve"> (route b, </w:t>
      </w:r>
      <w:r w:rsidR="00AF79C7" w:rsidRPr="00AF79C7">
        <w:rPr>
          <w:lang w:val="en-US"/>
        </w:rPr>
        <w:fldChar w:fldCharType="begin"/>
      </w:r>
      <w:r w:rsidR="00AF79C7" w:rsidRPr="00AF79C7">
        <w:rPr>
          <w:lang w:val="en-US"/>
        </w:rPr>
        <w:instrText xml:space="preserve"> REF _Ref432508493 \h  \* MERGEFORMAT </w:instrText>
      </w:r>
      <w:r w:rsidR="00AF79C7" w:rsidRPr="00AF79C7">
        <w:rPr>
          <w:lang w:val="en-US"/>
        </w:rPr>
      </w:r>
      <w:r w:rsidR="00AF79C7" w:rsidRPr="00AF79C7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20</w:t>
      </w:r>
      <w:r w:rsidR="00AF79C7" w:rsidRPr="00AF79C7">
        <w:rPr>
          <w:lang w:val="en-US"/>
        </w:rPr>
        <w:fldChar w:fldCharType="end"/>
      </w:r>
      <w:r w:rsidR="00AF79C7">
        <w:rPr>
          <w:lang w:val="en-US"/>
        </w:rPr>
        <w:t>)</w:t>
      </w:r>
      <w:r>
        <w:rPr>
          <w:lang w:val="en-US"/>
        </w:rPr>
        <w:t>.</w:t>
      </w:r>
      <w:hyperlink w:anchor="_ENREF_54" w:tooltip="Katagiri, 2011 #33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&lt;EndNote&gt;&lt;Cite&gt;&lt;Author&gt;Katagiri&lt;/Author&gt;&lt;Year&gt;2011&lt;/Year&gt;&lt;RecNum&gt;33&lt;/RecNum&gt;&lt;DisplayText&gt;&lt;style face="superscript"&gt;11j&lt;/style&gt;&lt;/DisplayText&gt;&lt;record&gt;&lt;rec-number&gt;33&lt;/rec-number&gt;&lt;foreign-keys&gt;&lt;key app="EN" db-id="a5st2fxzyfzvwjeetrmpdzpezv0ezww0fdsp" timestamp="1440751457"&gt;33&lt;/key&gt;&lt;/foreign-keys&gt;&lt;ref-type name="Journal Article"&gt;17&lt;/ref-type&gt;&lt;contributors&gt;&lt;authors&gt;&lt;author&gt;Katagiri, Toshimasa&lt;/author&gt;&lt;author&gt;Katayama, Yousuke&lt;/author&gt;&lt;author&gt;Taeda, Mayuko&lt;/author&gt;&lt;author&gt;Ohshima, Takanori&lt;/author&gt;&lt;author&gt;Iguchi, Naomi&lt;/author&gt;&lt;author&gt;Uneyama, Kenji&lt;/author&gt;&lt;/authors&gt;&lt;/contributors&gt;&lt;titles&gt;&lt;title&gt;Preparation of Optically Pure α-Trifluoromethyl-α-amino Acids from N-Tosyl-2-trifluoromethyl-2-alkyloxycarbonyl Aziridine&lt;/title&gt;&lt;secondary-title&gt;J. Org. Chem.&lt;/secondary-title&gt;&lt;/titles&gt;&lt;periodical&gt;&lt;full-title&gt;J. Org. Chem.&lt;/full-title&gt;&lt;/periodical&gt;&lt;pages&gt;9305-9311&lt;/pages&gt;&lt;volume&gt;76&lt;/volume&gt;&lt;number&gt;22&lt;/number&gt;&lt;section&gt;9305&lt;/section&gt;&lt;dates&gt;&lt;year&gt;2011&lt;/year&gt;&lt;/dates&gt;&lt;isbn&gt;0022-3263&lt;/isbn&gt;&lt;urls&gt;&lt;/urls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11j</w:t>
        </w:r>
        <w:r w:rsidR="00C03167">
          <w:rPr>
            <w:lang w:val="en-US"/>
          </w:rPr>
          <w:fldChar w:fldCharType="end"/>
        </w:r>
      </w:hyperlink>
      <w:r>
        <w:rPr>
          <w:lang w:val="en-US"/>
        </w:rPr>
        <w:t xml:space="preserve"> Herein, </w:t>
      </w:r>
      <w:r w:rsidR="00407F19">
        <w:rPr>
          <w:lang w:val="en-US"/>
        </w:rPr>
        <w:t xml:space="preserve">the direct ring </w:t>
      </w:r>
      <w:r>
        <w:rPr>
          <w:lang w:val="en-US"/>
        </w:rPr>
        <w:t xml:space="preserve">opening reaction of </w:t>
      </w:r>
      <w:proofErr w:type="spellStart"/>
      <w:r>
        <w:rPr>
          <w:lang w:val="en-US"/>
        </w:rPr>
        <w:t>oxirane</w:t>
      </w:r>
      <w:proofErr w:type="spellEnd"/>
      <w:r>
        <w:rPr>
          <w:lang w:val="en-US"/>
        </w:rPr>
        <w:t xml:space="preserve"> </w:t>
      </w:r>
      <w:r w:rsidR="004273DF">
        <w:rPr>
          <w:b/>
          <w:lang w:val="en-US"/>
        </w:rPr>
        <w:t>36</w:t>
      </w:r>
      <w:r>
        <w:rPr>
          <w:lang w:val="en-US"/>
        </w:rPr>
        <w:t xml:space="preserve"> with </w:t>
      </w:r>
      <w:r w:rsidRPr="00AE55CB">
        <w:rPr>
          <w:i/>
          <w:lang w:val="en-US"/>
        </w:rPr>
        <w:t>p</w:t>
      </w:r>
      <w:r>
        <w:rPr>
          <w:lang w:val="en-US"/>
        </w:rPr>
        <w:t>-</w:t>
      </w:r>
      <w:proofErr w:type="spellStart"/>
      <w:r>
        <w:rPr>
          <w:lang w:val="en-US"/>
        </w:rPr>
        <w:t>toluenesulfonamide</w:t>
      </w:r>
      <w:proofErr w:type="spellEnd"/>
      <w:r>
        <w:rPr>
          <w:lang w:val="en-US"/>
        </w:rPr>
        <w:t xml:space="preserve"> under Lewis acid catalysis afforded β-</w:t>
      </w:r>
      <w:proofErr w:type="spellStart"/>
      <w:r>
        <w:rPr>
          <w:lang w:val="en-US"/>
        </w:rPr>
        <w:t>hydroxysulfonamide</w:t>
      </w:r>
      <w:proofErr w:type="spellEnd"/>
      <w:r>
        <w:rPr>
          <w:lang w:val="en-US"/>
        </w:rPr>
        <w:t xml:space="preserve"> </w:t>
      </w:r>
      <w:r w:rsidR="00C0687C">
        <w:rPr>
          <w:b/>
          <w:lang w:val="en-US"/>
        </w:rPr>
        <w:t>78</w:t>
      </w:r>
      <w:r>
        <w:rPr>
          <w:lang w:val="en-US"/>
        </w:rPr>
        <w:t>, which was converted into the desired 2-CF</w:t>
      </w:r>
      <w:r w:rsidRPr="00AE55CB">
        <w:rPr>
          <w:vertAlign w:val="subscript"/>
          <w:lang w:val="en-US"/>
        </w:rPr>
        <w:t>3</w:t>
      </w:r>
      <w:r>
        <w:rPr>
          <w:lang w:val="en-US"/>
        </w:rPr>
        <w:t>-aziridine</w:t>
      </w:r>
      <w:r w:rsidR="00C84A23">
        <w:rPr>
          <w:lang w:val="en-US"/>
        </w:rPr>
        <w:t xml:space="preserve"> </w:t>
      </w:r>
      <w:r w:rsidR="00C0687C">
        <w:rPr>
          <w:b/>
          <w:lang w:val="en-US"/>
        </w:rPr>
        <w:t>79</w:t>
      </w:r>
      <w:r>
        <w:rPr>
          <w:lang w:val="en-US"/>
        </w:rPr>
        <w:t xml:space="preserve"> by an intramolecular </w:t>
      </w:r>
      <w:proofErr w:type="spellStart"/>
      <w:r>
        <w:rPr>
          <w:lang w:val="en-US"/>
        </w:rPr>
        <w:t>Mitsunobu</w:t>
      </w:r>
      <w:proofErr w:type="spellEnd"/>
      <w:r>
        <w:rPr>
          <w:lang w:val="en-US"/>
        </w:rPr>
        <w:t xml:space="preserve"> reaction. </w:t>
      </w:r>
    </w:p>
    <w:p w:rsidR="00AF79C7" w:rsidRPr="00AF79C7" w:rsidRDefault="00AF79C7" w:rsidP="00AF79C7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19" w:name="_Ref432508493"/>
      <w:r w:rsidRPr="00AF79C7">
        <w:rPr>
          <w:b/>
          <w:i w:val="0"/>
          <w:color w:val="auto"/>
          <w:lang w:val="en-US"/>
        </w:rPr>
        <w:lastRenderedPageBreak/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20</w:t>
      </w:r>
      <w:r w:rsidR="00240677">
        <w:rPr>
          <w:b/>
          <w:i w:val="0"/>
          <w:color w:val="auto"/>
          <w:lang w:val="en-US"/>
        </w:rPr>
        <w:fldChar w:fldCharType="end"/>
      </w:r>
      <w:bookmarkEnd w:id="19"/>
      <w:r w:rsidRPr="00AF79C7">
        <w:rPr>
          <w:b/>
          <w:i w:val="0"/>
          <w:color w:val="auto"/>
          <w:lang w:val="en-US"/>
        </w:rPr>
        <w:t>: Synthesis of (</w:t>
      </w:r>
      <w:r w:rsidRPr="00AF79C7">
        <w:rPr>
          <w:b/>
          <w:color w:val="auto"/>
          <w:lang w:val="en-US"/>
        </w:rPr>
        <w:t>R</w:t>
      </w:r>
      <w:r w:rsidRPr="00AF79C7">
        <w:rPr>
          <w:b/>
          <w:i w:val="0"/>
          <w:color w:val="auto"/>
          <w:lang w:val="en-US"/>
        </w:rPr>
        <w:t>)-1-tosyl-2-(</w:t>
      </w:r>
      <w:proofErr w:type="spellStart"/>
      <w:r w:rsidRPr="00AF79C7">
        <w:rPr>
          <w:b/>
          <w:i w:val="0"/>
          <w:color w:val="auto"/>
          <w:lang w:val="en-US"/>
        </w:rPr>
        <w:t>trifluoromethyl</w:t>
      </w:r>
      <w:proofErr w:type="spellEnd"/>
      <w:r w:rsidRPr="00AF79C7">
        <w:rPr>
          <w:b/>
          <w:i w:val="0"/>
          <w:color w:val="auto"/>
          <w:lang w:val="en-US"/>
        </w:rPr>
        <w:t>)</w:t>
      </w:r>
      <w:proofErr w:type="spellStart"/>
      <w:r w:rsidRPr="00AF79C7">
        <w:rPr>
          <w:b/>
          <w:i w:val="0"/>
          <w:color w:val="auto"/>
          <w:lang w:val="en-US"/>
        </w:rPr>
        <w:t>aziridine</w:t>
      </w:r>
      <w:proofErr w:type="spellEnd"/>
      <w:r w:rsidRPr="00AF79C7">
        <w:rPr>
          <w:b/>
          <w:i w:val="0"/>
          <w:color w:val="auto"/>
          <w:lang w:val="en-US"/>
        </w:rPr>
        <w:t xml:space="preserve"> </w:t>
      </w:r>
      <w:r w:rsidR="004273DF">
        <w:rPr>
          <w:b/>
          <w:i w:val="0"/>
          <w:color w:val="auto"/>
          <w:lang w:val="en-US"/>
        </w:rPr>
        <w:t>7</w:t>
      </w:r>
      <w:r w:rsidR="00C0687C">
        <w:rPr>
          <w:b/>
          <w:i w:val="0"/>
          <w:color w:val="auto"/>
          <w:lang w:val="en-US"/>
        </w:rPr>
        <w:t>9</w:t>
      </w:r>
      <w:r w:rsidRPr="00AF79C7">
        <w:rPr>
          <w:b/>
          <w:i w:val="0"/>
          <w:color w:val="auto"/>
          <w:lang w:val="en-US"/>
        </w:rPr>
        <w:t xml:space="preserve"> starting from </w:t>
      </w:r>
      <w:r w:rsidR="00407F19">
        <w:rPr>
          <w:b/>
          <w:i w:val="0"/>
          <w:color w:val="auto"/>
          <w:lang w:val="en-US"/>
        </w:rPr>
        <w:t>(</w:t>
      </w:r>
      <w:r w:rsidR="00407F19" w:rsidRPr="00407F19">
        <w:rPr>
          <w:b/>
          <w:color w:val="auto"/>
          <w:lang w:val="en-US"/>
        </w:rPr>
        <w:t>S</w:t>
      </w:r>
      <w:r w:rsidR="00407F19">
        <w:rPr>
          <w:b/>
          <w:i w:val="0"/>
          <w:color w:val="auto"/>
          <w:lang w:val="en-US"/>
        </w:rPr>
        <w:t>)-2-trifluoromethyl</w:t>
      </w:r>
      <w:r w:rsidRPr="00AF79C7">
        <w:rPr>
          <w:b/>
          <w:i w:val="0"/>
          <w:color w:val="auto"/>
          <w:lang w:val="en-US"/>
        </w:rPr>
        <w:t xml:space="preserve">oxirane </w:t>
      </w:r>
      <w:r w:rsidR="004273DF">
        <w:rPr>
          <w:b/>
          <w:i w:val="0"/>
          <w:color w:val="auto"/>
          <w:lang w:val="en-US"/>
        </w:rPr>
        <w:t>36</w:t>
      </w:r>
    </w:p>
    <w:p w:rsidR="00AF79C7" w:rsidRDefault="00C0687C" w:rsidP="00AF79C7">
      <w:pPr>
        <w:autoSpaceDE w:val="0"/>
        <w:autoSpaceDN w:val="0"/>
        <w:adjustRightInd w:val="0"/>
        <w:spacing w:after="0" w:line="360" w:lineRule="auto"/>
        <w:jc w:val="center"/>
        <w:rPr>
          <w:lang w:val="en-US"/>
        </w:rPr>
      </w:pPr>
      <w:r>
        <w:object w:dxaOrig="11063" w:dyaOrig="3383">
          <v:shape id="_x0000_i1044" type="#_x0000_t75" style="width:387.8pt;height:119.45pt" o:ole="">
            <v:imagedata r:id="rId49" o:title=""/>
          </v:shape>
          <o:OLEObject Type="Embed" ProgID="ChemDraw.Document.6.0" ShapeID="_x0000_i1044" DrawAspect="Content" ObjectID="_1514271967" r:id="rId50"/>
        </w:object>
      </w:r>
    </w:p>
    <w:p w:rsidR="00AE55CB" w:rsidRDefault="00AE55CB" w:rsidP="007F4C2B">
      <w:pPr>
        <w:autoSpaceDE w:val="0"/>
        <w:autoSpaceDN w:val="0"/>
        <w:adjustRightInd w:val="0"/>
        <w:spacing w:after="0" w:line="360" w:lineRule="auto"/>
        <w:jc w:val="both"/>
        <w:rPr>
          <w:lang w:val="en-US"/>
        </w:rPr>
      </w:pPr>
    </w:p>
    <w:p w:rsidR="00ED56CF" w:rsidRDefault="00887232" w:rsidP="007F4C2B">
      <w:pPr>
        <w:autoSpaceDE w:val="0"/>
        <w:autoSpaceDN w:val="0"/>
        <w:adjustRightInd w:val="0"/>
        <w:spacing w:after="0" w:line="360" w:lineRule="auto"/>
        <w:jc w:val="both"/>
        <w:rPr>
          <w:lang w:val="en-US"/>
        </w:rPr>
      </w:pPr>
      <w:r>
        <w:rPr>
          <w:lang w:val="en-US"/>
        </w:rPr>
        <w:t xml:space="preserve">In </w:t>
      </w:r>
      <w:r w:rsidR="00A819CA">
        <w:rPr>
          <w:lang w:val="en-US"/>
        </w:rPr>
        <w:t xml:space="preserve">the </w:t>
      </w:r>
      <w:r>
        <w:rPr>
          <w:lang w:val="en-US"/>
        </w:rPr>
        <w:t>previous</w:t>
      </w:r>
      <w:r w:rsidR="00A819CA">
        <w:rPr>
          <w:lang w:val="en-US"/>
        </w:rPr>
        <w:t>ly</w:t>
      </w:r>
      <w:r>
        <w:rPr>
          <w:lang w:val="en-US"/>
        </w:rPr>
        <w:t xml:space="preserve"> mentioned </w:t>
      </w:r>
      <w:r w:rsidR="00A819CA">
        <w:rPr>
          <w:lang w:val="en-US"/>
        </w:rPr>
        <w:t>studie</w:t>
      </w:r>
      <w:r>
        <w:rPr>
          <w:lang w:val="en-US"/>
        </w:rPr>
        <w:t>s</w:t>
      </w:r>
      <w:r w:rsidR="00A757D9">
        <w:rPr>
          <w:lang w:val="en-US"/>
        </w:rPr>
        <w:t xml:space="preserve">, </w:t>
      </w:r>
      <w:proofErr w:type="spellStart"/>
      <w:r w:rsidR="00A757D9">
        <w:rPr>
          <w:lang w:val="en-US"/>
        </w:rPr>
        <w:t>trifluoromethylated</w:t>
      </w:r>
      <w:proofErr w:type="spellEnd"/>
      <w:r w:rsidR="00A757D9">
        <w:rPr>
          <w:lang w:val="en-US"/>
        </w:rPr>
        <w:t xml:space="preserve"> </w:t>
      </w:r>
      <w:proofErr w:type="spellStart"/>
      <w:r w:rsidR="00A757D9">
        <w:rPr>
          <w:lang w:val="en-US"/>
        </w:rPr>
        <w:t>aziridines</w:t>
      </w:r>
      <w:proofErr w:type="spellEnd"/>
      <w:r w:rsidR="00A757D9">
        <w:rPr>
          <w:lang w:val="en-US"/>
        </w:rPr>
        <w:t xml:space="preserve"> </w:t>
      </w:r>
      <w:r>
        <w:rPr>
          <w:lang w:val="en-US"/>
        </w:rPr>
        <w:t>have been</w:t>
      </w:r>
      <w:r w:rsidR="00A757D9">
        <w:rPr>
          <w:lang w:val="en-US"/>
        </w:rPr>
        <w:t xml:space="preserve"> a</w:t>
      </w:r>
      <w:r w:rsidR="00407F19">
        <w:rPr>
          <w:lang w:val="en-US"/>
        </w:rPr>
        <w:t xml:space="preserve">pplied as electrophiles in ring </w:t>
      </w:r>
      <w:r w:rsidR="00A757D9">
        <w:rPr>
          <w:lang w:val="en-US"/>
        </w:rPr>
        <w:t>opening reactions</w:t>
      </w:r>
      <w:r>
        <w:rPr>
          <w:lang w:val="en-US"/>
        </w:rPr>
        <w:t>,</w:t>
      </w:r>
      <w:r w:rsidR="00B32801">
        <w:rPr>
          <w:lang w:val="en-US"/>
        </w:rPr>
        <w:t xml:space="preserve"> whether or not in t</w:t>
      </w:r>
      <w:r>
        <w:rPr>
          <w:lang w:val="en-US"/>
        </w:rPr>
        <w:t>he presence of a reagent for</w:t>
      </w:r>
      <w:r w:rsidR="00B32801">
        <w:rPr>
          <w:lang w:val="en-US"/>
        </w:rPr>
        <w:t xml:space="preserve"> </w:t>
      </w:r>
      <w:proofErr w:type="spellStart"/>
      <w:r w:rsidR="00B32801">
        <w:rPr>
          <w:lang w:val="en-US"/>
        </w:rPr>
        <w:t>aziridine</w:t>
      </w:r>
      <w:proofErr w:type="spellEnd"/>
      <w:r w:rsidR="00B32801">
        <w:rPr>
          <w:lang w:val="en-US"/>
        </w:rPr>
        <w:t xml:space="preserve"> activation</w:t>
      </w:r>
      <w:r w:rsidR="00C84A23">
        <w:rPr>
          <w:lang w:val="en-US"/>
        </w:rPr>
        <w:t>. In the</w:t>
      </w:r>
      <w:r w:rsidR="002E4666">
        <w:rPr>
          <w:lang w:val="en-US"/>
        </w:rPr>
        <w:t xml:space="preserve"> case</w:t>
      </w:r>
      <w:r w:rsidR="00C84A23">
        <w:rPr>
          <w:lang w:val="en-US"/>
        </w:rPr>
        <w:t xml:space="preserve"> of 1-tosyl-2-(</w:t>
      </w:r>
      <w:proofErr w:type="spellStart"/>
      <w:r w:rsidR="00C84A23">
        <w:rPr>
          <w:lang w:val="en-US"/>
        </w:rPr>
        <w:t>trifluoromethyl</w:t>
      </w:r>
      <w:proofErr w:type="spellEnd"/>
      <w:r w:rsidR="00C84A23">
        <w:rPr>
          <w:lang w:val="en-US"/>
        </w:rPr>
        <w:t>)</w:t>
      </w:r>
      <w:proofErr w:type="spellStart"/>
      <w:r w:rsidR="00C84A23">
        <w:rPr>
          <w:lang w:val="en-US"/>
        </w:rPr>
        <w:t>aziridine</w:t>
      </w:r>
      <w:proofErr w:type="spellEnd"/>
      <w:r w:rsidR="00C84A23">
        <w:rPr>
          <w:lang w:val="en-US"/>
        </w:rPr>
        <w:t xml:space="preserve"> </w:t>
      </w:r>
      <w:r w:rsidR="00C0687C">
        <w:rPr>
          <w:b/>
          <w:lang w:val="en-US"/>
        </w:rPr>
        <w:t>79</w:t>
      </w:r>
      <w:r w:rsidR="002E4666">
        <w:rPr>
          <w:lang w:val="en-US"/>
        </w:rPr>
        <w:t>, however,</w:t>
      </w:r>
      <w:r w:rsidR="00A757D9">
        <w:rPr>
          <w:lang w:val="en-US"/>
        </w:rPr>
        <w:t xml:space="preserve"> </w:t>
      </w:r>
      <w:r w:rsidR="00B368EF">
        <w:rPr>
          <w:lang w:val="en-US"/>
        </w:rPr>
        <w:t xml:space="preserve">the </w:t>
      </w:r>
      <w:r w:rsidR="00B368EF" w:rsidRPr="006A576C">
        <w:rPr>
          <w:i/>
          <w:lang w:val="en-US"/>
        </w:rPr>
        <w:t>C</w:t>
      </w:r>
      <w:r w:rsidR="00B368EF">
        <w:rPr>
          <w:lang w:val="en-US"/>
        </w:rPr>
        <w:t>-alkylation aptitude</w:t>
      </w:r>
      <w:r w:rsidR="00A757D9">
        <w:rPr>
          <w:lang w:val="en-US"/>
        </w:rPr>
        <w:t xml:space="preserve"> </w:t>
      </w:r>
      <w:r w:rsidR="00C84A23">
        <w:rPr>
          <w:lang w:val="en-US"/>
        </w:rPr>
        <w:t>has</w:t>
      </w:r>
      <w:r w:rsidR="00914554">
        <w:rPr>
          <w:lang w:val="en-US"/>
        </w:rPr>
        <w:t xml:space="preserve"> </w:t>
      </w:r>
      <w:r w:rsidR="00116DDA">
        <w:rPr>
          <w:lang w:val="en-US"/>
        </w:rPr>
        <w:t>also</w:t>
      </w:r>
      <w:r w:rsidR="00914554">
        <w:rPr>
          <w:lang w:val="en-US"/>
        </w:rPr>
        <w:t xml:space="preserve"> been</w:t>
      </w:r>
      <w:r w:rsidR="00A757D9">
        <w:rPr>
          <w:lang w:val="en-US"/>
        </w:rPr>
        <w:t xml:space="preserve"> </w:t>
      </w:r>
      <w:r w:rsidR="00B368EF">
        <w:rPr>
          <w:lang w:val="en-US"/>
        </w:rPr>
        <w:t>evaluated</w:t>
      </w:r>
      <w:r w:rsidR="00E607B6">
        <w:rPr>
          <w:lang w:val="en-US"/>
        </w:rPr>
        <w:t>, bearing in mind the fact that</w:t>
      </w:r>
      <w:r w:rsidR="005409FF">
        <w:rPr>
          <w:lang w:val="en-US"/>
        </w:rPr>
        <w:t xml:space="preserve"> </w:t>
      </w:r>
      <w:proofErr w:type="spellStart"/>
      <w:r w:rsidR="005409FF">
        <w:rPr>
          <w:lang w:val="en-US"/>
        </w:rPr>
        <w:t>enantiomerically</w:t>
      </w:r>
      <w:proofErr w:type="spellEnd"/>
      <w:r w:rsidR="005409FF">
        <w:rPr>
          <w:lang w:val="en-US"/>
        </w:rPr>
        <w:t xml:space="preserve"> pure</w:t>
      </w:r>
      <w:r w:rsidR="00E607B6">
        <w:rPr>
          <w:lang w:val="en-US"/>
        </w:rPr>
        <w:t xml:space="preserve"> </w:t>
      </w:r>
      <w:r w:rsidR="00E607B6" w:rsidRPr="00E607B6">
        <w:rPr>
          <w:i/>
          <w:lang w:val="en-US"/>
        </w:rPr>
        <w:t>N</w:t>
      </w:r>
      <w:r w:rsidR="00E607B6">
        <w:rPr>
          <w:lang w:val="en-US"/>
        </w:rPr>
        <w:t>-</w:t>
      </w:r>
      <w:proofErr w:type="spellStart"/>
      <w:r w:rsidR="00E607B6">
        <w:rPr>
          <w:lang w:val="en-US"/>
        </w:rPr>
        <w:t>tosylat</w:t>
      </w:r>
      <w:r w:rsidR="005409FF">
        <w:rPr>
          <w:lang w:val="en-US"/>
        </w:rPr>
        <w:t>ed</w:t>
      </w:r>
      <w:proofErr w:type="spellEnd"/>
      <w:r w:rsidR="005409FF">
        <w:rPr>
          <w:lang w:val="en-US"/>
        </w:rPr>
        <w:t xml:space="preserve"> 2-(</w:t>
      </w:r>
      <w:proofErr w:type="spellStart"/>
      <w:r w:rsidR="005409FF">
        <w:rPr>
          <w:lang w:val="en-US"/>
        </w:rPr>
        <w:t>trifluoromethyl</w:t>
      </w:r>
      <w:proofErr w:type="spellEnd"/>
      <w:r w:rsidR="005409FF">
        <w:rPr>
          <w:lang w:val="en-US"/>
        </w:rPr>
        <w:t>)</w:t>
      </w:r>
      <w:proofErr w:type="spellStart"/>
      <w:r w:rsidR="005409FF">
        <w:rPr>
          <w:lang w:val="en-US"/>
        </w:rPr>
        <w:t>aziridine</w:t>
      </w:r>
      <w:proofErr w:type="spellEnd"/>
      <w:r w:rsidR="005409FF">
        <w:rPr>
          <w:lang w:val="en-US"/>
        </w:rPr>
        <w:t xml:space="preserve"> </w:t>
      </w:r>
      <w:r w:rsidR="00AC17FA">
        <w:rPr>
          <w:b/>
          <w:lang w:val="en-US"/>
        </w:rPr>
        <w:t>7</w:t>
      </w:r>
      <w:r w:rsidR="00C0687C">
        <w:rPr>
          <w:b/>
          <w:lang w:val="en-US"/>
        </w:rPr>
        <w:t>9</w:t>
      </w:r>
      <w:r w:rsidR="00E607B6">
        <w:rPr>
          <w:lang w:val="en-US"/>
        </w:rPr>
        <w:t xml:space="preserve"> had already proven to be susceptible to deprotonation with </w:t>
      </w:r>
      <w:proofErr w:type="spellStart"/>
      <w:r w:rsidR="00E607B6">
        <w:rPr>
          <w:lang w:val="en-US"/>
        </w:rPr>
        <w:t>organolithium</w:t>
      </w:r>
      <w:proofErr w:type="spellEnd"/>
      <w:r w:rsidR="00E607B6">
        <w:rPr>
          <w:lang w:val="en-US"/>
        </w:rPr>
        <w:t xml:space="preserve"> bases </w:t>
      </w:r>
      <w:r w:rsidR="00407F19">
        <w:rPr>
          <w:lang w:val="en-US"/>
        </w:rPr>
        <w:t>at</w:t>
      </w:r>
      <w:r w:rsidR="00E607B6">
        <w:rPr>
          <w:lang w:val="en-US"/>
        </w:rPr>
        <w:t xml:space="preserve"> the C2-position</w:t>
      </w:r>
      <w:r w:rsidR="00116DDA">
        <w:rPr>
          <w:lang w:val="en-US"/>
        </w:rPr>
        <w:t xml:space="preserve"> by Yamauchi et al.</w:t>
      </w:r>
      <w:r w:rsidR="00E607B6">
        <w:rPr>
          <w:lang w:val="en-US"/>
        </w:rPr>
        <w:t xml:space="preserve">, followed by coupling </w:t>
      </w:r>
      <w:r w:rsidR="00A54772">
        <w:rPr>
          <w:lang w:val="en-US"/>
        </w:rPr>
        <w:t xml:space="preserve">with </w:t>
      </w:r>
      <w:r w:rsidR="00E607B6">
        <w:rPr>
          <w:lang w:val="en-US"/>
        </w:rPr>
        <w:t xml:space="preserve">a diverse range of </w:t>
      </w:r>
      <w:r w:rsidR="00A54772">
        <w:rPr>
          <w:lang w:val="en-US"/>
        </w:rPr>
        <w:t xml:space="preserve">electrophiles </w:t>
      </w:r>
      <w:r w:rsidR="00ED56CF">
        <w:rPr>
          <w:lang w:val="en-US"/>
        </w:rPr>
        <w:t xml:space="preserve">as depicted in </w:t>
      </w:r>
      <w:r w:rsidR="00053640" w:rsidRPr="00053640">
        <w:rPr>
          <w:lang w:val="en-US"/>
        </w:rPr>
        <w:fldChar w:fldCharType="begin"/>
      </w:r>
      <w:r w:rsidR="00053640" w:rsidRPr="00053640">
        <w:rPr>
          <w:lang w:val="en-US"/>
        </w:rPr>
        <w:instrText xml:space="preserve"> REF _Ref432511789 \h  \* MERGEFORMAT </w:instrText>
      </w:r>
      <w:r w:rsidR="00053640" w:rsidRPr="00053640">
        <w:rPr>
          <w:lang w:val="en-US"/>
        </w:rPr>
      </w:r>
      <w:r w:rsidR="00053640" w:rsidRPr="00053640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21</w:t>
      </w:r>
      <w:r w:rsidR="00053640" w:rsidRPr="00053640">
        <w:rPr>
          <w:lang w:val="en-US"/>
        </w:rPr>
        <w:fldChar w:fldCharType="end"/>
      </w:r>
      <w:r w:rsidR="008D4CE6">
        <w:rPr>
          <w:lang w:val="en-US"/>
        </w:rPr>
        <w:t>.</w:t>
      </w:r>
      <w:r w:rsidR="008D4CE6">
        <w:rPr>
          <w:lang w:val="en-US"/>
        </w:rPr>
        <w:fldChar w:fldCharType="begin"/>
      </w:r>
      <w:r w:rsidR="00C03167">
        <w:rPr>
          <w:lang w:val="en-US"/>
        </w:rPr>
        <w:instrText xml:space="preserve"> ADDIN EN.CITE &lt;EndNote&gt;&lt;Cite&gt;&lt;Author&gt;Yamauchi&lt;/Author&gt;&lt;Year&gt;2003&lt;/Year&gt;&lt;RecNum&gt;21&lt;/RecNum&gt;&lt;DisplayText&gt;&lt;style face="superscript"&gt;11p,11q&lt;/style&gt;&lt;/DisplayText&gt;&lt;record&gt;&lt;rec-number&gt;21&lt;/rec-number&gt;&lt;foreign-keys&gt;&lt;key app="EN" db-id="a5st2fxzyfzvwjeetrmpdzpezv0ezww0fdsp" timestamp="1440750289"&gt;21&lt;/key&gt;&lt;/foreign-keys&gt;&lt;ref-type name="Journal Article"&gt;17&lt;/ref-type&gt;&lt;contributors&gt;&lt;authors&gt;&lt;author&gt;Yamauchi, Yoshihiro&lt;/author&gt;&lt;author&gt;Kawate, Tomomi&lt;/author&gt;&lt;author&gt;Itahashi, Hiromi&lt;/author&gt;&lt;author&gt;Katagiri, Toshimasa&lt;/author&gt;&lt;author&gt;Uneyama, Kenji&lt;/author&gt;&lt;/authors&gt;&lt;/contributors&gt;&lt;titles&gt;&lt;title&gt;Generation and reactions of α-trifluoromethyl stabilized aziridinyl anion, a general synthetic precursor for stereospecific construction of α-amino-α-trifluoromethylated quaternary carbon&lt;/title&gt;&lt;secondary-title&gt;Tetrahedron Lett.&lt;/secondary-title&gt;&lt;/titles&gt;&lt;periodical&gt;&lt;full-title&gt;Tetrahedron Lett.&lt;/full-title&gt;&lt;/periodical&gt;&lt;pages&gt;6319-6322&lt;/pages&gt;&lt;volume&gt;44&lt;/volume&gt;&lt;number&gt;33&lt;/number&gt;&lt;section&gt;6319&lt;/section&gt;&lt;dates&gt;&lt;year&gt;2003&lt;/year&gt;&lt;/dates&gt;&lt;isbn&gt;0040-4039&lt;/isbn&gt;&lt;urls&gt;&lt;/urls&gt;&lt;/record&gt;&lt;/Cite&gt;&lt;Cite&gt;&lt;Author&gt;Yamauchi&lt;/Author&gt;&lt;Year&gt;2003&lt;/Year&gt;&lt;RecNum&gt;31&lt;/RecNum&gt;&lt;record&gt;&lt;rec-number&gt;31&lt;/rec-number&gt;&lt;foreign-keys&gt;&lt;key app="EN" db-id="a5st2fxzyfzvwjeetrmpdzpezv0ezww0fdsp" timestamp="1440751229"&gt;31&lt;/key&gt;&lt;/foreign-keys&gt;&lt;ref-type name="Journal Article"&gt;17&lt;/ref-type&gt;&lt;contributors&gt;&lt;authors&gt;&lt;author&gt;Yamauchi, Yoshihiro&lt;/author&gt;&lt;author&gt;Kawate, Tomomi&lt;/author&gt;&lt;author&gt;Katagiri, Toshimasa&lt;/author&gt;&lt;author&gt;Uneyama, Kenji&lt;/author&gt;&lt;/authors&gt;&lt;/contributors&gt;&lt;titles&gt;&lt;title&gt;Trifluoromethyl-stabilized optically active oxiranyl and aziridinyl anions for stereospecific syntheses of trifluoromethylated compounds&lt;/title&gt;&lt;secondary-title&gt;Tetrahedron&lt;/secondary-title&gt;&lt;/titles&gt;&lt;periodical&gt;&lt;full-title&gt;Tetrahedron&lt;/full-title&gt;&lt;/periodical&gt;&lt;pages&gt;9839-9847&lt;/pages&gt;&lt;volume&gt;59&lt;/volume&gt;&lt;number&gt;49&lt;/number&gt;&lt;section&gt;9839&lt;/section&gt;&lt;dates&gt;&lt;year&gt;2003&lt;/year&gt;&lt;/dates&gt;&lt;isbn&gt;0040-4020&lt;/isbn&gt;&lt;urls&gt;&lt;/urls&gt;&lt;/record&gt;&lt;/Cite&gt;&lt;/EndNote&gt;</w:instrText>
      </w:r>
      <w:r w:rsidR="008D4CE6">
        <w:rPr>
          <w:lang w:val="en-US"/>
        </w:rPr>
        <w:fldChar w:fldCharType="separate"/>
      </w:r>
      <w:hyperlink w:anchor="_ENREF_60" w:tooltip="Yamauchi, 2003 #21" w:history="1">
        <w:r w:rsidR="00C03167" w:rsidRPr="00C03167">
          <w:rPr>
            <w:noProof/>
            <w:vertAlign w:val="superscript"/>
            <w:lang w:val="en-US"/>
          </w:rPr>
          <w:t>11p</w:t>
        </w:r>
      </w:hyperlink>
      <w:r w:rsidR="00C03167" w:rsidRPr="00C03167">
        <w:rPr>
          <w:noProof/>
          <w:vertAlign w:val="superscript"/>
          <w:lang w:val="en-US"/>
        </w:rPr>
        <w:t>,</w:t>
      </w:r>
      <w:hyperlink w:anchor="_ENREF_61" w:tooltip="Yamauchi, 2003 #31" w:history="1">
        <w:r w:rsidR="00C03167" w:rsidRPr="00C03167">
          <w:rPr>
            <w:noProof/>
            <w:vertAlign w:val="superscript"/>
            <w:lang w:val="en-US"/>
          </w:rPr>
          <w:t>11q</w:t>
        </w:r>
      </w:hyperlink>
      <w:r w:rsidR="008D4CE6">
        <w:rPr>
          <w:lang w:val="en-US"/>
        </w:rPr>
        <w:fldChar w:fldCharType="end"/>
      </w:r>
      <w:r w:rsidR="00E607B6" w:rsidRPr="00E607B6">
        <w:rPr>
          <w:lang w:val="en-US"/>
        </w:rPr>
        <w:t xml:space="preserve"> </w:t>
      </w:r>
      <w:r w:rsidR="00ED56CF">
        <w:rPr>
          <w:lang w:val="en-US"/>
        </w:rPr>
        <w:t xml:space="preserve">Reaction of the </w:t>
      </w:r>
      <w:r w:rsidR="00ED56CF" w:rsidRPr="0033459B">
        <w:rPr>
          <w:i/>
          <w:color w:val="FF0000"/>
          <w:lang w:val="en-US"/>
        </w:rPr>
        <w:t>in situ</w:t>
      </w:r>
      <w:r w:rsidR="00ED56CF" w:rsidRPr="0033459B">
        <w:rPr>
          <w:color w:val="FF0000"/>
          <w:lang w:val="en-US"/>
        </w:rPr>
        <w:t xml:space="preserve"> created</w:t>
      </w:r>
      <w:r w:rsidR="00ED56CF">
        <w:rPr>
          <w:lang w:val="en-US"/>
        </w:rPr>
        <w:t xml:space="preserve"> aziridin-2-yl anion </w:t>
      </w:r>
      <w:r w:rsidR="00C0687C">
        <w:rPr>
          <w:b/>
          <w:lang w:val="en-US"/>
        </w:rPr>
        <w:t>81</w:t>
      </w:r>
      <w:r w:rsidR="00ED56CF">
        <w:rPr>
          <w:lang w:val="en-US"/>
        </w:rPr>
        <w:t xml:space="preserve"> was mainly performed with a va</w:t>
      </w:r>
      <w:r w:rsidR="00A819CA">
        <w:rPr>
          <w:lang w:val="en-US"/>
        </w:rPr>
        <w:t>riety of carbonyl electrophiles</w:t>
      </w:r>
      <w:r w:rsidR="00ED56CF">
        <w:rPr>
          <w:lang w:val="en-US"/>
        </w:rPr>
        <w:t xml:space="preserve"> such as aldehydes, ketones and acid chlorides toward (</w:t>
      </w:r>
      <w:r w:rsidR="00ED56CF" w:rsidRPr="00ED56CF">
        <w:rPr>
          <w:i/>
          <w:lang w:val="en-US"/>
        </w:rPr>
        <w:t>S</w:t>
      </w:r>
      <w:r w:rsidR="00ED56CF">
        <w:rPr>
          <w:lang w:val="en-US"/>
        </w:rPr>
        <w:t xml:space="preserve">)-2,2-disubstituted </w:t>
      </w:r>
      <w:proofErr w:type="spellStart"/>
      <w:r w:rsidR="00ED56CF">
        <w:rPr>
          <w:lang w:val="en-US"/>
        </w:rPr>
        <w:t>aziridines</w:t>
      </w:r>
      <w:proofErr w:type="spellEnd"/>
      <w:r w:rsidR="00ED56CF">
        <w:rPr>
          <w:lang w:val="en-US"/>
        </w:rPr>
        <w:t xml:space="preserve"> </w:t>
      </w:r>
      <w:r w:rsidR="00C0687C">
        <w:rPr>
          <w:b/>
          <w:lang w:val="en-US"/>
        </w:rPr>
        <w:t>82</w:t>
      </w:r>
      <w:r w:rsidR="00ED56CF">
        <w:rPr>
          <w:lang w:val="en-US"/>
        </w:rPr>
        <w:t xml:space="preserve"> in good to high yields. However, reaction with the less electrophilic benzyl bromide only resulted in a low yield of 13%. </w:t>
      </w:r>
    </w:p>
    <w:p w:rsidR="00053640" w:rsidRPr="00053640" w:rsidRDefault="00053640" w:rsidP="00053640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20" w:name="_Ref432511789"/>
      <w:r w:rsidRPr="00053640">
        <w:rPr>
          <w:b/>
          <w:i w:val="0"/>
          <w:color w:val="auto"/>
          <w:lang w:val="en-US"/>
        </w:rPr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21</w:t>
      </w:r>
      <w:r w:rsidR="00240677">
        <w:rPr>
          <w:b/>
          <w:i w:val="0"/>
          <w:color w:val="auto"/>
          <w:lang w:val="en-US"/>
        </w:rPr>
        <w:fldChar w:fldCharType="end"/>
      </w:r>
      <w:bookmarkEnd w:id="20"/>
      <w:r w:rsidRPr="00053640">
        <w:rPr>
          <w:b/>
          <w:i w:val="0"/>
          <w:color w:val="auto"/>
          <w:lang w:val="en-US"/>
        </w:rPr>
        <w:t>: Deprotonation of (</w:t>
      </w:r>
      <w:r w:rsidRPr="00053640">
        <w:rPr>
          <w:b/>
          <w:color w:val="auto"/>
          <w:lang w:val="en-US"/>
        </w:rPr>
        <w:t>R</w:t>
      </w:r>
      <w:r w:rsidRPr="00053640">
        <w:rPr>
          <w:b/>
          <w:i w:val="0"/>
          <w:color w:val="auto"/>
          <w:lang w:val="en-US"/>
        </w:rPr>
        <w:t>)-1-tosyl-2-(</w:t>
      </w:r>
      <w:proofErr w:type="spellStart"/>
      <w:r w:rsidRPr="00053640">
        <w:rPr>
          <w:b/>
          <w:i w:val="0"/>
          <w:color w:val="auto"/>
          <w:lang w:val="en-US"/>
        </w:rPr>
        <w:t>trifluoromethyl</w:t>
      </w:r>
      <w:proofErr w:type="spellEnd"/>
      <w:r w:rsidRPr="00053640">
        <w:rPr>
          <w:b/>
          <w:i w:val="0"/>
          <w:color w:val="auto"/>
          <w:lang w:val="en-US"/>
        </w:rPr>
        <w:t>)</w:t>
      </w:r>
      <w:proofErr w:type="spellStart"/>
      <w:r w:rsidRPr="00053640">
        <w:rPr>
          <w:b/>
          <w:i w:val="0"/>
          <w:color w:val="auto"/>
          <w:lang w:val="en-US"/>
        </w:rPr>
        <w:t>aziridine</w:t>
      </w:r>
      <w:proofErr w:type="spellEnd"/>
      <w:r w:rsidRPr="00053640">
        <w:rPr>
          <w:b/>
          <w:i w:val="0"/>
          <w:color w:val="auto"/>
          <w:lang w:val="en-US"/>
        </w:rPr>
        <w:t xml:space="preserve"> </w:t>
      </w:r>
      <w:r w:rsidR="00C0687C">
        <w:rPr>
          <w:b/>
          <w:i w:val="0"/>
          <w:color w:val="auto"/>
          <w:lang w:val="en-US"/>
        </w:rPr>
        <w:t>79</w:t>
      </w:r>
      <w:r w:rsidRPr="00053640">
        <w:rPr>
          <w:b/>
          <w:i w:val="0"/>
          <w:color w:val="auto"/>
          <w:lang w:val="en-US"/>
        </w:rPr>
        <w:t xml:space="preserve"> and subsequent coupling with different electrophiles</w:t>
      </w:r>
    </w:p>
    <w:p w:rsidR="00ED56CF" w:rsidRDefault="00C0687C" w:rsidP="00053640">
      <w:pPr>
        <w:autoSpaceDE w:val="0"/>
        <w:autoSpaceDN w:val="0"/>
        <w:adjustRightInd w:val="0"/>
        <w:spacing w:after="0" w:line="360" w:lineRule="auto"/>
        <w:jc w:val="center"/>
        <w:rPr>
          <w:lang w:val="en-US"/>
        </w:rPr>
      </w:pPr>
      <w:r>
        <w:object w:dxaOrig="8572" w:dyaOrig="1823">
          <v:shape id="_x0000_i1045" type="#_x0000_t75" style="width:301.1pt;height:63.8pt" o:ole="">
            <v:imagedata r:id="rId51" o:title=""/>
          </v:shape>
          <o:OLEObject Type="Embed" ProgID="ChemDraw.Document.6.0" ShapeID="_x0000_i1045" DrawAspect="Content" ObjectID="_1514271968" r:id="rId52"/>
        </w:object>
      </w:r>
    </w:p>
    <w:p w:rsidR="007F4C2B" w:rsidRDefault="00ED56CF" w:rsidP="007F4C2B">
      <w:pPr>
        <w:autoSpaceDE w:val="0"/>
        <w:autoSpaceDN w:val="0"/>
        <w:adjustRightInd w:val="0"/>
        <w:spacing w:after="0" w:line="360" w:lineRule="auto"/>
        <w:jc w:val="both"/>
        <w:rPr>
          <w:lang w:val="en-US"/>
        </w:rPr>
      </w:pPr>
      <w:r>
        <w:rPr>
          <w:lang w:val="en-US"/>
        </w:rPr>
        <w:t xml:space="preserve">As a consequence, research has been performed within our </w:t>
      </w:r>
      <w:r w:rsidR="00407F19">
        <w:rPr>
          <w:lang w:val="en-US"/>
        </w:rPr>
        <w:t>research</w:t>
      </w:r>
      <w:r w:rsidR="00502668">
        <w:rPr>
          <w:lang w:val="en-US"/>
        </w:rPr>
        <w:t xml:space="preserve"> </w:t>
      </w:r>
      <w:r>
        <w:rPr>
          <w:lang w:val="en-US"/>
        </w:rPr>
        <w:t xml:space="preserve">group in order to </w:t>
      </w:r>
      <w:r w:rsidR="00A819CA">
        <w:rPr>
          <w:lang w:val="en-US"/>
        </w:rPr>
        <w:t>extend the scope</w:t>
      </w:r>
      <w:r>
        <w:rPr>
          <w:lang w:val="en-US"/>
        </w:rPr>
        <w:t xml:space="preserve"> of these </w:t>
      </w:r>
      <w:r w:rsidRPr="00ED56CF">
        <w:rPr>
          <w:i/>
          <w:lang w:val="en-US"/>
        </w:rPr>
        <w:t>C</w:t>
      </w:r>
      <w:r>
        <w:rPr>
          <w:lang w:val="en-US"/>
        </w:rPr>
        <w:t xml:space="preserve">-alkylation reactions. </w:t>
      </w:r>
      <w:r w:rsidR="00B368EF">
        <w:rPr>
          <w:lang w:val="en-US"/>
        </w:rPr>
        <w:t xml:space="preserve">To </w:t>
      </w:r>
      <w:r w:rsidR="00116DDA">
        <w:rPr>
          <w:lang w:val="en-US"/>
        </w:rPr>
        <w:t>that</w:t>
      </w:r>
      <w:r w:rsidR="00B368EF">
        <w:rPr>
          <w:lang w:val="en-US"/>
        </w:rPr>
        <w:t xml:space="preserve"> end</w:t>
      </w:r>
      <w:r w:rsidR="00A757D9">
        <w:rPr>
          <w:lang w:val="en-US"/>
        </w:rPr>
        <w:t xml:space="preserve">, </w:t>
      </w:r>
      <w:r w:rsidR="005409FF">
        <w:rPr>
          <w:lang w:val="en-US"/>
        </w:rPr>
        <w:t xml:space="preserve">racemic </w:t>
      </w:r>
      <w:proofErr w:type="spellStart"/>
      <w:r w:rsidR="00A757D9">
        <w:rPr>
          <w:lang w:val="en-US"/>
        </w:rPr>
        <w:t>aziridine</w:t>
      </w:r>
      <w:proofErr w:type="spellEnd"/>
      <w:r w:rsidR="00A757D9">
        <w:rPr>
          <w:lang w:val="en-US"/>
        </w:rPr>
        <w:t xml:space="preserve"> </w:t>
      </w:r>
      <w:r w:rsidR="00C0687C">
        <w:rPr>
          <w:b/>
          <w:lang w:val="en-US"/>
        </w:rPr>
        <w:t>79</w:t>
      </w:r>
      <w:r w:rsidR="00A757D9">
        <w:rPr>
          <w:lang w:val="en-US"/>
        </w:rPr>
        <w:t xml:space="preserve"> </w:t>
      </w:r>
      <w:r>
        <w:rPr>
          <w:lang w:val="en-US"/>
        </w:rPr>
        <w:t>was</w:t>
      </w:r>
      <w:r w:rsidR="00A757D9">
        <w:rPr>
          <w:lang w:val="en-US"/>
        </w:rPr>
        <w:t xml:space="preserve"> treated with </w:t>
      </w:r>
      <w:r w:rsidR="00B368EF">
        <w:rPr>
          <w:lang w:val="en-US"/>
        </w:rPr>
        <w:t xml:space="preserve">the strong base </w:t>
      </w:r>
      <w:proofErr w:type="spellStart"/>
      <w:r w:rsidR="00B368EF" w:rsidRPr="00B368EF">
        <w:rPr>
          <w:i/>
          <w:lang w:val="en-US"/>
        </w:rPr>
        <w:t>n</w:t>
      </w:r>
      <w:r w:rsidR="00B368EF">
        <w:rPr>
          <w:lang w:val="en-US"/>
        </w:rPr>
        <w:t>BuLi</w:t>
      </w:r>
      <w:proofErr w:type="spellEnd"/>
      <w:r w:rsidR="00887232">
        <w:rPr>
          <w:lang w:val="en-US"/>
        </w:rPr>
        <w:t>,</w:t>
      </w:r>
      <w:r w:rsidR="00B368EF">
        <w:rPr>
          <w:lang w:val="en-US"/>
        </w:rPr>
        <w:t xml:space="preserve"> creating an </w:t>
      </w:r>
      <w:r w:rsidR="00EB3EE6">
        <w:rPr>
          <w:lang w:val="en-US"/>
        </w:rPr>
        <w:t>aziridin</w:t>
      </w:r>
      <w:r w:rsidR="00B368EF">
        <w:rPr>
          <w:lang w:val="en-US"/>
        </w:rPr>
        <w:t>-2-yl anion which was subsequently trapped with a suitable alkyl iodide (</w:t>
      </w:r>
      <w:proofErr w:type="spellStart"/>
      <w:r w:rsidR="00B368EF">
        <w:rPr>
          <w:lang w:val="en-US"/>
        </w:rPr>
        <w:t>MeI</w:t>
      </w:r>
      <w:proofErr w:type="spellEnd"/>
      <w:r w:rsidR="00B368EF">
        <w:rPr>
          <w:lang w:val="en-US"/>
        </w:rPr>
        <w:t>, Cl(CH</w:t>
      </w:r>
      <w:r w:rsidR="00B368EF" w:rsidRPr="00B368EF">
        <w:rPr>
          <w:vertAlign w:val="subscript"/>
          <w:lang w:val="en-US"/>
        </w:rPr>
        <w:t>2</w:t>
      </w:r>
      <w:r w:rsidR="00B368EF">
        <w:rPr>
          <w:lang w:val="en-US"/>
        </w:rPr>
        <w:t>)</w:t>
      </w:r>
      <w:r w:rsidR="00B368EF" w:rsidRPr="00B368EF">
        <w:rPr>
          <w:vertAlign w:val="subscript"/>
          <w:lang w:val="en-US"/>
        </w:rPr>
        <w:t>3</w:t>
      </w:r>
      <w:r w:rsidR="00B368EF">
        <w:rPr>
          <w:lang w:val="en-US"/>
        </w:rPr>
        <w:t>I,</w:t>
      </w:r>
      <w:r w:rsidR="00B368EF" w:rsidRPr="00B368EF">
        <w:rPr>
          <w:lang w:val="en-US"/>
        </w:rPr>
        <w:t xml:space="preserve"> </w:t>
      </w:r>
      <w:r w:rsidR="00B368EF">
        <w:rPr>
          <w:lang w:val="en-US"/>
        </w:rPr>
        <w:t>Cl(CH</w:t>
      </w:r>
      <w:r w:rsidR="00B368EF" w:rsidRPr="00B368EF">
        <w:rPr>
          <w:vertAlign w:val="subscript"/>
          <w:lang w:val="en-US"/>
        </w:rPr>
        <w:t>2</w:t>
      </w:r>
      <w:r w:rsidR="00B368EF">
        <w:rPr>
          <w:lang w:val="en-US"/>
        </w:rPr>
        <w:t>)</w:t>
      </w:r>
      <w:r w:rsidR="00B368EF">
        <w:rPr>
          <w:vertAlign w:val="subscript"/>
          <w:lang w:val="en-US"/>
        </w:rPr>
        <w:t>4</w:t>
      </w:r>
      <w:r w:rsidR="00B368EF">
        <w:rPr>
          <w:lang w:val="en-US"/>
        </w:rPr>
        <w:t xml:space="preserve">I) affording 2-methylaziridine </w:t>
      </w:r>
      <w:r w:rsidR="00C0687C">
        <w:rPr>
          <w:b/>
          <w:lang w:val="en-US"/>
        </w:rPr>
        <w:t>83</w:t>
      </w:r>
      <w:r w:rsidR="00B368EF">
        <w:rPr>
          <w:lang w:val="en-US"/>
        </w:rPr>
        <w:t xml:space="preserve"> and 2-(ω-</w:t>
      </w:r>
      <w:proofErr w:type="spellStart"/>
      <w:r w:rsidR="00B368EF">
        <w:rPr>
          <w:lang w:val="en-US"/>
        </w:rPr>
        <w:t>chloroalkyl</w:t>
      </w:r>
      <w:proofErr w:type="spellEnd"/>
      <w:r w:rsidR="00B368EF">
        <w:rPr>
          <w:lang w:val="en-US"/>
        </w:rPr>
        <w:t>)</w:t>
      </w:r>
      <w:proofErr w:type="spellStart"/>
      <w:r w:rsidR="00B368EF">
        <w:rPr>
          <w:lang w:val="en-US"/>
        </w:rPr>
        <w:t>aziridines</w:t>
      </w:r>
      <w:proofErr w:type="spellEnd"/>
      <w:r w:rsidR="00B368EF">
        <w:rPr>
          <w:lang w:val="en-US"/>
        </w:rPr>
        <w:t xml:space="preserve"> </w:t>
      </w:r>
      <w:r w:rsidR="00C0687C">
        <w:rPr>
          <w:b/>
          <w:lang w:val="en-US"/>
        </w:rPr>
        <w:t>84</w:t>
      </w:r>
      <w:r w:rsidR="00BC66D1">
        <w:rPr>
          <w:b/>
          <w:lang w:val="en-US"/>
        </w:rPr>
        <w:t xml:space="preserve"> </w:t>
      </w:r>
      <w:r w:rsidR="00A819CA">
        <w:rPr>
          <w:lang w:val="en-US"/>
        </w:rPr>
        <w:t xml:space="preserve">depending on the electrophile used </w:t>
      </w:r>
      <w:r w:rsidR="00BC66D1">
        <w:rPr>
          <w:lang w:val="en-US"/>
        </w:rPr>
        <w:t>(</w:t>
      </w:r>
      <w:r w:rsidR="00BC66D1" w:rsidRPr="00BC66D1">
        <w:rPr>
          <w:lang w:val="en-US"/>
        </w:rPr>
        <w:fldChar w:fldCharType="begin"/>
      </w:r>
      <w:r w:rsidR="00BC66D1" w:rsidRPr="00BC66D1">
        <w:rPr>
          <w:lang w:val="en-US"/>
        </w:rPr>
        <w:instrText xml:space="preserve"> REF _Ref430876284 \h  \* MERGEFORMAT </w:instrText>
      </w:r>
      <w:r w:rsidR="00BC66D1" w:rsidRPr="00BC66D1">
        <w:rPr>
          <w:lang w:val="en-US"/>
        </w:rPr>
      </w:r>
      <w:r w:rsidR="00BC66D1" w:rsidRPr="00BC66D1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22</w:t>
      </w:r>
      <w:r w:rsidR="00BC66D1" w:rsidRPr="00BC66D1">
        <w:rPr>
          <w:lang w:val="en-US"/>
        </w:rPr>
        <w:fldChar w:fldCharType="end"/>
      </w:r>
      <w:r w:rsidR="00BC66D1">
        <w:rPr>
          <w:lang w:val="en-US"/>
        </w:rPr>
        <w:t>)</w:t>
      </w:r>
      <w:r w:rsidR="00B368EF">
        <w:rPr>
          <w:lang w:val="en-US"/>
        </w:rPr>
        <w:t>. Thorough investigation of the react</w:t>
      </w:r>
      <w:r w:rsidR="00887232">
        <w:rPr>
          <w:lang w:val="en-US"/>
        </w:rPr>
        <w:t>ion conditions revealed that this</w:t>
      </w:r>
      <w:r w:rsidR="00B368EF">
        <w:rPr>
          <w:lang w:val="en-US"/>
        </w:rPr>
        <w:t xml:space="preserve"> </w:t>
      </w:r>
      <w:r w:rsidR="00B368EF" w:rsidRPr="00B368EF">
        <w:rPr>
          <w:i/>
          <w:lang w:val="en-US"/>
        </w:rPr>
        <w:t>C</w:t>
      </w:r>
      <w:r w:rsidR="00B368EF">
        <w:rPr>
          <w:lang w:val="en-US"/>
        </w:rPr>
        <w:t>-alkylation is extremely temperature dependent</w:t>
      </w:r>
      <w:r w:rsidR="00887232">
        <w:rPr>
          <w:lang w:val="en-US"/>
        </w:rPr>
        <w:t>, and</w:t>
      </w:r>
      <w:r w:rsidR="00B368EF">
        <w:rPr>
          <w:lang w:val="en-US"/>
        </w:rPr>
        <w:t xml:space="preserve"> </w:t>
      </w:r>
      <w:r w:rsidR="006A576C">
        <w:rPr>
          <w:lang w:val="en-US"/>
        </w:rPr>
        <w:t xml:space="preserve">a very low temperature of -100°C </w:t>
      </w:r>
      <w:r w:rsidR="00B368EF">
        <w:rPr>
          <w:lang w:val="en-US"/>
        </w:rPr>
        <w:t>was required to effect deprotonation</w:t>
      </w:r>
      <w:r w:rsidR="006A576C">
        <w:rPr>
          <w:lang w:val="en-US"/>
        </w:rPr>
        <w:t xml:space="preserve"> and to stabilize the </w:t>
      </w:r>
      <w:r w:rsidR="006A576C" w:rsidRPr="006A576C">
        <w:rPr>
          <w:i/>
          <w:lang w:val="en-US"/>
        </w:rPr>
        <w:t>in situ</w:t>
      </w:r>
      <w:r w:rsidR="000F45B1">
        <w:rPr>
          <w:lang w:val="en-US"/>
        </w:rPr>
        <w:t xml:space="preserve"> created</w:t>
      </w:r>
      <w:r w:rsidR="006A576C">
        <w:rPr>
          <w:lang w:val="en-US"/>
        </w:rPr>
        <w:t xml:space="preserve"> azirid</w:t>
      </w:r>
      <w:r w:rsidR="00EB3EE6">
        <w:rPr>
          <w:lang w:val="en-US"/>
        </w:rPr>
        <w:t>in</w:t>
      </w:r>
      <w:r w:rsidR="006A576C">
        <w:rPr>
          <w:lang w:val="en-US"/>
        </w:rPr>
        <w:t xml:space="preserve">-2-yl anion. Furthermore, the use of an equimolar amount of HMPA appeared to be necessary to induce efficient reaction with the </w:t>
      </w:r>
      <w:proofErr w:type="spellStart"/>
      <w:r w:rsidR="006A576C">
        <w:rPr>
          <w:lang w:val="en-US"/>
        </w:rPr>
        <w:t>dihalogenated</w:t>
      </w:r>
      <w:proofErr w:type="spellEnd"/>
      <w:r w:rsidR="006A576C">
        <w:rPr>
          <w:lang w:val="en-US"/>
        </w:rPr>
        <w:t xml:space="preserve"> electrophiles. </w:t>
      </w:r>
      <w:r w:rsidR="00E607B6">
        <w:rPr>
          <w:lang w:val="en-US"/>
        </w:rPr>
        <w:t xml:space="preserve">Besides </w:t>
      </w:r>
      <w:r w:rsidR="00F40B4B">
        <w:rPr>
          <w:lang w:val="en-US"/>
        </w:rPr>
        <w:t xml:space="preserve">the </w:t>
      </w:r>
      <w:r w:rsidR="00AD645E">
        <w:rPr>
          <w:lang w:val="en-US"/>
        </w:rPr>
        <w:t>mentioned</w:t>
      </w:r>
      <w:r w:rsidR="00F40B4B">
        <w:rPr>
          <w:lang w:val="en-US"/>
        </w:rPr>
        <w:t xml:space="preserve"> </w:t>
      </w:r>
      <w:r w:rsidR="00E607B6">
        <w:rPr>
          <w:lang w:val="en-US"/>
        </w:rPr>
        <w:t>alkylation</w:t>
      </w:r>
      <w:r w:rsidR="00F40B4B">
        <w:rPr>
          <w:lang w:val="en-US"/>
        </w:rPr>
        <w:t xml:space="preserve"> reactions</w:t>
      </w:r>
      <w:r w:rsidR="00E607B6">
        <w:rPr>
          <w:lang w:val="en-US"/>
        </w:rPr>
        <w:t xml:space="preserve">, </w:t>
      </w:r>
      <w:r w:rsidR="00887232" w:rsidRPr="00887232">
        <w:rPr>
          <w:i/>
          <w:lang w:val="en-US"/>
        </w:rPr>
        <w:t>C</w:t>
      </w:r>
      <w:r w:rsidR="00887232">
        <w:rPr>
          <w:lang w:val="en-US"/>
        </w:rPr>
        <w:t>-</w:t>
      </w:r>
      <w:r w:rsidR="00E607B6">
        <w:rPr>
          <w:lang w:val="en-US"/>
        </w:rPr>
        <w:t>a</w:t>
      </w:r>
      <w:r w:rsidR="000479CD">
        <w:rPr>
          <w:lang w:val="en-US"/>
        </w:rPr>
        <w:t xml:space="preserve">cylation and </w:t>
      </w:r>
      <w:r w:rsidR="00887232" w:rsidRPr="00887232">
        <w:rPr>
          <w:i/>
          <w:lang w:val="en-US"/>
        </w:rPr>
        <w:t>C</w:t>
      </w:r>
      <w:r w:rsidR="00887232">
        <w:rPr>
          <w:lang w:val="en-US"/>
        </w:rPr>
        <w:t>-</w:t>
      </w:r>
      <w:proofErr w:type="spellStart"/>
      <w:r w:rsidR="000479CD">
        <w:rPr>
          <w:lang w:val="en-US"/>
        </w:rPr>
        <w:t>allylation</w:t>
      </w:r>
      <w:proofErr w:type="spellEnd"/>
      <w:r w:rsidR="000479CD">
        <w:rPr>
          <w:lang w:val="en-US"/>
        </w:rPr>
        <w:t xml:space="preserve"> </w:t>
      </w:r>
      <w:r w:rsidR="00887232">
        <w:rPr>
          <w:lang w:val="en-US"/>
        </w:rPr>
        <w:t>of</w:t>
      </w:r>
      <w:r w:rsidR="003645D3">
        <w:rPr>
          <w:lang w:val="en-US"/>
        </w:rPr>
        <w:t xml:space="preserve"> </w:t>
      </w:r>
      <w:proofErr w:type="spellStart"/>
      <w:r w:rsidR="003645D3">
        <w:rPr>
          <w:lang w:val="en-US"/>
        </w:rPr>
        <w:t>aziridine</w:t>
      </w:r>
      <w:proofErr w:type="spellEnd"/>
      <w:r w:rsidR="003645D3">
        <w:rPr>
          <w:lang w:val="en-US"/>
        </w:rPr>
        <w:t xml:space="preserve"> </w:t>
      </w:r>
      <w:r w:rsidR="00AC17FA">
        <w:rPr>
          <w:b/>
          <w:lang w:val="en-US"/>
        </w:rPr>
        <w:t>7</w:t>
      </w:r>
      <w:r w:rsidR="00C0687C">
        <w:rPr>
          <w:b/>
          <w:lang w:val="en-US"/>
        </w:rPr>
        <w:t>9</w:t>
      </w:r>
      <w:r w:rsidR="003645D3">
        <w:rPr>
          <w:b/>
          <w:lang w:val="en-US"/>
        </w:rPr>
        <w:t xml:space="preserve"> </w:t>
      </w:r>
      <w:r w:rsidR="00887232">
        <w:rPr>
          <w:lang w:val="en-US"/>
        </w:rPr>
        <w:t>has</w:t>
      </w:r>
      <w:r w:rsidR="000479CD">
        <w:rPr>
          <w:lang w:val="en-US"/>
        </w:rPr>
        <w:t xml:space="preserve"> also </w:t>
      </w:r>
      <w:r w:rsidR="00887232">
        <w:rPr>
          <w:lang w:val="en-US"/>
        </w:rPr>
        <w:t xml:space="preserve">been </w:t>
      </w:r>
      <w:r w:rsidR="000479CD">
        <w:rPr>
          <w:lang w:val="en-US"/>
        </w:rPr>
        <w:t xml:space="preserve">evaluated </w:t>
      </w:r>
      <w:r w:rsidR="003645D3">
        <w:rPr>
          <w:lang w:val="en-US"/>
        </w:rPr>
        <w:t>applying the same reaction conditions as for the synthesis of 2-(ω-</w:t>
      </w:r>
      <w:proofErr w:type="spellStart"/>
      <w:r w:rsidR="003645D3">
        <w:rPr>
          <w:lang w:val="en-US"/>
        </w:rPr>
        <w:t>chloroalkyl</w:t>
      </w:r>
      <w:proofErr w:type="spellEnd"/>
      <w:r w:rsidR="003645D3">
        <w:rPr>
          <w:lang w:val="en-US"/>
        </w:rPr>
        <w:t>)</w:t>
      </w:r>
      <w:proofErr w:type="spellStart"/>
      <w:r w:rsidR="003645D3">
        <w:rPr>
          <w:lang w:val="en-US"/>
        </w:rPr>
        <w:t>aziridines</w:t>
      </w:r>
      <w:proofErr w:type="spellEnd"/>
      <w:r w:rsidR="003645D3">
        <w:rPr>
          <w:lang w:val="en-US"/>
        </w:rPr>
        <w:t xml:space="preserve"> </w:t>
      </w:r>
      <w:r w:rsidR="00C0687C">
        <w:rPr>
          <w:b/>
          <w:lang w:val="en-US"/>
        </w:rPr>
        <w:t>84</w:t>
      </w:r>
      <w:r w:rsidR="003645D3">
        <w:rPr>
          <w:lang w:val="en-US"/>
        </w:rPr>
        <w:t>,</w:t>
      </w:r>
      <w:r w:rsidR="003645D3">
        <w:rPr>
          <w:b/>
          <w:lang w:val="en-US"/>
        </w:rPr>
        <w:t xml:space="preserve"> </w:t>
      </w:r>
      <w:r w:rsidR="000479CD">
        <w:rPr>
          <w:lang w:val="en-US"/>
        </w:rPr>
        <w:t xml:space="preserve">but these </w:t>
      </w:r>
      <w:r w:rsidR="00887232">
        <w:rPr>
          <w:lang w:val="en-US"/>
        </w:rPr>
        <w:t xml:space="preserve">attempts </w:t>
      </w:r>
      <w:r w:rsidR="00A819CA">
        <w:rPr>
          <w:lang w:val="en-US"/>
        </w:rPr>
        <w:t xml:space="preserve">only </w:t>
      </w:r>
      <w:r w:rsidR="000479CD">
        <w:rPr>
          <w:lang w:val="en-US"/>
        </w:rPr>
        <w:t xml:space="preserve">resulted in </w:t>
      </w:r>
      <w:r w:rsidR="000479CD">
        <w:rPr>
          <w:lang w:val="en-US"/>
        </w:rPr>
        <w:lastRenderedPageBreak/>
        <w:t xml:space="preserve">complex reaction mixtures. </w:t>
      </w:r>
      <w:r w:rsidR="006A576C">
        <w:rPr>
          <w:lang w:val="en-US"/>
        </w:rPr>
        <w:t xml:space="preserve">Due to the presence of a good terminal leaving group in the </w:t>
      </w:r>
      <w:r w:rsidR="00887232">
        <w:rPr>
          <w:lang w:val="en-US"/>
        </w:rPr>
        <w:t xml:space="preserve">side chain </w:t>
      </w:r>
      <w:r w:rsidR="006A576C">
        <w:rPr>
          <w:lang w:val="en-US"/>
        </w:rPr>
        <w:t xml:space="preserve">of </w:t>
      </w:r>
      <w:proofErr w:type="spellStart"/>
      <w:r w:rsidR="006A576C">
        <w:rPr>
          <w:lang w:val="en-US"/>
        </w:rPr>
        <w:t>aziridines</w:t>
      </w:r>
      <w:proofErr w:type="spellEnd"/>
      <w:r w:rsidR="006A576C">
        <w:rPr>
          <w:lang w:val="en-US"/>
        </w:rPr>
        <w:t xml:space="preserve"> </w:t>
      </w:r>
      <w:r w:rsidR="00C0687C">
        <w:rPr>
          <w:b/>
          <w:lang w:val="en-US"/>
        </w:rPr>
        <w:t>84</w:t>
      </w:r>
      <w:r w:rsidR="006A576C">
        <w:rPr>
          <w:lang w:val="en-US"/>
        </w:rPr>
        <w:t xml:space="preserve">, a ring transformation of these </w:t>
      </w:r>
      <w:proofErr w:type="spellStart"/>
      <w:r w:rsidR="006A576C">
        <w:rPr>
          <w:lang w:val="en-US"/>
        </w:rPr>
        <w:t>aziridines</w:t>
      </w:r>
      <w:proofErr w:type="spellEnd"/>
      <w:r w:rsidR="00D706DC">
        <w:rPr>
          <w:lang w:val="en-US"/>
        </w:rPr>
        <w:t xml:space="preserve"> </w:t>
      </w:r>
      <w:r w:rsidR="006A576C">
        <w:rPr>
          <w:lang w:val="en-US"/>
        </w:rPr>
        <w:t xml:space="preserve">could be established upon treatment with </w:t>
      </w:r>
      <w:r w:rsidR="00D706DC">
        <w:rPr>
          <w:lang w:val="en-US"/>
        </w:rPr>
        <w:t>a variety of nucleophiles, affording a library of functionalized 2-(</w:t>
      </w:r>
      <w:proofErr w:type="spellStart"/>
      <w:r w:rsidR="00D706DC">
        <w:rPr>
          <w:lang w:val="en-US"/>
        </w:rPr>
        <w:t>trifluoromethyl</w:t>
      </w:r>
      <w:proofErr w:type="spellEnd"/>
      <w:r w:rsidR="00D706DC">
        <w:rPr>
          <w:lang w:val="en-US"/>
        </w:rPr>
        <w:t>)</w:t>
      </w:r>
      <w:proofErr w:type="spellStart"/>
      <w:r w:rsidR="00D706DC">
        <w:rPr>
          <w:lang w:val="en-US"/>
        </w:rPr>
        <w:t>pyrrolidines</w:t>
      </w:r>
      <w:proofErr w:type="spellEnd"/>
      <w:r w:rsidR="00D706DC">
        <w:rPr>
          <w:lang w:val="en-US"/>
        </w:rPr>
        <w:t xml:space="preserve"> </w:t>
      </w:r>
      <w:r w:rsidR="00C0687C">
        <w:rPr>
          <w:b/>
          <w:lang w:val="en-US"/>
        </w:rPr>
        <w:t>85</w:t>
      </w:r>
      <w:r w:rsidR="00EB3EE6">
        <w:rPr>
          <w:lang w:val="en-US"/>
        </w:rPr>
        <w:t xml:space="preserve"> </w:t>
      </w:r>
      <w:r w:rsidR="00116DDA">
        <w:rPr>
          <w:lang w:val="en-US"/>
        </w:rPr>
        <w:t>and -</w:t>
      </w:r>
      <w:proofErr w:type="spellStart"/>
      <w:r w:rsidR="00D706DC">
        <w:rPr>
          <w:lang w:val="en-US"/>
        </w:rPr>
        <w:t>piperidines</w:t>
      </w:r>
      <w:proofErr w:type="spellEnd"/>
      <w:r w:rsidR="00EB3EE6">
        <w:rPr>
          <w:lang w:val="en-US"/>
        </w:rPr>
        <w:t xml:space="preserve"> </w:t>
      </w:r>
      <w:r w:rsidR="00C0687C">
        <w:rPr>
          <w:b/>
          <w:lang w:val="en-US"/>
        </w:rPr>
        <w:t>86</w:t>
      </w:r>
      <w:r w:rsidR="00D706DC">
        <w:rPr>
          <w:lang w:val="en-US"/>
        </w:rPr>
        <w:t>.</w:t>
      </w:r>
      <w:r w:rsidR="00EB3EE6">
        <w:rPr>
          <w:lang w:val="en-US"/>
        </w:rPr>
        <w:t xml:space="preserve"> From a mechanistic point of view, </w:t>
      </w:r>
      <w:proofErr w:type="spellStart"/>
      <w:r w:rsidR="00EB3EE6">
        <w:rPr>
          <w:lang w:val="en-US"/>
        </w:rPr>
        <w:t>pyrrolidines</w:t>
      </w:r>
      <w:proofErr w:type="spellEnd"/>
      <w:r w:rsidR="00EB3EE6">
        <w:rPr>
          <w:lang w:val="en-US"/>
        </w:rPr>
        <w:t xml:space="preserve"> </w:t>
      </w:r>
      <w:r w:rsidR="00C0687C">
        <w:rPr>
          <w:b/>
          <w:lang w:val="en-US"/>
        </w:rPr>
        <w:t>85</w:t>
      </w:r>
      <w:r w:rsidR="00EB3EE6">
        <w:rPr>
          <w:lang w:val="en-US"/>
        </w:rPr>
        <w:t xml:space="preserve"> and </w:t>
      </w:r>
      <w:proofErr w:type="spellStart"/>
      <w:r w:rsidR="00EB3EE6">
        <w:rPr>
          <w:lang w:val="en-US"/>
        </w:rPr>
        <w:t>piperidines</w:t>
      </w:r>
      <w:proofErr w:type="spellEnd"/>
      <w:r w:rsidR="00EB3EE6">
        <w:rPr>
          <w:lang w:val="en-US"/>
        </w:rPr>
        <w:t xml:space="preserve"> </w:t>
      </w:r>
      <w:r w:rsidR="00C0687C">
        <w:rPr>
          <w:b/>
          <w:lang w:val="en-US"/>
        </w:rPr>
        <w:t>86</w:t>
      </w:r>
      <w:r w:rsidR="00EB3EE6">
        <w:rPr>
          <w:lang w:val="en-US"/>
        </w:rPr>
        <w:t xml:space="preserve"> were acquired via initial nucleophilic attack at the less hindered carbon atom of </w:t>
      </w:r>
      <w:proofErr w:type="spellStart"/>
      <w:r w:rsidR="00EB3EE6">
        <w:rPr>
          <w:lang w:val="en-US"/>
        </w:rPr>
        <w:t>aziridines</w:t>
      </w:r>
      <w:proofErr w:type="spellEnd"/>
      <w:r w:rsidR="00EB3EE6">
        <w:rPr>
          <w:lang w:val="en-US"/>
        </w:rPr>
        <w:t xml:space="preserve"> </w:t>
      </w:r>
      <w:r w:rsidR="00C0687C">
        <w:rPr>
          <w:b/>
          <w:lang w:val="en-US"/>
        </w:rPr>
        <w:t>84</w:t>
      </w:r>
      <w:r w:rsidR="00EB3EE6">
        <w:rPr>
          <w:lang w:val="en-US"/>
        </w:rPr>
        <w:t xml:space="preserve">, followed by ring closure upon expulsion of the </w:t>
      </w:r>
      <w:r w:rsidR="00F40B4B">
        <w:rPr>
          <w:lang w:val="en-US"/>
        </w:rPr>
        <w:t xml:space="preserve">terminal </w:t>
      </w:r>
      <w:r w:rsidR="00AD645E">
        <w:rPr>
          <w:lang w:val="en-US"/>
        </w:rPr>
        <w:t>chloride atom. These</w:t>
      </w:r>
      <w:r w:rsidR="00887232">
        <w:rPr>
          <w:lang w:val="en-US"/>
        </w:rPr>
        <w:t xml:space="preserve"> </w:t>
      </w:r>
      <w:proofErr w:type="spellStart"/>
      <w:r w:rsidR="00887232">
        <w:rPr>
          <w:lang w:val="en-US"/>
        </w:rPr>
        <w:t>aziridine</w:t>
      </w:r>
      <w:proofErr w:type="spellEnd"/>
      <w:r w:rsidR="00887232">
        <w:rPr>
          <w:lang w:val="en-US"/>
        </w:rPr>
        <w:t>-to-</w:t>
      </w:r>
      <w:proofErr w:type="spellStart"/>
      <w:r w:rsidR="00887232">
        <w:rPr>
          <w:lang w:val="en-US"/>
        </w:rPr>
        <w:t>pyrrolidine</w:t>
      </w:r>
      <w:proofErr w:type="spellEnd"/>
      <w:r w:rsidR="00887232">
        <w:rPr>
          <w:lang w:val="en-US"/>
        </w:rPr>
        <w:t xml:space="preserve"> and </w:t>
      </w:r>
      <w:proofErr w:type="spellStart"/>
      <w:r w:rsidR="00887232">
        <w:rPr>
          <w:lang w:val="en-US"/>
        </w:rPr>
        <w:t>aziridine</w:t>
      </w:r>
      <w:proofErr w:type="spellEnd"/>
      <w:r w:rsidR="00887232">
        <w:rPr>
          <w:lang w:val="en-US"/>
        </w:rPr>
        <w:t>-to-</w:t>
      </w:r>
      <w:proofErr w:type="spellStart"/>
      <w:r w:rsidR="00EB3EE6">
        <w:rPr>
          <w:lang w:val="en-US"/>
        </w:rPr>
        <w:t>piperidine</w:t>
      </w:r>
      <w:proofErr w:type="spellEnd"/>
      <w:r w:rsidR="00EB3EE6">
        <w:rPr>
          <w:lang w:val="en-US"/>
        </w:rPr>
        <w:t xml:space="preserve"> ring transformation</w:t>
      </w:r>
      <w:r w:rsidR="00AD645E">
        <w:rPr>
          <w:lang w:val="en-US"/>
        </w:rPr>
        <w:t>s</w:t>
      </w:r>
      <w:r w:rsidR="00EB3EE6">
        <w:rPr>
          <w:lang w:val="en-US"/>
        </w:rPr>
        <w:t xml:space="preserve"> </w:t>
      </w:r>
      <w:r w:rsidR="002905F1">
        <w:rPr>
          <w:lang w:val="en-US"/>
        </w:rPr>
        <w:t>clearly</w:t>
      </w:r>
      <w:r w:rsidR="00AD645E">
        <w:rPr>
          <w:lang w:val="en-US"/>
        </w:rPr>
        <w:t xml:space="preserve"> indicate</w:t>
      </w:r>
      <w:r w:rsidR="00116DDA">
        <w:rPr>
          <w:lang w:val="en-US"/>
        </w:rPr>
        <w:t>d</w:t>
      </w:r>
      <w:r w:rsidR="00EB3EE6">
        <w:rPr>
          <w:lang w:val="en-US"/>
        </w:rPr>
        <w:t xml:space="preserve"> the </w:t>
      </w:r>
      <w:proofErr w:type="spellStart"/>
      <w:r w:rsidR="00EB3EE6">
        <w:rPr>
          <w:lang w:val="en-US"/>
        </w:rPr>
        <w:t>regioselective</w:t>
      </w:r>
      <w:proofErr w:type="spellEnd"/>
      <w:r w:rsidR="00EB3EE6">
        <w:rPr>
          <w:lang w:val="en-US"/>
        </w:rPr>
        <w:t xml:space="preserve"> nucleophilic attack </w:t>
      </w:r>
      <w:r w:rsidR="00502668">
        <w:rPr>
          <w:lang w:val="en-US"/>
        </w:rPr>
        <w:t xml:space="preserve">at </w:t>
      </w:r>
      <w:proofErr w:type="spellStart"/>
      <w:r w:rsidR="00EB3EE6">
        <w:rPr>
          <w:lang w:val="en-US"/>
        </w:rPr>
        <w:t>trifluoromethylated</w:t>
      </w:r>
      <w:proofErr w:type="spellEnd"/>
      <w:r w:rsidR="00EB3EE6">
        <w:rPr>
          <w:lang w:val="en-US"/>
        </w:rPr>
        <w:t xml:space="preserve"> </w:t>
      </w:r>
      <w:proofErr w:type="spellStart"/>
      <w:r w:rsidR="00EB3EE6">
        <w:rPr>
          <w:lang w:val="en-US"/>
        </w:rPr>
        <w:t>aziridines</w:t>
      </w:r>
      <w:proofErr w:type="spellEnd"/>
      <w:r w:rsidR="00EB3EE6">
        <w:rPr>
          <w:lang w:val="en-US"/>
        </w:rPr>
        <w:t xml:space="preserve">, caused by the steric </w:t>
      </w:r>
      <w:r w:rsidR="00502668">
        <w:rPr>
          <w:lang w:val="en-US"/>
        </w:rPr>
        <w:t xml:space="preserve">hindrance </w:t>
      </w:r>
      <w:r w:rsidR="00EB3EE6">
        <w:rPr>
          <w:lang w:val="en-US"/>
        </w:rPr>
        <w:t xml:space="preserve">and electronic </w:t>
      </w:r>
      <w:r w:rsidR="00502668">
        <w:rPr>
          <w:lang w:val="en-US"/>
        </w:rPr>
        <w:t>effect</w:t>
      </w:r>
      <w:r w:rsidR="00EB3EE6">
        <w:rPr>
          <w:lang w:val="en-US"/>
        </w:rPr>
        <w:t xml:space="preserve"> </w:t>
      </w:r>
      <w:r w:rsidR="00A819CA">
        <w:rPr>
          <w:lang w:val="en-US"/>
        </w:rPr>
        <w:t>exerted by</w:t>
      </w:r>
      <w:r w:rsidR="00EB3EE6">
        <w:rPr>
          <w:lang w:val="en-US"/>
        </w:rPr>
        <w:t xml:space="preserve"> th</w:t>
      </w:r>
      <w:r w:rsidR="00116DDA">
        <w:rPr>
          <w:lang w:val="en-US"/>
        </w:rPr>
        <w:t xml:space="preserve">e </w:t>
      </w:r>
      <w:proofErr w:type="spellStart"/>
      <w:r w:rsidR="00116DDA">
        <w:rPr>
          <w:lang w:val="en-US"/>
        </w:rPr>
        <w:t>trifluoromethyl</w:t>
      </w:r>
      <w:proofErr w:type="spellEnd"/>
      <w:r w:rsidR="00116DDA">
        <w:rPr>
          <w:lang w:val="en-US"/>
        </w:rPr>
        <w:t xml:space="preserve"> substituent. </w:t>
      </w:r>
      <w:r w:rsidR="00EB3EE6">
        <w:rPr>
          <w:lang w:val="en-US"/>
        </w:rPr>
        <w:t xml:space="preserve">Surprisingly, </w:t>
      </w:r>
      <w:r w:rsidR="000479CD">
        <w:rPr>
          <w:lang w:val="en-US"/>
        </w:rPr>
        <w:t xml:space="preserve">treatment of </w:t>
      </w:r>
      <w:r w:rsidR="00AD645E">
        <w:rPr>
          <w:lang w:val="en-US"/>
        </w:rPr>
        <w:t>2-(4-chorobutyl)</w:t>
      </w:r>
      <w:proofErr w:type="spellStart"/>
      <w:r w:rsidR="000479CD">
        <w:rPr>
          <w:lang w:val="en-US"/>
        </w:rPr>
        <w:t>aziridine</w:t>
      </w:r>
      <w:proofErr w:type="spellEnd"/>
      <w:r w:rsidR="000479CD">
        <w:rPr>
          <w:lang w:val="en-US"/>
        </w:rPr>
        <w:t xml:space="preserve"> </w:t>
      </w:r>
      <w:r w:rsidR="00C0687C">
        <w:rPr>
          <w:b/>
          <w:lang w:val="en-US"/>
        </w:rPr>
        <w:t>84</w:t>
      </w:r>
      <w:r w:rsidR="000479CD">
        <w:rPr>
          <w:lang w:val="en-US"/>
        </w:rPr>
        <w:t xml:space="preserve"> (n = 2) with </w:t>
      </w:r>
      <w:proofErr w:type="spellStart"/>
      <w:r w:rsidR="000479CD">
        <w:rPr>
          <w:lang w:val="en-US"/>
        </w:rPr>
        <w:t>isoalkylamines</w:t>
      </w:r>
      <w:proofErr w:type="spellEnd"/>
      <w:r w:rsidR="000479CD">
        <w:rPr>
          <w:lang w:val="en-US"/>
        </w:rPr>
        <w:t xml:space="preserve"> </w:t>
      </w:r>
      <w:r w:rsidR="00887232">
        <w:rPr>
          <w:lang w:val="en-US"/>
        </w:rPr>
        <w:t xml:space="preserve">in acetonitrile </w:t>
      </w:r>
      <w:r w:rsidR="000479CD">
        <w:rPr>
          <w:lang w:val="en-US"/>
        </w:rPr>
        <w:t>also resulted in the formation of 3-(</w:t>
      </w:r>
      <w:proofErr w:type="spellStart"/>
      <w:r w:rsidR="000479CD">
        <w:rPr>
          <w:lang w:val="en-US"/>
        </w:rPr>
        <w:t>trifluoromethyl</w:t>
      </w:r>
      <w:proofErr w:type="spellEnd"/>
      <w:r w:rsidR="000479CD">
        <w:rPr>
          <w:lang w:val="en-US"/>
        </w:rPr>
        <w:t>)</w:t>
      </w:r>
      <w:proofErr w:type="spellStart"/>
      <w:r w:rsidR="000479CD">
        <w:rPr>
          <w:lang w:val="en-US"/>
        </w:rPr>
        <w:t>azepanes</w:t>
      </w:r>
      <w:proofErr w:type="spellEnd"/>
      <w:r w:rsidR="000479CD">
        <w:rPr>
          <w:lang w:val="en-US"/>
        </w:rPr>
        <w:t xml:space="preserve"> </w:t>
      </w:r>
      <w:r w:rsidR="00AC17FA">
        <w:rPr>
          <w:b/>
          <w:lang w:val="en-US"/>
        </w:rPr>
        <w:t>8</w:t>
      </w:r>
      <w:r w:rsidR="00C0687C">
        <w:rPr>
          <w:b/>
          <w:lang w:val="en-US"/>
        </w:rPr>
        <w:t>7</w:t>
      </w:r>
      <w:r w:rsidR="000479CD">
        <w:rPr>
          <w:lang w:val="en-US"/>
        </w:rPr>
        <w:t xml:space="preserve">, besides the </w:t>
      </w:r>
      <w:r w:rsidR="00887232">
        <w:rPr>
          <w:lang w:val="en-US"/>
        </w:rPr>
        <w:t>expected</w:t>
      </w:r>
      <w:r w:rsidR="000479CD">
        <w:rPr>
          <w:lang w:val="en-US"/>
        </w:rPr>
        <w:t xml:space="preserve"> 2-isoalkylaminomethyl-1-tosyl-2-(</w:t>
      </w:r>
      <w:proofErr w:type="spellStart"/>
      <w:r w:rsidR="000479CD">
        <w:rPr>
          <w:lang w:val="en-US"/>
        </w:rPr>
        <w:t>trifluoromethyl</w:t>
      </w:r>
      <w:proofErr w:type="spellEnd"/>
      <w:r w:rsidR="000479CD">
        <w:rPr>
          <w:lang w:val="en-US"/>
        </w:rPr>
        <w:t>)</w:t>
      </w:r>
      <w:proofErr w:type="spellStart"/>
      <w:r w:rsidR="000479CD">
        <w:rPr>
          <w:lang w:val="en-US"/>
        </w:rPr>
        <w:t>piperidines</w:t>
      </w:r>
      <w:proofErr w:type="spellEnd"/>
      <w:r w:rsidR="000479CD">
        <w:rPr>
          <w:lang w:val="en-US"/>
        </w:rPr>
        <w:t xml:space="preserve"> </w:t>
      </w:r>
      <w:r w:rsidR="00AC17FA">
        <w:rPr>
          <w:b/>
          <w:lang w:val="en-US"/>
        </w:rPr>
        <w:t>8</w:t>
      </w:r>
      <w:r w:rsidR="00C0687C">
        <w:rPr>
          <w:b/>
          <w:lang w:val="en-US"/>
        </w:rPr>
        <w:t>6</w:t>
      </w:r>
      <w:r w:rsidR="000479CD">
        <w:rPr>
          <w:lang w:val="en-US"/>
        </w:rPr>
        <w:t xml:space="preserve">. Although </w:t>
      </w:r>
      <w:proofErr w:type="spellStart"/>
      <w:r w:rsidR="00887232">
        <w:rPr>
          <w:lang w:val="en-US"/>
        </w:rPr>
        <w:t>detosylation</w:t>
      </w:r>
      <w:proofErr w:type="spellEnd"/>
      <w:r w:rsidR="00887232">
        <w:rPr>
          <w:lang w:val="en-US"/>
        </w:rPr>
        <w:t xml:space="preserve"> of β-amino </w:t>
      </w:r>
      <w:proofErr w:type="spellStart"/>
      <w:r w:rsidR="00887232">
        <w:rPr>
          <w:lang w:val="en-US"/>
        </w:rPr>
        <w:t>thio</w:t>
      </w:r>
      <w:r w:rsidR="002905F1">
        <w:rPr>
          <w:lang w:val="en-US"/>
        </w:rPr>
        <w:t>ethers</w:t>
      </w:r>
      <w:proofErr w:type="spellEnd"/>
      <w:r w:rsidR="002905F1">
        <w:rPr>
          <w:lang w:val="en-US"/>
        </w:rPr>
        <w:t xml:space="preserve"> </w:t>
      </w:r>
      <w:r w:rsidR="00C0687C">
        <w:rPr>
          <w:b/>
          <w:lang w:val="en-US"/>
        </w:rPr>
        <w:t>75</w:t>
      </w:r>
      <w:r w:rsidR="002905F1">
        <w:rPr>
          <w:lang w:val="en-US"/>
        </w:rPr>
        <w:t xml:space="preserve"> and </w:t>
      </w:r>
      <w:r w:rsidR="00C0687C">
        <w:rPr>
          <w:b/>
          <w:lang w:val="en-US"/>
        </w:rPr>
        <w:t>76</w:t>
      </w:r>
      <w:r w:rsidR="002905F1">
        <w:rPr>
          <w:b/>
          <w:lang w:val="en-US"/>
        </w:rPr>
        <w:t xml:space="preserve"> </w:t>
      </w:r>
      <w:r w:rsidR="002905F1">
        <w:rPr>
          <w:lang w:val="en-US"/>
        </w:rPr>
        <w:t xml:space="preserve">could not be attained, removal of the </w:t>
      </w:r>
      <w:r w:rsidR="002905F1" w:rsidRPr="002905F1">
        <w:rPr>
          <w:i/>
          <w:lang w:val="en-US"/>
        </w:rPr>
        <w:t>N</w:t>
      </w:r>
      <w:r w:rsidR="002905F1">
        <w:rPr>
          <w:lang w:val="en-US"/>
        </w:rPr>
        <w:t>-protecting group of 2-(</w:t>
      </w:r>
      <w:proofErr w:type="spellStart"/>
      <w:r w:rsidR="002905F1">
        <w:rPr>
          <w:lang w:val="en-US"/>
        </w:rPr>
        <w:t>trifluoromethyl</w:t>
      </w:r>
      <w:proofErr w:type="spellEnd"/>
      <w:r w:rsidR="002905F1">
        <w:rPr>
          <w:lang w:val="en-US"/>
        </w:rPr>
        <w:t>)</w:t>
      </w:r>
      <w:proofErr w:type="spellStart"/>
      <w:r w:rsidR="002905F1">
        <w:rPr>
          <w:lang w:val="en-US"/>
        </w:rPr>
        <w:t>pyrrolidine</w:t>
      </w:r>
      <w:proofErr w:type="spellEnd"/>
      <w:r w:rsidR="002905F1">
        <w:rPr>
          <w:lang w:val="en-US"/>
        </w:rPr>
        <w:t xml:space="preserve"> </w:t>
      </w:r>
      <w:r w:rsidR="00C0687C">
        <w:rPr>
          <w:b/>
          <w:lang w:val="en-US"/>
        </w:rPr>
        <w:t>85</w:t>
      </w:r>
      <w:r w:rsidR="002905F1">
        <w:rPr>
          <w:lang w:val="en-US"/>
        </w:rPr>
        <w:t xml:space="preserve"> (Nu = </w:t>
      </w:r>
      <w:proofErr w:type="spellStart"/>
      <w:r w:rsidR="002905F1">
        <w:rPr>
          <w:lang w:val="en-US"/>
        </w:rPr>
        <w:t>OMe</w:t>
      </w:r>
      <w:proofErr w:type="spellEnd"/>
      <w:r w:rsidR="002905F1">
        <w:rPr>
          <w:lang w:val="en-US"/>
        </w:rPr>
        <w:t xml:space="preserve">) </w:t>
      </w:r>
      <w:r w:rsidR="00116DDA">
        <w:rPr>
          <w:lang w:val="en-US"/>
        </w:rPr>
        <w:t>was</w:t>
      </w:r>
      <w:r w:rsidR="002905F1">
        <w:rPr>
          <w:lang w:val="en-US"/>
        </w:rPr>
        <w:t xml:space="preserve"> successfully </w:t>
      </w:r>
      <w:r w:rsidR="00AD645E">
        <w:rPr>
          <w:lang w:val="en-US"/>
        </w:rPr>
        <w:t>achieved</w:t>
      </w:r>
      <w:r w:rsidR="002905F1">
        <w:rPr>
          <w:lang w:val="en-US"/>
        </w:rPr>
        <w:t xml:space="preserve"> upon treatment with concentrated sulfuric acid</w:t>
      </w:r>
      <w:r w:rsidR="00887232">
        <w:rPr>
          <w:lang w:val="en-US"/>
        </w:rPr>
        <w:t>,</w:t>
      </w:r>
      <w:r w:rsidR="002905F1">
        <w:rPr>
          <w:lang w:val="en-US"/>
        </w:rPr>
        <w:t xml:space="preserve"> yielding </w:t>
      </w:r>
      <w:proofErr w:type="spellStart"/>
      <w:r w:rsidR="002905F1">
        <w:rPr>
          <w:lang w:val="en-US"/>
        </w:rPr>
        <w:t>pyrrolidine</w:t>
      </w:r>
      <w:proofErr w:type="spellEnd"/>
      <w:r w:rsidR="002905F1">
        <w:rPr>
          <w:lang w:val="en-US"/>
        </w:rPr>
        <w:t xml:space="preserve"> oxalic acid complex </w:t>
      </w:r>
      <w:r w:rsidR="00C0687C">
        <w:rPr>
          <w:b/>
          <w:lang w:val="en-US"/>
        </w:rPr>
        <w:t>88</w:t>
      </w:r>
      <w:r w:rsidR="002905F1">
        <w:rPr>
          <w:lang w:val="en-US"/>
        </w:rPr>
        <w:t>.</w:t>
      </w:r>
      <w:r w:rsidR="00E846CF">
        <w:rPr>
          <w:lang w:val="en-US"/>
        </w:rPr>
        <w:t xml:space="preserve"> </w:t>
      </w:r>
    </w:p>
    <w:p w:rsidR="00A57D34" w:rsidRPr="00F222D9" w:rsidRDefault="00A57D34" w:rsidP="00A57D34">
      <w:pPr>
        <w:pStyle w:val="Bijschrift"/>
        <w:keepNext/>
        <w:jc w:val="both"/>
        <w:rPr>
          <w:b/>
          <w:i w:val="0"/>
          <w:color w:val="auto"/>
          <w:lang w:val="en-US"/>
        </w:rPr>
      </w:pPr>
      <w:bookmarkStart w:id="21" w:name="_Ref430876284"/>
      <w:r w:rsidRPr="00F222D9">
        <w:rPr>
          <w:b/>
          <w:i w:val="0"/>
          <w:color w:val="auto"/>
          <w:lang w:val="en-US"/>
        </w:rPr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22</w:t>
      </w:r>
      <w:r w:rsidR="00240677">
        <w:rPr>
          <w:b/>
          <w:i w:val="0"/>
          <w:color w:val="auto"/>
          <w:lang w:val="en-US"/>
        </w:rPr>
        <w:fldChar w:fldCharType="end"/>
      </w:r>
      <w:bookmarkEnd w:id="21"/>
      <w:r w:rsidRPr="00F222D9">
        <w:rPr>
          <w:b/>
          <w:i w:val="0"/>
          <w:color w:val="auto"/>
          <w:lang w:val="en-US"/>
        </w:rPr>
        <w:t>: Synthesis of 2-(</w:t>
      </w:r>
      <w:proofErr w:type="spellStart"/>
      <w:r w:rsidRPr="00F222D9">
        <w:rPr>
          <w:b/>
          <w:i w:val="0"/>
          <w:color w:val="auto"/>
          <w:lang w:val="en-US"/>
        </w:rPr>
        <w:t>trifluoromethyl</w:t>
      </w:r>
      <w:proofErr w:type="spellEnd"/>
      <w:r w:rsidRPr="00F222D9">
        <w:rPr>
          <w:b/>
          <w:i w:val="0"/>
          <w:color w:val="auto"/>
          <w:lang w:val="en-US"/>
        </w:rPr>
        <w:t>)</w:t>
      </w:r>
      <w:proofErr w:type="spellStart"/>
      <w:r w:rsidRPr="00F222D9">
        <w:rPr>
          <w:b/>
          <w:i w:val="0"/>
          <w:color w:val="auto"/>
          <w:lang w:val="en-US"/>
        </w:rPr>
        <w:t>pyrrolidines</w:t>
      </w:r>
      <w:proofErr w:type="spellEnd"/>
      <w:r w:rsidRPr="00F222D9">
        <w:rPr>
          <w:b/>
          <w:i w:val="0"/>
          <w:color w:val="auto"/>
          <w:lang w:val="en-US"/>
        </w:rPr>
        <w:t xml:space="preserve"> </w:t>
      </w:r>
      <w:r w:rsidR="00C0687C">
        <w:rPr>
          <w:b/>
          <w:i w:val="0"/>
          <w:color w:val="auto"/>
          <w:lang w:val="en-US"/>
        </w:rPr>
        <w:t>85</w:t>
      </w:r>
      <w:r w:rsidRPr="00F222D9">
        <w:rPr>
          <w:b/>
          <w:i w:val="0"/>
          <w:color w:val="auto"/>
          <w:lang w:val="en-US"/>
        </w:rPr>
        <w:t xml:space="preserve"> and </w:t>
      </w:r>
      <w:r w:rsidR="00C0687C">
        <w:rPr>
          <w:b/>
          <w:i w:val="0"/>
          <w:color w:val="auto"/>
          <w:lang w:val="en-US"/>
        </w:rPr>
        <w:t>88</w:t>
      </w:r>
      <w:r w:rsidRPr="00F222D9">
        <w:rPr>
          <w:b/>
          <w:i w:val="0"/>
          <w:color w:val="auto"/>
          <w:lang w:val="en-US"/>
        </w:rPr>
        <w:t>, 2-(</w:t>
      </w:r>
      <w:proofErr w:type="spellStart"/>
      <w:r w:rsidRPr="00F222D9">
        <w:rPr>
          <w:b/>
          <w:i w:val="0"/>
          <w:color w:val="auto"/>
          <w:lang w:val="en-US"/>
        </w:rPr>
        <w:t>trifluoromethyl</w:t>
      </w:r>
      <w:proofErr w:type="spellEnd"/>
      <w:r w:rsidRPr="00F222D9">
        <w:rPr>
          <w:b/>
          <w:i w:val="0"/>
          <w:color w:val="auto"/>
          <w:lang w:val="en-US"/>
        </w:rPr>
        <w:t>)</w:t>
      </w:r>
      <w:proofErr w:type="spellStart"/>
      <w:r w:rsidRPr="00F222D9">
        <w:rPr>
          <w:b/>
          <w:i w:val="0"/>
          <w:color w:val="auto"/>
          <w:lang w:val="en-US"/>
        </w:rPr>
        <w:t>piperidines</w:t>
      </w:r>
      <w:proofErr w:type="spellEnd"/>
      <w:r w:rsidRPr="00F222D9">
        <w:rPr>
          <w:b/>
          <w:i w:val="0"/>
          <w:color w:val="auto"/>
          <w:lang w:val="en-US"/>
        </w:rPr>
        <w:t xml:space="preserve"> </w:t>
      </w:r>
      <w:r w:rsidR="00C0687C">
        <w:rPr>
          <w:b/>
          <w:i w:val="0"/>
          <w:color w:val="auto"/>
          <w:lang w:val="en-US"/>
        </w:rPr>
        <w:t>86</w:t>
      </w:r>
      <w:r w:rsidR="00887232">
        <w:rPr>
          <w:b/>
          <w:i w:val="0"/>
          <w:color w:val="auto"/>
          <w:lang w:val="en-US"/>
        </w:rPr>
        <w:t xml:space="preserve"> </w:t>
      </w:r>
      <w:r w:rsidRPr="00F222D9">
        <w:rPr>
          <w:b/>
          <w:i w:val="0"/>
          <w:color w:val="auto"/>
          <w:lang w:val="en-US"/>
        </w:rPr>
        <w:t>and</w:t>
      </w:r>
      <w:r w:rsidR="00D42BBD">
        <w:rPr>
          <w:b/>
          <w:i w:val="0"/>
          <w:color w:val="auto"/>
          <w:lang w:val="en-US"/>
        </w:rPr>
        <w:t xml:space="preserve"> 3-(</w:t>
      </w:r>
      <w:proofErr w:type="spellStart"/>
      <w:r w:rsidR="00D42BBD">
        <w:rPr>
          <w:b/>
          <w:i w:val="0"/>
          <w:color w:val="auto"/>
          <w:lang w:val="en-US"/>
        </w:rPr>
        <w:t>trifluoromethyl</w:t>
      </w:r>
      <w:proofErr w:type="spellEnd"/>
      <w:r w:rsidR="00D42BBD">
        <w:rPr>
          <w:b/>
          <w:i w:val="0"/>
          <w:color w:val="auto"/>
          <w:lang w:val="en-US"/>
        </w:rPr>
        <w:t>)</w:t>
      </w:r>
      <w:proofErr w:type="spellStart"/>
      <w:r w:rsidR="00D42BBD">
        <w:rPr>
          <w:b/>
          <w:i w:val="0"/>
          <w:color w:val="auto"/>
          <w:lang w:val="en-US"/>
        </w:rPr>
        <w:t>azepanes</w:t>
      </w:r>
      <w:proofErr w:type="spellEnd"/>
      <w:r w:rsidR="00D42BBD">
        <w:rPr>
          <w:b/>
          <w:i w:val="0"/>
          <w:color w:val="auto"/>
          <w:lang w:val="en-US"/>
        </w:rPr>
        <w:t xml:space="preserve"> </w:t>
      </w:r>
      <w:r w:rsidR="00AC17FA">
        <w:rPr>
          <w:b/>
          <w:i w:val="0"/>
          <w:color w:val="auto"/>
          <w:lang w:val="en-US"/>
        </w:rPr>
        <w:t>8</w:t>
      </w:r>
      <w:r w:rsidR="00C0687C">
        <w:rPr>
          <w:b/>
          <w:i w:val="0"/>
          <w:color w:val="auto"/>
          <w:lang w:val="en-US"/>
        </w:rPr>
        <w:t>7</w:t>
      </w:r>
    </w:p>
    <w:p w:rsidR="00F40B4B" w:rsidRPr="002905F1" w:rsidRDefault="00C0687C" w:rsidP="007F4C2B">
      <w:pPr>
        <w:autoSpaceDE w:val="0"/>
        <w:autoSpaceDN w:val="0"/>
        <w:adjustRightInd w:val="0"/>
        <w:spacing w:after="0" w:line="360" w:lineRule="auto"/>
        <w:jc w:val="both"/>
        <w:rPr>
          <w:lang w:val="en-US"/>
        </w:rPr>
      </w:pPr>
      <w:r>
        <w:object w:dxaOrig="16223" w:dyaOrig="6780">
          <v:shape id="_x0000_i1046" type="#_x0000_t75" style="width:453.25pt;height:190.35pt" o:ole="">
            <v:imagedata r:id="rId53" o:title=""/>
          </v:shape>
          <o:OLEObject Type="Embed" ProgID="ChemDraw.Document.6.0" ShapeID="_x0000_i1046" DrawAspect="Content" ObjectID="_1514271969" r:id="rId54"/>
        </w:object>
      </w:r>
    </w:p>
    <w:p w:rsidR="004F03A4" w:rsidRDefault="00E846CF" w:rsidP="00336294">
      <w:pPr>
        <w:spacing w:line="360" w:lineRule="auto"/>
        <w:jc w:val="both"/>
        <w:rPr>
          <w:lang w:val="en-US"/>
        </w:rPr>
      </w:pPr>
      <w:r>
        <w:rPr>
          <w:lang w:val="en-US"/>
        </w:rPr>
        <w:t>Ring expansion of 1-tosyl-2-(</w:t>
      </w:r>
      <w:proofErr w:type="spellStart"/>
      <w:r>
        <w:rPr>
          <w:lang w:val="en-US"/>
        </w:rPr>
        <w:t>trifluoromethyl</w:t>
      </w:r>
      <w:proofErr w:type="spellEnd"/>
      <w:r>
        <w:rPr>
          <w:lang w:val="en-US"/>
        </w:rPr>
        <w:t>)</w:t>
      </w:r>
      <w:proofErr w:type="spellStart"/>
      <w:r>
        <w:rPr>
          <w:lang w:val="en-US"/>
        </w:rPr>
        <w:t>aziridine</w:t>
      </w:r>
      <w:proofErr w:type="spellEnd"/>
      <w:r>
        <w:rPr>
          <w:lang w:val="en-US"/>
        </w:rPr>
        <w:t xml:space="preserve"> </w:t>
      </w:r>
      <w:r w:rsidR="00BB0505">
        <w:rPr>
          <w:b/>
          <w:lang w:val="en-US"/>
        </w:rPr>
        <w:t>79</w:t>
      </w:r>
      <w:r>
        <w:rPr>
          <w:lang w:val="en-US"/>
        </w:rPr>
        <w:t xml:space="preserve"> appears to be quite rare in </w:t>
      </w:r>
      <w:r w:rsidR="00A819CA">
        <w:rPr>
          <w:lang w:val="en-US"/>
        </w:rPr>
        <w:t xml:space="preserve">the </w:t>
      </w:r>
      <w:r>
        <w:rPr>
          <w:lang w:val="en-US"/>
        </w:rPr>
        <w:t>literature</w:t>
      </w:r>
      <w:r w:rsidR="00A819CA">
        <w:rPr>
          <w:lang w:val="en-US"/>
        </w:rPr>
        <w:t>,</w:t>
      </w:r>
      <w:r>
        <w:rPr>
          <w:lang w:val="en-US"/>
        </w:rPr>
        <w:t xml:space="preserve"> as only one </w:t>
      </w:r>
      <w:r w:rsidR="00A819CA">
        <w:rPr>
          <w:lang w:val="en-US"/>
        </w:rPr>
        <w:t>other</w:t>
      </w:r>
      <w:r>
        <w:rPr>
          <w:lang w:val="en-US"/>
        </w:rPr>
        <w:t xml:space="preserve"> approach has been reported so far, pointing to the chemical importance of the above-mentioned ring transformation.</w:t>
      </w:r>
      <w:r w:rsidR="00A819CA">
        <w:rPr>
          <w:lang w:val="en-US"/>
        </w:rPr>
        <w:t xml:space="preserve"> In that </w:t>
      </w:r>
      <w:r w:rsidR="00116DDA">
        <w:rPr>
          <w:lang w:val="en-US"/>
        </w:rPr>
        <w:t xml:space="preserve">particular </w:t>
      </w:r>
      <w:r w:rsidR="00A819CA">
        <w:rPr>
          <w:lang w:val="en-US"/>
        </w:rPr>
        <w:t>study, reaction of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aziridine</w:t>
      </w:r>
      <w:proofErr w:type="spellEnd"/>
      <w:r>
        <w:rPr>
          <w:lang w:val="en-US"/>
        </w:rPr>
        <w:t xml:space="preserve"> </w:t>
      </w:r>
      <w:r w:rsidR="00AC17FA">
        <w:rPr>
          <w:b/>
          <w:lang w:val="en-US"/>
        </w:rPr>
        <w:t>7</w:t>
      </w:r>
      <w:r w:rsidR="00BB0505">
        <w:rPr>
          <w:b/>
          <w:lang w:val="en-US"/>
        </w:rPr>
        <w:t>9</w:t>
      </w:r>
      <w:r>
        <w:rPr>
          <w:lang w:val="en-US"/>
        </w:rPr>
        <w:t xml:space="preserve"> with various aldehydes </w:t>
      </w:r>
      <w:r w:rsidR="00BB0505">
        <w:rPr>
          <w:b/>
          <w:lang w:val="en-US"/>
        </w:rPr>
        <w:t>89</w:t>
      </w:r>
      <w:r>
        <w:rPr>
          <w:lang w:val="en-US"/>
        </w:rPr>
        <w:t xml:space="preserve"> in the presence of a catalytic amount of silver </w:t>
      </w:r>
      <w:proofErr w:type="spellStart"/>
      <w:r>
        <w:rPr>
          <w:lang w:val="en-US"/>
        </w:rPr>
        <w:t>hexafluoroantimonate</w:t>
      </w:r>
      <w:proofErr w:type="spellEnd"/>
      <w:r>
        <w:rPr>
          <w:lang w:val="en-US"/>
        </w:rPr>
        <w:t xml:space="preserve"> (AgSbF</w:t>
      </w:r>
      <w:r w:rsidRPr="004F03A4">
        <w:rPr>
          <w:vertAlign w:val="subscript"/>
          <w:lang w:val="en-US"/>
        </w:rPr>
        <w:t>6</w:t>
      </w:r>
      <w:r>
        <w:rPr>
          <w:lang w:val="en-US"/>
        </w:rPr>
        <w:t xml:space="preserve">) provided </w:t>
      </w:r>
      <w:r w:rsidR="00A819CA">
        <w:rPr>
          <w:lang w:val="en-US"/>
        </w:rPr>
        <w:t xml:space="preserve">2-substituted </w:t>
      </w:r>
      <w:r w:rsidRPr="00636E42">
        <w:rPr>
          <w:i/>
          <w:color w:val="FF0000"/>
          <w:lang w:val="en-US"/>
        </w:rPr>
        <w:t>cis</w:t>
      </w:r>
      <w:r w:rsidRPr="00636E42">
        <w:rPr>
          <w:color w:val="FF0000"/>
          <w:lang w:val="en-US"/>
        </w:rPr>
        <w:t>-1-tosyl</w:t>
      </w:r>
      <w:r w:rsidR="00A819CA" w:rsidRPr="00636E42">
        <w:rPr>
          <w:color w:val="FF0000"/>
          <w:lang w:val="en-US"/>
        </w:rPr>
        <w:t>-4-</w:t>
      </w:r>
      <w:r w:rsidR="00C360B7">
        <w:rPr>
          <w:color w:val="FF0000"/>
          <w:lang w:val="en-US"/>
        </w:rPr>
        <w:t>(</w:t>
      </w:r>
      <w:proofErr w:type="spellStart"/>
      <w:r w:rsidR="00A819CA" w:rsidRPr="00636E42">
        <w:rPr>
          <w:color w:val="FF0000"/>
          <w:lang w:val="en-US"/>
        </w:rPr>
        <w:t>trifluoromethyl</w:t>
      </w:r>
      <w:proofErr w:type="spellEnd"/>
      <w:r w:rsidR="00C360B7">
        <w:rPr>
          <w:color w:val="FF0000"/>
          <w:lang w:val="en-US"/>
        </w:rPr>
        <w:t>)</w:t>
      </w:r>
      <w:proofErr w:type="spellStart"/>
      <w:r w:rsidR="00F77285" w:rsidRPr="00636E42">
        <w:rPr>
          <w:color w:val="FF0000"/>
          <w:lang w:val="en-US"/>
        </w:rPr>
        <w:t>oxazolidi</w:t>
      </w:r>
      <w:r w:rsidRPr="00636E42">
        <w:rPr>
          <w:color w:val="FF0000"/>
          <w:lang w:val="en-US"/>
        </w:rPr>
        <w:t>nes</w:t>
      </w:r>
      <w:proofErr w:type="spellEnd"/>
      <w:r>
        <w:rPr>
          <w:lang w:val="en-US"/>
        </w:rPr>
        <w:t xml:space="preserve"> </w:t>
      </w:r>
      <w:r w:rsidR="00BB0505">
        <w:rPr>
          <w:b/>
          <w:lang w:val="en-US"/>
        </w:rPr>
        <w:t>90</w:t>
      </w:r>
      <w:r>
        <w:rPr>
          <w:lang w:val="en-US"/>
        </w:rPr>
        <w:t xml:space="preserve"> with excellent </w:t>
      </w:r>
      <w:proofErr w:type="spellStart"/>
      <w:r>
        <w:rPr>
          <w:lang w:val="en-US"/>
        </w:rPr>
        <w:t>regio</w:t>
      </w:r>
      <w:proofErr w:type="spellEnd"/>
      <w:r>
        <w:rPr>
          <w:lang w:val="en-US"/>
        </w:rPr>
        <w:t xml:space="preserve">- and </w:t>
      </w:r>
      <w:proofErr w:type="spellStart"/>
      <w:r>
        <w:rPr>
          <w:lang w:val="en-US"/>
        </w:rPr>
        <w:t>stereoselectivity</w:t>
      </w:r>
      <w:proofErr w:type="spellEnd"/>
      <w:r w:rsidR="008D369C">
        <w:rPr>
          <w:lang w:val="en-US"/>
        </w:rPr>
        <w:t xml:space="preserve"> </w:t>
      </w:r>
      <w:r w:rsidR="008D369C" w:rsidRPr="008D369C">
        <w:rPr>
          <w:lang w:val="en-US"/>
        </w:rPr>
        <w:t>(</w:t>
      </w:r>
      <w:r w:rsidR="008D369C" w:rsidRPr="008D369C">
        <w:rPr>
          <w:lang w:val="en-US"/>
        </w:rPr>
        <w:fldChar w:fldCharType="begin"/>
      </w:r>
      <w:r w:rsidR="008D369C" w:rsidRPr="008D369C">
        <w:rPr>
          <w:lang w:val="en-US"/>
        </w:rPr>
        <w:instrText xml:space="preserve"> REF _Ref432513282 \h  \* MERGEFORMAT </w:instrText>
      </w:r>
      <w:r w:rsidR="008D369C" w:rsidRPr="008D369C">
        <w:rPr>
          <w:lang w:val="en-US"/>
        </w:rPr>
      </w:r>
      <w:r w:rsidR="008D369C" w:rsidRPr="008D369C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23</w:t>
      </w:r>
      <w:r w:rsidR="008D369C" w:rsidRPr="008D369C">
        <w:rPr>
          <w:lang w:val="en-US"/>
        </w:rPr>
        <w:fldChar w:fldCharType="end"/>
      </w:r>
      <w:r w:rsidR="008D369C" w:rsidRPr="008D369C">
        <w:rPr>
          <w:lang w:val="en-US"/>
        </w:rPr>
        <w:t>)</w:t>
      </w:r>
      <w:r w:rsidR="004F03A4">
        <w:rPr>
          <w:lang w:val="en-US"/>
        </w:rPr>
        <w:t>.</w:t>
      </w:r>
      <w:hyperlink w:anchor="_ENREF_56" w:tooltip="Maeda, 2011 #34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&lt;EndNote&gt;&lt;Cite&gt;&lt;Author&gt;Maeda&lt;/Author&gt;&lt;Year&gt;2011&lt;/Year&gt;&lt;RecNum&gt;34&lt;/RecNum&gt;&lt;DisplayText&gt;&lt;style face="superscript"&gt;11l&lt;/style&gt;&lt;/DisplayText&gt;&lt;record&gt;&lt;rec-number&gt;34&lt;/rec-number&gt;&lt;foreign-keys&gt;&lt;key app="EN" db-id="a5st2fxzyfzvwjeetrmpdzpezv0ezww0fdsp" timestamp="1440751536"&gt;34&lt;/key&gt;&lt;/foreign-keys&gt;&lt;ref-type name="Journal Article"&gt;17&lt;/ref-type&gt;&lt;contributors&gt;&lt;authors&gt;&lt;author&gt;Maeda, Ryoko&lt;/author&gt;&lt;author&gt;Ishibashi, Rie&lt;/author&gt;&lt;author&gt;Kamaishi, Ryo&lt;/author&gt;&lt;author&gt;Hirotaki, Kensuke&lt;/author&gt;&lt;author&gt;Furuno, Hiroshi&lt;/author&gt;&lt;author&gt;Hanamoto, Takeshi&lt;/author&gt;&lt;/authors&gt;&lt;/contributors&gt;&lt;titles&gt;&lt;title&gt;AgSbF6-promoted cycloaddition reaction of 2-trifluoromethyl-N-tosylaziridine with aldehydes&lt;/title&gt;&lt;secondary-title&gt;Org. Lett.&lt;/secondary-title&gt;&lt;/titles&gt;&lt;periodical&gt;&lt;full-title&gt;Org. Lett.&lt;/full-title&gt;&lt;/periodical&gt;&lt;pages&gt;6240-6243&lt;/pages&gt;&lt;volume&gt;13&lt;/volume&gt;&lt;number&gt;23&lt;/number&gt;&lt;section&gt;6240&lt;/section&gt;&lt;dates&gt;&lt;year&gt;2011&lt;/year&gt;&lt;/dates&gt;&lt;isbn&gt;1523-7060&lt;/isbn&gt;&lt;urls&gt;&lt;/urls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11l</w:t>
        </w:r>
        <w:r w:rsidR="00C03167">
          <w:rPr>
            <w:lang w:val="en-US"/>
          </w:rPr>
          <w:fldChar w:fldCharType="end"/>
        </w:r>
      </w:hyperlink>
    </w:p>
    <w:p w:rsidR="004F03A4" w:rsidRPr="008D369C" w:rsidRDefault="004F03A4" w:rsidP="004F03A4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22" w:name="_Ref432513282"/>
      <w:r w:rsidRPr="008D369C">
        <w:rPr>
          <w:b/>
          <w:i w:val="0"/>
          <w:color w:val="auto"/>
          <w:lang w:val="en-US"/>
        </w:rPr>
        <w:lastRenderedPageBreak/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23</w:t>
      </w:r>
      <w:r w:rsidR="00240677">
        <w:rPr>
          <w:b/>
          <w:i w:val="0"/>
          <w:color w:val="auto"/>
          <w:lang w:val="en-US"/>
        </w:rPr>
        <w:fldChar w:fldCharType="end"/>
      </w:r>
      <w:bookmarkEnd w:id="22"/>
      <w:r w:rsidRPr="008D369C">
        <w:rPr>
          <w:b/>
          <w:i w:val="0"/>
          <w:color w:val="auto"/>
          <w:lang w:val="en-US"/>
        </w:rPr>
        <w:t xml:space="preserve">: Synthesis of </w:t>
      </w:r>
      <w:proofErr w:type="spellStart"/>
      <w:r w:rsidRPr="008D369C">
        <w:rPr>
          <w:b/>
          <w:i w:val="0"/>
          <w:color w:val="auto"/>
          <w:lang w:val="en-US"/>
        </w:rPr>
        <w:t>oxazolidinones</w:t>
      </w:r>
      <w:proofErr w:type="spellEnd"/>
      <w:r w:rsidRPr="008D369C">
        <w:rPr>
          <w:b/>
          <w:i w:val="0"/>
          <w:color w:val="auto"/>
          <w:lang w:val="en-US"/>
        </w:rPr>
        <w:t xml:space="preserve"> </w:t>
      </w:r>
      <w:r w:rsidR="00BB0505">
        <w:rPr>
          <w:b/>
          <w:i w:val="0"/>
          <w:color w:val="auto"/>
          <w:lang w:val="en-US"/>
        </w:rPr>
        <w:t>90</w:t>
      </w:r>
      <w:r w:rsidRPr="008D369C">
        <w:rPr>
          <w:b/>
          <w:i w:val="0"/>
          <w:color w:val="auto"/>
          <w:lang w:val="en-US"/>
        </w:rPr>
        <w:t xml:space="preserve"> starting from 1-tosyl-2-(</w:t>
      </w:r>
      <w:proofErr w:type="spellStart"/>
      <w:r w:rsidRPr="008D369C">
        <w:rPr>
          <w:b/>
          <w:i w:val="0"/>
          <w:color w:val="auto"/>
          <w:lang w:val="en-US"/>
        </w:rPr>
        <w:t>trifluoromethyl</w:t>
      </w:r>
      <w:proofErr w:type="spellEnd"/>
      <w:r w:rsidRPr="008D369C">
        <w:rPr>
          <w:b/>
          <w:i w:val="0"/>
          <w:color w:val="auto"/>
          <w:lang w:val="en-US"/>
        </w:rPr>
        <w:t>)</w:t>
      </w:r>
      <w:proofErr w:type="spellStart"/>
      <w:r w:rsidRPr="008D369C">
        <w:rPr>
          <w:b/>
          <w:i w:val="0"/>
          <w:color w:val="auto"/>
          <w:lang w:val="en-US"/>
        </w:rPr>
        <w:t>aziridine</w:t>
      </w:r>
      <w:proofErr w:type="spellEnd"/>
      <w:r w:rsidRPr="008D369C">
        <w:rPr>
          <w:b/>
          <w:i w:val="0"/>
          <w:color w:val="auto"/>
          <w:lang w:val="en-US"/>
        </w:rPr>
        <w:t xml:space="preserve"> </w:t>
      </w:r>
      <w:r w:rsidR="00AC17FA">
        <w:rPr>
          <w:b/>
          <w:i w:val="0"/>
          <w:color w:val="auto"/>
          <w:lang w:val="en-US"/>
        </w:rPr>
        <w:t>7</w:t>
      </w:r>
      <w:r w:rsidR="00BB0505">
        <w:rPr>
          <w:b/>
          <w:i w:val="0"/>
          <w:color w:val="auto"/>
          <w:lang w:val="en-US"/>
        </w:rPr>
        <w:t>9</w:t>
      </w:r>
    </w:p>
    <w:p w:rsidR="00E846CF" w:rsidRDefault="00BB0505" w:rsidP="004F03A4">
      <w:pPr>
        <w:spacing w:line="360" w:lineRule="auto"/>
        <w:jc w:val="center"/>
        <w:rPr>
          <w:lang w:val="en-US"/>
        </w:rPr>
      </w:pPr>
      <w:r>
        <w:object w:dxaOrig="7233" w:dyaOrig="1919">
          <v:shape id="_x0000_i1047" type="#_x0000_t75" style="width:252.55pt;height:66.55pt" o:ole="">
            <v:imagedata r:id="rId55" o:title=""/>
          </v:shape>
          <o:OLEObject Type="Embed" ProgID="ChemDraw.Document.6.0" ShapeID="_x0000_i1047" DrawAspect="Content" ObjectID="_1514271970" r:id="rId56"/>
        </w:object>
      </w:r>
    </w:p>
    <w:p w:rsidR="00117C16" w:rsidRDefault="00117C16" w:rsidP="00336294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A second route toward the synthesis of activated </w:t>
      </w:r>
      <w:proofErr w:type="spellStart"/>
      <w:r>
        <w:rPr>
          <w:lang w:val="en-US"/>
        </w:rPr>
        <w:t>trifluoromethylated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aziridines</w:t>
      </w:r>
      <w:proofErr w:type="spellEnd"/>
      <w:r>
        <w:rPr>
          <w:lang w:val="en-US"/>
        </w:rPr>
        <w:t xml:space="preserve"> </w:t>
      </w:r>
      <w:r w:rsidR="003645D3">
        <w:rPr>
          <w:lang w:val="en-US"/>
        </w:rPr>
        <w:t xml:space="preserve">partially </w:t>
      </w:r>
      <w:r w:rsidR="00D42BBD">
        <w:rPr>
          <w:lang w:val="en-US"/>
        </w:rPr>
        <w:t>relied on</w:t>
      </w:r>
      <w:r>
        <w:rPr>
          <w:lang w:val="en-US"/>
        </w:rPr>
        <w:t xml:space="preserve"> a previous</w:t>
      </w:r>
      <w:r w:rsidR="003645D3">
        <w:rPr>
          <w:lang w:val="en-US"/>
        </w:rPr>
        <w:t>ly</w:t>
      </w:r>
      <w:r>
        <w:rPr>
          <w:lang w:val="en-US"/>
        </w:rPr>
        <w:t xml:space="preserve"> mentioned strategy</w:t>
      </w:r>
      <w:r w:rsidR="00286927">
        <w:rPr>
          <w:lang w:val="en-US"/>
        </w:rPr>
        <w:t>, i.e. transformation of</w:t>
      </w:r>
      <w:r>
        <w:rPr>
          <w:lang w:val="en-US"/>
        </w:rPr>
        <w:t xml:space="preserve"> </w:t>
      </w:r>
      <w:r w:rsidR="003645D3">
        <w:rPr>
          <w:lang w:val="en-US"/>
        </w:rPr>
        <w:t xml:space="preserve">a </w:t>
      </w:r>
      <w:proofErr w:type="spellStart"/>
      <w:r>
        <w:rPr>
          <w:lang w:val="en-US"/>
        </w:rPr>
        <w:t>nonactivated</w:t>
      </w:r>
      <w:proofErr w:type="spellEnd"/>
      <w:r>
        <w:rPr>
          <w:lang w:val="en-US"/>
        </w:rPr>
        <w:t xml:space="preserve"> </w:t>
      </w:r>
      <w:r w:rsidR="00286927">
        <w:rPr>
          <w:lang w:val="en-US"/>
        </w:rPr>
        <w:t>toward</w:t>
      </w:r>
      <w:r>
        <w:rPr>
          <w:lang w:val="en-US"/>
        </w:rPr>
        <w:t xml:space="preserve"> </w:t>
      </w:r>
      <w:r w:rsidR="003645D3">
        <w:rPr>
          <w:lang w:val="en-US"/>
        </w:rPr>
        <w:t xml:space="preserve">an </w:t>
      </w:r>
      <w:r>
        <w:rPr>
          <w:lang w:val="en-US"/>
        </w:rPr>
        <w:t xml:space="preserve">activated </w:t>
      </w:r>
      <w:r w:rsidR="00E25021">
        <w:rPr>
          <w:lang w:val="en-US"/>
        </w:rPr>
        <w:t>2-</w:t>
      </w:r>
      <w:r>
        <w:rPr>
          <w:lang w:val="en-US"/>
        </w:rPr>
        <w:t>(</w:t>
      </w:r>
      <w:proofErr w:type="spellStart"/>
      <w:r>
        <w:rPr>
          <w:lang w:val="en-US"/>
        </w:rPr>
        <w:t>trifluoromethyl</w:t>
      </w:r>
      <w:proofErr w:type="spellEnd"/>
      <w:r>
        <w:rPr>
          <w:lang w:val="en-US"/>
        </w:rPr>
        <w:t>)</w:t>
      </w:r>
      <w:proofErr w:type="spellStart"/>
      <w:r>
        <w:rPr>
          <w:lang w:val="en-US"/>
        </w:rPr>
        <w:t>aziridin</w:t>
      </w:r>
      <w:r w:rsidR="003645D3">
        <w:rPr>
          <w:lang w:val="en-US"/>
        </w:rPr>
        <w:t>e</w:t>
      </w:r>
      <w:proofErr w:type="spellEnd"/>
      <w:r w:rsidR="003645D3">
        <w:rPr>
          <w:lang w:val="en-US"/>
        </w:rPr>
        <w:t xml:space="preserve"> (see </w:t>
      </w:r>
      <w:r w:rsidR="00887232" w:rsidRPr="00887232">
        <w:rPr>
          <w:lang w:val="en-US"/>
        </w:rPr>
        <w:fldChar w:fldCharType="begin"/>
      </w:r>
      <w:r w:rsidR="00887232" w:rsidRPr="00887232">
        <w:rPr>
          <w:lang w:val="en-US"/>
        </w:rPr>
        <w:instrText xml:space="preserve"> REF _Ref430876156 \h  \* MERGEFORMAT </w:instrText>
      </w:r>
      <w:r w:rsidR="00887232" w:rsidRPr="00887232">
        <w:rPr>
          <w:lang w:val="en-US"/>
        </w:rPr>
      </w:r>
      <w:r w:rsidR="00887232" w:rsidRPr="00887232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18</w:t>
      </w:r>
      <w:r w:rsidR="00887232" w:rsidRPr="00887232">
        <w:rPr>
          <w:lang w:val="en-US"/>
        </w:rPr>
        <w:fldChar w:fldCharType="end"/>
      </w:r>
      <w:r w:rsidR="003645D3">
        <w:rPr>
          <w:lang w:val="en-US"/>
        </w:rPr>
        <w:t>)</w:t>
      </w:r>
      <w:r>
        <w:rPr>
          <w:lang w:val="en-US"/>
        </w:rPr>
        <w:t xml:space="preserve">. In </w:t>
      </w:r>
      <w:proofErr w:type="spellStart"/>
      <w:r>
        <w:rPr>
          <w:lang w:val="en-US"/>
        </w:rPr>
        <w:t>concreto</w:t>
      </w:r>
      <w:proofErr w:type="spellEnd"/>
      <w:r>
        <w:rPr>
          <w:lang w:val="en-US"/>
        </w:rPr>
        <w:t xml:space="preserve">, initial </w:t>
      </w:r>
      <w:proofErr w:type="spellStart"/>
      <w:r>
        <w:rPr>
          <w:lang w:val="en-US"/>
        </w:rPr>
        <w:t>imination</w:t>
      </w:r>
      <w:proofErr w:type="spellEnd"/>
      <w:r>
        <w:rPr>
          <w:lang w:val="en-US"/>
        </w:rPr>
        <w:t xml:space="preserve"> </w:t>
      </w:r>
      <w:r w:rsidR="003645D3">
        <w:rPr>
          <w:lang w:val="en-US"/>
        </w:rPr>
        <w:t xml:space="preserve">of </w:t>
      </w:r>
      <w:r w:rsidR="00887232">
        <w:rPr>
          <w:lang w:val="en-US"/>
        </w:rPr>
        <w:t>hemi</w:t>
      </w:r>
      <w:r w:rsidR="003645D3">
        <w:rPr>
          <w:lang w:val="en-US"/>
        </w:rPr>
        <w:t>a</w:t>
      </w:r>
      <w:r w:rsidR="00AD645E">
        <w:rPr>
          <w:lang w:val="en-US"/>
        </w:rPr>
        <w:t>cetal</w:t>
      </w:r>
      <w:r w:rsidR="003645D3">
        <w:rPr>
          <w:lang w:val="en-US"/>
        </w:rPr>
        <w:t xml:space="preserve"> </w:t>
      </w:r>
      <w:r w:rsidR="00BB0505">
        <w:rPr>
          <w:b/>
          <w:lang w:val="en-US"/>
        </w:rPr>
        <w:t>91</w:t>
      </w:r>
      <w:r w:rsidR="003645D3">
        <w:rPr>
          <w:b/>
          <w:lang w:val="en-US"/>
        </w:rPr>
        <w:t xml:space="preserve"> </w:t>
      </w:r>
      <w:r>
        <w:rPr>
          <w:lang w:val="en-US"/>
        </w:rPr>
        <w:t xml:space="preserve">with </w:t>
      </w:r>
      <w:proofErr w:type="spellStart"/>
      <w:r>
        <w:rPr>
          <w:lang w:val="en-US"/>
        </w:rPr>
        <w:t>benzylamine</w:t>
      </w:r>
      <w:proofErr w:type="spellEnd"/>
      <w:r>
        <w:rPr>
          <w:lang w:val="en-US"/>
        </w:rPr>
        <w:t xml:space="preserve">, followed by </w:t>
      </w:r>
      <w:proofErr w:type="spellStart"/>
      <w:r>
        <w:rPr>
          <w:lang w:val="en-US"/>
        </w:rPr>
        <w:t>aziridi</w:t>
      </w:r>
      <w:r w:rsidR="003645D3">
        <w:rPr>
          <w:lang w:val="en-US"/>
        </w:rPr>
        <w:t>nation</w:t>
      </w:r>
      <w:proofErr w:type="spellEnd"/>
      <w:r w:rsidR="003645D3">
        <w:rPr>
          <w:lang w:val="en-US"/>
        </w:rPr>
        <w:t xml:space="preserve"> with ethyl </w:t>
      </w:r>
      <w:proofErr w:type="spellStart"/>
      <w:r w:rsidR="003645D3">
        <w:rPr>
          <w:lang w:val="en-US"/>
        </w:rPr>
        <w:t>diazoacetate</w:t>
      </w:r>
      <w:proofErr w:type="spellEnd"/>
      <w:r w:rsidR="003645D3">
        <w:rPr>
          <w:lang w:val="en-US"/>
        </w:rPr>
        <w:t xml:space="preserve"> </w:t>
      </w:r>
      <w:r w:rsidR="00AD645E">
        <w:rPr>
          <w:lang w:val="en-US"/>
        </w:rPr>
        <w:t>and subsequent</w:t>
      </w:r>
      <w:r>
        <w:rPr>
          <w:lang w:val="en-US"/>
        </w:rPr>
        <w:t xml:space="preserve"> reduction of the ester moiety furnished </w:t>
      </w:r>
      <w:r w:rsidR="007B5005" w:rsidRPr="007B5005">
        <w:rPr>
          <w:i/>
          <w:lang w:val="en-US"/>
        </w:rPr>
        <w:t>cis</w:t>
      </w:r>
      <w:r w:rsidR="007B5005">
        <w:rPr>
          <w:lang w:val="en-US"/>
        </w:rPr>
        <w:t>-2-hydroxymethyl-3-(</w:t>
      </w:r>
      <w:proofErr w:type="spellStart"/>
      <w:r w:rsidR="007B5005">
        <w:rPr>
          <w:lang w:val="en-US"/>
        </w:rPr>
        <w:t>trifluoromethyl</w:t>
      </w:r>
      <w:proofErr w:type="spellEnd"/>
      <w:r w:rsidR="007B5005">
        <w:rPr>
          <w:lang w:val="en-US"/>
        </w:rPr>
        <w:t>)</w:t>
      </w:r>
      <w:proofErr w:type="spellStart"/>
      <w:r w:rsidR="007B5005">
        <w:rPr>
          <w:lang w:val="en-US"/>
        </w:rPr>
        <w:t>aziridine</w:t>
      </w:r>
      <w:proofErr w:type="spellEnd"/>
      <w:r w:rsidR="007B5005">
        <w:rPr>
          <w:lang w:val="en-US"/>
        </w:rPr>
        <w:t xml:space="preserve"> </w:t>
      </w:r>
      <w:r w:rsidR="00BB0505">
        <w:rPr>
          <w:b/>
          <w:lang w:val="en-US"/>
        </w:rPr>
        <w:t>92</w:t>
      </w:r>
      <w:r w:rsidR="00BC66D1">
        <w:rPr>
          <w:b/>
          <w:lang w:val="en-US"/>
        </w:rPr>
        <w:t xml:space="preserve"> </w:t>
      </w:r>
      <w:r w:rsidR="00BC66D1" w:rsidRPr="00BC66D1">
        <w:rPr>
          <w:lang w:val="en-US"/>
        </w:rPr>
        <w:t>(</w:t>
      </w:r>
      <w:r w:rsidR="00BC66D1" w:rsidRPr="00BC66D1">
        <w:rPr>
          <w:lang w:val="en-US"/>
        </w:rPr>
        <w:fldChar w:fldCharType="begin"/>
      </w:r>
      <w:r w:rsidR="00BC66D1" w:rsidRPr="00BC66D1">
        <w:rPr>
          <w:lang w:val="en-US"/>
        </w:rPr>
        <w:instrText xml:space="preserve"> REF _Ref430876359 \h  \* MERGEFORMAT </w:instrText>
      </w:r>
      <w:r w:rsidR="00BC66D1" w:rsidRPr="00BC66D1">
        <w:rPr>
          <w:lang w:val="en-US"/>
        </w:rPr>
      </w:r>
      <w:r w:rsidR="00BC66D1" w:rsidRPr="00BC66D1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24</w:t>
      </w:r>
      <w:r w:rsidR="00BC66D1" w:rsidRPr="00BC66D1">
        <w:rPr>
          <w:lang w:val="en-US"/>
        </w:rPr>
        <w:fldChar w:fldCharType="end"/>
      </w:r>
      <w:r w:rsidR="00BC66D1" w:rsidRPr="00BC66D1">
        <w:rPr>
          <w:lang w:val="en-US"/>
        </w:rPr>
        <w:t>)</w:t>
      </w:r>
      <w:r w:rsidR="00286927">
        <w:rPr>
          <w:lang w:val="en-US"/>
        </w:rPr>
        <w:t>.</w:t>
      </w:r>
      <w:hyperlink w:anchor="_ENREF_90" w:tooltip="Kenis, 2013 #75" w:history="1">
        <w:r w:rsidR="00C03167">
          <w:rPr>
            <w:lang w:val="en-US"/>
          </w:rPr>
          <w:fldChar w:fldCharType="begin">
            <w:fldData xml:space="preserve">PEVuZE5vdGU+PENpdGU+PEF1dGhvcj5LZW5pczwvQXV0aG9yPjxZZWFyPjIwMTM8L1llYXI+PFJl
Y051bT43NTwvUmVjTnVtPjxEaXNwbGF5VGV4dD48c3R5bGUgZmFjZT0ic3VwZXJzY3JpcHQiPjIy
PC9zdHlsZT48L0Rpc3BsYXlUZXh0PjxyZWNvcmQ+PHJlYy1udW1iZXI+NzU8L3JlYy1udW1iZXI+
PGZvcmVpZ24ta2V5cz48a2V5IGFwcD0iRU4iIGRiLWlkPSJhNXN0MmZ4enlmenZ3amVldHJtcGR6
cGV6djBlend3MGZkc3AiIHRpbWVzdGFtcD0iMTQ0MzAxMTk1NSI+NzU8L2tleT48a2V5IGFwcD0i
RU5XZWIiIGRiLWlkPSIiPjA8L2tleT48L2ZvcmVpZ24ta2V5cz48cmVmLXR5cGUgbmFtZT0iSm91
cm5hbCBBcnRpY2xlIj4xNzwvcmVmLXR5cGU+PGNvbnRyaWJ1dG9ycz48YXV0aG9ycz48YXV0aG9y
PktlbmlzLCBTLjwvYXV0aG9yPjxhdXRob3I+RCZhcG9zO2hvb2doZSwgTS48L2F1dGhvcj48YXV0
aG9yPlZlcm5pZXN0LCBHLjwvYXV0aG9yPjxhdXRob3I+UmV5YnJvZWNrLCBNLjwvYXV0aG9yPjxh
dXRob3I+RGFuZyBUaGksIFQuIEEuPC9hdXRob3I+PGF1dGhvcj5QaGFtIFRoZSwgQy48L2F1dGhv
cj48YXV0aG9yPlRoaSBQaGFtLCBULjwvYXV0aG9yPjxhdXRob3I+VMO2cm5yb29zLCBLLiBXLjwv
YXV0aG9yPjxhdXRob3I+VmFuIFR1eWVuLCBOLjwvYXV0aG9yPjxhdXRob3I+RGUgS2ltcGUsIE4u
PC9hdXRob3I+PC9hdXRob3JzPjwvY29udHJpYnV0b3JzPjxhdXRoLWFkZHJlc3M+RGVwYXJ0bWVu
dCBvZiBTdXN0YWluYWJsZSBPcmdhbmljIENoZW1pc3RyeSBhbmQgVGVjaG5vbG9neSwgRmFjdWx0
eSBvZiBCaW9zY2llbmNlIEVuZ2luZWVyaW5nLCBHaGVudCBVbml2ZXJzaXR5LCBDb3VwdXJlIExp
bmtzIDY1MywgOTAwMCBHaGVudCwgQmVsZ2l1bS48L2F1dGgtYWRkcmVzcz48dGl0bGVzPjx0aXRs
ZT5OdWNsZW9waGlsZS1kaXJlY3RlZCBzZWxlY3RpdmUgdHJhbnNmb3JtYXRpb24gb2YgY2lzLTEt
dG9zeWwtMi10b3N5bG94eW1ldGh5bC0zLSh0cmlmbHVvcm9tZXRoeWwpYXppcmlkaW5lIGludG8g
YXppcmlkaW5lcywgYXpldGlkaW5lcywgYW5kIGJlbnpvLWZ1c2VkIGRpdGhpYW5lcywgb3hhdGhp
YW5lcywgZGlveGFuZXMsIGFuZCAodGhpbyltb3JwaG9saW5lczwvdGl0bGU+PHNlY29uZGFyeS10
aXRsZT5DaGVtLiBFdXIuIEouPC9zZWNvbmRhcnktdGl0bGU+PGFsdC10aXRsZT5DaGVtaXN0cnk8
L2FsdC10aXRsZT48L3RpdGxlcz48cGVyaW9kaWNhbD48ZnVsbC10aXRsZT5DaGVtLiBFdXIuIEou
PC9mdWxsLXRpdGxlPjwvcGVyaW9kaWNhbD48YWx0LXBlcmlvZGljYWw+PGZ1bGwtdGl0bGU+Q2hl
bWlzdHJ5PC9mdWxsLXRpdGxlPjxhYmJyLTE+Q2hlbWlzdHJ5PC9hYmJyLTE+PC9hbHQtcGVyaW9k
aWNhbD48cGFnZXM+NTk2Ni01OTcxPC9wYWdlcz48dm9sdW1lPjE5PC92b2x1bWU+PG51bWJlcj4x
OTwvbnVtYmVyPjxzZWN0aW9uPjU5NjY8L3NlY3Rpb24+PGtleXdvcmRzPjxrZXl3b3JkPkF6ZXRp
ZGluZXMvKmNoZW1pY2FsIHN5bnRoZXNpcy9jaGVtaXN0cnk8L2tleXdvcmQ+PGtleXdvcmQ+QXpp
cmlkaW5lcy8qY2hlbWljYWwgc3ludGhlc2lzL2NoZW1pc3RyeTwva2V5d29yZD48a2V5d29yZD5E
aW94YW5lcy8qY2hlbWljYWwgc3ludGhlc2lzL2NoZW1pc3RyeTwva2V5d29yZD48a2V5d29yZD5I
ZXRlcm9jeWNsaWMgQ29tcG91bmRzLypjaGVtaXN0cnk8L2tleXdvcmQ+PGtleXdvcmQ+SHlkcm9j
YXJib25zLCBGbHVvcmluYXRlZC8qY2hlbWljYWwgc3ludGhlc2lzLypjaGVtaXN0cnk8L2tleXdv
cmQ+PGtleXdvcmQ+TW9ycGhvbGluZXMvKmNoZW1pY2FsIHN5bnRoZXNpcy9jaGVtaXN0cnk8L2tl
eXdvcmQ+PGtleXdvcmQ+T3h5Z2VuLypjaGVtaXN0cnk8L2tleXdvcmQ+PGtleXdvcmQ+UXVpbm9s
aXppbmVzLypjaGVtaWNhbCBzeW50aGVzaXMvY2hlbWlzdHJ5PC9rZXl3b3JkPjxrZXl3b3JkPlN0
ZXJlb2lzb21lcmlzbTwva2V5d29yZD48a2V5d29yZD5TdWxmdXIvKmNoZW1pc3RyeTwva2V5d29y
ZD48a2V5d29yZD5TdWxmdXIgQ29tcG91bmRzLypjaGVtaWNhbCBzeW50aGVzaXMvY2hlbWlzdHJ5
PC9rZXl3b3JkPjxrZXl3b3JkPlRyaWZsdW9yb2V0aGFub2wvKmFuYWxvZ3MgJmFtcDsgZGVyaXZh
dGl2ZXMvKmNoZW1pc3RyeTwva2V5d29yZD48L2tleXdvcmRzPjxkYXRlcz48eWVhcj4yMDEzPC95
ZWFyPjxwdWItZGF0ZXM+PGRhdGU+TWF5IDM8L2RhdGU+PC9wdWItZGF0ZXM+PC9kYXRlcz48aXNi
bj4xNTIxLTM3NjUgKEVsZWN0cm9uaWMpJiN4RDswOTQ3LTY1MzkgKExpbmtpbmcpPC9pc2JuPjxh
Y2Nlc3Npb24tbnVtPjIzNTEyMzMxPC9hY2Nlc3Npb24tbnVtPjx1cmxzPjxyZWxhdGVkLXVybHM+
PHVybD5odHRwOi8vd3d3Lm5jYmkubmxtLm5paC5nb3YvcHVibWVkLzIzNTEyMzMxPC91cmw+PC9y
ZWxhdGVkLXVybHM+PC91cmxzPjxlbGVjdHJvbmljLXJlc291cmNlLW51bT4xMC4xMDAyL2NoZW0u
MjAxMjA0NDg1PC9lbGVjdHJvbmljLXJlc291cmNlLW51bT48L3JlY29yZD48L0NpdGU+PC9FbmRO
b3RlPn==
</w:fldData>
          </w:fldChar>
        </w:r>
        <w:r w:rsidR="00C03167">
          <w:rPr>
            <w:lang w:val="en-US"/>
          </w:rPr>
          <w:instrText xml:space="preserve"> ADDIN EN.CITE </w:instrText>
        </w:r>
        <w:r w:rsidR="00C03167">
          <w:rPr>
            <w:lang w:val="en-US"/>
          </w:rPr>
          <w:fldChar w:fldCharType="begin">
            <w:fldData xml:space="preserve">PEVuZE5vdGU+PENpdGU+PEF1dGhvcj5LZW5pczwvQXV0aG9yPjxZZWFyPjIwMTM8L1llYXI+PFJl
Y051bT43NTwvUmVjTnVtPjxEaXNwbGF5VGV4dD48c3R5bGUgZmFjZT0ic3VwZXJzY3JpcHQiPjIy
PC9zdHlsZT48L0Rpc3BsYXlUZXh0PjxyZWNvcmQ+PHJlYy1udW1iZXI+NzU8L3JlYy1udW1iZXI+
PGZvcmVpZ24ta2V5cz48a2V5IGFwcD0iRU4iIGRiLWlkPSJhNXN0MmZ4enlmenZ3amVldHJtcGR6
cGV6djBlend3MGZkc3AiIHRpbWVzdGFtcD0iMTQ0MzAxMTk1NSI+NzU8L2tleT48a2V5IGFwcD0i
RU5XZWIiIGRiLWlkPSIiPjA8L2tleT48L2ZvcmVpZ24ta2V5cz48cmVmLXR5cGUgbmFtZT0iSm91
cm5hbCBBcnRpY2xlIj4xNzwvcmVmLXR5cGU+PGNvbnRyaWJ1dG9ycz48YXV0aG9ycz48YXV0aG9y
PktlbmlzLCBTLjwvYXV0aG9yPjxhdXRob3I+RCZhcG9zO2hvb2doZSwgTS48L2F1dGhvcj48YXV0
aG9yPlZlcm5pZXN0LCBHLjwvYXV0aG9yPjxhdXRob3I+UmV5YnJvZWNrLCBNLjwvYXV0aG9yPjxh
dXRob3I+RGFuZyBUaGksIFQuIEEuPC9hdXRob3I+PGF1dGhvcj5QaGFtIFRoZSwgQy48L2F1dGhv
cj48YXV0aG9yPlRoaSBQaGFtLCBULjwvYXV0aG9yPjxhdXRob3I+VMO2cm5yb29zLCBLLiBXLjwv
YXV0aG9yPjxhdXRob3I+VmFuIFR1eWVuLCBOLjwvYXV0aG9yPjxhdXRob3I+RGUgS2ltcGUsIE4u
PC9hdXRob3I+PC9hdXRob3JzPjwvY29udHJpYnV0b3JzPjxhdXRoLWFkZHJlc3M+RGVwYXJ0bWVu
dCBvZiBTdXN0YWluYWJsZSBPcmdhbmljIENoZW1pc3RyeSBhbmQgVGVjaG5vbG9neSwgRmFjdWx0
eSBvZiBCaW9zY2llbmNlIEVuZ2luZWVyaW5nLCBHaGVudCBVbml2ZXJzaXR5LCBDb3VwdXJlIExp
bmtzIDY1MywgOTAwMCBHaGVudCwgQmVsZ2l1bS48L2F1dGgtYWRkcmVzcz48dGl0bGVzPjx0aXRs
ZT5OdWNsZW9waGlsZS1kaXJlY3RlZCBzZWxlY3RpdmUgdHJhbnNmb3JtYXRpb24gb2YgY2lzLTEt
dG9zeWwtMi10b3N5bG94eW1ldGh5bC0zLSh0cmlmbHVvcm9tZXRoeWwpYXppcmlkaW5lIGludG8g
YXppcmlkaW5lcywgYXpldGlkaW5lcywgYW5kIGJlbnpvLWZ1c2VkIGRpdGhpYW5lcywgb3hhdGhp
YW5lcywgZGlveGFuZXMsIGFuZCAodGhpbyltb3JwaG9saW5lczwvdGl0bGU+PHNlY29uZGFyeS10
aXRsZT5DaGVtLiBFdXIuIEouPC9zZWNvbmRhcnktdGl0bGU+PGFsdC10aXRsZT5DaGVtaXN0cnk8
L2FsdC10aXRsZT48L3RpdGxlcz48cGVyaW9kaWNhbD48ZnVsbC10aXRsZT5DaGVtLiBFdXIuIEou
PC9mdWxsLXRpdGxlPjwvcGVyaW9kaWNhbD48YWx0LXBlcmlvZGljYWw+PGZ1bGwtdGl0bGU+Q2hl
bWlzdHJ5PC9mdWxsLXRpdGxlPjxhYmJyLTE+Q2hlbWlzdHJ5PC9hYmJyLTE+PC9hbHQtcGVyaW9k
aWNhbD48cGFnZXM+NTk2Ni01OTcxPC9wYWdlcz48dm9sdW1lPjE5PC92b2x1bWU+PG51bWJlcj4x
OTwvbnVtYmVyPjxzZWN0aW9uPjU5NjY8L3NlY3Rpb24+PGtleXdvcmRzPjxrZXl3b3JkPkF6ZXRp
ZGluZXMvKmNoZW1pY2FsIHN5bnRoZXNpcy9jaGVtaXN0cnk8L2tleXdvcmQ+PGtleXdvcmQ+QXpp
cmlkaW5lcy8qY2hlbWljYWwgc3ludGhlc2lzL2NoZW1pc3RyeTwva2V5d29yZD48a2V5d29yZD5E
aW94YW5lcy8qY2hlbWljYWwgc3ludGhlc2lzL2NoZW1pc3RyeTwva2V5d29yZD48a2V5d29yZD5I
ZXRlcm9jeWNsaWMgQ29tcG91bmRzLypjaGVtaXN0cnk8L2tleXdvcmQ+PGtleXdvcmQ+SHlkcm9j
YXJib25zLCBGbHVvcmluYXRlZC8qY2hlbWljYWwgc3ludGhlc2lzLypjaGVtaXN0cnk8L2tleXdv
cmQ+PGtleXdvcmQ+TW9ycGhvbGluZXMvKmNoZW1pY2FsIHN5bnRoZXNpcy9jaGVtaXN0cnk8L2tl
eXdvcmQ+PGtleXdvcmQ+T3h5Z2VuLypjaGVtaXN0cnk8L2tleXdvcmQ+PGtleXdvcmQ+UXVpbm9s
aXppbmVzLypjaGVtaWNhbCBzeW50aGVzaXMvY2hlbWlzdHJ5PC9rZXl3b3JkPjxrZXl3b3JkPlN0
ZXJlb2lzb21lcmlzbTwva2V5d29yZD48a2V5d29yZD5TdWxmdXIvKmNoZW1pc3RyeTwva2V5d29y
ZD48a2V5d29yZD5TdWxmdXIgQ29tcG91bmRzLypjaGVtaWNhbCBzeW50aGVzaXMvY2hlbWlzdHJ5
PC9rZXl3b3JkPjxrZXl3b3JkPlRyaWZsdW9yb2V0aGFub2wvKmFuYWxvZ3MgJmFtcDsgZGVyaXZh
dGl2ZXMvKmNoZW1pc3RyeTwva2V5d29yZD48L2tleXdvcmRzPjxkYXRlcz48eWVhcj4yMDEzPC95
ZWFyPjxwdWItZGF0ZXM+PGRhdGU+TWF5IDM8L2RhdGU+PC9wdWItZGF0ZXM+PC9kYXRlcz48aXNi
bj4xNTIxLTM3NjUgKEVsZWN0cm9uaWMpJiN4RDswOTQ3LTY1MzkgKExpbmtpbmcpPC9pc2JuPjxh
Y2Nlc3Npb24tbnVtPjIzNTEyMzMxPC9hY2Nlc3Npb24tbnVtPjx1cmxzPjxyZWxhdGVkLXVybHM+
PHVybD5odHRwOi8vd3d3Lm5jYmkubmxtLm5paC5nb3YvcHVibWVkLzIzNTEyMzMxPC91cmw+PC9y
ZWxhdGVkLXVybHM+PC91cmxzPjxlbGVjdHJvbmljLXJlc291cmNlLW51bT4xMC4xMDAyL2NoZW0u
MjAxMjA0NDg1PC9lbGVjdHJvbmljLXJlc291cmNlLW51bT48L3JlY29yZD48L0NpdGU+PC9FbmRO
b3RlPn==
</w:fldData>
          </w:fldChar>
        </w:r>
        <w:r w:rsidR="00C03167">
          <w:rPr>
            <w:lang w:val="en-US"/>
          </w:rPr>
          <w:instrText xml:space="preserve"> ADDIN EN.CITE.DATA </w:instrText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end"/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22</w:t>
        </w:r>
        <w:r w:rsidR="00C03167">
          <w:rPr>
            <w:lang w:val="en-US"/>
          </w:rPr>
          <w:fldChar w:fldCharType="end"/>
        </w:r>
      </w:hyperlink>
      <w:r w:rsidR="00286927">
        <w:rPr>
          <w:lang w:val="en-US"/>
        </w:rPr>
        <w:t xml:space="preserve"> Then, following the same strategy as applied for </w:t>
      </w:r>
      <w:r w:rsidR="00D42BBD">
        <w:rPr>
          <w:lang w:val="en-US"/>
        </w:rPr>
        <w:t xml:space="preserve">the </w:t>
      </w:r>
      <w:r w:rsidR="00286927">
        <w:rPr>
          <w:lang w:val="en-US"/>
        </w:rPr>
        <w:t xml:space="preserve">synthesis of </w:t>
      </w:r>
      <w:proofErr w:type="spellStart"/>
      <w:r w:rsidR="00286927">
        <w:rPr>
          <w:lang w:val="en-US"/>
        </w:rPr>
        <w:t>aziridines</w:t>
      </w:r>
      <w:proofErr w:type="spellEnd"/>
      <w:r w:rsidR="00286927">
        <w:rPr>
          <w:lang w:val="en-US"/>
        </w:rPr>
        <w:t xml:space="preserve"> </w:t>
      </w:r>
      <w:r w:rsidR="00BB0505">
        <w:rPr>
          <w:b/>
          <w:lang w:val="en-US"/>
        </w:rPr>
        <w:t>73</w:t>
      </w:r>
      <w:r w:rsidR="00286927">
        <w:rPr>
          <w:lang w:val="en-US"/>
        </w:rPr>
        <w:t xml:space="preserve"> and </w:t>
      </w:r>
      <w:r w:rsidR="00BB0505">
        <w:rPr>
          <w:b/>
          <w:lang w:val="en-US"/>
        </w:rPr>
        <w:t>74</w:t>
      </w:r>
      <w:r w:rsidR="00A46EE7">
        <w:rPr>
          <w:b/>
          <w:lang w:val="en-US"/>
        </w:rPr>
        <w:t xml:space="preserve"> </w:t>
      </w:r>
      <w:r w:rsidR="00A46EE7" w:rsidRPr="00A46EE7">
        <w:rPr>
          <w:lang w:val="en-US"/>
        </w:rPr>
        <w:t>(</w:t>
      </w:r>
      <w:r w:rsidR="00A46EE7" w:rsidRPr="00A46EE7">
        <w:rPr>
          <w:lang w:val="en-US"/>
        </w:rPr>
        <w:fldChar w:fldCharType="begin"/>
      </w:r>
      <w:r w:rsidR="00A46EE7" w:rsidRPr="00A46EE7">
        <w:rPr>
          <w:lang w:val="en-US"/>
        </w:rPr>
        <w:instrText xml:space="preserve"> REF _Ref430876156 \h  \* MERGEFORMAT </w:instrText>
      </w:r>
      <w:r w:rsidR="00A46EE7" w:rsidRPr="00A46EE7">
        <w:rPr>
          <w:lang w:val="en-US"/>
        </w:rPr>
      </w:r>
      <w:r w:rsidR="00A46EE7" w:rsidRPr="00A46EE7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18</w:t>
      </w:r>
      <w:r w:rsidR="00A46EE7" w:rsidRPr="00A46EE7">
        <w:rPr>
          <w:lang w:val="en-US"/>
        </w:rPr>
        <w:fldChar w:fldCharType="end"/>
      </w:r>
      <w:r w:rsidR="00A46EE7" w:rsidRPr="00A46EE7">
        <w:rPr>
          <w:lang w:val="en-US"/>
        </w:rPr>
        <w:t>)</w:t>
      </w:r>
      <w:r w:rsidR="00286927">
        <w:rPr>
          <w:lang w:val="en-US"/>
        </w:rPr>
        <w:t xml:space="preserve">, </w:t>
      </w:r>
      <w:r w:rsidR="00286927" w:rsidRPr="00286927">
        <w:rPr>
          <w:i/>
          <w:lang w:val="en-US"/>
        </w:rPr>
        <w:t>N</w:t>
      </w:r>
      <w:r w:rsidR="00D42BBD">
        <w:rPr>
          <w:lang w:val="en-US"/>
        </w:rPr>
        <w:t xml:space="preserve">-benzyl-protected </w:t>
      </w:r>
      <w:proofErr w:type="spellStart"/>
      <w:r w:rsidR="00D42BBD">
        <w:rPr>
          <w:lang w:val="en-US"/>
        </w:rPr>
        <w:t>aziridine</w:t>
      </w:r>
      <w:proofErr w:type="spellEnd"/>
      <w:r w:rsidR="00286927">
        <w:rPr>
          <w:lang w:val="en-US"/>
        </w:rPr>
        <w:t xml:space="preserve"> </w:t>
      </w:r>
      <w:r w:rsidR="00BB0505">
        <w:rPr>
          <w:b/>
          <w:lang w:val="en-US"/>
        </w:rPr>
        <w:t>92</w:t>
      </w:r>
      <w:r w:rsidR="00AD645E">
        <w:rPr>
          <w:b/>
          <w:lang w:val="en-US"/>
        </w:rPr>
        <w:t xml:space="preserve"> </w:t>
      </w:r>
      <w:r w:rsidR="00286927">
        <w:rPr>
          <w:lang w:val="en-US"/>
        </w:rPr>
        <w:t>w</w:t>
      </w:r>
      <w:r w:rsidR="00D42BBD">
        <w:rPr>
          <w:lang w:val="en-US"/>
        </w:rPr>
        <w:t>as</w:t>
      </w:r>
      <w:r w:rsidR="00286927">
        <w:rPr>
          <w:lang w:val="en-US"/>
        </w:rPr>
        <w:t xml:space="preserve"> converted </w:t>
      </w:r>
      <w:r w:rsidR="00D42BBD">
        <w:rPr>
          <w:lang w:val="en-US"/>
        </w:rPr>
        <w:t>into</w:t>
      </w:r>
      <w:r w:rsidR="00286927">
        <w:rPr>
          <w:lang w:val="en-US"/>
        </w:rPr>
        <w:t xml:space="preserve"> </w:t>
      </w:r>
      <w:r w:rsidR="00286927" w:rsidRPr="00286927">
        <w:rPr>
          <w:i/>
          <w:lang w:val="en-US"/>
        </w:rPr>
        <w:t>N</w:t>
      </w:r>
      <w:r w:rsidR="00D42BBD">
        <w:rPr>
          <w:lang w:val="en-US"/>
        </w:rPr>
        <w:t>-</w:t>
      </w:r>
      <w:proofErr w:type="spellStart"/>
      <w:r w:rsidR="00D42BBD">
        <w:rPr>
          <w:lang w:val="en-US"/>
        </w:rPr>
        <w:t>tosyl</w:t>
      </w:r>
      <w:proofErr w:type="spellEnd"/>
      <w:r w:rsidR="00D42BBD">
        <w:rPr>
          <w:lang w:val="en-US"/>
        </w:rPr>
        <w:t xml:space="preserve">-protected </w:t>
      </w:r>
      <w:proofErr w:type="spellStart"/>
      <w:r w:rsidR="00D42BBD">
        <w:rPr>
          <w:lang w:val="en-US"/>
        </w:rPr>
        <w:t>aziridine</w:t>
      </w:r>
      <w:proofErr w:type="spellEnd"/>
      <w:r w:rsidR="00286927">
        <w:rPr>
          <w:lang w:val="en-US"/>
        </w:rPr>
        <w:t xml:space="preserve"> </w:t>
      </w:r>
      <w:r w:rsidR="00BB0505">
        <w:rPr>
          <w:b/>
          <w:lang w:val="en-US"/>
        </w:rPr>
        <w:t>93</w:t>
      </w:r>
      <w:r w:rsidR="00286927">
        <w:rPr>
          <w:lang w:val="en-US"/>
        </w:rPr>
        <w:t xml:space="preserve"> via initial </w:t>
      </w:r>
      <w:proofErr w:type="spellStart"/>
      <w:r w:rsidR="00286927">
        <w:rPr>
          <w:lang w:val="en-US"/>
        </w:rPr>
        <w:t>debenzylation</w:t>
      </w:r>
      <w:proofErr w:type="spellEnd"/>
      <w:r w:rsidR="00286927">
        <w:rPr>
          <w:lang w:val="en-US"/>
        </w:rPr>
        <w:t xml:space="preserve"> followed </w:t>
      </w:r>
      <w:r w:rsidR="003645D3">
        <w:rPr>
          <w:lang w:val="en-US"/>
        </w:rPr>
        <w:t xml:space="preserve">by </w:t>
      </w:r>
      <w:proofErr w:type="spellStart"/>
      <w:r w:rsidR="00286927">
        <w:rPr>
          <w:lang w:val="en-US"/>
        </w:rPr>
        <w:t>tosylation</w:t>
      </w:r>
      <w:proofErr w:type="spellEnd"/>
      <w:r w:rsidR="00286927">
        <w:rPr>
          <w:lang w:val="en-US"/>
        </w:rPr>
        <w:t xml:space="preserve">. </w:t>
      </w:r>
      <w:r w:rsidR="007B5005">
        <w:rPr>
          <w:lang w:val="en-US"/>
        </w:rPr>
        <w:t xml:space="preserve">It should be mentioned that the </w:t>
      </w:r>
      <w:proofErr w:type="spellStart"/>
      <w:r w:rsidR="007B5005">
        <w:rPr>
          <w:lang w:val="en-US"/>
        </w:rPr>
        <w:t>aziridine</w:t>
      </w:r>
      <w:proofErr w:type="spellEnd"/>
      <w:r w:rsidR="007B5005">
        <w:rPr>
          <w:lang w:val="en-US"/>
        </w:rPr>
        <w:t xml:space="preserve"> ring formation in this </w:t>
      </w:r>
      <w:r w:rsidR="00F94A6C">
        <w:rPr>
          <w:lang w:val="en-US"/>
        </w:rPr>
        <w:t>approach</w:t>
      </w:r>
      <w:r w:rsidR="007B5005">
        <w:rPr>
          <w:lang w:val="en-US"/>
        </w:rPr>
        <w:t xml:space="preserve"> was accomplished via addition of a </w:t>
      </w:r>
      <w:proofErr w:type="spellStart"/>
      <w:r w:rsidR="007B5005">
        <w:rPr>
          <w:lang w:val="en-US"/>
        </w:rPr>
        <w:t>carbene</w:t>
      </w:r>
      <w:proofErr w:type="spellEnd"/>
      <w:r w:rsidR="007B5005">
        <w:rPr>
          <w:lang w:val="en-US"/>
        </w:rPr>
        <w:t xml:space="preserve"> </w:t>
      </w:r>
      <w:r w:rsidR="00A819CA">
        <w:rPr>
          <w:lang w:val="en-US"/>
        </w:rPr>
        <w:t>across</w:t>
      </w:r>
      <w:r w:rsidR="007B5005">
        <w:rPr>
          <w:lang w:val="en-US"/>
        </w:rPr>
        <w:t xml:space="preserve"> a </w:t>
      </w:r>
      <w:proofErr w:type="spellStart"/>
      <w:r w:rsidR="007B5005">
        <w:rPr>
          <w:lang w:val="en-US"/>
        </w:rPr>
        <w:t>trifluoromethylated</w:t>
      </w:r>
      <w:proofErr w:type="spellEnd"/>
      <w:r w:rsidR="007B5005">
        <w:rPr>
          <w:lang w:val="en-US"/>
        </w:rPr>
        <w:t xml:space="preserve"> imine</w:t>
      </w:r>
      <w:r w:rsidR="00E25021">
        <w:rPr>
          <w:lang w:val="en-US"/>
        </w:rPr>
        <w:t>,</w:t>
      </w:r>
      <w:r w:rsidR="00D74B1C">
        <w:rPr>
          <w:lang w:val="en-US"/>
        </w:rPr>
        <w:t xml:space="preserve"> in line with the strategy developed by </w:t>
      </w:r>
      <w:proofErr w:type="spellStart"/>
      <w:r w:rsidR="00D74B1C">
        <w:rPr>
          <w:lang w:val="en-US"/>
        </w:rPr>
        <w:t>Fiora</w:t>
      </w:r>
      <w:r w:rsidR="00A819CA">
        <w:rPr>
          <w:lang w:val="en-US"/>
        </w:rPr>
        <w:t>vanti</w:t>
      </w:r>
      <w:proofErr w:type="spellEnd"/>
      <w:r w:rsidR="00A819CA">
        <w:rPr>
          <w:lang w:val="en-US"/>
        </w:rPr>
        <w:t xml:space="preserve"> et al. in which </w:t>
      </w:r>
      <w:proofErr w:type="spellStart"/>
      <w:r w:rsidR="00A819CA">
        <w:rPr>
          <w:lang w:val="en-US"/>
        </w:rPr>
        <w:t>aziridine</w:t>
      </w:r>
      <w:proofErr w:type="spellEnd"/>
      <w:r w:rsidR="00A819CA">
        <w:rPr>
          <w:lang w:val="en-US"/>
        </w:rPr>
        <w:t xml:space="preserve"> </w:t>
      </w:r>
      <w:r w:rsidR="00D74B1C">
        <w:rPr>
          <w:lang w:val="en-US"/>
        </w:rPr>
        <w:t xml:space="preserve">formation occurred via </w:t>
      </w:r>
      <w:proofErr w:type="spellStart"/>
      <w:r w:rsidR="00D74B1C">
        <w:rPr>
          <w:lang w:val="en-US"/>
        </w:rPr>
        <w:t>nitrene</w:t>
      </w:r>
      <w:proofErr w:type="spellEnd"/>
      <w:r w:rsidR="00D74B1C">
        <w:rPr>
          <w:lang w:val="en-US"/>
        </w:rPr>
        <w:t xml:space="preserve"> addition across a </w:t>
      </w:r>
      <w:proofErr w:type="spellStart"/>
      <w:r w:rsidR="00D74B1C">
        <w:rPr>
          <w:lang w:val="en-US"/>
        </w:rPr>
        <w:t>trifluoromethylated</w:t>
      </w:r>
      <w:proofErr w:type="spellEnd"/>
      <w:r w:rsidR="00D74B1C">
        <w:rPr>
          <w:lang w:val="en-US"/>
        </w:rPr>
        <w:t xml:space="preserve"> olefin</w:t>
      </w:r>
      <w:r w:rsidR="007B5005">
        <w:rPr>
          <w:lang w:val="en-US"/>
        </w:rPr>
        <w:t>.</w:t>
      </w:r>
      <w:hyperlink w:anchor="_ENREF_49" w:tooltip="Fioravanti, 2005 #24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&lt;EndNote&gt;&lt;Cite&gt;&lt;Author&gt;Fioravanti&lt;/Author&gt;&lt;Year&gt;2005&lt;/Year&gt;&lt;RecNum&gt;24&lt;/RecNum&gt;&lt;DisplayText&gt;&lt;style face="superscript"&gt;11e&lt;/style&gt;&lt;/DisplayText&gt;&lt;record&gt;&lt;rec-number&gt;24&lt;/rec-number&gt;&lt;foreign-keys&gt;&lt;key app="EN" db-id="a5st2fxzyfzvwjeetrmpdzpezv0ezww0fdsp" timestamp="1440750469"&gt;24&lt;/key&gt;&lt;/foreign-keys&gt;&lt;ref-type name="Journal Article"&gt;17&lt;/ref-type&gt;&lt;contributors&gt;&lt;authors&gt;&lt;author&gt;Fioravanti, Stefania&lt;/author&gt;&lt;author&gt;Colantoni, Daniele&lt;/author&gt;&lt;author&gt;Pellacani, Lucio&lt;/author&gt;&lt;author&gt;Tardella, Paolo A&lt;/author&gt;&lt;/authors&gt;&lt;/contributors&gt;&lt;titles&gt;&lt;title&gt;Aziridines versus vinyl carbamates from the direct amination of electron-withdrawing group-substituted trifluoromethyl enoates&lt;/title&gt;&lt;secondary-title&gt;J. Org. Chem.&lt;/secondary-title&gt;&lt;/titles&gt;&lt;periodical&gt;&lt;full-title&gt;J. Org. Chem.&lt;/full-title&gt;&lt;/periodical&gt;&lt;pages&gt;3296-3298&lt;/pages&gt;&lt;volume&gt;70&lt;/volume&gt;&lt;number&gt;8&lt;/number&gt;&lt;section&gt;3296&lt;/section&gt;&lt;dates&gt;&lt;year&gt;2005&lt;/year&gt;&lt;/dates&gt;&lt;isbn&gt;0022-3263&lt;/isbn&gt;&lt;urls&gt;&lt;/urls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11e</w:t>
        </w:r>
        <w:r w:rsidR="00C03167">
          <w:rPr>
            <w:lang w:val="en-US"/>
          </w:rPr>
          <w:fldChar w:fldCharType="end"/>
        </w:r>
      </w:hyperlink>
      <w:r w:rsidR="00D74B1C">
        <w:rPr>
          <w:lang w:val="en-US"/>
        </w:rPr>
        <w:t xml:space="preserve"> </w:t>
      </w:r>
    </w:p>
    <w:p w:rsidR="00F222D9" w:rsidRPr="00D74B1C" w:rsidRDefault="00F222D9" w:rsidP="00F222D9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23" w:name="_Ref430876359"/>
      <w:r w:rsidRPr="00D74B1C">
        <w:rPr>
          <w:b/>
          <w:i w:val="0"/>
          <w:color w:val="auto"/>
          <w:lang w:val="en-US"/>
        </w:rPr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24</w:t>
      </w:r>
      <w:r w:rsidR="00240677">
        <w:rPr>
          <w:b/>
          <w:i w:val="0"/>
          <w:color w:val="auto"/>
          <w:lang w:val="en-US"/>
        </w:rPr>
        <w:fldChar w:fldCharType="end"/>
      </w:r>
      <w:bookmarkEnd w:id="23"/>
      <w:r w:rsidRPr="00D74B1C">
        <w:rPr>
          <w:b/>
          <w:i w:val="0"/>
          <w:color w:val="auto"/>
          <w:lang w:val="en-US"/>
        </w:rPr>
        <w:t>: Synthesis of 1-tosyl-3-(</w:t>
      </w:r>
      <w:proofErr w:type="spellStart"/>
      <w:r w:rsidRPr="00D74B1C">
        <w:rPr>
          <w:b/>
          <w:i w:val="0"/>
          <w:color w:val="auto"/>
          <w:lang w:val="en-US"/>
        </w:rPr>
        <w:t>trifluoromethyl</w:t>
      </w:r>
      <w:proofErr w:type="spellEnd"/>
      <w:r w:rsidRPr="00D74B1C">
        <w:rPr>
          <w:b/>
          <w:i w:val="0"/>
          <w:color w:val="auto"/>
          <w:lang w:val="en-US"/>
        </w:rPr>
        <w:t>)</w:t>
      </w:r>
      <w:proofErr w:type="spellStart"/>
      <w:r w:rsidRPr="00D74B1C">
        <w:rPr>
          <w:b/>
          <w:i w:val="0"/>
          <w:color w:val="auto"/>
          <w:lang w:val="en-US"/>
        </w:rPr>
        <w:t>aziridine</w:t>
      </w:r>
      <w:proofErr w:type="spellEnd"/>
      <w:r w:rsidR="002D22D8">
        <w:rPr>
          <w:b/>
          <w:i w:val="0"/>
          <w:color w:val="auto"/>
          <w:lang w:val="en-US"/>
        </w:rPr>
        <w:t xml:space="preserve"> </w:t>
      </w:r>
      <w:r w:rsidR="00BB0505">
        <w:rPr>
          <w:b/>
          <w:i w:val="0"/>
          <w:color w:val="auto"/>
          <w:lang w:val="en-US"/>
        </w:rPr>
        <w:t>93</w:t>
      </w:r>
    </w:p>
    <w:p w:rsidR="00F94A6C" w:rsidRDefault="00BB0505" w:rsidP="00F94A6C">
      <w:pPr>
        <w:spacing w:line="360" w:lineRule="auto"/>
        <w:jc w:val="center"/>
        <w:rPr>
          <w:lang w:val="en-US"/>
        </w:rPr>
      </w:pPr>
      <w:r>
        <w:object w:dxaOrig="11582" w:dyaOrig="2476">
          <v:shape id="_x0000_i1048" type="#_x0000_t75" style="width:406.35pt;height:87.8pt" o:ole="">
            <v:imagedata r:id="rId57" o:title=""/>
          </v:shape>
          <o:OLEObject Type="Embed" ProgID="ChemDraw.Document.6.0" ShapeID="_x0000_i1048" DrawAspect="Content" ObjectID="_1514271971" r:id="rId58"/>
        </w:object>
      </w:r>
    </w:p>
    <w:p w:rsidR="00823AB9" w:rsidRDefault="00A46EE7" w:rsidP="00336294">
      <w:pPr>
        <w:spacing w:line="360" w:lineRule="auto"/>
        <w:jc w:val="both"/>
        <w:rPr>
          <w:lang w:val="en-US"/>
        </w:rPr>
      </w:pPr>
      <w:r>
        <w:rPr>
          <w:lang w:val="en-US"/>
        </w:rPr>
        <w:t>In a next phase</w:t>
      </w:r>
      <w:r w:rsidR="00577FC5">
        <w:rPr>
          <w:lang w:val="en-US"/>
        </w:rPr>
        <w:t xml:space="preserve">, the reactivity profile of functionalized </w:t>
      </w:r>
      <w:proofErr w:type="spellStart"/>
      <w:r w:rsidR="00577FC5">
        <w:rPr>
          <w:lang w:val="en-US"/>
        </w:rPr>
        <w:t>aziridine</w:t>
      </w:r>
      <w:proofErr w:type="spellEnd"/>
      <w:r w:rsidR="00577FC5">
        <w:rPr>
          <w:lang w:val="en-US"/>
        </w:rPr>
        <w:t xml:space="preserve"> </w:t>
      </w:r>
      <w:r w:rsidR="00BB0505">
        <w:rPr>
          <w:b/>
          <w:lang w:val="en-US"/>
        </w:rPr>
        <w:t>93</w:t>
      </w:r>
      <w:r w:rsidR="00577FC5">
        <w:rPr>
          <w:b/>
          <w:lang w:val="en-US"/>
        </w:rPr>
        <w:t xml:space="preserve"> </w:t>
      </w:r>
      <w:r w:rsidR="00A819CA">
        <w:rPr>
          <w:lang w:val="en-US"/>
        </w:rPr>
        <w:t>was</w:t>
      </w:r>
      <w:r w:rsidR="00577FC5">
        <w:rPr>
          <w:lang w:val="en-US"/>
        </w:rPr>
        <w:t xml:space="preserve"> explored toward different types of aromatic sulfur and oxygen nucleophiles. </w:t>
      </w:r>
      <w:r w:rsidR="00E14B5C">
        <w:rPr>
          <w:lang w:val="en-US"/>
        </w:rPr>
        <w:t xml:space="preserve">Reaction of </w:t>
      </w:r>
      <w:proofErr w:type="spellStart"/>
      <w:r w:rsidR="00E14B5C">
        <w:rPr>
          <w:lang w:val="en-US"/>
        </w:rPr>
        <w:t>aziridine</w:t>
      </w:r>
      <w:proofErr w:type="spellEnd"/>
      <w:r w:rsidR="00E14B5C">
        <w:rPr>
          <w:lang w:val="en-US"/>
        </w:rPr>
        <w:t xml:space="preserve"> </w:t>
      </w:r>
      <w:r w:rsidR="00BB0505">
        <w:rPr>
          <w:b/>
          <w:lang w:val="en-US"/>
        </w:rPr>
        <w:t>93</w:t>
      </w:r>
      <w:r w:rsidR="00E14B5C">
        <w:rPr>
          <w:lang w:val="en-US"/>
        </w:rPr>
        <w:t xml:space="preserve"> with </w:t>
      </w:r>
      <w:proofErr w:type="spellStart"/>
      <w:r w:rsidR="00E14B5C">
        <w:rPr>
          <w:lang w:val="en-US"/>
        </w:rPr>
        <w:t>thiophenols</w:t>
      </w:r>
      <w:proofErr w:type="spellEnd"/>
      <w:r w:rsidR="00E14B5C">
        <w:rPr>
          <w:lang w:val="en-US"/>
        </w:rPr>
        <w:t xml:space="preserve"> afforded the corresponding </w:t>
      </w:r>
      <w:r w:rsidR="00E14B5C" w:rsidRPr="00A05BAB">
        <w:rPr>
          <w:i/>
          <w:lang w:val="en-US"/>
        </w:rPr>
        <w:t>cis</w:t>
      </w:r>
      <w:r w:rsidR="00E14B5C">
        <w:rPr>
          <w:lang w:val="en-US"/>
        </w:rPr>
        <w:t>-2-arylthiomethyl-1-tosyl-3-(</w:t>
      </w:r>
      <w:proofErr w:type="spellStart"/>
      <w:r w:rsidR="00E14B5C">
        <w:rPr>
          <w:lang w:val="en-US"/>
        </w:rPr>
        <w:t>trifluoromethyl</w:t>
      </w:r>
      <w:proofErr w:type="spellEnd"/>
      <w:r w:rsidR="00E14B5C">
        <w:rPr>
          <w:lang w:val="en-US"/>
        </w:rPr>
        <w:t>)</w:t>
      </w:r>
      <w:proofErr w:type="spellStart"/>
      <w:r w:rsidR="00E14B5C">
        <w:rPr>
          <w:lang w:val="en-US"/>
        </w:rPr>
        <w:t>aziridines</w:t>
      </w:r>
      <w:proofErr w:type="spellEnd"/>
      <w:r w:rsidR="00E14B5C">
        <w:rPr>
          <w:lang w:val="en-US"/>
        </w:rPr>
        <w:t xml:space="preserve"> </w:t>
      </w:r>
      <w:r w:rsidR="00BB0505">
        <w:rPr>
          <w:b/>
          <w:lang w:val="en-US"/>
        </w:rPr>
        <w:t>94</w:t>
      </w:r>
      <w:r w:rsidR="00D42BBD">
        <w:rPr>
          <w:lang w:val="en-US"/>
        </w:rPr>
        <w:t>,</w:t>
      </w:r>
      <w:r w:rsidR="00E14B5C">
        <w:rPr>
          <w:lang w:val="en-US"/>
        </w:rPr>
        <w:t xml:space="preserve"> as expected</w:t>
      </w:r>
      <w:r w:rsidR="00BC66D1">
        <w:rPr>
          <w:lang w:val="en-US"/>
        </w:rPr>
        <w:t xml:space="preserve"> (</w:t>
      </w:r>
      <w:r w:rsidR="00BC66D1" w:rsidRPr="00BC66D1">
        <w:rPr>
          <w:lang w:val="en-US"/>
        </w:rPr>
        <w:fldChar w:fldCharType="begin"/>
      </w:r>
      <w:r w:rsidR="00BC66D1" w:rsidRPr="00BC66D1">
        <w:rPr>
          <w:lang w:val="en-US"/>
        </w:rPr>
        <w:instrText xml:space="preserve"> REF _Ref430876422 \h  \* MERGEFORMAT </w:instrText>
      </w:r>
      <w:r w:rsidR="00BC66D1" w:rsidRPr="00BC66D1">
        <w:rPr>
          <w:lang w:val="en-US"/>
        </w:rPr>
      </w:r>
      <w:r w:rsidR="00BC66D1" w:rsidRPr="00BC66D1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25</w:t>
      </w:r>
      <w:r w:rsidR="00BC66D1" w:rsidRPr="00BC66D1">
        <w:rPr>
          <w:lang w:val="en-US"/>
        </w:rPr>
        <w:fldChar w:fldCharType="end"/>
      </w:r>
      <w:r w:rsidR="00BC66D1">
        <w:rPr>
          <w:lang w:val="en-US"/>
        </w:rPr>
        <w:t>)</w:t>
      </w:r>
      <w:r w:rsidR="00E14B5C">
        <w:rPr>
          <w:lang w:val="en-US"/>
        </w:rPr>
        <w:t xml:space="preserve">. </w:t>
      </w:r>
      <w:r w:rsidR="00200B00">
        <w:rPr>
          <w:lang w:val="en-US"/>
        </w:rPr>
        <w:t xml:space="preserve">Reaction of </w:t>
      </w:r>
      <w:proofErr w:type="spellStart"/>
      <w:r w:rsidR="00200B00">
        <w:rPr>
          <w:lang w:val="en-US"/>
        </w:rPr>
        <w:t>aziridine</w:t>
      </w:r>
      <w:proofErr w:type="spellEnd"/>
      <w:r w:rsidR="00200B00">
        <w:rPr>
          <w:lang w:val="en-US"/>
        </w:rPr>
        <w:t xml:space="preserve"> </w:t>
      </w:r>
      <w:r w:rsidR="00BB0505">
        <w:rPr>
          <w:b/>
          <w:lang w:val="en-US"/>
        </w:rPr>
        <w:t>93</w:t>
      </w:r>
      <w:r w:rsidR="00200B00">
        <w:rPr>
          <w:lang w:val="en-US"/>
        </w:rPr>
        <w:t xml:space="preserve"> with an excess of </w:t>
      </w:r>
      <w:proofErr w:type="spellStart"/>
      <w:r w:rsidR="00200B00">
        <w:rPr>
          <w:lang w:val="en-US"/>
        </w:rPr>
        <w:t>arenethiol</w:t>
      </w:r>
      <w:proofErr w:type="spellEnd"/>
      <w:r w:rsidR="00200B00">
        <w:rPr>
          <w:lang w:val="en-US"/>
        </w:rPr>
        <w:t xml:space="preserve"> at reflux </w:t>
      </w:r>
      <w:r>
        <w:rPr>
          <w:lang w:val="en-US"/>
        </w:rPr>
        <w:t>furnished</w:t>
      </w:r>
      <w:r w:rsidR="00200B00">
        <w:rPr>
          <w:lang w:val="en-US"/>
        </w:rPr>
        <w:t xml:space="preserve"> the corresponding </w:t>
      </w:r>
      <w:r w:rsidR="00502668">
        <w:rPr>
          <w:lang w:val="en-US"/>
        </w:rPr>
        <w:t xml:space="preserve">ring </w:t>
      </w:r>
      <w:r w:rsidR="002355BC">
        <w:rPr>
          <w:lang w:val="en-US"/>
        </w:rPr>
        <w:t xml:space="preserve">opened </w:t>
      </w:r>
      <w:r w:rsidR="00200B00">
        <w:rPr>
          <w:lang w:val="en-US"/>
        </w:rPr>
        <w:t>sulfonamides</w:t>
      </w:r>
      <w:r w:rsidR="002355BC">
        <w:rPr>
          <w:lang w:val="en-US"/>
        </w:rPr>
        <w:t xml:space="preserve"> </w:t>
      </w:r>
      <w:r w:rsidR="002D22D8">
        <w:rPr>
          <w:b/>
          <w:lang w:val="en-US"/>
        </w:rPr>
        <w:t>9</w:t>
      </w:r>
      <w:r w:rsidR="00BB0505">
        <w:rPr>
          <w:b/>
          <w:lang w:val="en-US"/>
        </w:rPr>
        <w:t>6</w:t>
      </w:r>
      <w:r>
        <w:rPr>
          <w:lang w:val="en-US"/>
        </w:rPr>
        <w:t xml:space="preserve">, showing that a </w:t>
      </w:r>
      <w:proofErr w:type="spellStart"/>
      <w:r>
        <w:rPr>
          <w:lang w:val="en-US"/>
        </w:rPr>
        <w:t>subequimolar</w:t>
      </w:r>
      <w:proofErr w:type="spellEnd"/>
      <w:r>
        <w:rPr>
          <w:lang w:val="en-US"/>
        </w:rPr>
        <w:t xml:space="preserve"> amount of </w:t>
      </w:r>
      <w:proofErr w:type="spellStart"/>
      <w:r>
        <w:rPr>
          <w:lang w:val="en-US"/>
        </w:rPr>
        <w:t>arenethiol</w:t>
      </w:r>
      <w:proofErr w:type="spellEnd"/>
      <w:r>
        <w:rPr>
          <w:lang w:val="en-US"/>
        </w:rPr>
        <w:t xml:space="preserve"> (0.9 </w:t>
      </w:r>
      <w:proofErr w:type="spellStart"/>
      <w:r>
        <w:rPr>
          <w:lang w:val="en-US"/>
        </w:rPr>
        <w:t>equiv</w:t>
      </w:r>
      <w:proofErr w:type="spellEnd"/>
      <w:r>
        <w:rPr>
          <w:lang w:val="en-US"/>
        </w:rPr>
        <w:t>), as well as a low reaction temperature was required to avoid ring opening of the formed 2-(</w:t>
      </w:r>
      <w:proofErr w:type="spellStart"/>
      <w:r>
        <w:rPr>
          <w:lang w:val="en-US"/>
        </w:rPr>
        <w:t>arylthiomethyl</w:t>
      </w:r>
      <w:proofErr w:type="spellEnd"/>
      <w:r>
        <w:rPr>
          <w:lang w:val="en-US"/>
        </w:rPr>
        <w:t>)</w:t>
      </w:r>
      <w:proofErr w:type="spellStart"/>
      <w:r>
        <w:rPr>
          <w:lang w:val="en-US"/>
        </w:rPr>
        <w:t>aziridines</w:t>
      </w:r>
      <w:proofErr w:type="spellEnd"/>
      <w:r>
        <w:rPr>
          <w:lang w:val="en-US"/>
        </w:rPr>
        <w:t xml:space="preserve"> </w:t>
      </w:r>
      <w:r w:rsidR="00BB0505">
        <w:rPr>
          <w:b/>
          <w:lang w:val="en-US"/>
        </w:rPr>
        <w:t>94</w:t>
      </w:r>
      <w:r w:rsidR="00200B00">
        <w:rPr>
          <w:lang w:val="en-US"/>
        </w:rPr>
        <w:t xml:space="preserve">. Surprisingly, treatment of </w:t>
      </w:r>
      <w:proofErr w:type="spellStart"/>
      <w:r w:rsidR="00200B00">
        <w:rPr>
          <w:lang w:val="en-US"/>
        </w:rPr>
        <w:t>aziridine</w:t>
      </w:r>
      <w:proofErr w:type="spellEnd"/>
      <w:r w:rsidR="00200B00">
        <w:rPr>
          <w:lang w:val="en-US"/>
        </w:rPr>
        <w:t xml:space="preserve"> </w:t>
      </w:r>
      <w:r w:rsidR="00BB0505">
        <w:rPr>
          <w:b/>
          <w:lang w:val="en-US"/>
        </w:rPr>
        <w:t>93</w:t>
      </w:r>
      <w:r w:rsidR="00200B00">
        <w:rPr>
          <w:lang w:val="en-US"/>
        </w:rPr>
        <w:t xml:space="preserve"> with the oxygen analogues </w:t>
      </w:r>
      <w:r w:rsidR="00380F06">
        <w:rPr>
          <w:lang w:val="en-US"/>
        </w:rPr>
        <w:t xml:space="preserve">of </w:t>
      </w:r>
      <w:proofErr w:type="spellStart"/>
      <w:r w:rsidR="00380F06">
        <w:rPr>
          <w:lang w:val="en-US"/>
        </w:rPr>
        <w:t>arenethiols</w:t>
      </w:r>
      <w:proofErr w:type="spellEnd"/>
      <w:r w:rsidR="00380F06">
        <w:rPr>
          <w:lang w:val="en-US"/>
        </w:rPr>
        <w:t xml:space="preserve"> </w:t>
      </w:r>
      <w:r w:rsidR="00200B00">
        <w:rPr>
          <w:lang w:val="en-US"/>
        </w:rPr>
        <w:t xml:space="preserve">did not result in the anticipated </w:t>
      </w:r>
      <w:proofErr w:type="spellStart"/>
      <w:r w:rsidR="00200B00">
        <w:rPr>
          <w:lang w:val="en-US"/>
        </w:rPr>
        <w:t>aziridine</w:t>
      </w:r>
      <w:proofErr w:type="spellEnd"/>
      <w:r w:rsidR="00200B00">
        <w:rPr>
          <w:lang w:val="en-US"/>
        </w:rPr>
        <w:t xml:space="preserve"> systems but in </w:t>
      </w:r>
      <w:r w:rsidR="00200B00" w:rsidRPr="00380F06">
        <w:rPr>
          <w:i/>
          <w:lang w:val="en-US"/>
        </w:rPr>
        <w:t>cis</w:t>
      </w:r>
      <w:r w:rsidR="002E4666">
        <w:rPr>
          <w:lang w:val="en-US"/>
        </w:rPr>
        <w:t>-3-aryloxy</w:t>
      </w:r>
      <w:r w:rsidR="00200B00">
        <w:rPr>
          <w:lang w:val="en-US"/>
        </w:rPr>
        <w:t>-1-tosyl-2-(</w:t>
      </w:r>
      <w:proofErr w:type="spellStart"/>
      <w:r w:rsidR="00200B00">
        <w:rPr>
          <w:lang w:val="en-US"/>
        </w:rPr>
        <w:t>trifluoromethyl</w:t>
      </w:r>
      <w:proofErr w:type="spellEnd"/>
      <w:r w:rsidR="00200B00">
        <w:rPr>
          <w:lang w:val="en-US"/>
        </w:rPr>
        <w:t>)</w:t>
      </w:r>
      <w:proofErr w:type="spellStart"/>
      <w:r w:rsidR="00200B00">
        <w:rPr>
          <w:lang w:val="en-US"/>
        </w:rPr>
        <w:t>azetidines</w:t>
      </w:r>
      <w:proofErr w:type="spellEnd"/>
      <w:r w:rsidR="00200B00">
        <w:rPr>
          <w:lang w:val="en-US"/>
        </w:rPr>
        <w:t xml:space="preserve"> </w:t>
      </w:r>
      <w:r w:rsidR="002D22D8">
        <w:rPr>
          <w:b/>
          <w:lang w:val="en-US"/>
        </w:rPr>
        <w:t>9</w:t>
      </w:r>
      <w:r w:rsidR="00BB0505">
        <w:rPr>
          <w:b/>
          <w:lang w:val="en-US"/>
        </w:rPr>
        <w:t>5</w:t>
      </w:r>
      <w:r w:rsidR="00200B00">
        <w:rPr>
          <w:lang w:val="en-US"/>
        </w:rPr>
        <w:t xml:space="preserve">. Furthermore, </w:t>
      </w:r>
      <w:r w:rsidR="00D42BBD">
        <w:rPr>
          <w:lang w:val="en-US"/>
        </w:rPr>
        <w:t>an elevated temperature</w:t>
      </w:r>
      <w:r w:rsidR="00200B00">
        <w:rPr>
          <w:lang w:val="en-US"/>
        </w:rPr>
        <w:t xml:space="preserve"> and pressure w</w:t>
      </w:r>
      <w:r w:rsidR="00D42BBD">
        <w:rPr>
          <w:lang w:val="en-US"/>
        </w:rPr>
        <w:t>as</w:t>
      </w:r>
      <w:r w:rsidR="00200B00">
        <w:rPr>
          <w:lang w:val="en-US"/>
        </w:rPr>
        <w:t xml:space="preserve"> required </w:t>
      </w:r>
      <w:r w:rsidR="00B01273">
        <w:rPr>
          <w:lang w:val="en-US"/>
        </w:rPr>
        <w:t xml:space="preserve">for the conversion of </w:t>
      </w:r>
      <w:r w:rsidR="00200B00">
        <w:rPr>
          <w:lang w:val="en-US"/>
        </w:rPr>
        <w:t>the starting material</w:t>
      </w:r>
      <w:r w:rsidR="00380F06">
        <w:rPr>
          <w:lang w:val="en-US"/>
        </w:rPr>
        <w:t xml:space="preserve"> with phenols</w:t>
      </w:r>
      <w:r w:rsidR="00D42BBD">
        <w:rPr>
          <w:lang w:val="en-US"/>
        </w:rPr>
        <w:t>,</w:t>
      </w:r>
      <w:r w:rsidR="00380F06">
        <w:rPr>
          <w:lang w:val="en-US"/>
        </w:rPr>
        <w:t xml:space="preserve"> in contrast to the reaction performed with </w:t>
      </w:r>
      <w:proofErr w:type="spellStart"/>
      <w:r w:rsidR="00380F06">
        <w:rPr>
          <w:lang w:val="en-US"/>
        </w:rPr>
        <w:t>arenethiols</w:t>
      </w:r>
      <w:proofErr w:type="spellEnd"/>
      <w:r w:rsidR="00200B00">
        <w:rPr>
          <w:lang w:val="en-US"/>
        </w:rPr>
        <w:t xml:space="preserve">. </w:t>
      </w:r>
      <w:r w:rsidR="006E0D07" w:rsidRPr="00636E42">
        <w:rPr>
          <w:color w:val="FF0000"/>
          <w:lang w:val="en-US"/>
        </w:rPr>
        <w:t xml:space="preserve">This difference in </w:t>
      </w:r>
      <w:proofErr w:type="spellStart"/>
      <w:r w:rsidR="006E0D07" w:rsidRPr="00636E42">
        <w:rPr>
          <w:color w:val="FF0000"/>
          <w:lang w:val="en-US"/>
        </w:rPr>
        <w:t>chemoselectivity</w:t>
      </w:r>
      <w:proofErr w:type="spellEnd"/>
      <w:r w:rsidR="006E0D07" w:rsidRPr="00636E42">
        <w:rPr>
          <w:color w:val="FF0000"/>
          <w:lang w:val="en-US"/>
        </w:rPr>
        <w:t xml:space="preserve"> could be explained considering the HSAB (Hard Soft Acid Base) concept, although other factors could be involved as well.</w:t>
      </w:r>
    </w:p>
    <w:p w:rsidR="00F222D9" w:rsidRPr="00F222D9" w:rsidRDefault="00F222D9" w:rsidP="00F222D9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24" w:name="_Ref430876422"/>
      <w:r w:rsidRPr="00F222D9">
        <w:rPr>
          <w:b/>
          <w:i w:val="0"/>
          <w:color w:val="auto"/>
          <w:lang w:val="en-US"/>
        </w:rPr>
        <w:lastRenderedPageBreak/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25</w:t>
      </w:r>
      <w:r w:rsidR="00240677">
        <w:rPr>
          <w:b/>
          <w:i w:val="0"/>
          <w:color w:val="auto"/>
          <w:lang w:val="en-US"/>
        </w:rPr>
        <w:fldChar w:fldCharType="end"/>
      </w:r>
      <w:bookmarkEnd w:id="24"/>
      <w:r w:rsidRPr="00F222D9">
        <w:rPr>
          <w:b/>
          <w:i w:val="0"/>
          <w:color w:val="auto"/>
          <w:lang w:val="en-US"/>
        </w:rPr>
        <w:t>: Reactivity of 1-tosyl-3-(</w:t>
      </w:r>
      <w:proofErr w:type="spellStart"/>
      <w:r w:rsidRPr="00F222D9">
        <w:rPr>
          <w:b/>
          <w:i w:val="0"/>
          <w:color w:val="auto"/>
          <w:lang w:val="en-US"/>
        </w:rPr>
        <w:t>trifluoromethyl</w:t>
      </w:r>
      <w:proofErr w:type="spellEnd"/>
      <w:r w:rsidRPr="00F222D9">
        <w:rPr>
          <w:b/>
          <w:i w:val="0"/>
          <w:color w:val="auto"/>
          <w:lang w:val="en-US"/>
        </w:rPr>
        <w:t>)</w:t>
      </w:r>
      <w:proofErr w:type="spellStart"/>
      <w:r w:rsidRPr="00F222D9">
        <w:rPr>
          <w:b/>
          <w:i w:val="0"/>
          <w:color w:val="auto"/>
          <w:lang w:val="en-US"/>
        </w:rPr>
        <w:t>aziridine</w:t>
      </w:r>
      <w:proofErr w:type="spellEnd"/>
      <w:r w:rsidRPr="00F222D9">
        <w:rPr>
          <w:b/>
          <w:i w:val="0"/>
          <w:color w:val="auto"/>
          <w:lang w:val="en-US"/>
        </w:rPr>
        <w:t xml:space="preserve"> </w:t>
      </w:r>
      <w:r w:rsidR="00BB0505">
        <w:rPr>
          <w:b/>
          <w:i w:val="0"/>
          <w:color w:val="auto"/>
          <w:lang w:val="en-US"/>
        </w:rPr>
        <w:t>93</w:t>
      </w:r>
      <w:r w:rsidRPr="00F222D9">
        <w:rPr>
          <w:b/>
          <w:i w:val="0"/>
          <w:color w:val="auto"/>
          <w:lang w:val="en-US"/>
        </w:rPr>
        <w:t xml:space="preserve"> toward</w:t>
      </w:r>
      <w:r w:rsidR="00D42BBD">
        <w:rPr>
          <w:b/>
          <w:i w:val="0"/>
          <w:color w:val="auto"/>
          <w:lang w:val="en-US"/>
        </w:rPr>
        <w:t xml:space="preserve"> aromatic </w:t>
      </w:r>
      <w:r w:rsidR="00D42BBD" w:rsidRPr="002D22D8">
        <w:rPr>
          <w:b/>
          <w:color w:val="auto"/>
          <w:lang w:val="en-US"/>
        </w:rPr>
        <w:t>S</w:t>
      </w:r>
      <w:r w:rsidR="00D42BBD">
        <w:rPr>
          <w:b/>
          <w:i w:val="0"/>
          <w:color w:val="auto"/>
          <w:lang w:val="en-US"/>
        </w:rPr>
        <w:t xml:space="preserve">- and </w:t>
      </w:r>
      <w:r w:rsidR="00D42BBD" w:rsidRPr="002D22D8">
        <w:rPr>
          <w:b/>
          <w:color w:val="auto"/>
          <w:lang w:val="en-US"/>
        </w:rPr>
        <w:t>O</w:t>
      </w:r>
      <w:r w:rsidR="00D42BBD">
        <w:rPr>
          <w:b/>
          <w:i w:val="0"/>
          <w:color w:val="auto"/>
          <w:lang w:val="en-US"/>
        </w:rPr>
        <w:t>-nucleophiles</w:t>
      </w:r>
    </w:p>
    <w:p w:rsidR="00823AB9" w:rsidRDefault="00BB0505" w:rsidP="001A4FB5">
      <w:pPr>
        <w:spacing w:line="360" w:lineRule="auto"/>
        <w:jc w:val="center"/>
        <w:rPr>
          <w:lang w:val="en-US"/>
        </w:rPr>
      </w:pPr>
      <w:r>
        <w:object w:dxaOrig="12208" w:dyaOrig="5013">
          <v:shape id="_x0000_i1049" type="#_x0000_t75" style="width:429.25pt;height:176.2pt" o:ole="">
            <v:imagedata r:id="rId59" o:title=""/>
          </v:shape>
          <o:OLEObject Type="Embed" ProgID="ChemDraw.Document.6.0" ShapeID="_x0000_i1049" DrawAspect="Content" ObjectID="_1514271972" r:id="rId60"/>
        </w:object>
      </w:r>
    </w:p>
    <w:p w:rsidR="00380F06" w:rsidRDefault="00380F06" w:rsidP="00336294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From a mechanistic point of view, </w:t>
      </w:r>
      <w:r w:rsidR="00EE79CC">
        <w:rPr>
          <w:lang w:val="en-US"/>
        </w:rPr>
        <w:t>sulfur nucleophiles selectively attack</w:t>
      </w:r>
      <w:r w:rsidR="00DB147E">
        <w:rPr>
          <w:lang w:val="en-US"/>
        </w:rPr>
        <w:t>ed</w:t>
      </w:r>
      <w:r w:rsidR="00EE79CC">
        <w:rPr>
          <w:lang w:val="en-US"/>
        </w:rPr>
        <w:t xml:space="preserve"> the exocyclic methylene carbon</w:t>
      </w:r>
      <w:r w:rsidR="00A819CA">
        <w:rPr>
          <w:lang w:val="en-US"/>
        </w:rPr>
        <w:t>,</w:t>
      </w:r>
      <w:r w:rsidR="00EE79CC">
        <w:rPr>
          <w:lang w:val="en-US"/>
        </w:rPr>
        <w:t xml:space="preserve"> which result</w:t>
      </w:r>
      <w:r w:rsidR="00DB147E">
        <w:rPr>
          <w:lang w:val="en-US"/>
        </w:rPr>
        <w:t>ed</w:t>
      </w:r>
      <w:r w:rsidR="00EE79CC">
        <w:rPr>
          <w:lang w:val="en-US"/>
        </w:rPr>
        <w:t xml:space="preserve"> in the direct displacement of the </w:t>
      </w:r>
      <w:proofErr w:type="spellStart"/>
      <w:r w:rsidR="00EE79CC">
        <w:rPr>
          <w:lang w:val="en-US"/>
        </w:rPr>
        <w:t>tosylate</w:t>
      </w:r>
      <w:proofErr w:type="spellEnd"/>
      <w:r w:rsidR="00EE79CC">
        <w:rPr>
          <w:lang w:val="en-US"/>
        </w:rPr>
        <w:t xml:space="preserve"> group toward the corresponding </w:t>
      </w:r>
      <w:r w:rsidR="00EE79CC" w:rsidRPr="00EE79CC">
        <w:rPr>
          <w:i/>
          <w:lang w:val="en-US"/>
        </w:rPr>
        <w:t>cis</w:t>
      </w:r>
      <w:r w:rsidR="00EE79CC">
        <w:rPr>
          <w:lang w:val="en-US"/>
        </w:rPr>
        <w:t>-3-CF</w:t>
      </w:r>
      <w:r w:rsidR="00EE79CC" w:rsidRPr="00EE79CC">
        <w:rPr>
          <w:vertAlign w:val="subscript"/>
          <w:lang w:val="en-US"/>
        </w:rPr>
        <w:t>3</w:t>
      </w:r>
      <w:r w:rsidR="00EE79CC">
        <w:rPr>
          <w:lang w:val="en-US"/>
        </w:rPr>
        <w:t xml:space="preserve">-aziridines </w:t>
      </w:r>
      <w:r w:rsidR="00BB0505">
        <w:rPr>
          <w:b/>
          <w:lang w:val="en-US"/>
        </w:rPr>
        <w:t>94</w:t>
      </w:r>
      <w:r w:rsidR="00EE79CC">
        <w:rPr>
          <w:lang w:val="en-US"/>
        </w:rPr>
        <w:t xml:space="preserve"> (route a,</w:t>
      </w:r>
      <w:r w:rsidR="00BC66D1">
        <w:rPr>
          <w:lang w:val="en-US"/>
        </w:rPr>
        <w:t xml:space="preserve"> </w:t>
      </w:r>
      <w:r w:rsidR="00BC66D1" w:rsidRPr="00BC66D1">
        <w:rPr>
          <w:lang w:val="en-US"/>
        </w:rPr>
        <w:fldChar w:fldCharType="begin"/>
      </w:r>
      <w:r w:rsidR="00BC66D1" w:rsidRPr="00BC66D1">
        <w:rPr>
          <w:lang w:val="en-US"/>
        </w:rPr>
        <w:instrText xml:space="preserve"> REF _Ref430876453 \h  \* MERGEFORMAT </w:instrText>
      </w:r>
      <w:r w:rsidR="00BC66D1" w:rsidRPr="00BC66D1">
        <w:rPr>
          <w:lang w:val="en-US"/>
        </w:rPr>
      </w:r>
      <w:r w:rsidR="00BC66D1" w:rsidRPr="00BC66D1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26</w:t>
      </w:r>
      <w:r w:rsidR="00BC66D1" w:rsidRPr="00BC66D1">
        <w:rPr>
          <w:lang w:val="en-US"/>
        </w:rPr>
        <w:fldChar w:fldCharType="end"/>
      </w:r>
      <w:r w:rsidR="00EE79CC">
        <w:rPr>
          <w:lang w:val="en-US"/>
        </w:rPr>
        <w:t xml:space="preserve">), whereas oxygen nucleophiles </w:t>
      </w:r>
      <w:r w:rsidR="00502668">
        <w:rPr>
          <w:lang w:val="en-US"/>
        </w:rPr>
        <w:t>a</w:t>
      </w:r>
      <w:r w:rsidR="00EE79CC">
        <w:rPr>
          <w:lang w:val="en-US"/>
        </w:rPr>
        <w:t>ffect</w:t>
      </w:r>
      <w:r w:rsidR="00DB147E">
        <w:rPr>
          <w:lang w:val="en-US"/>
        </w:rPr>
        <w:t>ed</w:t>
      </w:r>
      <w:r w:rsidR="00EE79CC">
        <w:rPr>
          <w:lang w:val="en-US"/>
        </w:rPr>
        <w:t xml:space="preserve"> ring opening of the </w:t>
      </w:r>
      <w:proofErr w:type="spellStart"/>
      <w:r w:rsidR="00EE79CC">
        <w:rPr>
          <w:lang w:val="en-US"/>
        </w:rPr>
        <w:t>aziridine</w:t>
      </w:r>
      <w:proofErr w:type="spellEnd"/>
      <w:r w:rsidR="00EE79CC">
        <w:rPr>
          <w:lang w:val="en-US"/>
        </w:rPr>
        <w:t xml:space="preserve"> ring in a </w:t>
      </w:r>
      <w:proofErr w:type="spellStart"/>
      <w:r w:rsidR="00EE79CC">
        <w:rPr>
          <w:lang w:val="en-US"/>
        </w:rPr>
        <w:t>regio</w:t>
      </w:r>
      <w:proofErr w:type="spellEnd"/>
      <w:r w:rsidR="00EE79CC">
        <w:rPr>
          <w:lang w:val="en-US"/>
        </w:rPr>
        <w:t xml:space="preserve">- and </w:t>
      </w:r>
      <w:proofErr w:type="spellStart"/>
      <w:r w:rsidR="00EE79CC">
        <w:rPr>
          <w:lang w:val="en-US"/>
        </w:rPr>
        <w:t>stereoselective</w:t>
      </w:r>
      <w:proofErr w:type="spellEnd"/>
      <w:r w:rsidR="00EE79CC">
        <w:rPr>
          <w:lang w:val="en-US"/>
        </w:rPr>
        <w:t xml:space="preserve"> manner at the C2-position followed by expulsion of the </w:t>
      </w:r>
      <w:proofErr w:type="spellStart"/>
      <w:r w:rsidR="00EE79CC">
        <w:rPr>
          <w:lang w:val="en-US"/>
        </w:rPr>
        <w:t>tosyl</w:t>
      </w:r>
      <w:proofErr w:type="spellEnd"/>
      <w:r w:rsidR="00EE79CC">
        <w:rPr>
          <w:lang w:val="en-US"/>
        </w:rPr>
        <w:t xml:space="preserve"> group</w:t>
      </w:r>
      <w:r w:rsidR="00D42BBD">
        <w:rPr>
          <w:lang w:val="en-US"/>
        </w:rPr>
        <w:t>,</w:t>
      </w:r>
      <w:r w:rsidR="00EE79CC">
        <w:rPr>
          <w:lang w:val="en-US"/>
        </w:rPr>
        <w:t xml:space="preserve"> affording </w:t>
      </w:r>
      <w:r w:rsidR="00EE79CC" w:rsidRPr="00EE79CC">
        <w:rPr>
          <w:i/>
          <w:lang w:val="en-US"/>
        </w:rPr>
        <w:t>cis</w:t>
      </w:r>
      <w:r w:rsidR="00EE79CC">
        <w:rPr>
          <w:lang w:val="en-US"/>
        </w:rPr>
        <w:t>-2-(</w:t>
      </w:r>
      <w:proofErr w:type="spellStart"/>
      <w:r w:rsidR="00EE79CC">
        <w:rPr>
          <w:lang w:val="en-US"/>
        </w:rPr>
        <w:t>trifluoromethyl</w:t>
      </w:r>
      <w:proofErr w:type="spellEnd"/>
      <w:r w:rsidR="00EE79CC">
        <w:rPr>
          <w:lang w:val="en-US"/>
        </w:rPr>
        <w:t>)</w:t>
      </w:r>
      <w:proofErr w:type="spellStart"/>
      <w:r w:rsidR="00EE79CC">
        <w:rPr>
          <w:lang w:val="en-US"/>
        </w:rPr>
        <w:t>azetidines</w:t>
      </w:r>
      <w:proofErr w:type="spellEnd"/>
      <w:r w:rsidR="00EE79CC">
        <w:rPr>
          <w:lang w:val="en-US"/>
        </w:rPr>
        <w:t xml:space="preserve"> </w:t>
      </w:r>
      <w:r w:rsidR="00BB0505">
        <w:rPr>
          <w:b/>
          <w:lang w:val="en-US"/>
        </w:rPr>
        <w:t>95</w:t>
      </w:r>
      <w:r w:rsidR="00EE79CC">
        <w:rPr>
          <w:lang w:val="en-US"/>
        </w:rPr>
        <w:t xml:space="preserve"> </w:t>
      </w:r>
      <w:r w:rsidR="00D42BBD">
        <w:rPr>
          <w:lang w:val="en-US"/>
        </w:rPr>
        <w:t xml:space="preserve">as the final products </w:t>
      </w:r>
      <w:r w:rsidR="00EE79CC">
        <w:rPr>
          <w:lang w:val="en-US"/>
        </w:rPr>
        <w:t>(route b</w:t>
      </w:r>
      <w:r w:rsidR="00BC66D1">
        <w:rPr>
          <w:lang w:val="en-US"/>
        </w:rPr>
        <w:t xml:space="preserve">, </w:t>
      </w:r>
      <w:r w:rsidR="00BC66D1" w:rsidRPr="00BC66D1">
        <w:rPr>
          <w:lang w:val="en-US"/>
        </w:rPr>
        <w:fldChar w:fldCharType="begin"/>
      </w:r>
      <w:r w:rsidR="00BC66D1" w:rsidRPr="00BC66D1">
        <w:rPr>
          <w:lang w:val="en-US"/>
        </w:rPr>
        <w:instrText xml:space="preserve"> REF _Ref430876453 \h  \* MERGEFORMAT </w:instrText>
      </w:r>
      <w:r w:rsidR="00BC66D1" w:rsidRPr="00BC66D1">
        <w:rPr>
          <w:lang w:val="en-US"/>
        </w:rPr>
      </w:r>
      <w:r w:rsidR="00BC66D1" w:rsidRPr="00BC66D1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26</w:t>
      </w:r>
      <w:r w:rsidR="00BC66D1" w:rsidRPr="00BC66D1">
        <w:rPr>
          <w:lang w:val="en-US"/>
        </w:rPr>
        <w:fldChar w:fldCharType="end"/>
      </w:r>
      <w:r w:rsidR="00EE79CC">
        <w:rPr>
          <w:lang w:val="en-US"/>
        </w:rPr>
        <w:t xml:space="preserve">). The observed </w:t>
      </w:r>
      <w:proofErr w:type="spellStart"/>
      <w:r w:rsidR="00823AB9">
        <w:rPr>
          <w:lang w:val="en-US"/>
        </w:rPr>
        <w:t>regio</w:t>
      </w:r>
      <w:r w:rsidR="00EE79CC">
        <w:rPr>
          <w:lang w:val="en-US"/>
        </w:rPr>
        <w:t>selectivity</w:t>
      </w:r>
      <w:proofErr w:type="spellEnd"/>
      <w:r w:rsidR="00EE79CC">
        <w:rPr>
          <w:lang w:val="en-US"/>
        </w:rPr>
        <w:t xml:space="preserve"> again </w:t>
      </w:r>
      <w:r w:rsidR="00DB147E">
        <w:rPr>
          <w:lang w:val="en-US"/>
        </w:rPr>
        <w:t>confirmed</w:t>
      </w:r>
      <w:r w:rsidR="00EE79CC">
        <w:rPr>
          <w:lang w:val="en-US"/>
        </w:rPr>
        <w:t xml:space="preserve"> the strong electronic and steric effect of the </w:t>
      </w:r>
      <w:proofErr w:type="spellStart"/>
      <w:r w:rsidR="00EE79CC">
        <w:rPr>
          <w:lang w:val="en-US"/>
        </w:rPr>
        <w:t>trifluoromethyl</w:t>
      </w:r>
      <w:proofErr w:type="spellEnd"/>
      <w:r w:rsidR="00EE79CC">
        <w:rPr>
          <w:lang w:val="en-US"/>
        </w:rPr>
        <w:t xml:space="preserve"> substituent, giving rise to a favored ring opening at the non-CF</w:t>
      </w:r>
      <w:r w:rsidR="00EE79CC" w:rsidRPr="00A05BAB">
        <w:rPr>
          <w:vertAlign w:val="subscript"/>
          <w:lang w:val="en-US"/>
        </w:rPr>
        <w:t>3</w:t>
      </w:r>
      <w:r w:rsidR="00EE79CC">
        <w:rPr>
          <w:lang w:val="en-US"/>
        </w:rPr>
        <w:t>-substituted side.</w:t>
      </w:r>
    </w:p>
    <w:p w:rsidR="00F222D9" w:rsidRPr="00F222D9" w:rsidRDefault="00F222D9" w:rsidP="00F222D9">
      <w:pPr>
        <w:pStyle w:val="Bijschrift"/>
        <w:keepNext/>
        <w:jc w:val="both"/>
        <w:rPr>
          <w:b/>
          <w:i w:val="0"/>
          <w:color w:val="auto"/>
          <w:lang w:val="en-US"/>
        </w:rPr>
      </w:pPr>
      <w:bookmarkStart w:id="25" w:name="_Ref430876453"/>
      <w:r w:rsidRPr="00F222D9">
        <w:rPr>
          <w:b/>
          <w:i w:val="0"/>
          <w:color w:val="auto"/>
          <w:lang w:val="en-US"/>
        </w:rPr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26</w:t>
      </w:r>
      <w:r w:rsidR="00240677">
        <w:rPr>
          <w:b/>
          <w:i w:val="0"/>
          <w:color w:val="auto"/>
          <w:lang w:val="en-US"/>
        </w:rPr>
        <w:fldChar w:fldCharType="end"/>
      </w:r>
      <w:bookmarkEnd w:id="25"/>
      <w:r w:rsidRPr="00F222D9">
        <w:rPr>
          <w:b/>
          <w:i w:val="0"/>
          <w:color w:val="auto"/>
          <w:lang w:val="en-US"/>
        </w:rPr>
        <w:t>: Reaction mechanism f</w:t>
      </w:r>
      <w:r w:rsidR="002D22D8">
        <w:rPr>
          <w:b/>
          <w:i w:val="0"/>
          <w:color w:val="auto"/>
          <w:lang w:val="en-US"/>
        </w:rPr>
        <w:t xml:space="preserve">or the synthesis of </w:t>
      </w:r>
      <w:proofErr w:type="spellStart"/>
      <w:r w:rsidR="002D22D8">
        <w:rPr>
          <w:b/>
          <w:i w:val="0"/>
          <w:color w:val="auto"/>
          <w:lang w:val="en-US"/>
        </w:rPr>
        <w:t>aziridines</w:t>
      </w:r>
      <w:proofErr w:type="spellEnd"/>
      <w:r w:rsidR="002D22D8">
        <w:rPr>
          <w:b/>
          <w:i w:val="0"/>
          <w:color w:val="auto"/>
          <w:lang w:val="en-US"/>
        </w:rPr>
        <w:t xml:space="preserve"> </w:t>
      </w:r>
      <w:r w:rsidR="00BB0505">
        <w:rPr>
          <w:b/>
          <w:i w:val="0"/>
          <w:color w:val="auto"/>
          <w:lang w:val="en-US"/>
        </w:rPr>
        <w:t xml:space="preserve">94 and </w:t>
      </w:r>
      <w:proofErr w:type="spellStart"/>
      <w:r w:rsidR="00BB0505">
        <w:rPr>
          <w:b/>
          <w:i w:val="0"/>
          <w:color w:val="auto"/>
          <w:lang w:val="en-US"/>
        </w:rPr>
        <w:t>azetidines</w:t>
      </w:r>
      <w:proofErr w:type="spellEnd"/>
      <w:r w:rsidR="00BB0505">
        <w:rPr>
          <w:b/>
          <w:i w:val="0"/>
          <w:color w:val="auto"/>
          <w:lang w:val="en-US"/>
        </w:rPr>
        <w:t xml:space="preserve"> 95</w:t>
      </w:r>
      <w:r w:rsidRPr="00F222D9">
        <w:rPr>
          <w:b/>
          <w:i w:val="0"/>
          <w:color w:val="auto"/>
          <w:lang w:val="en-US"/>
        </w:rPr>
        <w:t xml:space="preserve"> starting from 1-tosyl-</w:t>
      </w:r>
      <w:r w:rsidR="002D22D8">
        <w:rPr>
          <w:b/>
          <w:i w:val="0"/>
          <w:color w:val="auto"/>
          <w:lang w:val="en-US"/>
        </w:rPr>
        <w:t>3-(</w:t>
      </w:r>
      <w:proofErr w:type="spellStart"/>
      <w:r w:rsidR="002D22D8">
        <w:rPr>
          <w:b/>
          <w:i w:val="0"/>
          <w:color w:val="auto"/>
          <w:lang w:val="en-US"/>
        </w:rPr>
        <w:t>trifluoromethyl</w:t>
      </w:r>
      <w:proofErr w:type="spellEnd"/>
      <w:r w:rsidR="002D22D8">
        <w:rPr>
          <w:b/>
          <w:i w:val="0"/>
          <w:color w:val="auto"/>
          <w:lang w:val="en-US"/>
        </w:rPr>
        <w:t>)</w:t>
      </w:r>
      <w:proofErr w:type="spellStart"/>
      <w:r w:rsidR="002D22D8">
        <w:rPr>
          <w:b/>
          <w:i w:val="0"/>
          <w:color w:val="auto"/>
          <w:lang w:val="en-US"/>
        </w:rPr>
        <w:t>aziridine</w:t>
      </w:r>
      <w:proofErr w:type="spellEnd"/>
      <w:r w:rsidR="002D22D8">
        <w:rPr>
          <w:b/>
          <w:i w:val="0"/>
          <w:color w:val="auto"/>
          <w:lang w:val="en-US"/>
        </w:rPr>
        <w:t xml:space="preserve"> </w:t>
      </w:r>
      <w:r w:rsidR="00BB0505">
        <w:rPr>
          <w:b/>
          <w:i w:val="0"/>
          <w:color w:val="auto"/>
          <w:lang w:val="en-US"/>
        </w:rPr>
        <w:t>93</w:t>
      </w:r>
    </w:p>
    <w:p w:rsidR="00792DC6" w:rsidRDefault="00437856" w:rsidP="007533C2">
      <w:pPr>
        <w:spacing w:line="360" w:lineRule="auto"/>
        <w:jc w:val="center"/>
        <w:rPr>
          <w:lang w:val="en-US"/>
        </w:rPr>
      </w:pPr>
      <w:r>
        <w:object w:dxaOrig="12052" w:dyaOrig="1754">
          <v:shape id="_x0000_i1050" type="#_x0000_t75" style="width:423.25pt;height:61.65pt" o:ole="">
            <v:imagedata r:id="rId61" o:title=""/>
          </v:shape>
          <o:OLEObject Type="Embed" ProgID="ChemDraw.Document.6.0" ShapeID="_x0000_i1050" DrawAspect="Content" ObjectID="_1514271973" r:id="rId62"/>
        </w:object>
      </w:r>
    </w:p>
    <w:p w:rsidR="00DB20C5" w:rsidRDefault="00D42BBD" w:rsidP="00336294">
      <w:pPr>
        <w:spacing w:line="360" w:lineRule="auto"/>
        <w:jc w:val="both"/>
        <w:rPr>
          <w:lang w:val="en-US"/>
        </w:rPr>
      </w:pPr>
      <w:r>
        <w:rPr>
          <w:lang w:val="en-US"/>
        </w:rPr>
        <w:t>This</w:t>
      </w:r>
      <w:r w:rsidR="00DB20C5">
        <w:rPr>
          <w:lang w:val="en-US"/>
        </w:rPr>
        <w:t xml:space="preserve"> remarkable difference in reactivity </w:t>
      </w:r>
      <w:r>
        <w:rPr>
          <w:lang w:val="en-US"/>
        </w:rPr>
        <w:t>has been</w:t>
      </w:r>
      <w:r w:rsidR="00DB20C5">
        <w:rPr>
          <w:lang w:val="en-US"/>
        </w:rPr>
        <w:t xml:space="preserve"> further explored by using (</w:t>
      </w:r>
      <w:proofErr w:type="spellStart"/>
      <w:r w:rsidR="00DB20C5">
        <w:rPr>
          <w:lang w:val="en-US"/>
        </w:rPr>
        <w:t>thio</w:t>
      </w:r>
      <w:proofErr w:type="spellEnd"/>
      <w:r w:rsidR="00DB20C5">
        <w:rPr>
          <w:lang w:val="en-US"/>
        </w:rPr>
        <w:t>)phenols with an additional nucleophilic group</w:t>
      </w:r>
      <w:r w:rsidR="00E63FF2">
        <w:rPr>
          <w:lang w:val="en-US"/>
        </w:rPr>
        <w:t xml:space="preserve"> to </w:t>
      </w:r>
      <w:r w:rsidR="00502668">
        <w:rPr>
          <w:lang w:val="en-US"/>
        </w:rPr>
        <w:t>a</w:t>
      </w:r>
      <w:r w:rsidR="00E63FF2">
        <w:rPr>
          <w:lang w:val="en-US"/>
        </w:rPr>
        <w:t xml:space="preserve">ffect ring expansion toward </w:t>
      </w:r>
      <w:proofErr w:type="spellStart"/>
      <w:r w:rsidR="00E63FF2">
        <w:rPr>
          <w:lang w:val="en-US"/>
        </w:rPr>
        <w:t>heterobicyclic</w:t>
      </w:r>
      <w:proofErr w:type="spellEnd"/>
      <w:r w:rsidR="00E63FF2">
        <w:rPr>
          <w:lang w:val="en-US"/>
        </w:rPr>
        <w:t xml:space="preserve"> systems via a domino ring opening-cyclization </w:t>
      </w:r>
      <w:r>
        <w:rPr>
          <w:lang w:val="en-US"/>
        </w:rPr>
        <w:t>sequence</w:t>
      </w:r>
      <w:r w:rsidR="00E63FF2">
        <w:rPr>
          <w:lang w:val="en-US"/>
        </w:rPr>
        <w:t xml:space="preserve">. At first, treatment of </w:t>
      </w:r>
      <w:proofErr w:type="spellStart"/>
      <w:r w:rsidR="00E63FF2">
        <w:rPr>
          <w:lang w:val="en-US"/>
        </w:rPr>
        <w:t>aziridine</w:t>
      </w:r>
      <w:proofErr w:type="spellEnd"/>
      <w:r w:rsidR="00E63FF2">
        <w:rPr>
          <w:lang w:val="en-US"/>
        </w:rPr>
        <w:t xml:space="preserve"> </w:t>
      </w:r>
      <w:r w:rsidR="00437856">
        <w:rPr>
          <w:b/>
          <w:lang w:val="en-US"/>
        </w:rPr>
        <w:t>93</w:t>
      </w:r>
      <w:r w:rsidR="00E63FF2">
        <w:rPr>
          <w:lang w:val="en-US"/>
        </w:rPr>
        <w:t xml:space="preserve"> with a number of </w:t>
      </w:r>
      <w:r>
        <w:rPr>
          <w:lang w:val="en-US"/>
        </w:rPr>
        <w:t xml:space="preserve">substituted </w:t>
      </w:r>
      <w:proofErr w:type="spellStart"/>
      <w:r w:rsidR="00E63FF2">
        <w:rPr>
          <w:lang w:val="en-US"/>
        </w:rPr>
        <w:t>thiophenols</w:t>
      </w:r>
      <w:proofErr w:type="spellEnd"/>
      <w:r w:rsidR="00E63FF2">
        <w:rPr>
          <w:lang w:val="en-US"/>
        </w:rPr>
        <w:t xml:space="preserve"> </w:t>
      </w:r>
      <w:r>
        <w:rPr>
          <w:lang w:val="en-US"/>
        </w:rPr>
        <w:t>has been</w:t>
      </w:r>
      <w:r w:rsidR="00E63FF2">
        <w:rPr>
          <w:lang w:val="en-US"/>
        </w:rPr>
        <w:t xml:space="preserve"> performed</w:t>
      </w:r>
      <w:r w:rsidR="00676AB1">
        <w:rPr>
          <w:lang w:val="en-US"/>
        </w:rPr>
        <w:t xml:space="preserve"> affording </w:t>
      </w:r>
      <w:proofErr w:type="spellStart"/>
      <w:r w:rsidR="00676AB1">
        <w:rPr>
          <w:lang w:val="en-US"/>
        </w:rPr>
        <w:t>heterobicyclics</w:t>
      </w:r>
      <w:proofErr w:type="spellEnd"/>
      <w:r w:rsidR="00676AB1">
        <w:rPr>
          <w:lang w:val="en-US"/>
        </w:rPr>
        <w:t xml:space="preserve"> </w:t>
      </w:r>
      <w:r w:rsidR="002D22D8">
        <w:rPr>
          <w:b/>
          <w:lang w:val="en-US"/>
        </w:rPr>
        <w:t>9</w:t>
      </w:r>
      <w:r w:rsidR="00437856">
        <w:rPr>
          <w:b/>
          <w:lang w:val="en-US"/>
        </w:rPr>
        <w:t>8</w:t>
      </w:r>
      <w:r w:rsidR="00F671BC">
        <w:rPr>
          <w:b/>
          <w:lang w:val="en-US"/>
        </w:rPr>
        <w:t xml:space="preserve"> </w:t>
      </w:r>
      <w:r w:rsidR="00F671BC">
        <w:rPr>
          <w:lang w:val="en-US"/>
        </w:rPr>
        <w:t>(</w:t>
      </w:r>
      <w:r w:rsidR="00F671BC" w:rsidRPr="00F671BC">
        <w:rPr>
          <w:lang w:val="en-US"/>
        </w:rPr>
        <w:fldChar w:fldCharType="begin"/>
      </w:r>
      <w:r w:rsidR="00F671BC" w:rsidRPr="00F671BC">
        <w:rPr>
          <w:lang w:val="en-US"/>
        </w:rPr>
        <w:instrText xml:space="preserve"> REF _Ref430876501 \h  \* MERGEFORMAT </w:instrText>
      </w:r>
      <w:r w:rsidR="00F671BC" w:rsidRPr="00F671BC">
        <w:rPr>
          <w:lang w:val="en-US"/>
        </w:rPr>
      </w:r>
      <w:r w:rsidR="00F671BC" w:rsidRPr="00F671BC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27</w:t>
      </w:r>
      <w:r w:rsidR="00F671BC" w:rsidRPr="00F671BC">
        <w:rPr>
          <w:lang w:val="en-US"/>
        </w:rPr>
        <w:fldChar w:fldCharType="end"/>
      </w:r>
      <w:r w:rsidR="00F671BC">
        <w:rPr>
          <w:lang w:val="en-US"/>
        </w:rPr>
        <w:t>)</w:t>
      </w:r>
      <w:r w:rsidR="00E63FF2">
        <w:rPr>
          <w:lang w:val="en-US"/>
        </w:rPr>
        <w:t xml:space="preserve">. Taking into account the reactivity of </w:t>
      </w:r>
      <w:proofErr w:type="spellStart"/>
      <w:r w:rsidR="00E63FF2">
        <w:rPr>
          <w:lang w:val="en-US"/>
        </w:rPr>
        <w:t>aziridine</w:t>
      </w:r>
      <w:proofErr w:type="spellEnd"/>
      <w:r w:rsidR="00E63FF2">
        <w:rPr>
          <w:lang w:val="en-US"/>
        </w:rPr>
        <w:t xml:space="preserve"> </w:t>
      </w:r>
      <w:r w:rsidR="00437856">
        <w:rPr>
          <w:b/>
          <w:lang w:val="en-US"/>
        </w:rPr>
        <w:t>93</w:t>
      </w:r>
      <w:r w:rsidR="00E63FF2">
        <w:rPr>
          <w:lang w:val="en-US"/>
        </w:rPr>
        <w:t xml:space="preserve"> toward </w:t>
      </w:r>
      <w:r w:rsidR="00B64EE4">
        <w:rPr>
          <w:lang w:val="en-US"/>
        </w:rPr>
        <w:t>sulfur</w:t>
      </w:r>
      <w:r w:rsidR="00E63FF2">
        <w:rPr>
          <w:lang w:val="en-US"/>
        </w:rPr>
        <w:t xml:space="preserve"> nucleophiles</w:t>
      </w:r>
      <w:r w:rsidR="00062635">
        <w:rPr>
          <w:lang w:val="en-US"/>
        </w:rPr>
        <w:t xml:space="preserve">, the formation of </w:t>
      </w:r>
      <w:proofErr w:type="spellStart"/>
      <w:r w:rsidR="00062635">
        <w:rPr>
          <w:lang w:val="en-US"/>
        </w:rPr>
        <w:t>aziridine</w:t>
      </w:r>
      <w:proofErr w:type="spellEnd"/>
      <w:r w:rsidR="00062635">
        <w:rPr>
          <w:lang w:val="en-US"/>
        </w:rPr>
        <w:t xml:space="preserve"> </w:t>
      </w:r>
      <w:r w:rsidR="00437856">
        <w:rPr>
          <w:b/>
          <w:lang w:val="en-US"/>
        </w:rPr>
        <w:t>100</w:t>
      </w:r>
      <w:r w:rsidR="00062635">
        <w:rPr>
          <w:lang w:val="en-US"/>
        </w:rPr>
        <w:t xml:space="preserve"> was </w:t>
      </w:r>
      <w:r w:rsidR="00C84A23">
        <w:rPr>
          <w:lang w:val="en-US"/>
        </w:rPr>
        <w:t>assumed</w:t>
      </w:r>
      <w:r w:rsidR="00062635">
        <w:rPr>
          <w:lang w:val="en-US"/>
        </w:rPr>
        <w:t xml:space="preserve"> to occur </w:t>
      </w:r>
      <w:r w:rsidR="00FA4A45">
        <w:rPr>
          <w:lang w:val="en-US"/>
        </w:rPr>
        <w:t xml:space="preserve">first </w:t>
      </w:r>
      <w:r w:rsidR="00062635">
        <w:rPr>
          <w:lang w:val="en-US"/>
        </w:rPr>
        <w:t xml:space="preserve">prior to </w:t>
      </w:r>
      <w:r w:rsidR="00B64EE4">
        <w:rPr>
          <w:lang w:val="en-US"/>
        </w:rPr>
        <w:t>intramolecular</w:t>
      </w:r>
      <w:r w:rsidR="00062635">
        <w:rPr>
          <w:lang w:val="en-US"/>
        </w:rPr>
        <w:t xml:space="preserve"> ring opening at the C2 position</w:t>
      </w:r>
      <w:r w:rsidR="00FA4A45">
        <w:rPr>
          <w:lang w:val="en-US"/>
        </w:rPr>
        <w:t xml:space="preserve"> </w:t>
      </w:r>
      <w:r w:rsidR="00B64EE4">
        <w:rPr>
          <w:lang w:val="en-US"/>
        </w:rPr>
        <w:t xml:space="preserve">of the </w:t>
      </w:r>
      <w:proofErr w:type="spellStart"/>
      <w:r w:rsidR="00B64EE4">
        <w:rPr>
          <w:lang w:val="en-US"/>
        </w:rPr>
        <w:t>aziridine</w:t>
      </w:r>
      <w:proofErr w:type="spellEnd"/>
      <w:r w:rsidR="00B64EE4">
        <w:rPr>
          <w:lang w:val="en-US"/>
        </w:rPr>
        <w:t xml:space="preserve"> core </w:t>
      </w:r>
      <w:r>
        <w:rPr>
          <w:lang w:val="en-US"/>
        </w:rPr>
        <w:t>by the additional</w:t>
      </w:r>
      <w:r w:rsidR="00FA4A45">
        <w:rPr>
          <w:lang w:val="en-US"/>
        </w:rPr>
        <w:t xml:space="preserve"> heteroatom</w:t>
      </w:r>
      <w:r w:rsidR="005D6284">
        <w:rPr>
          <w:lang w:val="en-US"/>
        </w:rPr>
        <w:t xml:space="preserve"> (Y in </w:t>
      </w:r>
      <w:r w:rsidR="00676AB1">
        <w:rPr>
          <w:lang w:val="en-US"/>
        </w:rPr>
        <w:t xml:space="preserve">compound </w:t>
      </w:r>
      <w:r w:rsidR="00437856">
        <w:rPr>
          <w:b/>
          <w:lang w:val="en-US"/>
        </w:rPr>
        <w:t>100</w:t>
      </w:r>
      <w:r w:rsidR="005D6284">
        <w:rPr>
          <w:lang w:val="en-US"/>
        </w:rPr>
        <w:t>)</w:t>
      </w:r>
      <w:r w:rsidR="00062635">
        <w:rPr>
          <w:lang w:val="en-US"/>
        </w:rPr>
        <w:t xml:space="preserve">. However, by </w:t>
      </w:r>
      <w:proofErr w:type="spellStart"/>
      <w:r w:rsidR="00062635">
        <w:rPr>
          <w:lang w:val="en-US"/>
        </w:rPr>
        <w:t>appling</w:t>
      </w:r>
      <w:proofErr w:type="spellEnd"/>
      <w:r w:rsidR="00062635">
        <w:rPr>
          <w:lang w:val="en-US"/>
        </w:rPr>
        <w:t xml:space="preserve"> 2-mercaptophenol, the initial ring opening by the oxygen atom </w:t>
      </w:r>
      <w:r w:rsidR="000A27B5">
        <w:rPr>
          <w:lang w:val="en-US"/>
        </w:rPr>
        <w:t xml:space="preserve">toward sulfonamide </w:t>
      </w:r>
      <w:r w:rsidR="00437856">
        <w:rPr>
          <w:b/>
          <w:lang w:val="en-US"/>
        </w:rPr>
        <w:t>10</w:t>
      </w:r>
      <w:r w:rsidR="00F056C9">
        <w:rPr>
          <w:b/>
          <w:lang w:val="en-US"/>
        </w:rPr>
        <w:t>0</w:t>
      </w:r>
      <w:r w:rsidR="000A27B5">
        <w:rPr>
          <w:lang w:val="en-US"/>
        </w:rPr>
        <w:t xml:space="preserve"> </w:t>
      </w:r>
      <w:r w:rsidR="00062635">
        <w:rPr>
          <w:lang w:val="en-US"/>
        </w:rPr>
        <w:t xml:space="preserve">and </w:t>
      </w:r>
      <w:r w:rsidR="00B64EE4">
        <w:rPr>
          <w:lang w:val="en-US"/>
        </w:rPr>
        <w:t>consecutive</w:t>
      </w:r>
      <w:r w:rsidR="00062635">
        <w:rPr>
          <w:lang w:val="en-US"/>
        </w:rPr>
        <w:t xml:space="preserve"> expulsion of the </w:t>
      </w:r>
      <w:proofErr w:type="spellStart"/>
      <w:r w:rsidR="00062635">
        <w:rPr>
          <w:lang w:val="en-US"/>
        </w:rPr>
        <w:t>tosyl</w:t>
      </w:r>
      <w:proofErr w:type="spellEnd"/>
      <w:r w:rsidR="00062635">
        <w:rPr>
          <w:lang w:val="en-US"/>
        </w:rPr>
        <w:t xml:space="preserve"> group by the sulfur atom could not be excluded</w:t>
      </w:r>
      <w:r w:rsidR="000A27B5">
        <w:rPr>
          <w:lang w:val="en-US"/>
        </w:rPr>
        <w:t>.</w:t>
      </w:r>
      <w:r w:rsidR="005D6284">
        <w:rPr>
          <w:lang w:val="en-US"/>
        </w:rPr>
        <w:t xml:space="preserve"> </w:t>
      </w:r>
      <w:r w:rsidR="00062635">
        <w:rPr>
          <w:lang w:val="en-US"/>
        </w:rPr>
        <w:t xml:space="preserve">For the reaction of </w:t>
      </w:r>
      <w:proofErr w:type="spellStart"/>
      <w:r w:rsidR="00062635">
        <w:rPr>
          <w:lang w:val="en-US"/>
        </w:rPr>
        <w:t>aziridine</w:t>
      </w:r>
      <w:proofErr w:type="spellEnd"/>
      <w:r w:rsidR="00062635">
        <w:rPr>
          <w:lang w:val="en-US"/>
        </w:rPr>
        <w:t xml:space="preserve"> </w:t>
      </w:r>
      <w:r w:rsidR="00437856">
        <w:rPr>
          <w:b/>
          <w:lang w:val="en-US"/>
        </w:rPr>
        <w:t>93</w:t>
      </w:r>
      <w:r w:rsidR="00062635">
        <w:rPr>
          <w:lang w:val="en-US"/>
        </w:rPr>
        <w:t xml:space="preserve"> with 2-aminoarenethiols, heating at elevated temperatures appeared to be necessary to obtain a complete co</w:t>
      </w:r>
      <w:r w:rsidR="00502668">
        <w:rPr>
          <w:lang w:val="en-US"/>
        </w:rPr>
        <w:t>nversion toward 2,3-dihydro</w:t>
      </w:r>
      <w:r w:rsidR="00A819CA">
        <w:rPr>
          <w:lang w:val="en-US"/>
        </w:rPr>
        <w:t xml:space="preserve">benzofused </w:t>
      </w:r>
      <w:proofErr w:type="spellStart"/>
      <w:r w:rsidR="00A819CA">
        <w:rPr>
          <w:lang w:val="en-US"/>
        </w:rPr>
        <w:t>thiomorpholine</w:t>
      </w:r>
      <w:r w:rsidR="00062635">
        <w:rPr>
          <w:lang w:val="en-US"/>
        </w:rPr>
        <w:t>s</w:t>
      </w:r>
      <w:proofErr w:type="spellEnd"/>
      <w:r w:rsidR="00062635">
        <w:rPr>
          <w:lang w:val="en-US"/>
        </w:rPr>
        <w:t xml:space="preserve"> </w:t>
      </w:r>
      <w:r w:rsidR="00437856">
        <w:rPr>
          <w:b/>
          <w:lang w:val="en-US"/>
        </w:rPr>
        <w:t>98</w:t>
      </w:r>
      <w:r w:rsidR="00B01273">
        <w:rPr>
          <w:lang w:val="en-US"/>
        </w:rPr>
        <w:t xml:space="preserve"> (</w:t>
      </w:r>
      <w:r w:rsidR="00062635">
        <w:rPr>
          <w:lang w:val="en-US"/>
        </w:rPr>
        <w:t>Y = N).</w:t>
      </w:r>
      <w:r w:rsidR="005D6284">
        <w:rPr>
          <w:lang w:val="en-US"/>
        </w:rPr>
        <w:t xml:space="preserve"> Furthermore, the use of an excess of 2-</w:t>
      </w:r>
      <w:r w:rsidR="005D6284">
        <w:rPr>
          <w:lang w:val="en-US"/>
        </w:rPr>
        <w:lastRenderedPageBreak/>
        <w:t xml:space="preserve">aminothiophenol resulted in the </w:t>
      </w:r>
      <w:r>
        <w:rPr>
          <w:lang w:val="en-US"/>
        </w:rPr>
        <w:t>partial</w:t>
      </w:r>
      <w:r w:rsidR="000A27B5">
        <w:rPr>
          <w:lang w:val="en-US"/>
        </w:rPr>
        <w:t xml:space="preserve"> </w:t>
      </w:r>
      <w:r w:rsidR="005D6284">
        <w:rPr>
          <w:lang w:val="en-US"/>
        </w:rPr>
        <w:t>form</w:t>
      </w:r>
      <w:r w:rsidR="00502668">
        <w:rPr>
          <w:lang w:val="en-US"/>
        </w:rPr>
        <w:t xml:space="preserve">ation of the corresponding ring </w:t>
      </w:r>
      <w:r w:rsidR="005D6284">
        <w:rPr>
          <w:lang w:val="en-US"/>
        </w:rPr>
        <w:t xml:space="preserve">opened product, again confirming </w:t>
      </w:r>
      <w:r>
        <w:rPr>
          <w:lang w:val="en-US"/>
        </w:rPr>
        <w:t xml:space="preserve">that </w:t>
      </w:r>
      <w:r w:rsidR="00502668">
        <w:rPr>
          <w:lang w:val="en-US"/>
        </w:rPr>
        <w:t xml:space="preserve">excess </w:t>
      </w:r>
      <w:r>
        <w:rPr>
          <w:lang w:val="en-US"/>
        </w:rPr>
        <w:t xml:space="preserve">sulfur nucleophiles could </w:t>
      </w:r>
      <w:r w:rsidR="003F082D">
        <w:rPr>
          <w:lang w:val="en-US"/>
        </w:rPr>
        <w:t>elicit</w:t>
      </w:r>
      <w:r w:rsidR="005D6284">
        <w:rPr>
          <w:lang w:val="en-US"/>
        </w:rPr>
        <w:t xml:space="preserve"> ring opening of the </w:t>
      </w:r>
      <w:proofErr w:type="spellStart"/>
      <w:r w:rsidR="005D6284">
        <w:rPr>
          <w:lang w:val="en-US"/>
        </w:rPr>
        <w:t>aziridine</w:t>
      </w:r>
      <w:proofErr w:type="spellEnd"/>
      <w:r w:rsidR="005D6284">
        <w:rPr>
          <w:lang w:val="en-US"/>
        </w:rPr>
        <w:t xml:space="preserve"> moiety. </w:t>
      </w:r>
      <w:r w:rsidR="00FA4A45">
        <w:rPr>
          <w:lang w:val="en-US"/>
        </w:rPr>
        <w:t xml:space="preserve">In a second part, the </w:t>
      </w:r>
      <w:r w:rsidR="00B64EE4">
        <w:rPr>
          <w:lang w:val="en-US"/>
        </w:rPr>
        <w:t>deployment</w:t>
      </w:r>
      <w:r w:rsidR="00FA4A45">
        <w:rPr>
          <w:lang w:val="en-US"/>
        </w:rPr>
        <w:t xml:space="preserve"> of phenols with an additional nucleophilic substituent </w:t>
      </w:r>
      <w:r w:rsidR="00A819CA">
        <w:rPr>
          <w:lang w:val="en-US"/>
        </w:rPr>
        <w:t>was</w:t>
      </w:r>
      <w:r w:rsidR="00FA4A45">
        <w:rPr>
          <w:lang w:val="en-US"/>
        </w:rPr>
        <w:t xml:space="preserve"> evaluated</w:t>
      </w:r>
      <w:r w:rsidR="00DB147E">
        <w:rPr>
          <w:lang w:val="en-US"/>
        </w:rPr>
        <w:t xml:space="preserve"> as well</w:t>
      </w:r>
      <w:r w:rsidR="00FA4A45">
        <w:rPr>
          <w:lang w:val="en-US"/>
        </w:rPr>
        <w:t>. It was found th</w:t>
      </w:r>
      <w:r w:rsidR="00DB147E">
        <w:rPr>
          <w:lang w:val="en-US"/>
        </w:rPr>
        <w:t>at the oxygen atom first attacked</w:t>
      </w:r>
      <w:r w:rsidR="00FA4A45">
        <w:rPr>
          <w:lang w:val="en-US"/>
        </w:rPr>
        <w:t xml:space="preserve"> the </w:t>
      </w:r>
      <w:proofErr w:type="spellStart"/>
      <w:r w:rsidR="00FA4A45">
        <w:rPr>
          <w:lang w:val="en-US"/>
        </w:rPr>
        <w:t>aziridine</w:t>
      </w:r>
      <w:proofErr w:type="spellEnd"/>
      <w:r w:rsidR="00FA4A45">
        <w:rPr>
          <w:lang w:val="en-US"/>
        </w:rPr>
        <w:t xml:space="preserve"> ring at the C2-position through an S</w:t>
      </w:r>
      <w:r w:rsidR="00FA4A45" w:rsidRPr="00FA4A45">
        <w:rPr>
          <w:vertAlign w:val="subscript"/>
          <w:lang w:val="en-US"/>
        </w:rPr>
        <w:t>N</w:t>
      </w:r>
      <w:r w:rsidR="00FA4A45">
        <w:rPr>
          <w:lang w:val="en-US"/>
        </w:rPr>
        <w:t xml:space="preserve">2-type approach </w:t>
      </w:r>
      <w:r w:rsidR="00502668">
        <w:rPr>
          <w:lang w:val="en-US"/>
        </w:rPr>
        <w:t xml:space="preserve">resulting in ring </w:t>
      </w:r>
      <w:r w:rsidR="005D6284">
        <w:rPr>
          <w:lang w:val="en-US"/>
        </w:rPr>
        <w:t xml:space="preserve">opened </w:t>
      </w:r>
      <w:r w:rsidR="003F082D">
        <w:rPr>
          <w:lang w:val="en-US"/>
        </w:rPr>
        <w:t>intermediate</w:t>
      </w:r>
      <w:r w:rsidR="005D6284">
        <w:rPr>
          <w:lang w:val="en-US"/>
        </w:rPr>
        <w:t xml:space="preserve"> </w:t>
      </w:r>
      <w:r w:rsidR="00437856">
        <w:rPr>
          <w:b/>
          <w:lang w:val="en-US"/>
        </w:rPr>
        <w:t>101</w:t>
      </w:r>
      <w:r w:rsidR="005D6284">
        <w:rPr>
          <w:lang w:val="en-US"/>
        </w:rPr>
        <w:t xml:space="preserve">, </w:t>
      </w:r>
      <w:r>
        <w:rPr>
          <w:lang w:val="en-US"/>
        </w:rPr>
        <w:t>followed by ring</w:t>
      </w:r>
      <w:r w:rsidR="00FA4A45">
        <w:rPr>
          <w:lang w:val="en-US"/>
        </w:rPr>
        <w:t xml:space="preserve"> formation upon attack by the other heteroatom </w:t>
      </w:r>
      <w:r w:rsidR="005D6284">
        <w:rPr>
          <w:lang w:val="en-US"/>
        </w:rPr>
        <w:t xml:space="preserve">(Y in </w:t>
      </w:r>
      <w:r w:rsidR="00437856">
        <w:rPr>
          <w:b/>
          <w:lang w:val="en-US"/>
        </w:rPr>
        <w:t>101</w:t>
      </w:r>
      <w:r w:rsidR="005D6284">
        <w:rPr>
          <w:lang w:val="en-US"/>
        </w:rPr>
        <w:t>)</w:t>
      </w:r>
      <w:r w:rsidR="00FA4A45">
        <w:rPr>
          <w:lang w:val="en-US"/>
        </w:rPr>
        <w:t>.</w:t>
      </w:r>
      <w:r w:rsidR="000A27B5">
        <w:rPr>
          <w:lang w:val="en-US"/>
        </w:rPr>
        <w:t xml:space="preserve"> </w:t>
      </w:r>
    </w:p>
    <w:p w:rsidR="00F222D9" w:rsidRPr="000027C1" w:rsidRDefault="00F222D9" w:rsidP="00F222D9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26" w:name="_Ref430876501"/>
      <w:r w:rsidRPr="000027C1">
        <w:rPr>
          <w:b/>
          <w:i w:val="0"/>
          <w:color w:val="auto"/>
          <w:lang w:val="en-US"/>
        </w:rPr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27</w:t>
      </w:r>
      <w:r w:rsidR="00240677">
        <w:rPr>
          <w:b/>
          <w:i w:val="0"/>
          <w:color w:val="auto"/>
          <w:lang w:val="en-US"/>
        </w:rPr>
        <w:fldChar w:fldCharType="end"/>
      </w:r>
      <w:bookmarkEnd w:id="26"/>
      <w:r w:rsidRPr="000027C1">
        <w:rPr>
          <w:b/>
          <w:i w:val="0"/>
          <w:color w:val="auto"/>
          <w:lang w:val="en-US"/>
        </w:rPr>
        <w:t>: Synthes</w:t>
      </w:r>
      <w:r w:rsidR="00D42BBD">
        <w:rPr>
          <w:b/>
          <w:i w:val="0"/>
          <w:color w:val="auto"/>
          <w:lang w:val="en-US"/>
        </w:rPr>
        <w:t xml:space="preserve">is of </w:t>
      </w:r>
      <w:proofErr w:type="spellStart"/>
      <w:r w:rsidR="00D42BBD">
        <w:rPr>
          <w:b/>
          <w:i w:val="0"/>
          <w:color w:val="auto"/>
          <w:lang w:val="en-US"/>
        </w:rPr>
        <w:t>heterobicyclics</w:t>
      </w:r>
      <w:proofErr w:type="spellEnd"/>
      <w:r w:rsidR="00D42BBD">
        <w:rPr>
          <w:b/>
          <w:i w:val="0"/>
          <w:color w:val="auto"/>
          <w:lang w:val="en-US"/>
        </w:rPr>
        <w:t xml:space="preserve"> </w:t>
      </w:r>
      <w:r w:rsidR="00437856">
        <w:rPr>
          <w:b/>
          <w:i w:val="0"/>
          <w:color w:val="auto"/>
          <w:lang w:val="en-US"/>
        </w:rPr>
        <w:t>98</w:t>
      </w:r>
      <w:r w:rsidR="00D42BBD">
        <w:rPr>
          <w:b/>
          <w:i w:val="0"/>
          <w:color w:val="auto"/>
          <w:lang w:val="en-US"/>
        </w:rPr>
        <w:t xml:space="preserve"> and </w:t>
      </w:r>
      <w:r w:rsidR="006C4C9F">
        <w:rPr>
          <w:b/>
          <w:i w:val="0"/>
          <w:color w:val="auto"/>
          <w:lang w:val="en-US"/>
        </w:rPr>
        <w:t>9</w:t>
      </w:r>
      <w:r w:rsidR="00437856">
        <w:rPr>
          <w:b/>
          <w:i w:val="0"/>
          <w:color w:val="auto"/>
          <w:lang w:val="en-US"/>
        </w:rPr>
        <w:t>5</w:t>
      </w:r>
    </w:p>
    <w:p w:rsidR="00062635" w:rsidRDefault="00437856" w:rsidP="00DF0973">
      <w:pPr>
        <w:spacing w:line="360" w:lineRule="auto"/>
        <w:jc w:val="center"/>
      </w:pPr>
      <w:r>
        <w:object w:dxaOrig="13984" w:dyaOrig="5586">
          <v:shape id="_x0000_i1051" type="#_x0000_t75" style="width:453.25pt;height:180.55pt" o:ole="">
            <v:imagedata r:id="rId63" o:title=""/>
          </v:shape>
          <o:OLEObject Type="Embed" ProgID="ChemDraw.Document.6.0" ShapeID="_x0000_i1051" DrawAspect="Content" ObjectID="_1514271974" r:id="rId64"/>
        </w:object>
      </w:r>
    </w:p>
    <w:p w:rsidR="0033414F" w:rsidRDefault="0033414F" w:rsidP="0033414F">
      <w:pPr>
        <w:spacing w:line="360" w:lineRule="auto"/>
        <w:jc w:val="both"/>
        <w:rPr>
          <w:lang w:val="en-US"/>
        </w:rPr>
      </w:pPr>
      <w:r w:rsidRPr="0033414F">
        <w:rPr>
          <w:lang w:val="en-US"/>
        </w:rPr>
        <w:t xml:space="preserve">The </w:t>
      </w:r>
      <w:proofErr w:type="spellStart"/>
      <w:r w:rsidRPr="0033414F">
        <w:rPr>
          <w:lang w:val="en-US"/>
        </w:rPr>
        <w:t>regioselective</w:t>
      </w:r>
      <w:proofErr w:type="spellEnd"/>
      <w:r w:rsidRPr="0033414F">
        <w:rPr>
          <w:lang w:val="en-US"/>
        </w:rPr>
        <w:t xml:space="preserve"> ring opening at the non-CF</w:t>
      </w:r>
      <w:r w:rsidRPr="002C0D01">
        <w:rPr>
          <w:vertAlign w:val="subscript"/>
          <w:lang w:val="en-US"/>
        </w:rPr>
        <w:t>3</w:t>
      </w:r>
      <w:r w:rsidRPr="0033414F">
        <w:rPr>
          <w:lang w:val="en-US"/>
        </w:rPr>
        <w:t>-substituted side of activated 2-(</w:t>
      </w:r>
      <w:proofErr w:type="spellStart"/>
      <w:r w:rsidRPr="0033414F">
        <w:rPr>
          <w:lang w:val="en-US"/>
        </w:rPr>
        <w:t>trifluoromethyl</w:t>
      </w:r>
      <w:proofErr w:type="spellEnd"/>
      <w:r w:rsidRPr="0033414F">
        <w:rPr>
          <w:lang w:val="en-US"/>
        </w:rPr>
        <w:t>)</w:t>
      </w:r>
      <w:proofErr w:type="spellStart"/>
      <w:r w:rsidRPr="0033414F">
        <w:rPr>
          <w:lang w:val="en-US"/>
        </w:rPr>
        <w:t>aziridines</w:t>
      </w:r>
      <w:proofErr w:type="spellEnd"/>
      <w:r w:rsidRPr="0033414F">
        <w:rPr>
          <w:lang w:val="en-US"/>
        </w:rPr>
        <w:t xml:space="preserve"> has also been observed</w:t>
      </w:r>
      <w:r>
        <w:rPr>
          <w:lang w:val="en-US"/>
        </w:rPr>
        <w:t xml:space="preserve"> </w:t>
      </w:r>
      <w:r w:rsidR="00822CE2">
        <w:rPr>
          <w:lang w:val="en-US"/>
        </w:rPr>
        <w:t xml:space="preserve">by </w:t>
      </w:r>
      <w:proofErr w:type="spellStart"/>
      <w:r w:rsidR="00822CE2">
        <w:rPr>
          <w:lang w:val="en-US"/>
        </w:rPr>
        <w:t>Grellepois</w:t>
      </w:r>
      <w:proofErr w:type="spellEnd"/>
      <w:r w:rsidR="00822CE2">
        <w:rPr>
          <w:lang w:val="en-US"/>
        </w:rPr>
        <w:t xml:space="preserve"> et al. and </w:t>
      </w:r>
      <w:proofErr w:type="spellStart"/>
      <w:r w:rsidR="00822CE2">
        <w:rPr>
          <w:lang w:val="en-US"/>
        </w:rPr>
        <w:t>Rinaudo</w:t>
      </w:r>
      <w:proofErr w:type="spellEnd"/>
      <w:r w:rsidR="00822CE2">
        <w:rPr>
          <w:lang w:val="en-US"/>
        </w:rPr>
        <w:t xml:space="preserve"> et al. </w:t>
      </w:r>
      <w:r>
        <w:rPr>
          <w:lang w:val="en-US"/>
        </w:rPr>
        <w:t xml:space="preserve">when </w:t>
      </w:r>
      <w:proofErr w:type="spellStart"/>
      <w:r>
        <w:rPr>
          <w:lang w:val="en-US"/>
        </w:rPr>
        <w:t>trifluoromethyl</w:t>
      </w:r>
      <w:proofErr w:type="spellEnd"/>
      <w:r>
        <w:rPr>
          <w:lang w:val="en-US"/>
        </w:rPr>
        <w:t xml:space="preserve">-substituted </w:t>
      </w:r>
      <w:proofErr w:type="spellStart"/>
      <w:r>
        <w:rPr>
          <w:lang w:val="en-US"/>
        </w:rPr>
        <w:t>aziridines</w:t>
      </w:r>
      <w:proofErr w:type="spellEnd"/>
      <w:r>
        <w:rPr>
          <w:lang w:val="en-US"/>
        </w:rPr>
        <w:t xml:space="preserve"> </w:t>
      </w:r>
      <w:r w:rsidR="00701497">
        <w:rPr>
          <w:b/>
          <w:lang w:val="en-US"/>
        </w:rPr>
        <w:t>102</w:t>
      </w:r>
      <w:r>
        <w:rPr>
          <w:lang w:val="en-US"/>
        </w:rPr>
        <w:t xml:space="preserve"> were treated with a variety of oxygen and nitrogen nucleophiles</w:t>
      </w:r>
      <w:r w:rsidR="002C0D01">
        <w:rPr>
          <w:lang w:val="en-US"/>
        </w:rPr>
        <w:t xml:space="preserve"> (</w:t>
      </w:r>
      <w:r w:rsidR="002C0D01" w:rsidRPr="002C0D01">
        <w:rPr>
          <w:lang w:val="en-US"/>
        </w:rPr>
        <w:fldChar w:fldCharType="begin"/>
      </w:r>
      <w:r w:rsidR="002C0D01" w:rsidRPr="002C0D01">
        <w:rPr>
          <w:lang w:val="en-US"/>
        </w:rPr>
        <w:instrText xml:space="preserve"> REF _Ref432517917 \h  \* MERGEFORMAT </w:instrText>
      </w:r>
      <w:r w:rsidR="002C0D01" w:rsidRPr="002C0D01">
        <w:rPr>
          <w:lang w:val="en-US"/>
        </w:rPr>
      </w:r>
      <w:r w:rsidR="002C0D01" w:rsidRPr="002C0D01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28</w:t>
      </w:r>
      <w:r w:rsidR="002C0D01" w:rsidRPr="002C0D01">
        <w:rPr>
          <w:lang w:val="en-US"/>
        </w:rPr>
        <w:fldChar w:fldCharType="end"/>
      </w:r>
      <w:r w:rsidR="002C0D01">
        <w:rPr>
          <w:lang w:val="en-US"/>
        </w:rPr>
        <w:t>)</w:t>
      </w:r>
      <w:r>
        <w:rPr>
          <w:lang w:val="en-US"/>
        </w:rPr>
        <w:t>.</w:t>
      </w:r>
      <w:r w:rsidR="002C0D01">
        <w:rPr>
          <w:lang w:val="en-US"/>
        </w:rPr>
        <w:fldChar w:fldCharType="begin"/>
      </w:r>
      <w:r w:rsidR="00C03167">
        <w:rPr>
          <w:lang w:val="en-US"/>
        </w:rPr>
        <w:instrText xml:space="preserve"> ADDIN EN.CITE &lt;EndNote&gt;&lt;Cite&gt;&lt;Author&gt;Grellepois&lt;/Author&gt;&lt;Year&gt;2011&lt;/Year&gt;&lt;RecNum&gt;22&lt;/RecNum&gt;&lt;DisplayText&gt;&lt;style face="superscript"&gt;11f,11n&lt;/style&gt;&lt;/DisplayText&gt;&lt;record&gt;&lt;rec-number&gt;22&lt;/rec-number&gt;&lt;foreign-keys&gt;&lt;key app="EN" db-id="a5st2fxzyfzvwjeetrmpdzpezv0ezww0fdsp" timestamp="1440750348"&gt;22&lt;/key&gt;&lt;/foreign-keys&gt;&lt;ref-type name="Journal Article"&gt;17&lt;/ref-type&gt;&lt;contributors&gt;&lt;authors&gt;&lt;author&gt;Grellepois, Fabienne&lt;/author&gt;&lt;author&gt;Nonnenmacher, Jean&lt;/author&gt;&lt;author&gt;Lachaud, Fabien&lt;/author&gt;&lt;author&gt;Portella, Charles&lt;/author&gt;&lt;/authors&gt;&lt;/contributors&gt;&lt;titles&gt;&lt;title&gt;Enantiomerically pure 2-aryl (alkyl)-2-trifluoromethylaziridines: synthesis and ring opening with selected O-and N-nucleophiles&lt;/title&gt;&lt;secondary-title&gt;Org. Biomol. Chem.&lt;/secondary-title&gt;&lt;/titles&gt;&lt;periodical&gt;&lt;full-title&gt;Org. Biomol. Chem.&lt;/full-title&gt;&lt;/periodical&gt;&lt;pages&gt;1160-1168&lt;/pages&gt;&lt;volume&gt;9&lt;/volume&gt;&lt;number&gt;4&lt;/number&gt;&lt;section&gt;1160&lt;/section&gt;&lt;dates&gt;&lt;year&gt;2011&lt;/year&gt;&lt;/dates&gt;&lt;urls&gt;&lt;/urls&gt;&lt;/record&gt;&lt;/Cite&gt;&lt;Cite&gt;&lt;Author&gt;Rinaudo&lt;/Author&gt;&lt;Year&gt;2006&lt;/Year&gt;&lt;RecNum&gt;32&lt;/RecNum&gt;&lt;record&gt;&lt;rec-number&gt;32&lt;/rec-number&gt;&lt;foreign-keys&gt;&lt;key app="EN" db-id="a5st2fxzyfzvwjeetrmpdzpezv0ezww0fdsp" timestamp="1440751336"&gt;32&lt;/key&gt;&lt;/foreign-keys&gt;&lt;ref-type name="Journal Article"&gt;17&lt;/ref-type&gt;&lt;contributors&gt;&lt;authors&gt;&lt;author&gt;Rinaudo, Giuseppe&lt;/author&gt;&lt;author&gt;Narizuka, Satoru&lt;/author&gt;&lt;author&gt;Askari, Néda&lt;/author&gt;&lt;author&gt;Crousse, Benoît&lt;/author&gt;&lt;author&gt;Bonnet-Delpon, Danièle&lt;/author&gt;&lt;/authors&gt;&lt;/contributors&gt;&lt;titles&gt;&lt;title&gt;Synthesis of fluorinated α, β-diamino esters by ring opening of activated 3-trifluoromethyl-aziridine-2-carboxylates&lt;/title&gt;&lt;secondary-title&gt;Tetrahedron Lett.&lt;/secondary-title&gt;&lt;/titles&gt;&lt;periodical&gt;&lt;full-title&gt;Tetrahedron Lett.&lt;/full-title&gt;&lt;/periodical&gt;&lt;pages&gt;2065-2068&lt;/pages&gt;&lt;volume&gt;47&lt;/volume&gt;&lt;number&gt;13&lt;/number&gt;&lt;section&gt;2065&lt;/section&gt;&lt;dates&gt;&lt;year&gt;2006&lt;/year&gt;&lt;/dates&gt;&lt;isbn&gt;0040-4039&lt;/isbn&gt;&lt;urls&gt;&lt;/urls&gt;&lt;/record&gt;&lt;/Cite&gt;&lt;/EndNote&gt;</w:instrText>
      </w:r>
      <w:r w:rsidR="002C0D01">
        <w:rPr>
          <w:lang w:val="en-US"/>
        </w:rPr>
        <w:fldChar w:fldCharType="separate"/>
      </w:r>
      <w:hyperlink w:anchor="_ENREF_50" w:tooltip="Grellepois, 2011 #22" w:history="1">
        <w:r w:rsidR="00C03167" w:rsidRPr="00C03167">
          <w:rPr>
            <w:noProof/>
            <w:vertAlign w:val="superscript"/>
            <w:lang w:val="en-US"/>
          </w:rPr>
          <w:t>11f</w:t>
        </w:r>
      </w:hyperlink>
      <w:r w:rsidR="00C03167" w:rsidRPr="00C03167">
        <w:rPr>
          <w:noProof/>
          <w:vertAlign w:val="superscript"/>
          <w:lang w:val="en-US"/>
        </w:rPr>
        <w:t>,</w:t>
      </w:r>
      <w:hyperlink w:anchor="_ENREF_58" w:tooltip="Rinaudo, 2006 #32" w:history="1">
        <w:r w:rsidR="00C03167" w:rsidRPr="00C03167">
          <w:rPr>
            <w:noProof/>
            <w:vertAlign w:val="superscript"/>
            <w:lang w:val="en-US"/>
          </w:rPr>
          <w:t>11n</w:t>
        </w:r>
      </w:hyperlink>
      <w:r w:rsidR="002C0D01">
        <w:rPr>
          <w:lang w:val="en-US"/>
        </w:rPr>
        <w:fldChar w:fldCharType="end"/>
      </w:r>
      <w:r>
        <w:rPr>
          <w:lang w:val="en-US"/>
        </w:rPr>
        <w:t xml:space="preserve"> However, in </w:t>
      </w:r>
      <w:r w:rsidR="00A819CA">
        <w:rPr>
          <w:lang w:val="en-US"/>
        </w:rPr>
        <w:t xml:space="preserve">the </w:t>
      </w:r>
      <w:r>
        <w:rPr>
          <w:lang w:val="en-US"/>
        </w:rPr>
        <w:t xml:space="preserve">case of 2-phenyl-1-tosylaziridine </w:t>
      </w:r>
      <w:r w:rsidR="00701497">
        <w:rPr>
          <w:b/>
          <w:lang w:val="en-US"/>
        </w:rPr>
        <w:t>102</w:t>
      </w:r>
      <w:r>
        <w:rPr>
          <w:lang w:val="en-US"/>
        </w:rPr>
        <w:t>, reaction under acidic conditions (aq. HClO</w:t>
      </w:r>
      <w:r w:rsidRPr="0033414F">
        <w:rPr>
          <w:vertAlign w:val="subscript"/>
          <w:lang w:val="en-US"/>
        </w:rPr>
        <w:t>4</w:t>
      </w:r>
      <w:r>
        <w:rPr>
          <w:lang w:val="en-US"/>
        </w:rPr>
        <w:t xml:space="preserve">) provided ring opening at the more hindered carbon atom furnishing the corresponding amine </w:t>
      </w:r>
      <w:r w:rsidR="00701497">
        <w:rPr>
          <w:b/>
          <w:lang w:val="en-US"/>
        </w:rPr>
        <w:t>104</w:t>
      </w:r>
      <w:r>
        <w:rPr>
          <w:lang w:val="en-US"/>
        </w:rPr>
        <w:t xml:space="preserve"> (R</w:t>
      </w:r>
      <w:r w:rsidR="00F056C9">
        <w:rPr>
          <w:vertAlign w:val="superscript"/>
          <w:lang w:val="en-US"/>
        </w:rPr>
        <w:t>2</w:t>
      </w:r>
      <w:r>
        <w:rPr>
          <w:lang w:val="en-US"/>
        </w:rPr>
        <w:t xml:space="preserve"> = </w:t>
      </w:r>
      <w:proofErr w:type="spellStart"/>
      <w:r>
        <w:rPr>
          <w:lang w:val="en-US"/>
        </w:rPr>
        <w:t>Ph</w:t>
      </w:r>
      <w:proofErr w:type="spellEnd"/>
      <w:r>
        <w:rPr>
          <w:lang w:val="en-US"/>
        </w:rPr>
        <w:t xml:space="preserve">) with complete </w:t>
      </w:r>
      <w:proofErr w:type="spellStart"/>
      <w:r>
        <w:rPr>
          <w:lang w:val="en-US"/>
        </w:rPr>
        <w:t>regioselectivity</w:t>
      </w:r>
      <w:proofErr w:type="spellEnd"/>
      <w:r>
        <w:rPr>
          <w:lang w:val="en-US"/>
        </w:rPr>
        <w:t>. This unusual outcome could be explained by the delocalization property of the phenyl group.</w:t>
      </w:r>
    </w:p>
    <w:p w:rsidR="002C0D01" w:rsidRPr="002C0D01" w:rsidRDefault="002C0D01" w:rsidP="002C0D01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27" w:name="_Ref432517917"/>
      <w:r w:rsidRPr="002C0D01">
        <w:rPr>
          <w:b/>
          <w:i w:val="0"/>
          <w:color w:val="auto"/>
          <w:lang w:val="en-US"/>
        </w:rPr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28</w:t>
      </w:r>
      <w:r w:rsidR="00240677">
        <w:rPr>
          <w:b/>
          <w:i w:val="0"/>
          <w:color w:val="auto"/>
          <w:lang w:val="en-US"/>
        </w:rPr>
        <w:fldChar w:fldCharType="end"/>
      </w:r>
      <w:bookmarkEnd w:id="27"/>
      <w:r w:rsidRPr="002C0D01">
        <w:rPr>
          <w:b/>
          <w:i w:val="0"/>
          <w:color w:val="auto"/>
          <w:lang w:val="en-US"/>
        </w:rPr>
        <w:t>: Nucleophilic ring opening of activated CF</w:t>
      </w:r>
      <w:r w:rsidRPr="002C0D01">
        <w:rPr>
          <w:b/>
          <w:i w:val="0"/>
          <w:color w:val="auto"/>
          <w:vertAlign w:val="subscript"/>
          <w:lang w:val="en-US"/>
        </w:rPr>
        <w:t>3</w:t>
      </w:r>
      <w:r w:rsidR="00701497">
        <w:rPr>
          <w:b/>
          <w:i w:val="0"/>
          <w:color w:val="auto"/>
          <w:lang w:val="en-US"/>
        </w:rPr>
        <w:t>-aziridines 102</w:t>
      </w:r>
    </w:p>
    <w:p w:rsidR="002C0D01" w:rsidRDefault="00701497" w:rsidP="002C0D01">
      <w:pPr>
        <w:spacing w:line="360" w:lineRule="auto"/>
        <w:jc w:val="center"/>
      </w:pPr>
      <w:r>
        <w:object w:dxaOrig="9091" w:dyaOrig="3818">
          <v:shape id="_x0000_i1052" type="#_x0000_t75" style="width:318pt;height:133.65pt" o:ole="">
            <v:imagedata r:id="rId65" o:title=""/>
          </v:shape>
          <o:OLEObject Type="Embed" ProgID="ChemDraw.Document.6.0" ShapeID="_x0000_i1052" DrawAspect="Content" ObjectID="_1514271975" r:id="rId66"/>
        </w:object>
      </w:r>
    </w:p>
    <w:p w:rsidR="00A51E71" w:rsidRDefault="00A51E71" w:rsidP="00A51E71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In addition, </w:t>
      </w:r>
      <w:proofErr w:type="spellStart"/>
      <w:r w:rsidR="008D5099">
        <w:rPr>
          <w:lang w:val="en-US"/>
        </w:rPr>
        <w:t>Katagiri</w:t>
      </w:r>
      <w:proofErr w:type="spellEnd"/>
      <w:r w:rsidR="008D5099">
        <w:rPr>
          <w:lang w:val="en-US"/>
        </w:rPr>
        <w:t xml:space="preserve"> et al. have also reported on the nucleophile-induced ring opening of 2-CF</w:t>
      </w:r>
      <w:r w:rsidR="008D5099" w:rsidRPr="00886D2D">
        <w:rPr>
          <w:vertAlign w:val="subscript"/>
          <w:lang w:val="en-US"/>
        </w:rPr>
        <w:t>3</w:t>
      </w:r>
      <w:r w:rsidR="008D5099">
        <w:rPr>
          <w:lang w:val="en-US"/>
        </w:rPr>
        <w:t>-aziridines.</w:t>
      </w:r>
      <w:hyperlink w:anchor="_ENREF_54" w:tooltip="Katagiri, 2011 #33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&lt;EndNote&gt;&lt;Cite&gt;&lt;Author&gt;Katagiri&lt;/Author&gt;&lt;Year&gt;2011&lt;/Year&gt;&lt;RecNum&gt;33&lt;/RecNum&gt;&lt;DisplayText&gt;&lt;style face="superscript"&gt;11j&lt;/style&gt;&lt;/DisplayText&gt;&lt;record&gt;&lt;rec-number&gt;33&lt;/rec-number&gt;&lt;foreign-keys&gt;&lt;key app="EN" db-id="a5st2fxzyfzvwjeetrmpdzpezv0ezww0fdsp" timestamp="1440751457"&gt;33&lt;/key&gt;&lt;/foreign-keys&gt;&lt;ref-type name="Journal Article"&gt;17&lt;/ref-type&gt;&lt;contributors&gt;&lt;authors&gt;&lt;author&gt;Katagiri, Toshimasa&lt;/author&gt;&lt;author&gt;Katayama, Yousuke&lt;/author&gt;&lt;author&gt;Taeda, Mayuko&lt;/author&gt;&lt;author&gt;Ohshima, Takanori&lt;/author&gt;&lt;author&gt;Iguchi, Naomi&lt;/author&gt;&lt;author&gt;Uneyama, Kenji&lt;/author&gt;&lt;/authors&gt;&lt;/contributors&gt;&lt;titles&gt;&lt;title&gt;Preparation of Optically Pure α-Trifluoromethyl-α-amino Acids from N-Tosyl-2-trifluoromethyl-2-alkyloxycarbonyl Aziridine&lt;/title&gt;&lt;secondary-title&gt;J. Org. Chem.&lt;/secondary-title&gt;&lt;/titles&gt;&lt;periodical&gt;&lt;full-title&gt;J. Org. Chem.&lt;/full-title&gt;&lt;/periodical&gt;&lt;pages&gt;9305-9311&lt;/pages&gt;&lt;volume&gt;76&lt;/volume&gt;&lt;number&gt;22&lt;/number&gt;&lt;section&gt;9305&lt;/section&gt;&lt;dates&gt;&lt;year&gt;2011&lt;/year&gt;&lt;/dates&gt;&lt;isbn&gt;0022-3263&lt;/isbn&gt;&lt;urls&gt;&lt;/urls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11j</w:t>
        </w:r>
        <w:r w:rsidR="00C03167">
          <w:rPr>
            <w:lang w:val="en-US"/>
          </w:rPr>
          <w:fldChar w:fldCharType="end"/>
        </w:r>
      </w:hyperlink>
      <w:r w:rsidR="008D5099">
        <w:rPr>
          <w:lang w:val="en-US"/>
        </w:rPr>
        <w:t xml:space="preserve"> </w:t>
      </w:r>
      <w:r w:rsidR="00502668">
        <w:rPr>
          <w:lang w:val="en-US"/>
        </w:rPr>
        <w:t>Treatment</w:t>
      </w:r>
      <w:r w:rsidR="008D5099">
        <w:rPr>
          <w:lang w:val="en-US"/>
        </w:rPr>
        <w:t xml:space="preserve"> of ethyl </w:t>
      </w:r>
      <w:r>
        <w:rPr>
          <w:lang w:val="en-US"/>
        </w:rPr>
        <w:t>1-tosyl-2-(</w:t>
      </w:r>
      <w:proofErr w:type="spellStart"/>
      <w:r>
        <w:rPr>
          <w:lang w:val="en-US"/>
        </w:rPr>
        <w:t>trifluoromethyl</w:t>
      </w:r>
      <w:proofErr w:type="spellEnd"/>
      <w:r>
        <w:rPr>
          <w:lang w:val="en-US"/>
        </w:rPr>
        <w:t xml:space="preserve">)aziridine-2-carboxylate </w:t>
      </w:r>
      <w:r w:rsidR="00701497">
        <w:rPr>
          <w:b/>
          <w:lang w:val="en-US"/>
        </w:rPr>
        <w:t>106</w:t>
      </w:r>
      <w:r>
        <w:rPr>
          <w:lang w:val="en-US"/>
        </w:rPr>
        <w:t xml:space="preserve"> with a </w:t>
      </w:r>
      <w:r w:rsidR="008D5099">
        <w:rPr>
          <w:lang w:val="en-US"/>
        </w:rPr>
        <w:t xml:space="preserve">range of </w:t>
      </w:r>
      <w:r w:rsidR="008D5099">
        <w:rPr>
          <w:lang w:val="en-US"/>
        </w:rPr>
        <w:lastRenderedPageBreak/>
        <w:t>nucleophiles resulted in a library of α-CF</w:t>
      </w:r>
      <w:r w:rsidR="008D5099" w:rsidRPr="008D5099">
        <w:rPr>
          <w:vertAlign w:val="subscript"/>
          <w:lang w:val="en-US"/>
        </w:rPr>
        <w:t>3</w:t>
      </w:r>
      <w:r w:rsidR="008D5099">
        <w:rPr>
          <w:lang w:val="en-US"/>
        </w:rPr>
        <w:t xml:space="preserve">-sulfonamides </w:t>
      </w:r>
      <w:r w:rsidR="00701497">
        <w:rPr>
          <w:b/>
          <w:lang w:val="en-US"/>
        </w:rPr>
        <w:t>107</w:t>
      </w:r>
      <w:r w:rsidR="00A819CA">
        <w:rPr>
          <w:lang w:val="en-US"/>
        </w:rPr>
        <w:t>,</w:t>
      </w:r>
      <w:r w:rsidR="008D5099">
        <w:rPr>
          <w:lang w:val="en-US"/>
        </w:rPr>
        <w:t xml:space="preserve"> as depicted in </w:t>
      </w:r>
      <w:r w:rsidR="008C2E45" w:rsidRPr="008C2E45">
        <w:rPr>
          <w:lang w:val="en-US"/>
        </w:rPr>
        <w:fldChar w:fldCharType="begin"/>
      </w:r>
      <w:r w:rsidR="008C2E45" w:rsidRPr="008C2E45">
        <w:rPr>
          <w:lang w:val="en-US"/>
        </w:rPr>
        <w:instrText xml:space="preserve"> REF _Ref432578691 \h  \* MERGEFORMAT </w:instrText>
      </w:r>
      <w:r w:rsidR="008C2E45" w:rsidRPr="008C2E45">
        <w:rPr>
          <w:lang w:val="en-US"/>
        </w:rPr>
      </w:r>
      <w:r w:rsidR="008C2E45" w:rsidRPr="008C2E45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29</w:t>
      </w:r>
      <w:r w:rsidR="008C2E45" w:rsidRPr="008C2E45">
        <w:rPr>
          <w:lang w:val="en-US"/>
        </w:rPr>
        <w:fldChar w:fldCharType="end"/>
      </w:r>
      <w:r w:rsidR="008D5099">
        <w:rPr>
          <w:lang w:val="en-US"/>
        </w:rPr>
        <w:t xml:space="preserve">. </w:t>
      </w:r>
      <w:proofErr w:type="spellStart"/>
      <w:r w:rsidR="008D5099">
        <w:rPr>
          <w:lang w:val="en-US"/>
        </w:rPr>
        <w:t>Deprotection</w:t>
      </w:r>
      <w:proofErr w:type="spellEnd"/>
      <w:r w:rsidR="008D5099">
        <w:rPr>
          <w:lang w:val="en-US"/>
        </w:rPr>
        <w:t xml:space="preserve"> of the </w:t>
      </w:r>
      <w:r w:rsidR="008D5099" w:rsidRPr="00886D2D">
        <w:rPr>
          <w:i/>
          <w:lang w:val="en-US"/>
        </w:rPr>
        <w:t>N</w:t>
      </w:r>
      <w:r w:rsidR="008D5099">
        <w:rPr>
          <w:lang w:val="en-US"/>
        </w:rPr>
        <w:t>-</w:t>
      </w:r>
      <w:proofErr w:type="spellStart"/>
      <w:r w:rsidR="008D5099">
        <w:rPr>
          <w:lang w:val="en-US"/>
        </w:rPr>
        <w:t>tosyl</w:t>
      </w:r>
      <w:proofErr w:type="spellEnd"/>
      <w:r w:rsidR="008D5099">
        <w:rPr>
          <w:lang w:val="en-US"/>
        </w:rPr>
        <w:t xml:space="preserve"> group was successfully attained by reaction with concentrated sulfuric acid, providing α-(</w:t>
      </w:r>
      <w:proofErr w:type="spellStart"/>
      <w:r w:rsidR="008D5099">
        <w:rPr>
          <w:lang w:val="en-US"/>
        </w:rPr>
        <w:t>trifluoromethyl</w:t>
      </w:r>
      <w:proofErr w:type="spellEnd"/>
      <w:r w:rsidR="008D5099">
        <w:rPr>
          <w:lang w:val="en-US"/>
        </w:rPr>
        <w:t xml:space="preserve">)amines </w:t>
      </w:r>
      <w:r w:rsidR="00701497">
        <w:rPr>
          <w:b/>
          <w:lang w:val="en-US"/>
        </w:rPr>
        <w:t>111</w:t>
      </w:r>
      <w:r w:rsidR="006C4C9F">
        <w:rPr>
          <w:lang w:val="en-US"/>
        </w:rPr>
        <w:t xml:space="preserve"> </w:t>
      </w:r>
      <w:r w:rsidR="008D5099">
        <w:rPr>
          <w:lang w:val="en-US"/>
        </w:rPr>
        <w:t>in good yields (40-86%).</w:t>
      </w:r>
      <w:r w:rsidR="000E1EDF">
        <w:rPr>
          <w:lang w:val="en-US"/>
        </w:rPr>
        <w:t xml:space="preserve"> Sulfonamide </w:t>
      </w:r>
      <w:r w:rsidR="006C4C9F">
        <w:rPr>
          <w:b/>
          <w:lang w:val="en-US"/>
        </w:rPr>
        <w:t>10</w:t>
      </w:r>
      <w:r w:rsidR="00701497">
        <w:rPr>
          <w:b/>
          <w:lang w:val="en-US"/>
        </w:rPr>
        <w:t>8</w:t>
      </w:r>
      <w:r w:rsidR="000E1EDF">
        <w:rPr>
          <w:lang w:val="en-US"/>
        </w:rPr>
        <w:t xml:space="preserve"> was obtained by a zinc-mediated </w:t>
      </w:r>
      <w:proofErr w:type="spellStart"/>
      <w:r w:rsidR="000E1EDF">
        <w:rPr>
          <w:lang w:val="en-US"/>
        </w:rPr>
        <w:t>debromination</w:t>
      </w:r>
      <w:proofErr w:type="spellEnd"/>
      <w:r w:rsidR="000E1EDF">
        <w:rPr>
          <w:lang w:val="en-US"/>
        </w:rPr>
        <w:t xml:space="preserve"> of β-</w:t>
      </w:r>
      <w:proofErr w:type="spellStart"/>
      <w:r w:rsidR="000E1EDF">
        <w:rPr>
          <w:lang w:val="en-US"/>
        </w:rPr>
        <w:t>bromo</w:t>
      </w:r>
      <w:proofErr w:type="spellEnd"/>
      <w:r w:rsidR="000E1EDF">
        <w:rPr>
          <w:lang w:val="en-US"/>
        </w:rPr>
        <w:t xml:space="preserve"> amine </w:t>
      </w:r>
      <w:r w:rsidR="00701497">
        <w:rPr>
          <w:b/>
          <w:lang w:val="en-US"/>
        </w:rPr>
        <w:t>107</w:t>
      </w:r>
      <w:r w:rsidR="000E1EDF">
        <w:rPr>
          <w:lang w:val="en-US"/>
        </w:rPr>
        <w:t xml:space="preserve"> (Nu = Br) and was converted into amine </w:t>
      </w:r>
      <w:r w:rsidR="00701497">
        <w:rPr>
          <w:b/>
          <w:lang w:val="en-US"/>
        </w:rPr>
        <w:t>110</w:t>
      </w:r>
      <w:r w:rsidR="000E1EDF">
        <w:rPr>
          <w:lang w:val="en-US"/>
        </w:rPr>
        <w:t xml:space="preserve"> upon treatment with sulfuric acid. In addition, the synthesis of 5-(</w:t>
      </w:r>
      <w:proofErr w:type="spellStart"/>
      <w:r w:rsidR="000E1EDF">
        <w:rPr>
          <w:lang w:val="en-US"/>
        </w:rPr>
        <w:t>trifluoromethyl</w:t>
      </w:r>
      <w:proofErr w:type="spellEnd"/>
      <w:r w:rsidR="000E1EDF">
        <w:rPr>
          <w:lang w:val="en-US"/>
        </w:rPr>
        <w:t xml:space="preserve">)pyrrolidin-2-one </w:t>
      </w:r>
      <w:r w:rsidR="006C4C9F">
        <w:rPr>
          <w:b/>
          <w:lang w:val="en-US"/>
        </w:rPr>
        <w:t>10</w:t>
      </w:r>
      <w:r w:rsidR="00701497">
        <w:rPr>
          <w:b/>
          <w:lang w:val="en-US"/>
        </w:rPr>
        <w:t>9</w:t>
      </w:r>
      <w:r w:rsidR="000E1EDF">
        <w:rPr>
          <w:lang w:val="en-US"/>
        </w:rPr>
        <w:t xml:space="preserve"> was accomplished </w:t>
      </w:r>
      <w:r w:rsidR="000E1EDF" w:rsidRPr="00886D2D">
        <w:rPr>
          <w:i/>
          <w:lang w:val="en-US"/>
        </w:rPr>
        <w:t>via</w:t>
      </w:r>
      <w:r w:rsidR="000E1EDF">
        <w:rPr>
          <w:lang w:val="en-US"/>
        </w:rPr>
        <w:t xml:space="preserve"> hydrolysis and subsequent ring closure of amine </w:t>
      </w:r>
      <w:r w:rsidR="00701497">
        <w:rPr>
          <w:b/>
          <w:lang w:val="en-US"/>
        </w:rPr>
        <w:t>107</w:t>
      </w:r>
      <w:r w:rsidR="000E1EDF">
        <w:rPr>
          <w:lang w:val="en-US"/>
        </w:rPr>
        <w:t xml:space="preserve"> [Nu = CH</w:t>
      </w:r>
      <w:r w:rsidR="000E1EDF" w:rsidRPr="003C7456">
        <w:rPr>
          <w:vertAlign w:val="subscript"/>
          <w:lang w:val="en-US"/>
        </w:rPr>
        <w:t>2</w:t>
      </w:r>
      <w:r w:rsidR="000E1EDF">
        <w:rPr>
          <w:lang w:val="en-US"/>
        </w:rPr>
        <w:t>(</w:t>
      </w:r>
      <w:proofErr w:type="spellStart"/>
      <w:r w:rsidR="000E1EDF">
        <w:rPr>
          <w:lang w:val="en-US"/>
        </w:rPr>
        <w:t>COOMe</w:t>
      </w:r>
      <w:proofErr w:type="spellEnd"/>
      <w:r w:rsidR="000E1EDF">
        <w:rPr>
          <w:lang w:val="en-US"/>
        </w:rPr>
        <w:t>)</w:t>
      </w:r>
      <w:r w:rsidR="000E1EDF" w:rsidRPr="003C7456">
        <w:rPr>
          <w:vertAlign w:val="subscript"/>
          <w:lang w:val="en-US"/>
        </w:rPr>
        <w:t>2</w:t>
      </w:r>
      <w:r w:rsidR="000E1EDF">
        <w:rPr>
          <w:lang w:val="en-US"/>
        </w:rPr>
        <w:t xml:space="preserve">]. Finally, removal of the </w:t>
      </w:r>
      <w:r w:rsidR="000E1EDF" w:rsidRPr="00886D2D">
        <w:rPr>
          <w:i/>
          <w:lang w:val="en-US"/>
        </w:rPr>
        <w:t>N</w:t>
      </w:r>
      <w:r w:rsidR="000E1EDF">
        <w:rPr>
          <w:lang w:val="en-US"/>
        </w:rPr>
        <w:t>-</w:t>
      </w:r>
      <w:proofErr w:type="spellStart"/>
      <w:r w:rsidR="000E1EDF">
        <w:rPr>
          <w:lang w:val="en-US"/>
        </w:rPr>
        <w:t>tosyl</w:t>
      </w:r>
      <w:proofErr w:type="spellEnd"/>
      <w:r w:rsidR="000E1EDF">
        <w:rPr>
          <w:lang w:val="en-US"/>
        </w:rPr>
        <w:t xml:space="preserve"> group in pyrrolidin-2-one </w:t>
      </w:r>
      <w:r w:rsidR="00701497">
        <w:rPr>
          <w:b/>
          <w:lang w:val="en-US"/>
        </w:rPr>
        <w:t>109</w:t>
      </w:r>
      <w:r w:rsidR="000E1EDF">
        <w:rPr>
          <w:lang w:val="en-US"/>
        </w:rPr>
        <w:t xml:space="preserve"> afforded the free pyrrolidin-2-one</w:t>
      </w:r>
      <w:r w:rsidR="00886D2D">
        <w:rPr>
          <w:lang w:val="en-US"/>
        </w:rPr>
        <w:t xml:space="preserve"> </w:t>
      </w:r>
      <w:r w:rsidR="00701497">
        <w:rPr>
          <w:b/>
          <w:lang w:val="en-US"/>
        </w:rPr>
        <w:t>112</w:t>
      </w:r>
      <w:r w:rsidR="00886D2D">
        <w:rPr>
          <w:lang w:val="en-US"/>
        </w:rPr>
        <w:t xml:space="preserve"> in an excellent yield of 92%.</w:t>
      </w:r>
    </w:p>
    <w:p w:rsidR="00426054" w:rsidRPr="00426054" w:rsidRDefault="00426054" w:rsidP="00426054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28" w:name="_Ref432578691"/>
      <w:r w:rsidRPr="00426054">
        <w:rPr>
          <w:b/>
          <w:i w:val="0"/>
          <w:color w:val="auto"/>
          <w:lang w:val="en-US"/>
        </w:rPr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29</w:t>
      </w:r>
      <w:r w:rsidR="00240677">
        <w:rPr>
          <w:b/>
          <w:i w:val="0"/>
          <w:color w:val="auto"/>
          <w:lang w:val="en-US"/>
        </w:rPr>
        <w:fldChar w:fldCharType="end"/>
      </w:r>
      <w:bookmarkEnd w:id="28"/>
      <w:r w:rsidRPr="00426054">
        <w:rPr>
          <w:b/>
          <w:i w:val="0"/>
          <w:color w:val="auto"/>
          <w:lang w:val="en-US"/>
        </w:rPr>
        <w:t xml:space="preserve">: Synthesis of </w:t>
      </w:r>
      <w:r w:rsidRPr="00426054">
        <w:rPr>
          <w:b/>
          <w:i w:val="0"/>
          <w:color w:val="auto"/>
        </w:rPr>
        <w:t>α</w:t>
      </w:r>
      <w:r w:rsidRPr="00426054">
        <w:rPr>
          <w:b/>
          <w:i w:val="0"/>
          <w:color w:val="auto"/>
          <w:lang w:val="en-US"/>
        </w:rPr>
        <w:t>-CF</w:t>
      </w:r>
      <w:r w:rsidRPr="00426054">
        <w:rPr>
          <w:b/>
          <w:i w:val="0"/>
          <w:color w:val="auto"/>
          <w:vertAlign w:val="subscript"/>
          <w:lang w:val="en-US"/>
        </w:rPr>
        <w:t>3</w:t>
      </w:r>
      <w:r w:rsidRPr="00426054">
        <w:rPr>
          <w:b/>
          <w:i w:val="0"/>
          <w:color w:val="auto"/>
          <w:lang w:val="en-US"/>
        </w:rPr>
        <w:t>-amines starting from ethyl 1-tosyl-2-(</w:t>
      </w:r>
      <w:proofErr w:type="spellStart"/>
      <w:r w:rsidRPr="00426054">
        <w:rPr>
          <w:b/>
          <w:i w:val="0"/>
          <w:color w:val="auto"/>
          <w:lang w:val="en-US"/>
        </w:rPr>
        <w:t>trifluoro</w:t>
      </w:r>
      <w:r w:rsidR="006C4C9F">
        <w:rPr>
          <w:b/>
          <w:i w:val="0"/>
          <w:color w:val="auto"/>
          <w:lang w:val="en-US"/>
        </w:rPr>
        <w:t>me</w:t>
      </w:r>
      <w:r w:rsidR="00701497">
        <w:rPr>
          <w:b/>
          <w:i w:val="0"/>
          <w:color w:val="auto"/>
          <w:lang w:val="en-US"/>
        </w:rPr>
        <w:t>thyl</w:t>
      </w:r>
      <w:proofErr w:type="spellEnd"/>
      <w:r w:rsidR="00701497">
        <w:rPr>
          <w:b/>
          <w:i w:val="0"/>
          <w:color w:val="auto"/>
          <w:lang w:val="en-US"/>
        </w:rPr>
        <w:t>)aziridine-2-carboxylate 106</w:t>
      </w:r>
    </w:p>
    <w:p w:rsidR="00426054" w:rsidRDefault="00F056C9" w:rsidP="00426054">
      <w:pPr>
        <w:keepNext/>
        <w:spacing w:line="360" w:lineRule="auto"/>
        <w:jc w:val="center"/>
      </w:pPr>
      <w:r>
        <w:object w:dxaOrig="11023" w:dyaOrig="6808">
          <v:shape id="_x0000_i1053" type="#_x0000_t75" style="width:386.75pt;height:239.45pt" o:ole="">
            <v:imagedata r:id="rId67" o:title=""/>
          </v:shape>
          <o:OLEObject Type="Embed" ProgID="ChemDraw.Document.6.0" ShapeID="_x0000_i1053" DrawAspect="Content" ObjectID="_1514271976" r:id="rId68"/>
        </w:object>
      </w:r>
    </w:p>
    <w:p w:rsidR="00336294" w:rsidRPr="000F56C5" w:rsidRDefault="00040BAD" w:rsidP="00336294">
      <w:pPr>
        <w:spacing w:line="360" w:lineRule="auto"/>
        <w:jc w:val="both"/>
        <w:rPr>
          <w:b/>
          <w:lang w:val="en-US"/>
        </w:rPr>
      </w:pPr>
      <w:r w:rsidRPr="000F56C5">
        <w:rPr>
          <w:b/>
          <w:lang w:val="en-US"/>
        </w:rPr>
        <w:t>2.2</w:t>
      </w:r>
      <w:r w:rsidRPr="000F56C5">
        <w:rPr>
          <w:b/>
          <w:lang w:val="en-US"/>
        </w:rPr>
        <w:tab/>
      </w:r>
      <w:proofErr w:type="spellStart"/>
      <w:r w:rsidR="00336294" w:rsidRPr="000F56C5">
        <w:rPr>
          <w:b/>
          <w:lang w:val="en-US"/>
        </w:rPr>
        <w:t>Azetidines</w:t>
      </w:r>
      <w:proofErr w:type="spellEnd"/>
    </w:p>
    <w:p w:rsidR="00BD3E77" w:rsidRDefault="00BD3E77" w:rsidP="00336294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In contrast to </w:t>
      </w:r>
      <w:proofErr w:type="spellStart"/>
      <w:r>
        <w:rPr>
          <w:lang w:val="en-US"/>
        </w:rPr>
        <w:t>aziridines</w:t>
      </w:r>
      <w:proofErr w:type="spellEnd"/>
      <w:r>
        <w:rPr>
          <w:lang w:val="en-US"/>
        </w:rPr>
        <w:t xml:space="preserve">, whose applicability as versatile building blocks has </w:t>
      </w:r>
      <w:r w:rsidR="00D42BBD">
        <w:rPr>
          <w:lang w:val="en-US"/>
        </w:rPr>
        <w:t xml:space="preserve">amply </w:t>
      </w:r>
      <w:r>
        <w:rPr>
          <w:lang w:val="en-US"/>
        </w:rPr>
        <w:t xml:space="preserve">been proven </w:t>
      </w:r>
      <w:r w:rsidR="00A57554">
        <w:rPr>
          <w:lang w:val="en-US"/>
        </w:rPr>
        <w:t>by means of</w:t>
      </w:r>
      <w:r>
        <w:rPr>
          <w:lang w:val="en-US"/>
        </w:rPr>
        <w:t xml:space="preserve"> a variety</w:t>
      </w:r>
      <w:r w:rsidR="00502668">
        <w:rPr>
          <w:lang w:val="en-US"/>
        </w:rPr>
        <w:t xml:space="preserve"> of ring opening and ring </w:t>
      </w:r>
      <w:r>
        <w:rPr>
          <w:lang w:val="en-US"/>
        </w:rPr>
        <w:t>transformation reactions,</w:t>
      </w:r>
      <w:r w:rsidR="00C03167">
        <w:rPr>
          <w:lang w:val="en-US"/>
        </w:rPr>
        <w:fldChar w:fldCharType="begin">
          <w:fldData xml:space="preserve">PEVuZE5vdGU+PENpdGU+PEF1dGhvcj5DYWxsZWJhdXQ8L0F1dGhvcj48WWVhcj4yMDE0PC9ZZWFy
PjxSZWNOdW0+ODk8L1JlY051bT48RGlzcGxheVRleHQ+PHN0eWxlIGZhY2U9InN1cGVyc2NyaXB0
Ij41YSw1Yiw1ZCw1ZSwyMzwvc3R5bGU+PC9EaXNwbGF5VGV4dD48cmVjb3JkPjxyZWMtbnVtYmVy
Pjg5PC9yZWMtbnVtYmVyPjxmb3JlaWduLWtleXM+PGtleSBhcHA9IkVOIiBkYi1pZD0iYTVzdDJm
eHp5Znp2d2plZXRybXBkenBlenYwZXp3dzBmZHNwIiB0aW1lc3RhbXA9IjE0NDMwMTU5MzUiPjg5
PC9rZXk+PGtleSBhcHA9IkVOV2ViIiBkYi1pZD0iIj4wPC9rZXk+PC9mb3JlaWduLWtleXM+PHJl
Zi10eXBlIG5hbWU9IkpvdXJuYWwgQXJ0aWNsZSI+MTc8L3JlZi10eXBlPjxjb250cmlidXRvcnM+
PGF1dGhvcnM+PGF1dGhvcj5DYWxsZWJhdXQsIEcuPC9hdXRob3I+PGF1dGhvcj5NZWlyZXNvbm5l
LCBULjwvYXV0aG9yPjxhdXRob3I+RGUgS2ltcGUsIE4uPC9hdXRob3I+PGF1dGhvcj5NYW5nZWxp
bmNreCwgUy48L2F1dGhvcj48L2F1dGhvcnM+PC9jb250cmlidXRvcnM+PGF1dGgtYWRkcmVzcz5E
ZXBhcnRtZW50IG9mIFN1c3RhaW5hYmxlIE9yZ2FuaWMgQ2hlbWlzdHJ5IGFuZCBUZWNobm9sb2d5
LCBGYWN1bHR5IG9mIEJpb3NjaWVuY2UgRW5naW5lZXJpbmcsIEdoZW50IFVuaXZlcnNpdHkgLCBD
b3VwdXJlIExpbmtzIDY1MywgQi05MDAwIEdoZW50LCBCZWxnaXVtLjwvYXV0aC1hZGRyZXNzPjx0
aXRsZXM+PHRpdGxlPlN5bnRoZXNpcyBhbmQgcmVhY3Rpdml0eSBvZiAyLShjYXJib3h5bWV0aHls
KWF6aXJpZGluZSBkZXJpdmF0aXZlczwvdGl0bGU+PHNlY29uZGFyeS10aXRsZT5DaGVtLiBSZXYu
PC9zZWNvbmRhcnktdGl0bGU+PGFsdC10aXRsZT5DaGVtaWNhbCByZXZpZXdzPC9hbHQtdGl0bGU+
PC90aXRsZXM+PHBlcmlvZGljYWw+PGZ1bGwtdGl0bGU+Q2hlbS4gUmV2LjwvZnVsbC10aXRsZT48
YWJici0xPkNoZW0uIFJldi48L2FiYnItMT48L3BlcmlvZGljYWw+PGFsdC1wZXJpb2RpY2FsPjxm
dWxsLXRpdGxlPkNoZW0gUmV2PC9mdWxsLXRpdGxlPjxhYmJyLTE+Q2hlbWljYWwgcmV2aWV3czwv
YWJici0xPjwvYWx0LXBlcmlvZGljYWw+PHBhZ2VzPjc5NTQtODAxNTwvcGFnZXM+PHZvbHVtZT4x
MTQ8L3ZvbHVtZT48bnVtYmVyPjE2PC9udW1iZXI+PHNlY3Rpb24+Nzk1NDwvc2VjdGlvbj48ZGF0
ZXM+PHllYXI+MjAxNDwveWVhcj48cHViLWRhdGVzPjxkYXRlPkF1ZyAyNzwvZGF0ZT48L3B1Yi1k
YXRlcz48L2RhdGVzPjxpc2JuPjE1MjAtNjg5MCAoRWxlY3Ryb25pYykmI3hEOzAwMDktMjY2NSAo
TGlua2luZyk8L2lzYm4+PGFjY2Vzc2lvbi1udW0+MjQ3NzMyMDk8L2FjY2Vzc2lvbi1udW0+PHVy
bHM+PHJlbGF0ZWQtdXJscz48dXJsPmh0dHA6Ly93d3cubmNiaS5ubG0ubmloLmdvdi9wdWJtZWQv
MjQ3NzMyMDk8L3VybD48L3JlbGF0ZWQtdXJscz48L3VybHM+PGVsZWN0cm9uaWMtcmVzb3VyY2Ut
bnVtPjEwLjEwMjEvY3I0MDA1ODJkPC9lbGVjdHJvbmljLXJlc291cmNlLW51bT48L3JlY29yZD48
L0NpdGU+PENpdGU+PEF1dGhvcj5IdWFuZzwvQXV0aG9yPjxZZWFyPjIwMTQ8L1llYXI+PFJlY051
bT44NzwvUmVjTnVtPjxyZWNvcmQ+PHJlYy1udW1iZXI+ODc8L3JlYy1udW1iZXI+PGZvcmVpZ24t
a2V5cz48a2V5IGFwcD0iRU4iIGRiLWlkPSJhNXN0MmZ4enlmenZ3amVldHJtcGR6cGV6djBlend3
MGZkc3AiIHRpbWVzdGFtcD0iMTQ0MzAxNTc5MCI+ODc8L2tleT48a2V5IGFwcD0iRU5XZWIiIGRi
LWlkPSIiPjA8L2tleT48L2ZvcmVpZ24ta2V5cz48cmVmLXR5cGUgbmFtZT0iSm91cm5hbCBBcnRp
Y2xlIj4xNzwvcmVmLXR5cGU+PGNvbnRyaWJ1dG9ycz48YXV0aG9ycz48YXV0aG9yPkh1YW5nLCBD
LiBZLjwvYXV0aG9yPjxhdXRob3I+RG95bGUsIEEuIEcuPC9hdXRob3I+PC9hdXRob3JzPjwvY29u
dHJpYnV0b3JzPjxhdXRoLWFkZHJlc3M+RGVwYXJ0bWVudCBvZiBDaGVtaXN0cnksIFByaW5jZXRv
biBVbml2ZXJzaXR5ICwgUHJpbmNldG9uLCBOZXcgSmVyc2V5IDA4NTQ0LCBVbml0ZWQgU3RhdGVz
LjwvYXV0aC1hZGRyZXNzPjx0aXRsZXM+PHRpdGxlPlRoZSBjaGVtaXN0cnkgb2YgdHJhbnNpdGlv
biBtZXRhbHMgd2l0aCB0aHJlZS1tZW1iZXJlZCByaW5nIGhldGVyb2N5Y2xlczwvdGl0bGU+PHNl
Y29uZGFyeS10aXRsZT5DaGVtLiBSZXYuPC9zZWNvbmRhcnktdGl0bGU+PGFsdC10aXRsZT5DaGVt
aWNhbCByZXZpZXdzPC9hbHQtdGl0bGU+PC90aXRsZXM+PHBlcmlvZGljYWw+PGZ1bGwtdGl0bGU+
Q2hlbS4gUmV2LjwvZnVsbC10aXRsZT48YWJici0xPkNoZW0uIFJldi48L2FiYnItMT48L3Blcmlv
ZGljYWw+PGFsdC1wZXJpb2RpY2FsPjxmdWxsLXRpdGxlPkNoZW0gUmV2PC9mdWxsLXRpdGxlPjxh
YmJyLTE+Q2hlbWljYWwgcmV2aWV3czwvYWJici0xPjwvYWx0LXBlcmlvZGljYWw+PHBhZ2VzPjgx
NTMtODE5ODwvcGFnZXM+PHZvbHVtZT4xMTQ8L3ZvbHVtZT48bnVtYmVyPjE2PC9udW1iZXI+PHNl
Y3Rpb24+ODE1Mzwvc2VjdGlvbj48ZGF0ZXM+PHllYXI+MjAxNDwveWVhcj48cHViLWRhdGVzPjxk
YXRlPkF1ZyAyNzwvZGF0ZT48L3B1Yi1kYXRlcz48L2RhdGVzPjxpc2JuPjE1MjAtNjg5MCAoRWxl
Y3Ryb25pYykmI3hEOzAwMDktMjY2NSAoTGlua2luZyk8L2lzYm4+PGFjY2Vzc2lvbi1udW0+MjQ4
Njk1NTk8L2FjY2Vzc2lvbi1udW0+PHVybHM+PHJlbGF0ZWQtdXJscz48dXJsPmh0dHA6Ly93d3cu
bmNiaS5ubG0ubmloLmdvdi9wdWJtZWQvMjQ4Njk1NTk8L3VybD48L3JlbGF0ZWQtdXJscz48L3Vy
bHM+PGVsZWN0cm9uaWMtcmVzb3VyY2UtbnVtPjEwLjEwMjEvY3I1MDAwMzZ0PC9lbGVjdHJvbmlj
LXJlc291cmNlLW51bT48L3JlY29yZD48L0NpdGU+PENpdGU+PEF1dGhvcj5PaG5vPC9BdXRob3I+
PFllYXI+MjAxNDwvWWVhcj48UmVjTnVtPjg0PC9SZWNOdW0+PHJlY29yZD48cmVjLW51bWJlcj44
NDwvcmVjLW51bWJlcj48Zm9yZWlnbi1rZXlzPjxrZXkgYXBwPSJFTiIgZGItaWQ9ImE1c3QyZnh6
eWZ6dndqZWV0cm1wZHpwZXp2MGV6d3cwZmRzcCIgdGltZXN0YW1wPSIxNDQzMDE0OTM2Ij44NDwv
a2V5PjwvZm9yZWlnbi1rZXlzPjxyZWYtdHlwZSBuYW1lPSJKb3VybmFsIEFydGljbGUiPjE3PC9y
ZWYtdHlwZT48Y29udHJpYnV0b3JzPjxhdXRob3JzPjxhdXRob3I+T2hubywgSGlyb2FraTwvYXV0
aG9yPjwvYXV0aG9ycz48L2NvbnRyaWJ1dG9ycz48dGl0bGVzPjx0aXRsZT5TeW50aGVzaXMgYW5k
IEFwcGxpY2F0aW9ucyBvZiBWaW55bGF6aXJpZGluZXMgYW5kIEV0aHlueWxhemlyaWRpbmVzPC90
aXRsZT48c2Vjb25kYXJ5LXRpdGxlPkNoZW0uIFJldi48L3NlY29uZGFyeS10aXRsZT48L3RpdGxl
cz48cGVyaW9kaWNhbD48ZnVsbC10aXRsZT5DaGVtLiBSZXYuPC9mdWxsLXRpdGxlPjxhYmJyLTE+
Q2hlbS4gUmV2LjwvYWJici0xPjwvcGVyaW9kaWNhbD48cGFnZXM+Nzc4NC03ODE0PC9wYWdlcz48
dm9sdW1lPjExNDwvdm9sdW1lPjxudW1iZXI+MTY8L251bWJlcj48c2VjdGlvbj43Nzg0PC9zZWN0
aW9uPjxkYXRlcz48eWVhcj4yMDE0PC95ZWFyPjwvZGF0ZXM+PGlzYm4+MDAwOS0yNjY1PC9pc2Ju
Pjx1cmxzPjwvdXJscz48L3JlY29yZD48L0NpdGU+PENpdGU+PEF1dGhvcj5QYWR3YTwvQXV0aG9y
PjxZZWFyPjIwMDY8L1llYXI+PFJlY051bT44NjwvUmVjTnVtPjxyZWNvcmQ+PHJlYy1udW1iZXI+
ODY8L3JlYy1udW1iZXI+PGZvcmVpZ24ta2V5cz48a2V5IGFwcD0iRU4iIGRiLWlkPSJhNXN0MmZ4
enlmenZ3amVldHJtcGR6cGV6djBlend3MGZkc3AiIHRpbWVzdGFtcD0iMTQ0MzAxNTcxOCI+ODY8
L2tleT48a2V5IGFwcD0iRU5XZWIiIGRiLWlkPSIiPjA8L2tleT48L2ZvcmVpZ24ta2V5cz48cmVm
LXR5cGUgbmFtZT0iSm91cm5hbCBBcnRpY2xlIj4xNzwvcmVmLXR5cGU+PGNvbnRyaWJ1dG9ycz48
YXV0aG9ycz48YXV0aG9yPlBhZHdhLCBBPC9hdXRob3I+PGF1dGhvcj5NdXJwaHJlZSwgUyBTPC9h
dXRob3I+PC9hdXRob3JzPjwvY29udHJpYnV0b3JzPjx0aXRsZXM+PHNlY29uZGFyeS10aXRsZT5B
cmtpdm9jPC9zZWNvbmRhcnktdGl0bGU+PC90aXRsZXM+PHBlcmlvZGljYWw+PGZ1bGwtdGl0bGU+
QXJraXZvYzwvZnVsbC10aXRsZT48L3BlcmlvZGljYWw+PHBhZ2VzPjYtMzM8L3BhZ2VzPjx2b2x1
bWU+Mzwvdm9sdW1lPjxzZWN0aW9uPjY8L3NlY3Rpb24+PGRhdGVzPjx5ZWFyPjIwMDY8L3llYXI+
PC9kYXRlcz48dXJscz48L3VybHM+PC9yZWNvcmQ+PC9DaXRlPjxDaXRlPjxBdXRob3I+UGVhcnNv
bjwvQXV0aG9yPjxZZWFyPjE5OTY8L1llYXI+PFJlY051bT44NTwvUmVjTnVtPjxyZWNvcmQ+PHJl
Yy1udW1iZXI+ODU8L3JlYy1udW1iZXI+PGZvcmVpZ24ta2V5cz48a2V5IGFwcD0iRU4iIGRiLWlk
PSJhNXN0MmZ4enlmenZ3amVldHJtcGR6cGV6djBlend3MGZkc3AiIHRpbWVzdGFtcD0iMTQ0MzAx
NTA0MiI+ODU8L2tleT48L2ZvcmVpZ24ta2V5cz48cmVmLXR5cGUgbmFtZT0iQm9vayI+NjwvcmVm
LXR5cGU+PGNvbnRyaWJ1dG9ycz48YXV0aG9ycz48YXV0aG9yPlBlYXJzb24sIFcuIEg8L2F1dGhv
cj48YXV0aG9yPkxpYW4sIEIgVzwvYXV0aG9yPjxhdXRob3I+QmVyZ21laWVyLCBTIEM8L2F1dGhv
cj48L2F1dGhvcnM+PHRlcnRpYXJ5LWF1dGhvcnM+PGF1dGhvcj5QYWR3YSwgQTwvYXV0aG9yPjwv
dGVydGlhcnktYXV0aG9ycz48L2NvbnRyaWJ1dG9ycz48dGl0bGVzPjx0aXRsZT5BemlyaWRpbmVz
IGFuZCBhemlyaW5lczogbW9ub2N5Y2xpYzwvdGl0bGU+PHNlY29uZGFyeS10aXRsZT5Db21wcmVo
ZW5zaXZlIEhldGVyb2N5Y2xpYyBDaGVtaXN0cnkgSUk8L3NlY29uZGFyeS10aXRsZT48L3RpdGxl
cz48cGVyaW9kaWNhbD48ZnVsbC10aXRsZT5Db21wcmVoZW5zaXZlIEhldGVyb2N5Y2xpYyBDaGVt
aXN0cnkgSUk8L2Z1bGwtdGl0bGU+PC9wZXJpb2RpY2FsPjx2b2x1bWU+MTwvdm9sdW1lPjxudW1i
ZXI+MTwvbnVtYmVyPjxzZWN0aW9uPjEtNjA8L3NlY3Rpb24+PGRhdGVzPjx5ZWFyPjE5OTY8L3ll
YXI+PC9kYXRlcz48cHVibGlzaGVyPlBlcmdhbW9uOiBPeGZvcmQ8L3B1Ymxpc2hlcj48dXJscz48
L3VybHM+PC9yZWNvcmQ+PC9DaXRlPjxDaXRlPjxBdXRob3I+U2luZ2g8L0F1dGhvcj48WWVhcj4y
MDA3PC9ZZWFyPjxSZWNOdW0+OTE8L1JlY051bT48cmVjb3JkPjxyZWMtbnVtYmVyPjkxPC9yZWMt
bnVtYmVyPjxmb3JlaWduLWtleXM+PGtleSBhcHA9IkVOIiBkYi1pZD0iYTVzdDJmeHp5Znp2d2pl
ZXRybXBkenBlenYwZXp3dzBmZHNwIiB0aW1lc3RhbXA9IjE0NDMwMTYwMzEiPjkxPC9rZXk+PGtl
eSBhcHA9IkVOV2ViIiBkYi1pZD0iIj4wPC9rZXk+PC9mb3JlaWduLWtleXM+PHJlZi10eXBlIG5h
bWU9IkpvdXJuYWwgQXJ0aWNsZSI+MTc8L3JlZi10eXBlPjxjb250cmlidXRvcnM+PGF1dGhvcnM+
PGF1dGhvcj5TaW5naCwgRyBTPC9hdXRob3I+PGF1dGhvcj5E4oCZaG9vZ2hlLCBNYXR0aGlhczwv
YXV0aG9yPjxhdXRob3I+RGUgS2ltcGUsIE4uPC9hdXRob3I+PC9hdXRob3JzPjwvY29udHJpYnV0
b3JzPjx0aXRsZXM+PHRpdGxlPiZsdDtDaGVtLiBSZXYuIDIwMDcsIDEwNywgMjA4MC0yMTM1LnBk
ZiZndDs8L3RpdGxlPjxzZWNvbmRhcnktdGl0bGU+Q2hlbS4gUmV2Ljwvc2Vjb25kYXJ5LXRpdGxl
PjwvdGl0bGVzPjxwZXJpb2RpY2FsPjxmdWxsLXRpdGxlPkNoZW0uIFJldi48L2Z1bGwtdGl0bGU+
PGFiYnItMT5DaGVtLiBSZXYuPC9hYmJyLTE+PC9wZXJpb2RpY2FsPjxwYWdlcz4yMDgwLTIxMzU8
L3BhZ2VzPjx2b2x1bWU+MTA3PC92b2x1bWU+PHNlY3Rpb24+MjA4MDwvc2VjdGlvbj48ZGF0ZXM+
PHllYXI+MjAwNzwveWVhcj48L2RhdGVzPjx1cmxzPjwvdXJscz48L3JlY29yZD48L0NpdGU+PENp
dGU+PEF1dGhvcj5TdGFua292aWM8L0F1dGhvcj48WWVhcj4yMDEyPC9ZZWFyPjxSZWNOdW0+OTA8
L1JlY051bT48cmVjb3JkPjxyZWMtbnVtYmVyPjkwPC9yZWMtbnVtYmVyPjxmb3JlaWduLWtleXM+
PGtleSBhcHA9IkVOIiBkYi1pZD0iYTVzdDJmeHp5Znp2d2plZXRybXBkenBlenYwZXp3dzBmZHNw
IiB0aW1lc3RhbXA9IjE0NDMwMTU5NjUiPjkwPC9rZXk+PGtleSBhcHA9IkVOV2ViIiBkYi1pZD0i
Ij4wPC9rZXk+PC9mb3JlaWduLWtleXM+PHJlZi10eXBlIG5hbWU9IkpvdXJuYWwgQXJ0aWNsZSI+
MTc8L3JlZi10eXBlPjxjb250cmlidXRvcnM+PGF1dGhvcnM+PGF1dGhvcj5TdGFua292aWMsIFMu
PC9hdXRob3I+PGF1dGhvcj5EJmFwb3M7aG9vZ2hlLCBNLjwvYXV0aG9yPjxhdXRob3I+Q2F0YWss
IFMuPC9hdXRob3I+PGF1dGhvcj5FdW0sIEguPC9hdXRob3I+PGF1dGhvcj5XYXJvcXVpZXIsIE0u
PC9hdXRob3I+PGF1dGhvcj5WYW4gU3BleWJyb2VjaywgVi48L2F1dGhvcj48YXV0aG9yPkRlIEtp
bXBlLCBOLjwvYXV0aG9yPjxhdXRob3I+SGEsIEguIEouPC9hdXRob3I+PC9hdXRob3JzPjwvY29u
dHJpYnV0b3JzPjxhdXRoLWFkZHJlc3M+RGVwYXJ0bWVudCBvZiBTdXN0YWluYWJsZSBPcmdhbmlj
IENoZW1pc3RyeSBhbmQgVGVjaG5vbG9neSwgRmFjdWx0eSBvZiBCaW9zY2llbmNlIEVuZ2luZWVy
aW5nLCBHaGVudCBVbml2ZXJzaXR5LCBDb3VwdXJlIExpbmtzIDY1MywgQi05MDAwIEdoZW50LCBC
ZWxnaXVtLjwvYXV0aC1hZGRyZXNzPjx0aXRsZXM+PHRpdGxlPlJlZ2lvc2VsZWN0aXZpdHkgaW4g
dGhlIHJpbmcgb3BlbmluZyBvZiBub24tYWN0aXZhdGVkIGF6aXJpZGluZXM8L3RpdGxlPjxzZWNv
bmRhcnktdGl0bGU+Q2hlbS4gU29jLiBSZXYuPC9zZWNvbmRhcnktdGl0bGU+PGFsdC10aXRsZT5D
aGVtaWNhbCBTb2NpZXR5IHJldmlld3M8L2FsdC10aXRsZT48L3RpdGxlcz48cGVyaW9kaWNhbD48
ZnVsbC10aXRsZT5DaGVtLiBTb2MuIFJldi48L2Z1bGwtdGl0bGU+PC9wZXJpb2RpY2FsPjxhbHQt
cGVyaW9kaWNhbD48ZnVsbC10aXRsZT5DaGVtaWNhbCBTb2NpZXR5IFJldmlld3M8L2Z1bGwtdGl0
bGU+PC9hbHQtcGVyaW9kaWNhbD48cGFnZXM+NjQzLTY2NTwvcGFnZXM+PHZvbHVtZT40MTwvdm9s
dW1lPjxudW1iZXI+MjwvbnVtYmVyPjxzZWN0aW9uPjY0Mzwvc2VjdGlvbj48a2V5d29yZHM+PGtl
eXdvcmQ+QWxreWxhdGlvbjwva2V5d29yZD48a2V5d29yZD5BemlyaWRpbmVzLypjaGVtaXN0cnk8
L2tleXdvcmQ+PGtleXdvcmQ+TGV3aXMgQWNpZHMvY2hlbWlzdHJ5PC9rZXl3b3JkPjxrZXl3b3Jk
PlByb3RvbnM8L2tleXdvcmQ+PGtleXdvcmQ+U3RlcmVvaXNvbWVyaXNtPC9rZXl3b3JkPjwva2V5
d29yZHM+PGRhdGVzPjx5ZWFyPjIwMTI8L3llYXI+PHB1Yi1kYXRlcz48ZGF0ZT5KYW4gMjE8L2Rh
dGU+PC9wdWItZGF0ZXM+PC9kYXRlcz48aXNibj4xNDYwLTQ3NDQgKEVsZWN0cm9uaWMpJiN4RDsw
MzA2LTAwMTIgKExpbmtpbmcpPC9pc2JuPjxhY2Nlc3Npb24tbnVtPjIxODk0MzQ1PC9hY2Nlc3Np
b24tbnVtPjx1cmxzPjxyZWxhdGVkLXVybHM+PHVybD5odHRwOi8vd3d3Lm5jYmkubmxtLm5paC5n
b3YvcHVibWVkLzIxODk0MzQ1PC91cmw+PC9yZWxhdGVkLXVybHM+PC91cmxzPjxlbGVjdHJvbmlj
LXJlc291cmNlLW51bT4xMC4xMDM5L2MxY3MxNTE0MGE8L2VsZWN0cm9uaWMtcmVzb3VyY2UtbnVt
PjwvcmVjb3JkPjwvQ2l0ZT48Q2l0ZT48QXV0aG9yPlN3ZWVuZXk8L0F1dGhvcj48WWVhcj4yMDAy
PC9ZZWFyPjxSZWNOdW0+ODI8L1JlY051bT48cmVjb3JkPjxyZWMtbnVtYmVyPjgyPC9yZWMtbnVt
YmVyPjxmb3JlaWduLWtleXM+PGtleSBhcHA9IkVOIiBkYi1pZD0iYTVzdDJmeHp5Znp2d2plZXRy
bXBkenBlenYwZXp3dzBmZHNwIiB0aW1lc3RhbXA9IjE0NDMwMTQ3ODYiPjgyPC9rZXk+PC9mb3Jl
aWduLWtleXM+PHJlZi10eXBlIG5hbWU9IkpvdXJuYWwgQXJ0aWNsZSI+MTc8L3JlZi10eXBlPjxj
b250cmlidXRvcnM+PGF1dGhvcnM+PGF1dGhvcj5Td2VlbmV5LCBKb3NlcGggQjwvYXV0aG9yPjwv
YXV0aG9ycz48L2NvbnRyaWJ1dG9ycz48dGl0bGVzPjx0aXRsZT5BemlyaWRpbmVzOiBlcG94aWRl
c+KAmSB1Z2x5IGNvdXNpbnM/PC90aXRsZT48c2Vjb25kYXJ5LXRpdGxlPkNoZW0uIFNvYy4gUmV2
Ljwvc2Vjb25kYXJ5LXRpdGxlPjwvdGl0bGVzPjxwZXJpb2RpY2FsPjxmdWxsLXRpdGxlPkNoZW0u
IFNvYy4gUmV2LjwvZnVsbC10aXRsZT48L3BlcmlvZGljYWw+PHBhZ2VzPjI0Ny0yNTg8L3BhZ2Vz
Pjx2b2x1bWU+MzE8L3ZvbHVtZT48bnVtYmVyPjU8L251bWJlcj48c2VjdGlvbj4yNDc8L3NlY3Rp
b24+PGRhdGVzPjx5ZWFyPjIwMDI8L3llYXI+PC9kYXRlcz48dXJscz48L3VybHM+PC9yZWNvcmQ+
PC9DaXRlPjxDaXRlPjxBdXRob3I+VGFubmVyPC9BdXRob3I+PFllYXI+MTk5NDwvWWVhcj48UmVj
TnVtPjg4PC9SZWNOdW0+PHJlY29yZD48cmVjLW51bWJlcj44ODwvcmVjLW51bWJlcj48Zm9yZWln
bi1rZXlzPjxrZXkgYXBwPSJFTiIgZGItaWQ9ImE1c3QyZnh6eWZ6dndqZWV0cm1wZHpwZXp2MGV6
d3cwZmRzcCIgdGltZXN0YW1wPSIxNDQzMDE1ODkzIj44ODwva2V5PjwvZm9yZWlnbi1rZXlzPjxy
ZWYtdHlwZSBuYW1lPSJKb3VybmFsIEFydGljbGUiPjE3PC9yZWYtdHlwZT48Y29udHJpYnV0b3Jz
PjxhdXRob3JzPjxhdXRob3I+VGFubmVyLCBEYXZpZDwvYXV0aG9yPjwvYXV0aG9ycz48L2NvbnRy
aWJ1dG9ycz48dGl0bGVzPjx0aXRsZT5DaGlyYWwgYXppcmlkaW5lc+KAlHRoZWlyIHN5bnRoZXNp
cyBhbmQgdXNlIGluIHN0ZXJlb3NlbGVjdGl2ZSB0cmFuc2Zvcm1hdGlvbnM8L3RpdGxlPjxzZWNv
bmRhcnktdGl0bGU+QW5nZXcuIENoZW0uIEludC4gRWQuPC9zZWNvbmRhcnktdGl0bGU+PC90aXRs
ZXM+PHBlcmlvZGljYWw+PGZ1bGwtdGl0bGU+QW5nZXcuIENoZW0uIEludC4gRWQuPC9mdWxsLXRp
dGxlPjwvcGVyaW9kaWNhbD48cGFnZXM+NTk5LTYxOTwvcGFnZXM+PHZvbHVtZT4zMzwvdm9sdW1l
PjxudW1iZXI+NjwvbnVtYmVyPjxzZWN0aW9uPjU5OTwvc2VjdGlvbj48ZGF0ZXM+PHllYXI+MTk5
NDwveWVhcj48L2RhdGVzPjxpc2JuPjE1MjEtMzc3MzwvaXNibj48dXJscz48L3VybHM+PC9yZWNv
cmQ+PC9DaXRlPjxDaXRlPjxBdXRob3I+WndhbmVuYnVyZzwvQXV0aG9yPjxZZWFyPjIwMDE8L1ll
YXI+PFJlY051bT44MzwvUmVjTnVtPjxyZWNvcmQ+PHJlYy1udW1iZXI+ODM8L3JlYy1udW1iZXI+
PGZvcmVpZ24ta2V5cz48a2V5IGFwcD0iRU4iIGRiLWlkPSJhNXN0MmZ4enlmenZ3amVldHJtcGR6
cGV6djBlend3MGZkc3AiIHRpbWVzdGFtcD0iMTQ0MzAxNDg2MiI+ODM8L2tleT48L2ZvcmVpZ24t
a2V5cz48cmVmLXR5cGUgbmFtZT0iSm91cm5hbCBBcnRpY2xlIj4xNzwvcmVmLXR5cGU+PGNvbnRy
aWJ1dG9ycz48YXV0aG9ycz48YXV0aG9yPlp3YW5lbmJ1cmcsIEI8L2F1dGhvcj48YXV0aG9yPnRl
biBIb2x0ZSwgUDwvYXV0aG9yPjwvYXV0aG9ycz48L2NvbnRyaWJ1dG9ycz48dGl0bGVzPjxzZWNv
bmRhcnktdGl0bGU+VG9wLiBDdXJyLiBDaGVtLjwvc2Vjb25kYXJ5LXRpdGxlPjwvdGl0bGVzPjxw
ZXJpb2RpY2FsPjxmdWxsLXRpdGxlPlRvcC4gQ3Vyci4gQ2hlbS48L2Z1bGwtdGl0bGU+PC9wZXJp
b2RpY2FsPjxwYWdlcz45My0xMjQ8L3BhZ2VzPjx2b2x1bWU+MjE2PC92b2x1bWU+PHNlY3Rpb24+
OTM8L3NlY3Rpb24+PGRhdGVzPjx5ZWFyPjIwMDE8L3llYXI+PC9kYXRlcz48dXJscz48L3VybHM+
PC9yZWNvcmQ+PC9DaXRlPjwvRW5kTm90ZT4A
</w:fldData>
        </w:fldChar>
      </w:r>
      <w:r w:rsidR="00C03167">
        <w:rPr>
          <w:lang w:val="en-US"/>
        </w:rPr>
        <w:instrText xml:space="preserve"> ADDIN EN.CITE </w:instrText>
      </w:r>
      <w:r w:rsidR="00C03167">
        <w:rPr>
          <w:lang w:val="en-US"/>
        </w:rPr>
        <w:fldChar w:fldCharType="begin">
          <w:fldData xml:space="preserve">PEVuZE5vdGU+PENpdGU+PEF1dGhvcj5DYWxsZWJhdXQ8L0F1dGhvcj48WWVhcj4yMDE0PC9ZZWFy
PjxSZWNOdW0+ODk8L1JlY051bT48RGlzcGxheVRleHQ+PHN0eWxlIGZhY2U9InN1cGVyc2NyaXB0
Ij41YSw1Yiw1ZCw1ZSwyMzwvc3R5bGU+PC9EaXNwbGF5VGV4dD48cmVjb3JkPjxyZWMtbnVtYmVy
Pjg5PC9yZWMtbnVtYmVyPjxmb3JlaWduLWtleXM+PGtleSBhcHA9IkVOIiBkYi1pZD0iYTVzdDJm
eHp5Znp2d2plZXRybXBkenBlenYwZXp3dzBmZHNwIiB0aW1lc3RhbXA9IjE0NDMwMTU5MzUiPjg5
PC9rZXk+PGtleSBhcHA9IkVOV2ViIiBkYi1pZD0iIj4wPC9rZXk+PC9mb3JlaWduLWtleXM+PHJl
Zi10eXBlIG5hbWU9IkpvdXJuYWwgQXJ0aWNsZSI+MTc8L3JlZi10eXBlPjxjb250cmlidXRvcnM+
PGF1dGhvcnM+PGF1dGhvcj5DYWxsZWJhdXQsIEcuPC9hdXRob3I+PGF1dGhvcj5NZWlyZXNvbm5l
LCBULjwvYXV0aG9yPjxhdXRob3I+RGUgS2ltcGUsIE4uPC9hdXRob3I+PGF1dGhvcj5NYW5nZWxp
bmNreCwgUy48L2F1dGhvcj48L2F1dGhvcnM+PC9jb250cmlidXRvcnM+PGF1dGgtYWRkcmVzcz5E
ZXBhcnRtZW50IG9mIFN1c3RhaW5hYmxlIE9yZ2FuaWMgQ2hlbWlzdHJ5IGFuZCBUZWNobm9sb2d5
LCBGYWN1bHR5IG9mIEJpb3NjaWVuY2UgRW5naW5lZXJpbmcsIEdoZW50IFVuaXZlcnNpdHkgLCBD
b3VwdXJlIExpbmtzIDY1MywgQi05MDAwIEdoZW50LCBCZWxnaXVtLjwvYXV0aC1hZGRyZXNzPjx0
aXRsZXM+PHRpdGxlPlN5bnRoZXNpcyBhbmQgcmVhY3Rpdml0eSBvZiAyLShjYXJib3h5bWV0aHls
KWF6aXJpZGluZSBkZXJpdmF0aXZlczwvdGl0bGU+PHNlY29uZGFyeS10aXRsZT5DaGVtLiBSZXYu
PC9zZWNvbmRhcnktdGl0bGU+PGFsdC10aXRsZT5DaGVtaWNhbCByZXZpZXdzPC9hbHQtdGl0bGU+
PC90aXRsZXM+PHBlcmlvZGljYWw+PGZ1bGwtdGl0bGU+Q2hlbS4gUmV2LjwvZnVsbC10aXRsZT48
YWJici0xPkNoZW0uIFJldi48L2FiYnItMT48L3BlcmlvZGljYWw+PGFsdC1wZXJpb2RpY2FsPjxm
dWxsLXRpdGxlPkNoZW0gUmV2PC9mdWxsLXRpdGxlPjxhYmJyLTE+Q2hlbWljYWwgcmV2aWV3czwv
YWJici0xPjwvYWx0LXBlcmlvZGljYWw+PHBhZ2VzPjc5NTQtODAxNTwvcGFnZXM+PHZvbHVtZT4x
MTQ8L3ZvbHVtZT48bnVtYmVyPjE2PC9udW1iZXI+PHNlY3Rpb24+Nzk1NDwvc2VjdGlvbj48ZGF0
ZXM+PHllYXI+MjAxNDwveWVhcj48cHViLWRhdGVzPjxkYXRlPkF1ZyAyNzwvZGF0ZT48L3B1Yi1k
YXRlcz48L2RhdGVzPjxpc2JuPjE1MjAtNjg5MCAoRWxlY3Ryb25pYykmI3hEOzAwMDktMjY2NSAo
TGlua2luZyk8L2lzYm4+PGFjY2Vzc2lvbi1udW0+MjQ3NzMyMDk8L2FjY2Vzc2lvbi1udW0+PHVy
bHM+PHJlbGF0ZWQtdXJscz48dXJsPmh0dHA6Ly93d3cubmNiaS5ubG0ubmloLmdvdi9wdWJtZWQv
MjQ3NzMyMDk8L3VybD48L3JlbGF0ZWQtdXJscz48L3VybHM+PGVsZWN0cm9uaWMtcmVzb3VyY2Ut
bnVtPjEwLjEwMjEvY3I0MDA1ODJkPC9lbGVjdHJvbmljLXJlc291cmNlLW51bT48L3JlY29yZD48
L0NpdGU+PENpdGU+PEF1dGhvcj5IdWFuZzwvQXV0aG9yPjxZZWFyPjIwMTQ8L1llYXI+PFJlY051
bT44NzwvUmVjTnVtPjxyZWNvcmQ+PHJlYy1udW1iZXI+ODc8L3JlYy1udW1iZXI+PGZvcmVpZ24t
a2V5cz48a2V5IGFwcD0iRU4iIGRiLWlkPSJhNXN0MmZ4enlmenZ3amVldHJtcGR6cGV6djBlend3
MGZkc3AiIHRpbWVzdGFtcD0iMTQ0MzAxNTc5MCI+ODc8L2tleT48a2V5IGFwcD0iRU5XZWIiIGRi
LWlkPSIiPjA8L2tleT48L2ZvcmVpZ24ta2V5cz48cmVmLXR5cGUgbmFtZT0iSm91cm5hbCBBcnRp
Y2xlIj4xNzwvcmVmLXR5cGU+PGNvbnRyaWJ1dG9ycz48YXV0aG9ycz48YXV0aG9yPkh1YW5nLCBD
LiBZLjwvYXV0aG9yPjxhdXRob3I+RG95bGUsIEEuIEcuPC9hdXRob3I+PC9hdXRob3JzPjwvY29u
dHJpYnV0b3JzPjxhdXRoLWFkZHJlc3M+RGVwYXJ0bWVudCBvZiBDaGVtaXN0cnksIFByaW5jZXRv
biBVbml2ZXJzaXR5ICwgUHJpbmNldG9uLCBOZXcgSmVyc2V5IDA4NTQ0LCBVbml0ZWQgU3RhdGVz
LjwvYXV0aC1hZGRyZXNzPjx0aXRsZXM+PHRpdGxlPlRoZSBjaGVtaXN0cnkgb2YgdHJhbnNpdGlv
biBtZXRhbHMgd2l0aCB0aHJlZS1tZW1iZXJlZCByaW5nIGhldGVyb2N5Y2xlczwvdGl0bGU+PHNl
Y29uZGFyeS10aXRsZT5DaGVtLiBSZXYuPC9zZWNvbmRhcnktdGl0bGU+PGFsdC10aXRsZT5DaGVt
aWNhbCByZXZpZXdzPC9hbHQtdGl0bGU+PC90aXRsZXM+PHBlcmlvZGljYWw+PGZ1bGwtdGl0bGU+
Q2hlbS4gUmV2LjwvZnVsbC10aXRsZT48YWJici0xPkNoZW0uIFJldi48L2FiYnItMT48L3Blcmlv
ZGljYWw+PGFsdC1wZXJpb2RpY2FsPjxmdWxsLXRpdGxlPkNoZW0gUmV2PC9mdWxsLXRpdGxlPjxh
YmJyLTE+Q2hlbWljYWwgcmV2aWV3czwvYWJici0xPjwvYWx0LXBlcmlvZGljYWw+PHBhZ2VzPjgx
NTMtODE5ODwvcGFnZXM+PHZvbHVtZT4xMTQ8L3ZvbHVtZT48bnVtYmVyPjE2PC9udW1iZXI+PHNl
Y3Rpb24+ODE1Mzwvc2VjdGlvbj48ZGF0ZXM+PHllYXI+MjAxNDwveWVhcj48cHViLWRhdGVzPjxk
YXRlPkF1ZyAyNzwvZGF0ZT48L3B1Yi1kYXRlcz48L2RhdGVzPjxpc2JuPjE1MjAtNjg5MCAoRWxl
Y3Ryb25pYykmI3hEOzAwMDktMjY2NSAoTGlua2luZyk8L2lzYm4+PGFjY2Vzc2lvbi1udW0+MjQ4
Njk1NTk8L2FjY2Vzc2lvbi1udW0+PHVybHM+PHJlbGF0ZWQtdXJscz48dXJsPmh0dHA6Ly93d3cu
bmNiaS5ubG0ubmloLmdvdi9wdWJtZWQvMjQ4Njk1NTk8L3VybD48L3JlbGF0ZWQtdXJscz48L3Vy
bHM+PGVsZWN0cm9uaWMtcmVzb3VyY2UtbnVtPjEwLjEwMjEvY3I1MDAwMzZ0PC9lbGVjdHJvbmlj
LXJlc291cmNlLW51bT48L3JlY29yZD48L0NpdGU+PENpdGU+PEF1dGhvcj5PaG5vPC9BdXRob3I+
PFllYXI+MjAxNDwvWWVhcj48UmVjTnVtPjg0PC9SZWNOdW0+PHJlY29yZD48cmVjLW51bWJlcj44
NDwvcmVjLW51bWJlcj48Zm9yZWlnbi1rZXlzPjxrZXkgYXBwPSJFTiIgZGItaWQ9ImE1c3QyZnh6
eWZ6dndqZWV0cm1wZHpwZXp2MGV6d3cwZmRzcCIgdGltZXN0YW1wPSIxNDQzMDE0OTM2Ij44NDwv
a2V5PjwvZm9yZWlnbi1rZXlzPjxyZWYtdHlwZSBuYW1lPSJKb3VybmFsIEFydGljbGUiPjE3PC9y
ZWYtdHlwZT48Y29udHJpYnV0b3JzPjxhdXRob3JzPjxhdXRob3I+T2hubywgSGlyb2FraTwvYXV0
aG9yPjwvYXV0aG9ycz48L2NvbnRyaWJ1dG9ycz48dGl0bGVzPjx0aXRsZT5TeW50aGVzaXMgYW5k
IEFwcGxpY2F0aW9ucyBvZiBWaW55bGF6aXJpZGluZXMgYW5kIEV0aHlueWxhemlyaWRpbmVzPC90
aXRsZT48c2Vjb25kYXJ5LXRpdGxlPkNoZW0uIFJldi48L3NlY29uZGFyeS10aXRsZT48L3RpdGxl
cz48cGVyaW9kaWNhbD48ZnVsbC10aXRsZT5DaGVtLiBSZXYuPC9mdWxsLXRpdGxlPjxhYmJyLTE+
Q2hlbS4gUmV2LjwvYWJici0xPjwvcGVyaW9kaWNhbD48cGFnZXM+Nzc4NC03ODE0PC9wYWdlcz48
dm9sdW1lPjExNDwvdm9sdW1lPjxudW1iZXI+MTY8L251bWJlcj48c2VjdGlvbj43Nzg0PC9zZWN0
aW9uPjxkYXRlcz48eWVhcj4yMDE0PC95ZWFyPjwvZGF0ZXM+PGlzYm4+MDAwOS0yNjY1PC9pc2Ju
Pjx1cmxzPjwvdXJscz48L3JlY29yZD48L0NpdGU+PENpdGU+PEF1dGhvcj5QYWR3YTwvQXV0aG9y
PjxZZWFyPjIwMDY8L1llYXI+PFJlY051bT44NjwvUmVjTnVtPjxyZWNvcmQ+PHJlYy1udW1iZXI+
ODY8L3JlYy1udW1iZXI+PGZvcmVpZ24ta2V5cz48a2V5IGFwcD0iRU4iIGRiLWlkPSJhNXN0MmZ4
enlmenZ3amVldHJtcGR6cGV6djBlend3MGZkc3AiIHRpbWVzdGFtcD0iMTQ0MzAxNTcxOCI+ODY8
L2tleT48a2V5IGFwcD0iRU5XZWIiIGRiLWlkPSIiPjA8L2tleT48L2ZvcmVpZ24ta2V5cz48cmVm
LXR5cGUgbmFtZT0iSm91cm5hbCBBcnRpY2xlIj4xNzwvcmVmLXR5cGU+PGNvbnRyaWJ1dG9ycz48
YXV0aG9ycz48YXV0aG9yPlBhZHdhLCBBPC9hdXRob3I+PGF1dGhvcj5NdXJwaHJlZSwgUyBTPC9h
dXRob3I+PC9hdXRob3JzPjwvY29udHJpYnV0b3JzPjx0aXRsZXM+PHNlY29uZGFyeS10aXRsZT5B
cmtpdm9jPC9zZWNvbmRhcnktdGl0bGU+PC90aXRsZXM+PHBlcmlvZGljYWw+PGZ1bGwtdGl0bGU+
QXJraXZvYzwvZnVsbC10aXRsZT48L3BlcmlvZGljYWw+PHBhZ2VzPjYtMzM8L3BhZ2VzPjx2b2x1
bWU+Mzwvdm9sdW1lPjxzZWN0aW9uPjY8L3NlY3Rpb24+PGRhdGVzPjx5ZWFyPjIwMDY8L3llYXI+
PC9kYXRlcz48dXJscz48L3VybHM+PC9yZWNvcmQ+PC9DaXRlPjxDaXRlPjxBdXRob3I+UGVhcnNv
bjwvQXV0aG9yPjxZZWFyPjE5OTY8L1llYXI+PFJlY051bT44NTwvUmVjTnVtPjxyZWNvcmQ+PHJl
Yy1udW1iZXI+ODU8L3JlYy1udW1iZXI+PGZvcmVpZ24ta2V5cz48a2V5IGFwcD0iRU4iIGRiLWlk
PSJhNXN0MmZ4enlmenZ3amVldHJtcGR6cGV6djBlend3MGZkc3AiIHRpbWVzdGFtcD0iMTQ0MzAx
NTA0MiI+ODU8L2tleT48L2ZvcmVpZ24ta2V5cz48cmVmLXR5cGUgbmFtZT0iQm9vayI+NjwvcmVm
LXR5cGU+PGNvbnRyaWJ1dG9ycz48YXV0aG9ycz48YXV0aG9yPlBlYXJzb24sIFcuIEg8L2F1dGhv
cj48YXV0aG9yPkxpYW4sIEIgVzwvYXV0aG9yPjxhdXRob3I+QmVyZ21laWVyLCBTIEM8L2F1dGhv
cj48L2F1dGhvcnM+PHRlcnRpYXJ5LWF1dGhvcnM+PGF1dGhvcj5QYWR3YSwgQTwvYXV0aG9yPjwv
dGVydGlhcnktYXV0aG9ycz48L2NvbnRyaWJ1dG9ycz48dGl0bGVzPjx0aXRsZT5BemlyaWRpbmVz
IGFuZCBhemlyaW5lczogbW9ub2N5Y2xpYzwvdGl0bGU+PHNlY29uZGFyeS10aXRsZT5Db21wcmVo
ZW5zaXZlIEhldGVyb2N5Y2xpYyBDaGVtaXN0cnkgSUk8L3NlY29uZGFyeS10aXRsZT48L3RpdGxl
cz48cGVyaW9kaWNhbD48ZnVsbC10aXRsZT5Db21wcmVoZW5zaXZlIEhldGVyb2N5Y2xpYyBDaGVt
aXN0cnkgSUk8L2Z1bGwtdGl0bGU+PC9wZXJpb2RpY2FsPjx2b2x1bWU+MTwvdm9sdW1lPjxudW1i
ZXI+MTwvbnVtYmVyPjxzZWN0aW9uPjEtNjA8L3NlY3Rpb24+PGRhdGVzPjx5ZWFyPjE5OTY8L3ll
YXI+PC9kYXRlcz48cHVibGlzaGVyPlBlcmdhbW9uOiBPeGZvcmQ8L3B1Ymxpc2hlcj48dXJscz48
L3VybHM+PC9yZWNvcmQ+PC9DaXRlPjxDaXRlPjxBdXRob3I+U2luZ2g8L0F1dGhvcj48WWVhcj4y
MDA3PC9ZZWFyPjxSZWNOdW0+OTE8L1JlY051bT48cmVjb3JkPjxyZWMtbnVtYmVyPjkxPC9yZWMt
bnVtYmVyPjxmb3JlaWduLWtleXM+PGtleSBhcHA9IkVOIiBkYi1pZD0iYTVzdDJmeHp5Znp2d2pl
ZXRybXBkenBlenYwZXp3dzBmZHNwIiB0aW1lc3RhbXA9IjE0NDMwMTYwMzEiPjkxPC9rZXk+PGtl
eSBhcHA9IkVOV2ViIiBkYi1pZD0iIj4wPC9rZXk+PC9mb3JlaWduLWtleXM+PHJlZi10eXBlIG5h
bWU9IkpvdXJuYWwgQXJ0aWNsZSI+MTc8L3JlZi10eXBlPjxjb250cmlidXRvcnM+PGF1dGhvcnM+
PGF1dGhvcj5TaW5naCwgRyBTPC9hdXRob3I+PGF1dGhvcj5E4oCZaG9vZ2hlLCBNYXR0aGlhczwv
YXV0aG9yPjxhdXRob3I+RGUgS2ltcGUsIE4uPC9hdXRob3I+PC9hdXRob3JzPjwvY29udHJpYnV0
b3JzPjx0aXRsZXM+PHRpdGxlPiZsdDtDaGVtLiBSZXYuIDIwMDcsIDEwNywgMjA4MC0yMTM1LnBk
ZiZndDs8L3RpdGxlPjxzZWNvbmRhcnktdGl0bGU+Q2hlbS4gUmV2Ljwvc2Vjb25kYXJ5LXRpdGxl
PjwvdGl0bGVzPjxwZXJpb2RpY2FsPjxmdWxsLXRpdGxlPkNoZW0uIFJldi48L2Z1bGwtdGl0bGU+
PGFiYnItMT5DaGVtLiBSZXYuPC9hYmJyLTE+PC9wZXJpb2RpY2FsPjxwYWdlcz4yMDgwLTIxMzU8
L3BhZ2VzPjx2b2x1bWU+MTA3PC92b2x1bWU+PHNlY3Rpb24+MjA4MDwvc2VjdGlvbj48ZGF0ZXM+
PHllYXI+MjAwNzwveWVhcj48L2RhdGVzPjx1cmxzPjwvdXJscz48L3JlY29yZD48L0NpdGU+PENp
dGU+PEF1dGhvcj5TdGFua292aWM8L0F1dGhvcj48WWVhcj4yMDEyPC9ZZWFyPjxSZWNOdW0+OTA8
L1JlY051bT48cmVjb3JkPjxyZWMtbnVtYmVyPjkwPC9yZWMtbnVtYmVyPjxmb3JlaWduLWtleXM+
PGtleSBhcHA9IkVOIiBkYi1pZD0iYTVzdDJmeHp5Znp2d2plZXRybXBkenBlenYwZXp3dzBmZHNw
IiB0aW1lc3RhbXA9IjE0NDMwMTU5NjUiPjkwPC9rZXk+PGtleSBhcHA9IkVOV2ViIiBkYi1pZD0i
Ij4wPC9rZXk+PC9mb3JlaWduLWtleXM+PHJlZi10eXBlIG5hbWU9IkpvdXJuYWwgQXJ0aWNsZSI+
MTc8L3JlZi10eXBlPjxjb250cmlidXRvcnM+PGF1dGhvcnM+PGF1dGhvcj5TdGFua292aWMsIFMu
PC9hdXRob3I+PGF1dGhvcj5EJmFwb3M7aG9vZ2hlLCBNLjwvYXV0aG9yPjxhdXRob3I+Q2F0YWss
IFMuPC9hdXRob3I+PGF1dGhvcj5FdW0sIEguPC9hdXRob3I+PGF1dGhvcj5XYXJvcXVpZXIsIE0u
PC9hdXRob3I+PGF1dGhvcj5WYW4gU3BleWJyb2VjaywgVi48L2F1dGhvcj48YXV0aG9yPkRlIEtp
bXBlLCBOLjwvYXV0aG9yPjxhdXRob3I+SGEsIEguIEouPC9hdXRob3I+PC9hdXRob3JzPjwvY29u
dHJpYnV0b3JzPjxhdXRoLWFkZHJlc3M+RGVwYXJ0bWVudCBvZiBTdXN0YWluYWJsZSBPcmdhbmlj
IENoZW1pc3RyeSBhbmQgVGVjaG5vbG9neSwgRmFjdWx0eSBvZiBCaW9zY2llbmNlIEVuZ2luZWVy
aW5nLCBHaGVudCBVbml2ZXJzaXR5LCBDb3VwdXJlIExpbmtzIDY1MywgQi05MDAwIEdoZW50LCBC
ZWxnaXVtLjwvYXV0aC1hZGRyZXNzPjx0aXRsZXM+PHRpdGxlPlJlZ2lvc2VsZWN0aXZpdHkgaW4g
dGhlIHJpbmcgb3BlbmluZyBvZiBub24tYWN0aXZhdGVkIGF6aXJpZGluZXM8L3RpdGxlPjxzZWNv
bmRhcnktdGl0bGU+Q2hlbS4gU29jLiBSZXYuPC9zZWNvbmRhcnktdGl0bGU+PGFsdC10aXRsZT5D
aGVtaWNhbCBTb2NpZXR5IHJldmlld3M8L2FsdC10aXRsZT48L3RpdGxlcz48cGVyaW9kaWNhbD48
ZnVsbC10aXRsZT5DaGVtLiBTb2MuIFJldi48L2Z1bGwtdGl0bGU+PC9wZXJpb2RpY2FsPjxhbHQt
cGVyaW9kaWNhbD48ZnVsbC10aXRsZT5DaGVtaWNhbCBTb2NpZXR5IFJldmlld3M8L2Z1bGwtdGl0
bGU+PC9hbHQtcGVyaW9kaWNhbD48cGFnZXM+NjQzLTY2NTwvcGFnZXM+PHZvbHVtZT40MTwvdm9s
dW1lPjxudW1iZXI+MjwvbnVtYmVyPjxzZWN0aW9uPjY0Mzwvc2VjdGlvbj48a2V5d29yZHM+PGtl
eXdvcmQ+QWxreWxhdGlvbjwva2V5d29yZD48a2V5d29yZD5BemlyaWRpbmVzLypjaGVtaXN0cnk8
L2tleXdvcmQ+PGtleXdvcmQ+TGV3aXMgQWNpZHMvY2hlbWlzdHJ5PC9rZXl3b3JkPjxrZXl3b3Jk
PlByb3RvbnM8L2tleXdvcmQ+PGtleXdvcmQ+U3RlcmVvaXNvbWVyaXNtPC9rZXl3b3JkPjwva2V5
d29yZHM+PGRhdGVzPjx5ZWFyPjIwMTI8L3llYXI+PHB1Yi1kYXRlcz48ZGF0ZT5KYW4gMjE8L2Rh
dGU+PC9wdWItZGF0ZXM+PC9kYXRlcz48aXNibj4xNDYwLTQ3NDQgKEVsZWN0cm9uaWMpJiN4RDsw
MzA2LTAwMTIgKExpbmtpbmcpPC9pc2JuPjxhY2Nlc3Npb24tbnVtPjIxODk0MzQ1PC9hY2Nlc3Np
b24tbnVtPjx1cmxzPjxyZWxhdGVkLXVybHM+PHVybD5odHRwOi8vd3d3Lm5jYmkubmxtLm5paC5n
b3YvcHVibWVkLzIxODk0MzQ1PC91cmw+PC9yZWxhdGVkLXVybHM+PC91cmxzPjxlbGVjdHJvbmlj
LXJlc291cmNlLW51bT4xMC4xMDM5L2MxY3MxNTE0MGE8L2VsZWN0cm9uaWMtcmVzb3VyY2UtbnVt
PjwvcmVjb3JkPjwvQ2l0ZT48Q2l0ZT48QXV0aG9yPlN3ZWVuZXk8L0F1dGhvcj48WWVhcj4yMDAy
PC9ZZWFyPjxSZWNOdW0+ODI8L1JlY051bT48cmVjb3JkPjxyZWMtbnVtYmVyPjgyPC9yZWMtbnVt
YmVyPjxmb3JlaWduLWtleXM+PGtleSBhcHA9IkVOIiBkYi1pZD0iYTVzdDJmeHp5Znp2d2plZXRy
bXBkenBlenYwZXp3dzBmZHNwIiB0aW1lc3RhbXA9IjE0NDMwMTQ3ODYiPjgyPC9rZXk+PC9mb3Jl
aWduLWtleXM+PHJlZi10eXBlIG5hbWU9IkpvdXJuYWwgQXJ0aWNsZSI+MTc8L3JlZi10eXBlPjxj
b250cmlidXRvcnM+PGF1dGhvcnM+PGF1dGhvcj5Td2VlbmV5LCBKb3NlcGggQjwvYXV0aG9yPjwv
YXV0aG9ycz48L2NvbnRyaWJ1dG9ycz48dGl0bGVzPjx0aXRsZT5BemlyaWRpbmVzOiBlcG94aWRl
c+KAmSB1Z2x5IGNvdXNpbnM/PC90aXRsZT48c2Vjb25kYXJ5LXRpdGxlPkNoZW0uIFNvYy4gUmV2
Ljwvc2Vjb25kYXJ5LXRpdGxlPjwvdGl0bGVzPjxwZXJpb2RpY2FsPjxmdWxsLXRpdGxlPkNoZW0u
IFNvYy4gUmV2LjwvZnVsbC10aXRsZT48L3BlcmlvZGljYWw+PHBhZ2VzPjI0Ny0yNTg8L3BhZ2Vz
Pjx2b2x1bWU+MzE8L3ZvbHVtZT48bnVtYmVyPjU8L251bWJlcj48c2VjdGlvbj4yNDc8L3NlY3Rp
b24+PGRhdGVzPjx5ZWFyPjIwMDI8L3llYXI+PC9kYXRlcz48dXJscz48L3VybHM+PC9yZWNvcmQ+
PC9DaXRlPjxDaXRlPjxBdXRob3I+VGFubmVyPC9BdXRob3I+PFllYXI+MTk5NDwvWWVhcj48UmVj
TnVtPjg4PC9SZWNOdW0+PHJlY29yZD48cmVjLW51bWJlcj44ODwvcmVjLW51bWJlcj48Zm9yZWln
bi1rZXlzPjxrZXkgYXBwPSJFTiIgZGItaWQ9ImE1c3QyZnh6eWZ6dndqZWV0cm1wZHpwZXp2MGV6
d3cwZmRzcCIgdGltZXN0YW1wPSIxNDQzMDE1ODkzIj44ODwva2V5PjwvZm9yZWlnbi1rZXlzPjxy
ZWYtdHlwZSBuYW1lPSJKb3VybmFsIEFydGljbGUiPjE3PC9yZWYtdHlwZT48Y29udHJpYnV0b3Jz
PjxhdXRob3JzPjxhdXRob3I+VGFubmVyLCBEYXZpZDwvYXV0aG9yPjwvYXV0aG9ycz48L2NvbnRy
aWJ1dG9ycz48dGl0bGVzPjx0aXRsZT5DaGlyYWwgYXppcmlkaW5lc+KAlHRoZWlyIHN5bnRoZXNp
cyBhbmQgdXNlIGluIHN0ZXJlb3NlbGVjdGl2ZSB0cmFuc2Zvcm1hdGlvbnM8L3RpdGxlPjxzZWNv
bmRhcnktdGl0bGU+QW5nZXcuIENoZW0uIEludC4gRWQuPC9zZWNvbmRhcnktdGl0bGU+PC90aXRs
ZXM+PHBlcmlvZGljYWw+PGZ1bGwtdGl0bGU+QW5nZXcuIENoZW0uIEludC4gRWQuPC9mdWxsLXRp
dGxlPjwvcGVyaW9kaWNhbD48cGFnZXM+NTk5LTYxOTwvcGFnZXM+PHZvbHVtZT4zMzwvdm9sdW1l
PjxudW1iZXI+NjwvbnVtYmVyPjxzZWN0aW9uPjU5OTwvc2VjdGlvbj48ZGF0ZXM+PHllYXI+MTk5
NDwveWVhcj48L2RhdGVzPjxpc2JuPjE1MjEtMzc3MzwvaXNibj48dXJscz48L3VybHM+PC9yZWNv
cmQ+PC9DaXRlPjxDaXRlPjxBdXRob3I+WndhbmVuYnVyZzwvQXV0aG9yPjxZZWFyPjIwMDE8L1ll
YXI+PFJlY051bT44MzwvUmVjTnVtPjxyZWNvcmQ+PHJlYy1udW1iZXI+ODM8L3JlYy1udW1iZXI+
PGZvcmVpZ24ta2V5cz48a2V5IGFwcD0iRU4iIGRiLWlkPSJhNXN0MmZ4enlmenZ3amVldHJtcGR6
cGV6djBlend3MGZkc3AiIHRpbWVzdGFtcD0iMTQ0MzAxNDg2MiI+ODM8L2tleT48L2ZvcmVpZ24t
a2V5cz48cmVmLXR5cGUgbmFtZT0iSm91cm5hbCBBcnRpY2xlIj4xNzwvcmVmLXR5cGU+PGNvbnRy
aWJ1dG9ycz48YXV0aG9ycz48YXV0aG9yPlp3YW5lbmJ1cmcsIEI8L2F1dGhvcj48YXV0aG9yPnRl
biBIb2x0ZSwgUDwvYXV0aG9yPjwvYXV0aG9ycz48L2NvbnRyaWJ1dG9ycz48dGl0bGVzPjxzZWNv
bmRhcnktdGl0bGU+VG9wLiBDdXJyLiBDaGVtLjwvc2Vjb25kYXJ5LXRpdGxlPjwvdGl0bGVzPjxw
ZXJpb2RpY2FsPjxmdWxsLXRpdGxlPlRvcC4gQ3Vyci4gQ2hlbS48L2Z1bGwtdGl0bGU+PC9wZXJp
b2RpY2FsPjxwYWdlcz45My0xMjQ8L3BhZ2VzPjx2b2x1bWU+MjE2PC92b2x1bWU+PHNlY3Rpb24+
OTM8L3NlY3Rpb24+PGRhdGVzPjx5ZWFyPjIwMDE8L3llYXI+PC9kYXRlcz48dXJscz48L3VybHM+
PC9yZWNvcmQ+PC9DaXRlPjwvRW5kTm90ZT4A
</w:fldData>
        </w:fldChar>
      </w:r>
      <w:r w:rsidR="00C03167">
        <w:rPr>
          <w:lang w:val="en-US"/>
        </w:rPr>
        <w:instrText xml:space="preserve"> ADDIN EN.CITE.DATA </w:instrText>
      </w:r>
      <w:r w:rsidR="00C03167">
        <w:rPr>
          <w:lang w:val="en-US"/>
        </w:rPr>
      </w:r>
      <w:r w:rsidR="00C03167">
        <w:rPr>
          <w:lang w:val="en-US"/>
        </w:rPr>
        <w:fldChar w:fldCharType="end"/>
      </w:r>
      <w:r w:rsidR="00C03167">
        <w:rPr>
          <w:lang w:val="en-US"/>
        </w:rPr>
      </w:r>
      <w:r w:rsidR="00C03167">
        <w:rPr>
          <w:lang w:val="en-US"/>
        </w:rPr>
        <w:fldChar w:fldCharType="separate"/>
      </w:r>
      <w:hyperlink w:anchor="_ENREF_23" w:tooltip="Callebaut, 2014 #89" w:history="1">
        <w:r w:rsidR="00C03167" w:rsidRPr="00C03167">
          <w:rPr>
            <w:noProof/>
            <w:vertAlign w:val="superscript"/>
            <w:lang w:val="en-US"/>
          </w:rPr>
          <w:t>5a</w:t>
        </w:r>
      </w:hyperlink>
      <w:r w:rsidR="00C03167" w:rsidRPr="00C03167">
        <w:rPr>
          <w:noProof/>
          <w:vertAlign w:val="superscript"/>
          <w:lang w:val="en-US"/>
        </w:rPr>
        <w:t>,</w:t>
      </w:r>
      <w:hyperlink w:anchor="_ENREF_24" w:tooltip="Pearson, 1996 #85" w:history="1">
        <w:r w:rsidR="00C03167" w:rsidRPr="00C03167">
          <w:rPr>
            <w:noProof/>
            <w:vertAlign w:val="superscript"/>
            <w:lang w:val="en-US"/>
          </w:rPr>
          <w:t>5b</w:t>
        </w:r>
      </w:hyperlink>
      <w:r w:rsidR="00C03167" w:rsidRPr="00C03167">
        <w:rPr>
          <w:noProof/>
          <w:vertAlign w:val="superscript"/>
          <w:lang w:val="en-US"/>
        </w:rPr>
        <w:t>,</w:t>
      </w:r>
      <w:hyperlink w:anchor="_ENREF_26" w:tooltip="Singh, 2007 #91" w:history="1">
        <w:r w:rsidR="00C03167" w:rsidRPr="00C03167">
          <w:rPr>
            <w:noProof/>
            <w:vertAlign w:val="superscript"/>
            <w:lang w:val="en-US"/>
          </w:rPr>
          <w:t>5d</w:t>
        </w:r>
      </w:hyperlink>
      <w:r w:rsidR="00C03167" w:rsidRPr="00C03167">
        <w:rPr>
          <w:noProof/>
          <w:vertAlign w:val="superscript"/>
          <w:lang w:val="en-US"/>
        </w:rPr>
        <w:t>,</w:t>
      </w:r>
      <w:hyperlink w:anchor="_ENREF_27" w:tooltip="Stankovic, 2012 #90" w:history="1">
        <w:r w:rsidR="00C03167" w:rsidRPr="00C03167">
          <w:rPr>
            <w:noProof/>
            <w:vertAlign w:val="superscript"/>
            <w:lang w:val="en-US"/>
          </w:rPr>
          <w:t>5e</w:t>
        </w:r>
      </w:hyperlink>
      <w:r w:rsidR="00C03167" w:rsidRPr="00C03167">
        <w:rPr>
          <w:noProof/>
          <w:vertAlign w:val="superscript"/>
          <w:lang w:val="en-US"/>
        </w:rPr>
        <w:t>,</w:t>
      </w:r>
      <w:hyperlink w:anchor="_ENREF_91" w:tooltip="Huang, 2014 #87" w:history="1">
        <w:r w:rsidR="00C03167" w:rsidRPr="00C03167">
          <w:rPr>
            <w:noProof/>
            <w:vertAlign w:val="superscript"/>
            <w:lang w:val="en-US"/>
          </w:rPr>
          <w:t>23</w:t>
        </w:r>
      </w:hyperlink>
      <w:r w:rsidR="00C03167">
        <w:rPr>
          <w:lang w:val="en-US"/>
        </w:rPr>
        <w:fldChar w:fldCharType="end"/>
      </w:r>
      <w:r>
        <w:rPr>
          <w:lang w:val="en-US"/>
        </w:rPr>
        <w:t xml:space="preserve"> the class </w:t>
      </w:r>
      <w:r w:rsidR="00887F72">
        <w:rPr>
          <w:lang w:val="en-US"/>
        </w:rPr>
        <w:t xml:space="preserve">of their higher homologues, </w:t>
      </w:r>
      <w:proofErr w:type="spellStart"/>
      <w:r>
        <w:rPr>
          <w:lang w:val="en-US"/>
        </w:rPr>
        <w:t>azetidines</w:t>
      </w:r>
      <w:proofErr w:type="spellEnd"/>
      <w:r w:rsidR="00887F72">
        <w:rPr>
          <w:lang w:val="en-US"/>
        </w:rPr>
        <w:t xml:space="preserve">, </w:t>
      </w:r>
      <w:r w:rsidR="00D42BBD">
        <w:rPr>
          <w:lang w:val="en-US"/>
        </w:rPr>
        <w:t>has received considerably</w:t>
      </w:r>
      <w:r>
        <w:rPr>
          <w:lang w:val="en-US"/>
        </w:rPr>
        <w:t xml:space="preserve"> less attention in the chemical literature.</w:t>
      </w:r>
      <w:hyperlink w:anchor="_ENREF_97" w:tooltip="Couty, 2013 #56" w:history="1">
        <w:r w:rsidR="00C03167">
          <w:rPr>
            <w:lang w:val="en-US"/>
          </w:rPr>
          <w:fldChar w:fldCharType="begin">
            <w:fldData xml:space="preserve">PEVuZE5vdGU+PENpdGU+PEF1dGhvcj5Db3V0eTwvQXV0aG9yPjxZZWFyPjIwMTM8L1llYXI+PFJl
Y051bT41NjwvUmVjTnVtPjxEaXNwbGF5VGV4dD48c3R5bGUgZmFjZT0ic3VwZXJzY3JpcHQiPjI0
PC9zdHlsZT48L0Rpc3BsYXlUZXh0PjxyZWNvcmQ+PHJlYy1udW1iZXI+NTY8L3JlYy1udW1iZXI+
PGZvcmVpZ24ta2V5cz48a2V5IGFwcD0iRU4iIGRiLWlkPSJhNXN0MmZ4enlmenZ3amVldHJtcGR6
cGV6djBlend3MGZkc3AiIHRpbWVzdGFtcD0iMTQ0MTM1MDY4MSI+NTY8L2tleT48a2V5IGFwcD0i
RU5XZWIiIGRiLWlkPSIiPjA8L2tleT48L2ZvcmVpZ24ta2V5cz48cmVmLXR5cGUgbmFtZT0iSm91
cm5hbCBBcnRpY2xlIj4xNzwvcmVmLXR5cGU+PGNvbnRyaWJ1dG9ycz48YXV0aG9ycz48YXV0aG9y
PkNvdXR5LCBGcmFuw6dvaXM8L2F1dGhvcj48YXV0aG9yPkRyb3VpbGxhdCwgQnJ1bm88L2F1dGhv
cj48YXV0aG9yPkV2YW5vLCBHd2lsaGVybTwvYXV0aG9yPjxhdXRob3I+RGF2aWQsIE9saXZpZXI8
L2F1dGhvcj48L2F1dGhvcnM+PC9jb250cmlidXRvcnM+PHRpdGxlcz48dGl0bGU+Mi1DeWFub2F6
ZXRpZGluZXMgYW5kIEF6ZXRpZGluaXVtIElvbnM6IFNjYWZmb2xkcyBmb3IgTW9sZWN1bGFyIERp
dmVyc2l0eTwvdGl0bGU+PHNlY29uZGFyeS10aXRsZT5FdXIuIEouIE9yZy4gQ2hlbS48L3NlY29u
ZGFyeS10aXRsZT48L3RpdGxlcz48cGVyaW9kaWNhbD48ZnVsbC10aXRsZT5FdXIuIEouIE9yZy4g
Q2hlbS48L2Z1bGwtdGl0bGU+PC9wZXJpb2RpY2FsPjxwYWdlcz4yMDQ1LTIwNTY8L3BhZ2VzPjxu
dW1iZXI+MTE8L251bWJlcj48c2VjdGlvbj4yMDQ1PC9zZWN0aW9uPjxkYXRlcz48eWVhcj4yMDEz
PC95ZWFyPjwvZGF0ZXM+PGlzYm4+MTQzNDE5M1g8L2lzYm4+PHVybHM+PC91cmxzPjxlbGVjdHJv
bmljLXJlc291cmNlLW51bT4xMC4xMDAyL2Vqb2MuMjAxMjAxNjg1PC9lbGVjdHJvbmljLXJlc291
cmNlLW51bT48L3JlY29yZD48L0NpdGU+PENpdGU+PEF1dGhvcj5Cb3R0PC9BdXRob3I+PFllYXI+
MjAxMjwvWWVhcj48UmVjTnVtPjU3PC9SZWNOdW0+PHJlY29yZD48cmVjLW51bWJlcj41NzwvcmVj
LW51bWJlcj48Zm9yZWlnbi1rZXlzPjxrZXkgYXBwPSJFTiIgZGItaWQ9ImE1c3QyZnh6eWZ6dndq
ZWV0cm1wZHpwZXp2MGV6d3cwZmRzcCIgdGltZXN0YW1wPSIxNDQxMzUwODg1Ij41Nzwva2V5Pjwv
Zm9yZWlnbi1rZXlzPjxyZWYtdHlwZSBuYW1lPSJKb3VybmFsIEFydGljbGUiPjE3PC9yZWYtdHlw
ZT48Y29udHJpYnV0b3JzPjxhdXRob3JzPjxhdXRob3I+Qm90dCwgVGluYSBNPC9hdXRob3I+PGF1
dGhvcj5XZXN0LCBGRzwvYXV0aG9yPjwvYXV0aG9ycz48L2NvbnRyaWJ1dG9ycz48dGl0bGVzPjx0
aXRsZT5QUkVQQVJBVElPTiBBTkQgU1lOVEhFVElDIEFQUExJQ0FUSU9OUyBPRiBBWkVUSURJTkVT
IChEZWRpY2F0ZWQgdG8gRHIuIEFsYmVydCBQYWR3YSBvbiBoaXMgNzV0aCBiaXJ0aGRheSk8L3Rp
dGxlPjxzZWNvbmRhcnktdGl0bGU+SGV0ZXJvY3ljbGVzPC9zZWNvbmRhcnktdGl0bGU+PC90aXRs
ZXM+PHBlcmlvZGljYWw+PGZ1bGwtdGl0bGU+SGV0ZXJvY3ljbGVzPC9mdWxsLXRpdGxlPjwvcGVy
aW9kaWNhbD48cGFnZXM+MjIzLTI2NDwvcGFnZXM+PHZvbHVtZT44NDwvdm9sdW1lPjxudW1iZXI+
MTwvbnVtYmVyPjxzZWN0aW9uPjIyMzwvc2VjdGlvbj48ZGF0ZXM+PHllYXI+MjAxMjwveWVhcj48
L2RhdGVzPjxpc2JuPjAzODUtNTQxNDwvaXNibj48dXJscz48L3VybHM+PC9yZWNvcmQ+PC9DaXRl
PjxDaXRlPjxBdXRob3I+QWxjYWlkZTwvQXV0aG9yPjxZZWFyPjIwMTA8L1llYXI+PFJlY051bT41
ODwvUmVjTnVtPjxyZWNvcmQ+PHJlYy1udW1iZXI+NTg8L3JlYy1udW1iZXI+PGZvcmVpZ24ta2V5
cz48a2V5IGFwcD0iRU4iIGRiLWlkPSJhNXN0MmZ4enlmenZ3amVldHJtcGR6cGV6djBlend3MGZk
c3AiIHRpbWVzdGFtcD0iMTQ0MTM1MTMwNCI+NTg8L2tleT48L2ZvcmVpZ24ta2V5cz48cmVmLXR5
cGUgbmFtZT0iSm91cm5hbCBBcnRpY2xlIj4xNzwvcmVmLXR5cGU+PGNvbnRyaWJ1dG9ycz48YXV0
aG9ycz48YXV0aG9yPkFsY2FpZGUsIEJlbml0bzwvYXV0aG9yPjxhdXRob3I+QWxtZW5kcm9zLCBQ
ZWRybzwvYXV0aG9yPjxhdXRob3I+QXJhbmdvY2lsbG8sIENyaXN0aW5hPC9hdXRob3I+PC9hdXRo
b3JzPjwvY29udHJpYnV0b3JzPjx0aXRsZXM+PHRpdGxlPkhpZ2hseSByZWFjdGl2ZSA0LW1lbWJl
cmVkIHJpbmcgbml0cm9nZW4tY29udGFpbmluZyBoZXRlcm9jeWNsZXM6IFN5bnRoZXNpcyBhbmQg
cHJvcGVydGllczwvdGl0bGU+PHNlY29uZGFyeS10aXRsZT5DdXJyLiBPcGluLiBEcnVnIERpc2Nv
di4gRGV2ZWwuIDwvc2Vjb25kYXJ5LXRpdGxlPjwvdGl0bGVzPjxwZXJpb2RpY2FsPjxmdWxsLXRp
dGxlPkN1cnIuIE9waW4uIERydWcgRGlzY292LiBEZXZlbC48L2Z1bGwtdGl0bGU+PC9wZXJpb2Rp
Y2FsPjxwYWdlcz42ODUtNjk3PC9wYWdlcz48dm9sdW1lPjEzPC92b2x1bWU+PG51bWJlcj42PC9u
dW1iZXI+PHNlY3Rpb24+Njg1PC9zZWN0aW9uPjxkYXRlcz48eWVhcj4yMDEwPC95ZWFyPjwvZGF0
ZXM+PHVybHM+PC91cmxzPjwvcmVjb3JkPjwvQ2l0ZT48Q2l0ZT48QXV0aG9yPkNvdXR5PC9BdXRo
b3I+PFllYXI+MjAwOTwvWWVhcj48UmVjTnVtPjU5PC9SZWNOdW0+PHJlY29yZD48cmVjLW51bWJl
cj41OTwvcmVjLW51bWJlcj48Zm9yZWlnbi1rZXlzPjxrZXkgYXBwPSJFTiIgZGItaWQ9ImE1c3Qy
Znh6eWZ6dndqZWV0cm1wZHpwZXp2MGV6d3cwZmRzcCIgdGltZXN0YW1wPSIxNDQxMzUxNDMxIj41
OTwva2V5PjwvZm9yZWlnbi1rZXlzPjxyZWYtdHlwZSBuYW1lPSJKb3VybmFsIEFydGljbGUiPjE3
PC9yZWYtdHlwZT48Y29udHJpYnV0b3JzPjxhdXRob3JzPjxhdXRob3I+Q291dHksIEZyYW7Dp29p
czwvYXV0aG9yPjxhdXRob3I+RXZhbm8sIEd3aWxoZXJtPC9hdXRob3I+PC9hdXRob3JzPjwvY29u
dHJpYnV0b3JzPjx0aXRsZXM+PHRpdGxlPkF6ZXRpZGluZXM6IG5ldyB0b29scyBmb3IgdGhlIHN5
bnRoZXNpcyBvZiBuaXRyb2dlbiBoZXRlcm9jeWNsZXM8L3RpdGxlPjxzZWNvbmRhcnktdGl0bGU+
U3lubGV0dDwvc2Vjb25kYXJ5LXRpdGxlPjwvdGl0bGVzPjxwZXJpb2RpY2FsPjxmdWxsLXRpdGxl
PlN5bmxldHQ8L2Z1bGwtdGl0bGU+PC9wZXJpb2RpY2FsPjxwYWdlcz4zMDUzLTMwNjQ8L3BhZ2Vz
PjxudW1iZXI+MTk8L251bWJlcj48c2VjdGlvbj4zMDUzPC9zZWN0aW9uPjxkYXRlcz48eWVhcj4y
MDA5PC95ZWFyPjwvZGF0ZXM+PGlzYm4+MDkzNi01MjE0PC9pc2JuPjx1cmxzPjwvdXJscz48L3Jl
Y29yZD48L0NpdGU+PENpdGU+PEF1dGhvcj5Db3V0eTwvQXV0aG9yPjxZZWFyPjIwMDY8L1llYXI+
PFJlY051bT42MDwvUmVjTnVtPjxyZWNvcmQ+PHJlYy1udW1iZXI+NjA8L3JlYy1udW1iZXI+PGZv
cmVpZ24ta2V5cz48a2V5IGFwcD0iRU4iIGRiLWlkPSJhNXN0MmZ4enlmenZ3amVldHJtcGR6cGV6
djBlend3MGZkc3AiIHRpbWVzdGFtcD0iMTQ0MTM1MTYwMSI+NjA8L2tleT48L2ZvcmVpZ24ta2V5
cz48cmVmLXR5cGUgbmFtZT0iSm91cm5hbCBBcnRpY2xlIj4xNzwvcmVmLXR5cGU+PGNvbnRyaWJ1
dG9ycz48YXV0aG9ycz48YXV0aG9yPkNvdXR5LCBGcmFuw6dpczwvYXV0aG9yPjxhdXRob3I+RXZh
bm8sIEd3aWxoZXJtPC9hdXRob3I+PC9hdXRob3JzPjwvY29udHJpYnV0b3JzPjx0aXRsZXM+PHRp
dGxlPkF6ZXRpZGluZS0yLWNhcmJveHlsaWMgYWNpZC4gRnJvbSBsaWx5IG9mIHRoZSB2YWxsZXkg
dG8ga2V5IHBoYXJtYWNldXRpY2Fscy4gQSBqdWJpbGVlIHJldmlldzwvdGl0bGU+PHNlY29uZGFy
eS10aXRsZT5PcmcuIFByZXAuIFByb2NlZC4gSW50Ljwvc2Vjb25kYXJ5LXRpdGxlPjwvdGl0bGVz
PjxwZXJpb2RpY2FsPjxmdWxsLXRpdGxlPk9yZy4gUHJlcC4gUHJvY2VkLiBJbnQuPC9mdWxsLXRp
dGxlPjwvcGVyaW9kaWNhbD48cGFnZXM+NDI3LTQ2NTwvcGFnZXM+PHZvbHVtZT4zODwvdm9sdW1l
PjxudW1iZXI+NTwvbnVtYmVyPjxzZWN0aW9uPjQyNzwvc2VjdGlvbj48ZGF0ZXM+PHllYXI+MjAw
NjwveWVhcj48L2RhdGVzPjxpc2JuPjAwMzAtNDk0ODwvaXNibj48dXJscz48L3VybHM+PC9yZWNv
cmQ+PC9DaXRlPjxDaXRlPjxBdXRob3I+RGUgS2ltcGU8L0F1dGhvcj48WWVhcj4xOTk2PC9ZZWFy
PjxSZWNOdW0+MTM5PC9SZWNOdW0+PHJlY29yZD48cmVjLW51bWJlcj4xMzk8L3JlYy1udW1iZXI+
PGZvcmVpZ24ta2V5cz48a2V5IGFwcD0iRU4iIGRiLWlkPSJhNXN0MmZ4enlmenZ3amVldHJtcGR6
cGV6djBlend3MGZkc3AiIHRpbWVzdGFtcD0iMTQ0ODk3NDAzNiI+MTM5PC9rZXk+PC9mb3JlaWdu
LWtleXM+PHJlZi10eXBlIG5hbWU9IkJvb2sgU2VjdGlvbiI+NTwvcmVmLXR5cGU+PGNvbnRyaWJ1
dG9ycz48YXV0aG9ycz48YXV0aG9yPkRlIEtpbXBlLCBOLjwvYXV0aG9yPjwvYXV0aG9ycz48c2Vj
b25kYXJ5LWF1dGhvcnM+PGF1dGhvcj5QYWR3YSwgQTwvYXV0aG9yPjxhdXRob3I+S2F0cml0emt5
LCBBIFI8L2F1dGhvcj48YXV0aG9yPlJlZXMsIEMgVzwvYXV0aG9yPjxhdXRob3I+U2NyaXZlbiwg
RSBGIFY8L2F1dGhvcj48L3NlY29uZGFyeS1hdXRob3JzPjwvY29udHJpYnV0b3JzPjx0aXRsZXM+
PHRpdGxlPkF6ZXRpZGluZXMsIEF6ZXRpbmVzLCBhbmQgQXpldGVzOiBNb25vY3ljbGljPC90aXRs
ZT48c2Vjb25kYXJ5LXRpdGxlPkNvbXByZWhlbnNpdmUgSGV0ZXJvY3ljbGljIENoZW1pc3RyeSBJ
SSwgVGhyZWUgYW5kIEZvdXItTWVtYmVyZWQgUmluZ3MsIHdpdGggQWxsIEZ1c2VkIFN5c3RlbXMg
Q29udGFpbmluZyBGb3VyLU1lbWJlcmVkIFJpbmdzPC9zZWNvbmRhcnktdGl0bGU+PC90aXRsZXM+
PHBhZ2VzPjUwNy01ODk8L3BhZ2VzPjx2b2x1bWU+MUIsIENoYXB0ZXIgMS4xODwvdm9sdW1lPjxz
ZWN0aW9uPjEuMTg8L3NlY3Rpb24+PGRhdGVzPjx5ZWFyPjE5OTY8L3llYXI+PC9kYXRlcz48cHVi
LWxvY2F0aW9uPk94Zm9yZDwvcHViLWxvY2F0aW9uPjxwdWJsaXNoZXI+UGVyZ2Ftb24sIEVsc2V2
aWVyPC9wdWJsaXNoZXI+PHVybHM+PC91cmxzPjwvcmVjb3JkPjwvQ2l0ZT48L0VuZE5vdGU+
</w:fldData>
          </w:fldChar>
        </w:r>
        <w:r w:rsidR="00C03167">
          <w:rPr>
            <w:lang w:val="en-US"/>
          </w:rPr>
          <w:instrText xml:space="preserve"> ADDIN EN.CITE </w:instrText>
        </w:r>
        <w:r w:rsidR="00C03167">
          <w:rPr>
            <w:lang w:val="en-US"/>
          </w:rPr>
          <w:fldChar w:fldCharType="begin">
            <w:fldData xml:space="preserve">PEVuZE5vdGU+PENpdGU+PEF1dGhvcj5Db3V0eTwvQXV0aG9yPjxZZWFyPjIwMTM8L1llYXI+PFJl
Y051bT41NjwvUmVjTnVtPjxEaXNwbGF5VGV4dD48c3R5bGUgZmFjZT0ic3VwZXJzY3JpcHQiPjI0
PC9zdHlsZT48L0Rpc3BsYXlUZXh0PjxyZWNvcmQ+PHJlYy1udW1iZXI+NTY8L3JlYy1udW1iZXI+
PGZvcmVpZ24ta2V5cz48a2V5IGFwcD0iRU4iIGRiLWlkPSJhNXN0MmZ4enlmenZ3amVldHJtcGR6
cGV6djBlend3MGZkc3AiIHRpbWVzdGFtcD0iMTQ0MTM1MDY4MSI+NTY8L2tleT48a2V5IGFwcD0i
RU5XZWIiIGRiLWlkPSIiPjA8L2tleT48L2ZvcmVpZ24ta2V5cz48cmVmLXR5cGUgbmFtZT0iSm91
cm5hbCBBcnRpY2xlIj4xNzwvcmVmLXR5cGU+PGNvbnRyaWJ1dG9ycz48YXV0aG9ycz48YXV0aG9y
PkNvdXR5LCBGcmFuw6dvaXM8L2F1dGhvcj48YXV0aG9yPkRyb3VpbGxhdCwgQnJ1bm88L2F1dGhv
cj48YXV0aG9yPkV2YW5vLCBHd2lsaGVybTwvYXV0aG9yPjxhdXRob3I+RGF2aWQsIE9saXZpZXI8
L2F1dGhvcj48L2F1dGhvcnM+PC9jb250cmlidXRvcnM+PHRpdGxlcz48dGl0bGU+Mi1DeWFub2F6
ZXRpZGluZXMgYW5kIEF6ZXRpZGluaXVtIElvbnM6IFNjYWZmb2xkcyBmb3IgTW9sZWN1bGFyIERp
dmVyc2l0eTwvdGl0bGU+PHNlY29uZGFyeS10aXRsZT5FdXIuIEouIE9yZy4gQ2hlbS48L3NlY29u
ZGFyeS10aXRsZT48L3RpdGxlcz48cGVyaW9kaWNhbD48ZnVsbC10aXRsZT5FdXIuIEouIE9yZy4g
Q2hlbS48L2Z1bGwtdGl0bGU+PC9wZXJpb2RpY2FsPjxwYWdlcz4yMDQ1LTIwNTY8L3BhZ2VzPjxu
dW1iZXI+MTE8L251bWJlcj48c2VjdGlvbj4yMDQ1PC9zZWN0aW9uPjxkYXRlcz48eWVhcj4yMDEz
PC95ZWFyPjwvZGF0ZXM+PGlzYm4+MTQzNDE5M1g8L2lzYm4+PHVybHM+PC91cmxzPjxlbGVjdHJv
bmljLXJlc291cmNlLW51bT4xMC4xMDAyL2Vqb2MuMjAxMjAxNjg1PC9lbGVjdHJvbmljLXJlc291
cmNlLW51bT48L3JlY29yZD48L0NpdGU+PENpdGU+PEF1dGhvcj5Cb3R0PC9BdXRob3I+PFllYXI+
MjAxMjwvWWVhcj48UmVjTnVtPjU3PC9SZWNOdW0+PHJlY29yZD48cmVjLW51bWJlcj41NzwvcmVj
LW51bWJlcj48Zm9yZWlnbi1rZXlzPjxrZXkgYXBwPSJFTiIgZGItaWQ9ImE1c3QyZnh6eWZ6dndq
ZWV0cm1wZHpwZXp2MGV6d3cwZmRzcCIgdGltZXN0YW1wPSIxNDQxMzUwODg1Ij41Nzwva2V5Pjwv
Zm9yZWlnbi1rZXlzPjxyZWYtdHlwZSBuYW1lPSJKb3VybmFsIEFydGljbGUiPjE3PC9yZWYtdHlw
ZT48Y29udHJpYnV0b3JzPjxhdXRob3JzPjxhdXRob3I+Qm90dCwgVGluYSBNPC9hdXRob3I+PGF1
dGhvcj5XZXN0LCBGRzwvYXV0aG9yPjwvYXV0aG9ycz48L2NvbnRyaWJ1dG9ycz48dGl0bGVzPjx0
aXRsZT5QUkVQQVJBVElPTiBBTkQgU1lOVEhFVElDIEFQUExJQ0FUSU9OUyBPRiBBWkVUSURJTkVT
IChEZWRpY2F0ZWQgdG8gRHIuIEFsYmVydCBQYWR3YSBvbiBoaXMgNzV0aCBiaXJ0aGRheSk8L3Rp
dGxlPjxzZWNvbmRhcnktdGl0bGU+SGV0ZXJvY3ljbGVzPC9zZWNvbmRhcnktdGl0bGU+PC90aXRs
ZXM+PHBlcmlvZGljYWw+PGZ1bGwtdGl0bGU+SGV0ZXJvY3ljbGVzPC9mdWxsLXRpdGxlPjwvcGVy
aW9kaWNhbD48cGFnZXM+MjIzLTI2NDwvcGFnZXM+PHZvbHVtZT44NDwvdm9sdW1lPjxudW1iZXI+
MTwvbnVtYmVyPjxzZWN0aW9uPjIyMzwvc2VjdGlvbj48ZGF0ZXM+PHllYXI+MjAxMjwveWVhcj48
L2RhdGVzPjxpc2JuPjAzODUtNTQxNDwvaXNibj48dXJscz48L3VybHM+PC9yZWNvcmQ+PC9DaXRl
PjxDaXRlPjxBdXRob3I+QWxjYWlkZTwvQXV0aG9yPjxZZWFyPjIwMTA8L1llYXI+PFJlY051bT41
ODwvUmVjTnVtPjxyZWNvcmQ+PHJlYy1udW1iZXI+NTg8L3JlYy1udW1iZXI+PGZvcmVpZ24ta2V5
cz48a2V5IGFwcD0iRU4iIGRiLWlkPSJhNXN0MmZ4enlmenZ3amVldHJtcGR6cGV6djBlend3MGZk
c3AiIHRpbWVzdGFtcD0iMTQ0MTM1MTMwNCI+NTg8L2tleT48L2ZvcmVpZ24ta2V5cz48cmVmLXR5
cGUgbmFtZT0iSm91cm5hbCBBcnRpY2xlIj4xNzwvcmVmLXR5cGU+PGNvbnRyaWJ1dG9ycz48YXV0
aG9ycz48YXV0aG9yPkFsY2FpZGUsIEJlbml0bzwvYXV0aG9yPjxhdXRob3I+QWxtZW5kcm9zLCBQ
ZWRybzwvYXV0aG9yPjxhdXRob3I+QXJhbmdvY2lsbG8sIENyaXN0aW5hPC9hdXRob3I+PC9hdXRo
b3JzPjwvY29udHJpYnV0b3JzPjx0aXRsZXM+PHRpdGxlPkhpZ2hseSByZWFjdGl2ZSA0LW1lbWJl
cmVkIHJpbmcgbml0cm9nZW4tY29udGFpbmluZyBoZXRlcm9jeWNsZXM6IFN5bnRoZXNpcyBhbmQg
cHJvcGVydGllczwvdGl0bGU+PHNlY29uZGFyeS10aXRsZT5DdXJyLiBPcGluLiBEcnVnIERpc2Nv
di4gRGV2ZWwuIDwvc2Vjb25kYXJ5LXRpdGxlPjwvdGl0bGVzPjxwZXJpb2RpY2FsPjxmdWxsLXRp
dGxlPkN1cnIuIE9waW4uIERydWcgRGlzY292LiBEZXZlbC48L2Z1bGwtdGl0bGU+PC9wZXJpb2Rp
Y2FsPjxwYWdlcz42ODUtNjk3PC9wYWdlcz48dm9sdW1lPjEzPC92b2x1bWU+PG51bWJlcj42PC9u
dW1iZXI+PHNlY3Rpb24+Njg1PC9zZWN0aW9uPjxkYXRlcz48eWVhcj4yMDEwPC95ZWFyPjwvZGF0
ZXM+PHVybHM+PC91cmxzPjwvcmVjb3JkPjwvQ2l0ZT48Q2l0ZT48QXV0aG9yPkNvdXR5PC9BdXRo
b3I+PFllYXI+MjAwOTwvWWVhcj48UmVjTnVtPjU5PC9SZWNOdW0+PHJlY29yZD48cmVjLW51bWJl
cj41OTwvcmVjLW51bWJlcj48Zm9yZWlnbi1rZXlzPjxrZXkgYXBwPSJFTiIgZGItaWQ9ImE1c3Qy
Znh6eWZ6dndqZWV0cm1wZHpwZXp2MGV6d3cwZmRzcCIgdGltZXN0YW1wPSIxNDQxMzUxNDMxIj41
OTwva2V5PjwvZm9yZWlnbi1rZXlzPjxyZWYtdHlwZSBuYW1lPSJKb3VybmFsIEFydGljbGUiPjE3
PC9yZWYtdHlwZT48Y29udHJpYnV0b3JzPjxhdXRob3JzPjxhdXRob3I+Q291dHksIEZyYW7Dp29p
czwvYXV0aG9yPjxhdXRob3I+RXZhbm8sIEd3aWxoZXJtPC9hdXRob3I+PC9hdXRob3JzPjwvY29u
dHJpYnV0b3JzPjx0aXRsZXM+PHRpdGxlPkF6ZXRpZGluZXM6IG5ldyB0b29scyBmb3IgdGhlIHN5
bnRoZXNpcyBvZiBuaXRyb2dlbiBoZXRlcm9jeWNsZXM8L3RpdGxlPjxzZWNvbmRhcnktdGl0bGU+
U3lubGV0dDwvc2Vjb25kYXJ5LXRpdGxlPjwvdGl0bGVzPjxwZXJpb2RpY2FsPjxmdWxsLXRpdGxl
PlN5bmxldHQ8L2Z1bGwtdGl0bGU+PC9wZXJpb2RpY2FsPjxwYWdlcz4zMDUzLTMwNjQ8L3BhZ2Vz
PjxudW1iZXI+MTk8L251bWJlcj48c2VjdGlvbj4zMDUzPC9zZWN0aW9uPjxkYXRlcz48eWVhcj4y
MDA5PC95ZWFyPjwvZGF0ZXM+PGlzYm4+MDkzNi01MjE0PC9pc2JuPjx1cmxzPjwvdXJscz48L3Jl
Y29yZD48L0NpdGU+PENpdGU+PEF1dGhvcj5Db3V0eTwvQXV0aG9yPjxZZWFyPjIwMDY8L1llYXI+
PFJlY051bT42MDwvUmVjTnVtPjxyZWNvcmQ+PHJlYy1udW1iZXI+NjA8L3JlYy1udW1iZXI+PGZv
cmVpZ24ta2V5cz48a2V5IGFwcD0iRU4iIGRiLWlkPSJhNXN0MmZ4enlmenZ3amVldHJtcGR6cGV6
djBlend3MGZkc3AiIHRpbWVzdGFtcD0iMTQ0MTM1MTYwMSI+NjA8L2tleT48L2ZvcmVpZ24ta2V5
cz48cmVmLXR5cGUgbmFtZT0iSm91cm5hbCBBcnRpY2xlIj4xNzwvcmVmLXR5cGU+PGNvbnRyaWJ1
dG9ycz48YXV0aG9ycz48YXV0aG9yPkNvdXR5LCBGcmFuw6dpczwvYXV0aG9yPjxhdXRob3I+RXZh
bm8sIEd3aWxoZXJtPC9hdXRob3I+PC9hdXRob3JzPjwvY29udHJpYnV0b3JzPjx0aXRsZXM+PHRp
dGxlPkF6ZXRpZGluZS0yLWNhcmJveHlsaWMgYWNpZC4gRnJvbSBsaWx5IG9mIHRoZSB2YWxsZXkg
dG8ga2V5IHBoYXJtYWNldXRpY2Fscy4gQSBqdWJpbGVlIHJldmlldzwvdGl0bGU+PHNlY29uZGFy
eS10aXRsZT5PcmcuIFByZXAuIFByb2NlZC4gSW50Ljwvc2Vjb25kYXJ5LXRpdGxlPjwvdGl0bGVz
PjxwZXJpb2RpY2FsPjxmdWxsLXRpdGxlPk9yZy4gUHJlcC4gUHJvY2VkLiBJbnQuPC9mdWxsLXRp
dGxlPjwvcGVyaW9kaWNhbD48cGFnZXM+NDI3LTQ2NTwvcGFnZXM+PHZvbHVtZT4zODwvdm9sdW1l
PjxudW1iZXI+NTwvbnVtYmVyPjxzZWN0aW9uPjQyNzwvc2VjdGlvbj48ZGF0ZXM+PHllYXI+MjAw
NjwveWVhcj48L2RhdGVzPjxpc2JuPjAwMzAtNDk0ODwvaXNibj48dXJscz48L3VybHM+PC9yZWNv
cmQ+PC9DaXRlPjxDaXRlPjxBdXRob3I+RGUgS2ltcGU8L0F1dGhvcj48WWVhcj4xOTk2PC9ZZWFy
PjxSZWNOdW0+MTM5PC9SZWNOdW0+PHJlY29yZD48cmVjLW51bWJlcj4xMzk8L3JlYy1udW1iZXI+
PGZvcmVpZ24ta2V5cz48a2V5IGFwcD0iRU4iIGRiLWlkPSJhNXN0MmZ4enlmenZ3amVldHJtcGR6
cGV6djBlend3MGZkc3AiIHRpbWVzdGFtcD0iMTQ0ODk3NDAzNiI+MTM5PC9rZXk+PC9mb3JlaWdu
LWtleXM+PHJlZi10eXBlIG5hbWU9IkJvb2sgU2VjdGlvbiI+NTwvcmVmLXR5cGU+PGNvbnRyaWJ1
dG9ycz48YXV0aG9ycz48YXV0aG9yPkRlIEtpbXBlLCBOLjwvYXV0aG9yPjwvYXV0aG9ycz48c2Vj
b25kYXJ5LWF1dGhvcnM+PGF1dGhvcj5QYWR3YSwgQTwvYXV0aG9yPjxhdXRob3I+S2F0cml0emt5
LCBBIFI8L2F1dGhvcj48YXV0aG9yPlJlZXMsIEMgVzwvYXV0aG9yPjxhdXRob3I+U2NyaXZlbiwg
RSBGIFY8L2F1dGhvcj48L3NlY29uZGFyeS1hdXRob3JzPjwvY29udHJpYnV0b3JzPjx0aXRsZXM+
PHRpdGxlPkF6ZXRpZGluZXMsIEF6ZXRpbmVzLCBhbmQgQXpldGVzOiBNb25vY3ljbGljPC90aXRs
ZT48c2Vjb25kYXJ5LXRpdGxlPkNvbXByZWhlbnNpdmUgSGV0ZXJvY3ljbGljIENoZW1pc3RyeSBJ
SSwgVGhyZWUgYW5kIEZvdXItTWVtYmVyZWQgUmluZ3MsIHdpdGggQWxsIEZ1c2VkIFN5c3RlbXMg
Q29udGFpbmluZyBGb3VyLU1lbWJlcmVkIFJpbmdzPC9zZWNvbmRhcnktdGl0bGU+PC90aXRsZXM+
PHBhZ2VzPjUwNy01ODk8L3BhZ2VzPjx2b2x1bWU+MUIsIENoYXB0ZXIgMS4xODwvdm9sdW1lPjxz
ZWN0aW9uPjEuMTg8L3NlY3Rpb24+PGRhdGVzPjx5ZWFyPjE5OTY8L3llYXI+PC9kYXRlcz48cHVi
LWxvY2F0aW9uPk94Zm9yZDwvcHViLWxvY2F0aW9uPjxwdWJsaXNoZXI+UGVyZ2Ftb24sIEVsc2V2
aWVyPC9wdWJsaXNoZXI+PHVybHM+PC91cmxzPjwvcmVjb3JkPjwvQ2l0ZT48L0VuZE5vdGU+
</w:fldData>
          </w:fldChar>
        </w:r>
        <w:r w:rsidR="00C03167">
          <w:rPr>
            <w:lang w:val="en-US"/>
          </w:rPr>
          <w:instrText xml:space="preserve"> ADDIN EN.CITE.DATA </w:instrText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end"/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24</w:t>
        </w:r>
        <w:r w:rsidR="00C03167">
          <w:rPr>
            <w:lang w:val="en-US"/>
          </w:rPr>
          <w:fldChar w:fldCharType="end"/>
        </w:r>
      </w:hyperlink>
      <w:r w:rsidR="000D16C9">
        <w:rPr>
          <w:b/>
          <w:lang w:val="en-US"/>
        </w:rPr>
        <w:t xml:space="preserve"> </w:t>
      </w:r>
      <w:r w:rsidR="0033143E">
        <w:rPr>
          <w:lang w:val="en-US"/>
        </w:rPr>
        <w:t xml:space="preserve">Until a few years ago, </w:t>
      </w:r>
      <w:r w:rsidR="00197419">
        <w:rPr>
          <w:lang w:val="en-US"/>
        </w:rPr>
        <w:t xml:space="preserve">the synthesis and reactivity of fluorinated </w:t>
      </w:r>
      <w:proofErr w:type="spellStart"/>
      <w:r w:rsidR="00197419">
        <w:rPr>
          <w:lang w:val="en-US"/>
        </w:rPr>
        <w:t>azetidines</w:t>
      </w:r>
      <w:proofErr w:type="spellEnd"/>
      <w:r w:rsidR="00197419">
        <w:rPr>
          <w:lang w:val="en-US"/>
        </w:rPr>
        <w:t xml:space="preserve"> </w:t>
      </w:r>
      <w:r w:rsidR="00D42BBD">
        <w:rPr>
          <w:lang w:val="en-US"/>
        </w:rPr>
        <w:t>had only</w:t>
      </w:r>
      <w:r w:rsidR="00197419">
        <w:rPr>
          <w:lang w:val="en-US"/>
        </w:rPr>
        <w:t xml:space="preserve"> been scarcely described in </w:t>
      </w:r>
      <w:r w:rsidR="00D42BBD">
        <w:rPr>
          <w:lang w:val="en-US"/>
        </w:rPr>
        <w:t xml:space="preserve">the </w:t>
      </w:r>
      <w:r w:rsidR="00197419">
        <w:rPr>
          <w:lang w:val="en-US"/>
        </w:rPr>
        <w:t>literature</w:t>
      </w:r>
      <w:r w:rsidR="0033143E">
        <w:rPr>
          <w:lang w:val="en-US"/>
        </w:rPr>
        <w:t xml:space="preserve">. </w:t>
      </w:r>
      <w:r w:rsidR="00502668">
        <w:rPr>
          <w:lang w:val="en-US"/>
        </w:rPr>
        <w:t>Apart from a few 3-fluoroazetidines, most attention went to 3-chloro- and 3-bromoazetidines.</w:t>
      </w:r>
      <w:hyperlink w:anchor="_ENREF_103" w:tooltip="Van Brabandt, 2009 #138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&lt;EndNote&gt;&lt;Cite&gt;&lt;Author&gt;Van Brabandt&lt;/Author&gt;&lt;Year&gt;2009&lt;/Year&gt;&lt;RecNum&gt;138&lt;/RecNum&gt;&lt;DisplayText&gt;&lt;style face="superscript"&gt;25&lt;/style&gt;&lt;/DisplayText&gt;&lt;record&gt;&lt;rec-number&gt;138&lt;/rec-number&gt;&lt;foreign-keys&gt;&lt;key app="EN" db-id="a5st2fxzyfzvwjeetrmpdzpezv0ezww0fdsp" timestamp="1448973784"&gt;138&lt;/key&gt;&lt;/foreign-keys&gt;&lt;ref-type name="Journal Article"&gt;17&lt;/ref-type&gt;&lt;contributors&gt;&lt;authors&gt;&lt;author&gt;Van Brabandt, Willem&lt;/author&gt;&lt;author&gt;Mangelinckx, Sven&lt;/author&gt;&lt;author&gt;D&amp;apos;hooghe, Matthias&lt;/author&gt;&lt;author&gt;Van Driessche, Berten&lt;/author&gt;&lt;author&gt;De Kimpe, Norbert&lt;/author&gt;&lt;/authors&gt;&lt;/contributors&gt;&lt;titles&gt;&lt;title&gt;Synthesis and reactivity of 3-haloazetidines and 3-sulfonyloxyazetidines: a review&lt;/title&gt;&lt;secondary-title&gt;Curr. Org. Chem.&lt;/secondary-title&gt;&lt;/titles&gt;&lt;periodical&gt;&lt;full-title&gt;Curr. Org. Chem.&lt;/full-title&gt;&lt;/periodical&gt;&lt;pages&gt;827-851&lt;/pages&gt;&lt;volume&gt;13&lt;/volume&gt;&lt;number&gt;8&lt;/number&gt;&lt;section&gt;827&lt;/section&gt;&lt;dates&gt;&lt;year&gt;2009&lt;/year&gt;&lt;/dates&gt;&lt;isbn&gt;1385-2728&lt;/isbn&gt;&lt;urls&gt;&lt;/urls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25</w:t>
        </w:r>
        <w:r w:rsidR="00C03167">
          <w:rPr>
            <w:lang w:val="en-US"/>
          </w:rPr>
          <w:fldChar w:fldCharType="end"/>
        </w:r>
      </w:hyperlink>
      <w:r w:rsidR="00502668">
        <w:rPr>
          <w:lang w:val="en-US"/>
        </w:rPr>
        <w:t xml:space="preserve"> </w:t>
      </w:r>
      <w:r w:rsidR="0033143E">
        <w:rPr>
          <w:lang w:val="en-US"/>
        </w:rPr>
        <w:t xml:space="preserve">However, during the last years the chemistry of fluorine-containing </w:t>
      </w:r>
      <w:proofErr w:type="spellStart"/>
      <w:r w:rsidR="00945A77">
        <w:rPr>
          <w:lang w:val="en-US"/>
        </w:rPr>
        <w:t>azetidines</w:t>
      </w:r>
      <w:proofErr w:type="spellEnd"/>
      <w:r w:rsidR="00945A77">
        <w:rPr>
          <w:lang w:val="en-US"/>
        </w:rPr>
        <w:t xml:space="preserve"> </w:t>
      </w:r>
      <w:r w:rsidR="0033143E">
        <w:rPr>
          <w:lang w:val="en-US"/>
        </w:rPr>
        <w:t xml:space="preserve">has </w:t>
      </w:r>
      <w:r w:rsidR="00D42BBD">
        <w:rPr>
          <w:lang w:val="en-US"/>
        </w:rPr>
        <w:t xml:space="preserve">been </w:t>
      </w:r>
      <w:r w:rsidR="0033143E">
        <w:rPr>
          <w:lang w:val="en-US"/>
        </w:rPr>
        <w:t>gradually developed</w:t>
      </w:r>
      <w:r w:rsidR="00096AD2">
        <w:rPr>
          <w:lang w:val="en-US"/>
        </w:rPr>
        <w:t>,</w:t>
      </w:r>
      <w:r w:rsidR="0033143E">
        <w:rPr>
          <w:lang w:val="en-US"/>
        </w:rPr>
        <w:t xml:space="preserve"> partly due to a contribution </w:t>
      </w:r>
      <w:r w:rsidR="009744AB">
        <w:rPr>
          <w:lang w:val="en-US"/>
        </w:rPr>
        <w:t>by</w:t>
      </w:r>
      <w:r w:rsidR="0033143E">
        <w:rPr>
          <w:lang w:val="en-US"/>
        </w:rPr>
        <w:t xml:space="preserve"> our </w:t>
      </w:r>
      <w:r w:rsidR="00502668">
        <w:rPr>
          <w:lang w:val="en-US"/>
        </w:rPr>
        <w:t xml:space="preserve">research </w:t>
      </w:r>
      <w:r w:rsidR="0033143E">
        <w:rPr>
          <w:lang w:val="en-US"/>
        </w:rPr>
        <w:t>group.</w:t>
      </w:r>
      <w:r w:rsidR="00197419">
        <w:rPr>
          <w:lang w:val="en-US"/>
        </w:rPr>
        <w:t xml:space="preserve"> </w:t>
      </w:r>
      <w:r w:rsidR="00096AD2">
        <w:rPr>
          <w:lang w:val="en-US"/>
        </w:rPr>
        <w:t xml:space="preserve">To that end, a </w:t>
      </w:r>
      <w:r w:rsidR="00D42BBD">
        <w:rPr>
          <w:lang w:val="en-US"/>
        </w:rPr>
        <w:t>number of</w:t>
      </w:r>
      <w:r w:rsidR="00096AD2">
        <w:rPr>
          <w:lang w:val="en-US"/>
        </w:rPr>
        <w:t xml:space="preserve"> mono- and </w:t>
      </w:r>
      <w:proofErr w:type="spellStart"/>
      <w:r w:rsidR="00096AD2">
        <w:rPr>
          <w:lang w:val="en-US"/>
        </w:rPr>
        <w:t>difluorinated</w:t>
      </w:r>
      <w:proofErr w:type="spellEnd"/>
      <w:r w:rsidR="00096AD2">
        <w:rPr>
          <w:lang w:val="en-US"/>
        </w:rPr>
        <w:t xml:space="preserve"> </w:t>
      </w:r>
      <w:proofErr w:type="spellStart"/>
      <w:r w:rsidR="00096AD2">
        <w:rPr>
          <w:lang w:val="en-US"/>
        </w:rPr>
        <w:t>azetidines</w:t>
      </w:r>
      <w:proofErr w:type="spellEnd"/>
      <w:r w:rsidR="00096AD2">
        <w:rPr>
          <w:lang w:val="en-US"/>
        </w:rPr>
        <w:t xml:space="preserve"> </w:t>
      </w:r>
      <w:r w:rsidR="009744AB">
        <w:rPr>
          <w:lang w:val="en-US"/>
        </w:rPr>
        <w:t>has been</w:t>
      </w:r>
      <w:r w:rsidR="00096AD2">
        <w:rPr>
          <w:lang w:val="en-US"/>
        </w:rPr>
        <w:t xml:space="preserve"> prepared starting from </w:t>
      </w:r>
      <w:proofErr w:type="spellStart"/>
      <w:r w:rsidR="00096AD2">
        <w:rPr>
          <w:lang w:val="en-US"/>
        </w:rPr>
        <w:t>nonfluorinated</w:t>
      </w:r>
      <w:proofErr w:type="spellEnd"/>
      <w:r w:rsidR="00096AD2">
        <w:rPr>
          <w:lang w:val="en-US"/>
        </w:rPr>
        <w:t xml:space="preserve"> substrates. On the other hand, a new synthetic protocol </w:t>
      </w:r>
      <w:r w:rsidR="009744AB">
        <w:rPr>
          <w:lang w:val="en-US"/>
        </w:rPr>
        <w:t>has been</w:t>
      </w:r>
      <w:r w:rsidR="00096AD2">
        <w:rPr>
          <w:lang w:val="en-US"/>
        </w:rPr>
        <w:t xml:space="preserve"> elaborated for the synthesis of 2-(</w:t>
      </w:r>
      <w:proofErr w:type="spellStart"/>
      <w:r w:rsidR="00096AD2">
        <w:rPr>
          <w:lang w:val="en-US"/>
        </w:rPr>
        <w:t>trifluoromethyl</w:t>
      </w:r>
      <w:proofErr w:type="spellEnd"/>
      <w:r w:rsidR="00096AD2">
        <w:rPr>
          <w:lang w:val="en-US"/>
        </w:rPr>
        <w:t>)</w:t>
      </w:r>
      <w:proofErr w:type="spellStart"/>
      <w:r w:rsidR="00096AD2">
        <w:rPr>
          <w:lang w:val="en-US"/>
        </w:rPr>
        <w:t>azetidines</w:t>
      </w:r>
      <w:proofErr w:type="spellEnd"/>
      <w:r w:rsidR="00096AD2">
        <w:rPr>
          <w:lang w:val="en-US"/>
        </w:rPr>
        <w:t xml:space="preserve">, starting from a </w:t>
      </w:r>
      <w:proofErr w:type="spellStart"/>
      <w:r w:rsidR="00096AD2">
        <w:rPr>
          <w:lang w:val="en-US"/>
        </w:rPr>
        <w:t>trifluoromethylated</w:t>
      </w:r>
      <w:proofErr w:type="spellEnd"/>
      <w:r w:rsidR="00096AD2">
        <w:rPr>
          <w:lang w:val="en-US"/>
        </w:rPr>
        <w:t xml:space="preserve"> CF</w:t>
      </w:r>
      <w:r w:rsidR="00096AD2" w:rsidRPr="00096AD2">
        <w:rPr>
          <w:vertAlign w:val="subscript"/>
          <w:lang w:val="en-US"/>
        </w:rPr>
        <w:t>3</w:t>
      </w:r>
      <w:r w:rsidR="00096AD2">
        <w:rPr>
          <w:lang w:val="en-US"/>
        </w:rPr>
        <w:t>-carrier agent, followed by a study of their reactivity profile</w:t>
      </w:r>
      <w:r w:rsidR="00502668">
        <w:rPr>
          <w:lang w:val="en-US"/>
        </w:rPr>
        <w:t xml:space="preserve"> regarding ring </w:t>
      </w:r>
      <w:r w:rsidR="008424A1">
        <w:rPr>
          <w:lang w:val="en-US"/>
        </w:rPr>
        <w:t>transformation reactions</w:t>
      </w:r>
      <w:r w:rsidR="00096AD2">
        <w:rPr>
          <w:lang w:val="en-US"/>
        </w:rPr>
        <w:t>.</w:t>
      </w:r>
    </w:p>
    <w:p w:rsidR="00FA5867" w:rsidRDefault="008424A1" w:rsidP="00336294">
      <w:pPr>
        <w:spacing w:line="360" w:lineRule="auto"/>
        <w:jc w:val="both"/>
        <w:rPr>
          <w:lang w:val="en-US"/>
        </w:rPr>
      </w:pPr>
      <w:r>
        <w:rPr>
          <w:lang w:val="en-US"/>
        </w:rPr>
        <w:lastRenderedPageBreak/>
        <w:t>At fi</w:t>
      </w:r>
      <w:r w:rsidR="00D42BBD">
        <w:rPr>
          <w:lang w:val="en-US"/>
        </w:rPr>
        <w:t xml:space="preserve">rst, </w:t>
      </w:r>
      <w:r w:rsidR="00102629">
        <w:rPr>
          <w:lang w:val="en-US"/>
        </w:rPr>
        <w:t xml:space="preserve">different </w:t>
      </w:r>
      <w:r>
        <w:rPr>
          <w:lang w:val="en-US"/>
        </w:rPr>
        <w:t xml:space="preserve">routes </w:t>
      </w:r>
      <w:r w:rsidR="00D42BBD">
        <w:rPr>
          <w:lang w:val="en-US"/>
        </w:rPr>
        <w:t>have been developed</w:t>
      </w:r>
      <w:r>
        <w:rPr>
          <w:lang w:val="en-US"/>
        </w:rPr>
        <w:t xml:space="preserve"> for the synthesis of a variety of 3-fluoroazetidines. </w:t>
      </w:r>
      <w:r w:rsidR="00945A77">
        <w:rPr>
          <w:lang w:val="en-US"/>
        </w:rPr>
        <w:t>Herein</w:t>
      </w:r>
      <w:r w:rsidR="00164012">
        <w:rPr>
          <w:lang w:val="en-US"/>
        </w:rPr>
        <w:t xml:space="preserve">, </w:t>
      </w:r>
      <w:proofErr w:type="spellStart"/>
      <w:r w:rsidR="00164012">
        <w:rPr>
          <w:lang w:val="en-US"/>
        </w:rPr>
        <w:t>bromofluorination</w:t>
      </w:r>
      <w:proofErr w:type="spellEnd"/>
      <w:r w:rsidR="00164012">
        <w:rPr>
          <w:lang w:val="en-US"/>
        </w:rPr>
        <w:t xml:space="preserve"> </w:t>
      </w:r>
      <w:r w:rsidR="00887F23">
        <w:rPr>
          <w:lang w:val="en-US"/>
        </w:rPr>
        <w:t xml:space="preserve">of </w:t>
      </w:r>
      <w:r w:rsidR="00C64B9E">
        <w:rPr>
          <w:lang w:val="en-US"/>
        </w:rPr>
        <w:t>a suitable</w:t>
      </w:r>
      <w:r w:rsidR="00887F23">
        <w:rPr>
          <w:lang w:val="en-US"/>
        </w:rPr>
        <w:t xml:space="preserve"> </w:t>
      </w:r>
      <w:r w:rsidR="00D42BBD" w:rsidRPr="00D42BBD">
        <w:rPr>
          <w:i/>
          <w:lang w:val="en-US"/>
        </w:rPr>
        <w:t>N</w:t>
      </w:r>
      <w:r w:rsidR="00D42BBD">
        <w:rPr>
          <w:lang w:val="en-US"/>
        </w:rPr>
        <w:t>-</w:t>
      </w:r>
      <w:proofErr w:type="spellStart"/>
      <w:r w:rsidR="00102629">
        <w:rPr>
          <w:lang w:val="en-US"/>
        </w:rPr>
        <w:t>propenyl</w:t>
      </w:r>
      <w:r w:rsidR="00DE0DCB">
        <w:rPr>
          <w:lang w:val="en-US"/>
        </w:rPr>
        <w:t>i</w:t>
      </w:r>
      <w:r w:rsidR="00102629">
        <w:rPr>
          <w:lang w:val="en-US"/>
        </w:rPr>
        <w:t>mine</w:t>
      </w:r>
      <w:proofErr w:type="spellEnd"/>
      <w:r w:rsidR="00887F23">
        <w:rPr>
          <w:lang w:val="en-US"/>
        </w:rPr>
        <w:t xml:space="preserve"> followed by ring closure upon expulsion of </w:t>
      </w:r>
      <w:r w:rsidR="009744AB">
        <w:rPr>
          <w:lang w:val="en-US"/>
        </w:rPr>
        <w:t>bromid</w:t>
      </w:r>
      <w:r w:rsidR="00D42BBD">
        <w:rPr>
          <w:lang w:val="en-US"/>
        </w:rPr>
        <w:t>e</w:t>
      </w:r>
      <w:r w:rsidR="00502668">
        <w:rPr>
          <w:lang w:val="en-US"/>
        </w:rPr>
        <w:t xml:space="preserve"> is applied</w:t>
      </w:r>
      <w:r w:rsidR="00102629">
        <w:rPr>
          <w:lang w:val="en-US"/>
        </w:rPr>
        <w:t xml:space="preserve">. </w:t>
      </w:r>
      <w:r w:rsidR="00D42BBD">
        <w:rPr>
          <w:lang w:val="en-US"/>
        </w:rPr>
        <w:t>In a first sequence</w:t>
      </w:r>
      <w:r w:rsidR="00FA5867">
        <w:rPr>
          <w:lang w:val="en-US"/>
        </w:rPr>
        <w:t xml:space="preserve">, </w:t>
      </w:r>
      <w:proofErr w:type="spellStart"/>
      <w:r w:rsidR="00FA5867">
        <w:rPr>
          <w:lang w:val="en-US"/>
        </w:rPr>
        <w:t>nonactivated</w:t>
      </w:r>
      <w:proofErr w:type="spellEnd"/>
      <w:r w:rsidR="00FA5867">
        <w:rPr>
          <w:lang w:val="en-US"/>
        </w:rPr>
        <w:t xml:space="preserve"> 3-fluoroazetidines </w:t>
      </w:r>
      <w:r w:rsidR="00A25A8D">
        <w:rPr>
          <w:b/>
          <w:lang w:val="en-US"/>
        </w:rPr>
        <w:t>1</w:t>
      </w:r>
      <w:r w:rsidR="00701497">
        <w:rPr>
          <w:b/>
          <w:lang w:val="en-US"/>
        </w:rPr>
        <w:t>14</w:t>
      </w:r>
      <w:r w:rsidR="00FA5867">
        <w:rPr>
          <w:lang w:val="en-US"/>
        </w:rPr>
        <w:t xml:space="preserve"> were prepared in a three-step procedure </w:t>
      </w:r>
      <w:r w:rsidR="00D42BBD">
        <w:rPr>
          <w:lang w:val="en-US"/>
        </w:rPr>
        <w:t xml:space="preserve">starting </w:t>
      </w:r>
      <w:r w:rsidR="00FA5867">
        <w:rPr>
          <w:lang w:val="en-US"/>
        </w:rPr>
        <w:t xml:space="preserve">from aldehydes </w:t>
      </w:r>
      <w:r w:rsidR="00A25A8D">
        <w:rPr>
          <w:b/>
          <w:lang w:val="en-US"/>
        </w:rPr>
        <w:t>1</w:t>
      </w:r>
      <w:r w:rsidR="00701497">
        <w:rPr>
          <w:b/>
          <w:lang w:val="en-US"/>
        </w:rPr>
        <w:t>13</w:t>
      </w:r>
      <w:r w:rsidR="00FA5867">
        <w:rPr>
          <w:lang w:val="en-US"/>
        </w:rPr>
        <w:t xml:space="preserve">, involving </w:t>
      </w:r>
      <w:proofErr w:type="spellStart"/>
      <w:r w:rsidR="00FA5867">
        <w:rPr>
          <w:lang w:val="en-US"/>
        </w:rPr>
        <w:t>imination</w:t>
      </w:r>
      <w:proofErr w:type="spellEnd"/>
      <w:r w:rsidR="00FA5867">
        <w:rPr>
          <w:lang w:val="en-US"/>
        </w:rPr>
        <w:t xml:space="preserve">, </w:t>
      </w:r>
      <w:proofErr w:type="spellStart"/>
      <w:r w:rsidR="00FA5867">
        <w:rPr>
          <w:lang w:val="en-US"/>
        </w:rPr>
        <w:t>regiospecific</w:t>
      </w:r>
      <w:proofErr w:type="spellEnd"/>
      <w:r w:rsidR="00FA5867">
        <w:rPr>
          <w:lang w:val="en-US"/>
        </w:rPr>
        <w:t xml:space="preserve"> </w:t>
      </w:r>
      <w:proofErr w:type="spellStart"/>
      <w:r w:rsidR="00FA5867">
        <w:rPr>
          <w:lang w:val="en-US"/>
        </w:rPr>
        <w:t>bromofluorination</w:t>
      </w:r>
      <w:proofErr w:type="spellEnd"/>
      <w:r w:rsidR="00FA5867">
        <w:rPr>
          <w:lang w:val="en-US"/>
        </w:rPr>
        <w:t xml:space="preserve"> and final ring closure</w:t>
      </w:r>
      <w:r w:rsidR="00621506">
        <w:rPr>
          <w:lang w:val="en-US"/>
        </w:rPr>
        <w:t xml:space="preserve"> (</w:t>
      </w:r>
      <w:r w:rsidR="00621506" w:rsidRPr="00621506">
        <w:rPr>
          <w:lang w:val="en-US"/>
        </w:rPr>
        <w:fldChar w:fldCharType="begin"/>
      </w:r>
      <w:r w:rsidR="00621506" w:rsidRPr="00621506">
        <w:rPr>
          <w:lang w:val="en-US"/>
        </w:rPr>
        <w:instrText xml:space="preserve"> REF _Ref430876635 \h  \* MERGEFORMAT </w:instrText>
      </w:r>
      <w:r w:rsidR="00621506" w:rsidRPr="00621506">
        <w:rPr>
          <w:lang w:val="en-US"/>
        </w:rPr>
      </w:r>
      <w:r w:rsidR="00621506" w:rsidRPr="00621506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30</w:t>
      </w:r>
      <w:r w:rsidR="00621506" w:rsidRPr="00621506">
        <w:rPr>
          <w:lang w:val="en-US"/>
        </w:rPr>
        <w:fldChar w:fldCharType="end"/>
      </w:r>
      <w:r w:rsidR="00621506" w:rsidRPr="00621506">
        <w:rPr>
          <w:lang w:val="en-US"/>
        </w:rPr>
        <w:t>)</w:t>
      </w:r>
      <w:r w:rsidR="00FA5867">
        <w:rPr>
          <w:lang w:val="en-US"/>
        </w:rPr>
        <w:t>.</w:t>
      </w:r>
      <w:hyperlink w:anchor="_ENREF_104" w:tooltip="Van Brabandt, 2006 #71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&lt;EndNote&gt;&lt;Cite&gt;&lt;Author&gt;Van Brabandt&lt;/Author&gt;&lt;Year&gt;2006&lt;/Year&gt;&lt;RecNum&gt;71&lt;/RecNum&gt;&lt;DisplayText&gt;&lt;style face="superscript"&gt;26&lt;/style&gt;&lt;/DisplayText&gt;&lt;record&gt;&lt;rec-number&gt;71&lt;/rec-number&gt;&lt;foreign-keys&gt;&lt;key app="EN" db-id="a5st2fxzyfzvwjeetrmpdzpezv0ezww0fdsp" timestamp="1443011628"&gt;71&lt;/key&gt;&lt;key app="ENWeb" db-id=""&gt;0&lt;/key&gt;&lt;/foreign-keys&gt;&lt;ref-type name="Journal Article"&gt;17&lt;/ref-type&gt;&lt;contributors&gt;&lt;authors&gt;&lt;author&gt;Van Brabandt, Willem&lt;/author&gt;&lt;author&gt;Verniest, Guido&lt;/author&gt;&lt;author&gt;De Smaele, Dirk&lt;/author&gt;&lt;author&gt;Duvey, Guillaume&lt;/author&gt;&lt;author&gt;De Kimpe, N.&lt;/author&gt;&lt;/authors&gt;&lt;/contributors&gt;&lt;titles&gt;&lt;title&gt;Synthesis of 3-fluoroazetidines&lt;/title&gt;&lt;secondary-title&gt;J. Org. Chem.&lt;/secondary-title&gt;&lt;/titles&gt;&lt;periodical&gt;&lt;full-title&gt;J. Org. Chem.&lt;/full-title&gt;&lt;/periodical&gt;&lt;pages&gt;7100-7102&lt;/pages&gt;&lt;volume&gt;71&lt;/volume&gt;&lt;section&gt;7100&lt;/section&gt;&lt;dates&gt;&lt;year&gt;2006&lt;/year&gt;&lt;/dates&gt;&lt;urls&gt;&lt;/urls&gt;&lt;/record&gt;&lt;/Cite&gt;&lt;/EndNote&gt;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26</w:t>
        </w:r>
        <w:r w:rsidR="00C03167">
          <w:rPr>
            <w:lang w:val="en-US"/>
          </w:rPr>
          <w:fldChar w:fldCharType="end"/>
        </w:r>
      </w:hyperlink>
      <w:r w:rsidR="00FA5867">
        <w:rPr>
          <w:lang w:val="en-US"/>
        </w:rPr>
        <w:t xml:space="preserve"> This methodology </w:t>
      </w:r>
      <w:r w:rsidR="007C043A">
        <w:rPr>
          <w:lang w:val="en-US"/>
        </w:rPr>
        <w:t>h</w:t>
      </w:r>
      <w:r w:rsidR="00FA5867">
        <w:rPr>
          <w:lang w:val="en-US"/>
        </w:rPr>
        <w:t xml:space="preserve">as also </w:t>
      </w:r>
      <w:r w:rsidR="007C043A">
        <w:rPr>
          <w:lang w:val="en-US"/>
        </w:rPr>
        <w:t xml:space="preserve">been </w:t>
      </w:r>
      <w:r w:rsidR="00FA5867">
        <w:rPr>
          <w:lang w:val="en-US"/>
        </w:rPr>
        <w:t>evaluated for the synthesis of 3-bromo-3-fluoroazetidines (R</w:t>
      </w:r>
      <w:r w:rsidR="00FA5867" w:rsidRPr="00FA5867">
        <w:rPr>
          <w:vertAlign w:val="superscript"/>
          <w:lang w:val="en-US"/>
        </w:rPr>
        <w:t>2</w:t>
      </w:r>
      <w:r w:rsidR="00FA5867">
        <w:rPr>
          <w:lang w:val="en-US"/>
        </w:rPr>
        <w:t xml:space="preserve"> = Br in </w:t>
      </w:r>
      <w:r w:rsidR="00A25A8D">
        <w:rPr>
          <w:b/>
          <w:lang w:val="en-US"/>
        </w:rPr>
        <w:t>1</w:t>
      </w:r>
      <w:r w:rsidR="00701497">
        <w:rPr>
          <w:b/>
          <w:lang w:val="en-US"/>
        </w:rPr>
        <w:t>14</w:t>
      </w:r>
      <w:r w:rsidR="00FA5867">
        <w:rPr>
          <w:lang w:val="en-US"/>
        </w:rPr>
        <w:t xml:space="preserve">). Unfortunately, the second step </w:t>
      </w:r>
      <w:r w:rsidR="007C043A">
        <w:rPr>
          <w:lang w:val="en-US"/>
        </w:rPr>
        <w:t>appeared to be</w:t>
      </w:r>
      <w:r w:rsidR="00FA5867">
        <w:rPr>
          <w:lang w:val="en-US"/>
        </w:rPr>
        <w:t xml:space="preserve"> unsuccessful and resulted in the recovery of </w:t>
      </w:r>
      <w:r w:rsidR="00CB2C18">
        <w:rPr>
          <w:lang w:val="en-US"/>
        </w:rPr>
        <w:t xml:space="preserve">the corresponding </w:t>
      </w:r>
      <w:r w:rsidR="00FA5867">
        <w:rPr>
          <w:lang w:val="en-US"/>
        </w:rPr>
        <w:t>benzaldehyde</w:t>
      </w:r>
      <w:r w:rsidR="00CB2C18">
        <w:rPr>
          <w:lang w:val="en-US"/>
        </w:rPr>
        <w:t>s</w:t>
      </w:r>
      <w:r w:rsidR="00FA5867">
        <w:rPr>
          <w:lang w:val="en-US"/>
        </w:rPr>
        <w:t xml:space="preserve"> due </w:t>
      </w:r>
      <w:r w:rsidR="00CB2C18">
        <w:rPr>
          <w:lang w:val="en-US"/>
        </w:rPr>
        <w:t xml:space="preserve">to </w:t>
      </w:r>
      <w:r w:rsidR="00FA5867">
        <w:rPr>
          <w:lang w:val="en-US"/>
        </w:rPr>
        <w:t>hydrolysis during aqueous workup.</w:t>
      </w:r>
      <w:r w:rsidR="00DC70B5">
        <w:rPr>
          <w:lang w:val="en-US"/>
        </w:rPr>
        <w:t xml:space="preserve"> Furthermore, the </w:t>
      </w:r>
      <w:proofErr w:type="spellStart"/>
      <w:r w:rsidR="00DC70B5">
        <w:rPr>
          <w:lang w:val="en-US"/>
        </w:rPr>
        <w:t>bromofluorination</w:t>
      </w:r>
      <w:proofErr w:type="spellEnd"/>
      <w:r w:rsidR="00DC70B5">
        <w:rPr>
          <w:lang w:val="en-US"/>
        </w:rPr>
        <w:t xml:space="preserve"> step was not </w:t>
      </w:r>
      <w:proofErr w:type="spellStart"/>
      <w:r w:rsidR="00DC70B5">
        <w:rPr>
          <w:lang w:val="en-US"/>
        </w:rPr>
        <w:t>regiospecific</w:t>
      </w:r>
      <w:proofErr w:type="spellEnd"/>
      <w:r w:rsidR="00DC70B5">
        <w:rPr>
          <w:lang w:val="en-US"/>
        </w:rPr>
        <w:t xml:space="preserve"> in all cases</w:t>
      </w:r>
      <w:r w:rsidR="00D42BBD">
        <w:rPr>
          <w:lang w:val="en-US"/>
        </w:rPr>
        <w:t>,</w:t>
      </w:r>
      <w:r w:rsidR="00DC70B5">
        <w:rPr>
          <w:lang w:val="en-US"/>
        </w:rPr>
        <w:t xml:space="preserve"> as treatment of </w:t>
      </w:r>
      <w:proofErr w:type="spellStart"/>
      <w:r w:rsidR="00DC70B5">
        <w:rPr>
          <w:lang w:val="en-US"/>
        </w:rPr>
        <w:t>ket</w:t>
      </w:r>
      <w:r w:rsidR="00945A77">
        <w:rPr>
          <w:lang w:val="en-US"/>
        </w:rPr>
        <w:t>i</w:t>
      </w:r>
      <w:r w:rsidR="00DC70B5">
        <w:rPr>
          <w:lang w:val="en-US"/>
        </w:rPr>
        <w:t>mine</w:t>
      </w:r>
      <w:proofErr w:type="spellEnd"/>
      <w:r w:rsidR="00DC70B5">
        <w:rPr>
          <w:lang w:val="en-US"/>
        </w:rPr>
        <w:t xml:space="preserve"> </w:t>
      </w:r>
      <w:r w:rsidR="00A25A8D">
        <w:rPr>
          <w:b/>
          <w:lang w:val="en-US"/>
        </w:rPr>
        <w:t>11</w:t>
      </w:r>
      <w:r w:rsidR="00701497">
        <w:rPr>
          <w:b/>
          <w:lang w:val="en-US"/>
        </w:rPr>
        <w:t>5</w:t>
      </w:r>
      <w:r w:rsidR="00DC70B5">
        <w:rPr>
          <w:lang w:val="en-US"/>
        </w:rPr>
        <w:t xml:space="preserve"> with NBS and Et</w:t>
      </w:r>
      <w:r w:rsidR="00DC70B5" w:rsidRPr="00D8375C">
        <w:rPr>
          <w:vertAlign w:val="subscript"/>
          <w:lang w:val="en-US"/>
        </w:rPr>
        <w:t>3</w:t>
      </w:r>
      <w:r w:rsidR="00DC70B5">
        <w:rPr>
          <w:lang w:val="en-US"/>
        </w:rPr>
        <w:t>N</w:t>
      </w:r>
      <w:r w:rsidR="00B64EE4">
        <w:rPr>
          <w:lang w:val="en-US"/>
        </w:rPr>
        <w:t>·3HF and subsequent</w:t>
      </w:r>
      <w:r w:rsidR="00DC70B5">
        <w:rPr>
          <w:lang w:val="en-US"/>
        </w:rPr>
        <w:t xml:space="preserve"> reductive ring closure resulted in the formation of two </w:t>
      </w:r>
      <w:r w:rsidR="009744AB">
        <w:rPr>
          <w:lang w:val="en-US"/>
        </w:rPr>
        <w:t>isomeric structures</w:t>
      </w:r>
      <w:r w:rsidR="00D8375C">
        <w:rPr>
          <w:lang w:val="en-US"/>
        </w:rPr>
        <w:t xml:space="preserve"> </w:t>
      </w:r>
      <w:r w:rsidR="00701497">
        <w:rPr>
          <w:b/>
          <w:lang w:val="en-US"/>
        </w:rPr>
        <w:t>116</w:t>
      </w:r>
      <w:r w:rsidR="00D8375C">
        <w:rPr>
          <w:lang w:val="en-US"/>
        </w:rPr>
        <w:t xml:space="preserve"> and </w:t>
      </w:r>
      <w:r w:rsidR="00701497">
        <w:rPr>
          <w:b/>
          <w:lang w:val="en-US"/>
        </w:rPr>
        <w:t>117</w:t>
      </w:r>
      <w:r w:rsidR="00D42BBD">
        <w:rPr>
          <w:lang w:val="en-US"/>
        </w:rPr>
        <w:t xml:space="preserve"> in a</w:t>
      </w:r>
      <w:r w:rsidR="00EF5904">
        <w:rPr>
          <w:lang w:val="en-US"/>
        </w:rPr>
        <w:t xml:space="preserve"> 1:3</w:t>
      </w:r>
      <w:r w:rsidR="00621506">
        <w:rPr>
          <w:lang w:val="en-US"/>
        </w:rPr>
        <w:t xml:space="preserve"> </w:t>
      </w:r>
      <w:r w:rsidR="00D42BBD">
        <w:rPr>
          <w:lang w:val="en-US"/>
        </w:rPr>
        <w:t xml:space="preserve">ratio </w:t>
      </w:r>
      <w:r w:rsidR="00621506">
        <w:rPr>
          <w:lang w:val="en-US"/>
        </w:rPr>
        <w:t>(</w:t>
      </w:r>
      <w:r w:rsidR="00621506" w:rsidRPr="00621506">
        <w:rPr>
          <w:lang w:val="en-US"/>
        </w:rPr>
        <w:fldChar w:fldCharType="begin"/>
      </w:r>
      <w:r w:rsidR="00621506" w:rsidRPr="00621506">
        <w:rPr>
          <w:lang w:val="en-US"/>
        </w:rPr>
        <w:instrText xml:space="preserve"> REF _Ref430876668 \h  \* MERGEFORMAT </w:instrText>
      </w:r>
      <w:r w:rsidR="00621506" w:rsidRPr="00621506">
        <w:rPr>
          <w:lang w:val="en-US"/>
        </w:rPr>
      </w:r>
      <w:r w:rsidR="00621506" w:rsidRPr="00621506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31</w:t>
      </w:r>
      <w:r w:rsidR="00621506" w:rsidRPr="00621506">
        <w:rPr>
          <w:lang w:val="en-US"/>
        </w:rPr>
        <w:fldChar w:fldCharType="end"/>
      </w:r>
      <w:r w:rsidR="00621506">
        <w:rPr>
          <w:lang w:val="en-US"/>
        </w:rPr>
        <w:t>)</w:t>
      </w:r>
      <w:r w:rsidR="00D8375C">
        <w:rPr>
          <w:lang w:val="en-US"/>
        </w:rPr>
        <w:t>.</w:t>
      </w:r>
      <w:r w:rsidR="00511C18">
        <w:rPr>
          <w:lang w:val="en-US"/>
        </w:rPr>
        <w:t xml:space="preserve"> Analogs </w:t>
      </w:r>
      <w:r w:rsidR="00164012">
        <w:rPr>
          <w:lang w:val="en-US"/>
        </w:rPr>
        <w:t>of</w:t>
      </w:r>
      <w:r w:rsidR="00845F2B">
        <w:rPr>
          <w:lang w:val="en-US"/>
        </w:rPr>
        <w:t xml:space="preserve"> 2-(</w:t>
      </w:r>
      <w:proofErr w:type="spellStart"/>
      <w:r w:rsidR="00845F2B">
        <w:rPr>
          <w:lang w:val="en-US"/>
        </w:rPr>
        <w:t>fluoromethyl</w:t>
      </w:r>
      <w:proofErr w:type="spellEnd"/>
      <w:r w:rsidR="00845F2B">
        <w:rPr>
          <w:lang w:val="en-US"/>
        </w:rPr>
        <w:t>)</w:t>
      </w:r>
      <w:proofErr w:type="spellStart"/>
      <w:r w:rsidR="00845F2B">
        <w:rPr>
          <w:lang w:val="en-US"/>
        </w:rPr>
        <w:t>aziridine</w:t>
      </w:r>
      <w:proofErr w:type="spellEnd"/>
      <w:r w:rsidR="00511C18">
        <w:rPr>
          <w:lang w:val="en-US"/>
        </w:rPr>
        <w:t xml:space="preserve"> </w:t>
      </w:r>
      <w:r w:rsidR="00701497">
        <w:rPr>
          <w:b/>
          <w:lang w:val="en-US"/>
        </w:rPr>
        <w:t>116</w:t>
      </w:r>
      <w:r w:rsidR="00511C18">
        <w:rPr>
          <w:lang w:val="en-US"/>
        </w:rPr>
        <w:t xml:space="preserve"> are almost unknown</w:t>
      </w:r>
      <w:r w:rsidR="00D42BBD">
        <w:rPr>
          <w:lang w:val="en-US"/>
        </w:rPr>
        <w:t>,</w:t>
      </w:r>
      <w:r w:rsidR="00511C18">
        <w:rPr>
          <w:lang w:val="en-US"/>
        </w:rPr>
        <w:t xml:space="preserve"> apart from some </w:t>
      </w:r>
      <w:r w:rsidR="00164012">
        <w:rPr>
          <w:lang w:val="en-US"/>
        </w:rPr>
        <w:t xml:space="preserve">single </w:t>
      </w:r>
      <w:r w:rsidR="00B64EE4">
        <w:rPr>
          <w:lang w:val="en-US"/>
        </w:rPr>
        <w:t xml:space="preserve">examples, pointing to the chemical </w:t>
      </w:r>
      <w:r w:rsidR="00760A6E">
        <w:rPr>
          <w:lang w:val="en-US"/>
        </w:rPr>
        <w:t>relevance</w:t>
      </w:r>
      <w:r w:rsidR="00B64EE4">
        <w:rPr>
          <w:lang w:val="en-US"/>
        </w:rPr>
        <w:t xml:space="preserve"> o</w:t>
      </w:r>
      <w:r w:rsidR="00507923">
        <w:rPr>
          <w:lang w:val="en-US"/>
        </w:rPr>
        <w:t xml:space="preserve">f </w:t>
      </w:r>
      <w:r w:rsidR="00D42BBD">
        <w:rPr>
          <w:lang w:val="en-US"/>
        </w:rPr>
        <w:t>this type</w:t>
      </w:r>
      <w:r w:rsidR="00507923">
        <w:rPr>
          <w:lang w:val="en-US"/>
        </w:rPr>
        <w:t xml:space="preserve"> of ring formation.</w:t>
      </w:r>
      <w:hyperlink w:anchor="_ENREF_105" w:tooltip="Minicone, 2014 #62" w:history="1">
        <w:r w:rsidR="00C03167">
          <w:rPr>
            <w:lang w:val="en-US"/>
          </w:rPr>
          <w:fldChar w:fldCharType="begin">
            <w:fldData xml:space="preserve">PEVuZE5vdGU+PENpdGU+PEF1dGhvcj5NaW5pY29uZTwvQXV0aG9yPjxZZWFyPjIwMTQ8L1llYXI+
PFJlY051bT42MjwvUmVjTnVtPjxEaXNwbGF5VGV4dD48c3R5bGUgZmFjZT0ic3VwZXJzY3JpcHQi
PjI3PC9zdHlsZT48L0Rpc3BsYXlUZXh0PjxyZWNvcmQ+PHJlYy1udW1iZXI+NjI8L3JlYy1udW1i
ZXI+PGZvcmVpZ24ta2V5cz48a2V5IGFwcD0iRU4iIGRiLWlkPSJhNXN0MmZ4enlmenZ3amVldHJt
cGR6cGV6djBlend3MGZkc3AiIHRpbWVzdGFtcD0iMTQ0MTM1ODU4MCI+NjI8L2tleT48L2ZvcmVp
Z24ta2V5cz48cmVmLXR5cGUgbmFtZT0iSm91cm5hbCBBcnRpY2xlIj4xNzwvcmVmLXR5cGU+PGNv
bnRyaWJ1dG9ycz48YXV0aG9ycz48YXV0aG9yPk1pbmljb25lLCBGYWJyaXppbzwvYXV0aG9yPjxh
dXRob3I+Um9nZXJzLCBXZW5keSBKPC9hdXRob3I+PGF1dGhvcj5HcmVlbiwgSmFtZXMgRko8L2F1
dGhvcj48YXV0aG9yPktoYW4sIE1vbW1uYTwvYXV0aG9yPjxhdXRob3I+U21pdGgsIEdlb2ZmcmV5
IE1UPC9hdXRob3I+PGF1dGhvcj5CcmF5LCBDaHJpc3RvcGhlciBEPC9hdXRob3I+PC9hdXRob3Jz
PjwvY29udHJpYnV0b3JzPjx0aXRsZXM+PHRpdGxlPkRpcmVjdCBjb252ZXJzaW9uIG9mIGVwb3hp
ZGVzIGludG8gYXppcmlkaW5lcyB3aXRoIE4tYXJ5bHBob3NwaG9yYW1pZGF0ZXM8L3RpdGxlPjxz
ZWNvbmRhcnktdGl0bGU+VGV0cmFoZWRyb24gTGV0dC48L3NlY29uZGFyeS10aXRsZT48L3RpdGxl
cz48cGVyaW9kaWNhbD48ZnVsbC10aXRsZT5UZXRyYWhlZHJvbiBMZXR0LjwvZnVsbC10aXRsZT48
L3BlcmlvZGljYWw+PHBhZ2VzPjU4OTAtNTg5MTwvcGFnZXM+PHZvbHVtZT41NTwvdm9sdW1lPjxu
dW1iZXI+NDM8L251bWJlcj48c2VjdGlvbj41ODkwPC9zZWN0aW9uPjxkYXRlcz48eWVhcj4yMDE0
PC95ZWFyPjwvZGF0ZXM+PGlzYm4+MDA0MC00MDM5PC9pc2JuPjx1cmxzPjwvdXJscz48L3JlY29y
ZD48L0NpdGU+PENpdGU+PEF1dGhvcj5NY05hbGx5PC9BdXRob3I+PFllYXI+MjAxNDwvWWVhcj48
UmVjTnVtPjYzPC9SZWNOdW0+PHJlY29yZD48cmVjLW51bWJlcj42MzwvcmVjLW51bWJlcj48Zm9y
ZWlnbi1rZXlzPjxrZXkgYXBwPSJFTiIgZGItaWQ9ImE1c3QyZnh6eWZ6dndqZWV0cm1wZHpwZXp2
MGV6d3cwZmRzcCIgdGltZXN0YW1wPSIxNDQxMzU4ODc1Ij42Mzwva2V5PjwvZm9yZWlnbi1rZXlz
PjxyZWYtdHlwZSBuYW1lPSJKb3VybmFsIEFydGljbGUiPjE3PC9yZWYtdHlwZT48Y29udHJpYnV0
b3JzPjxhdXRob3JzPjxhdXRob3I+TWNOYWxseSwgQW5kcmV3PC9hdXRob3I+PGF1dGhvcj5IYWZm
ZW1heWVyLCBCZW5qYW1pbjwvYXV0aG9yPjxhdXRob3I+Q29sbGlucywgQmVhdHJpY2UgU0w8L2F1
dGhvcj48YXV0aG9yPkdhdW50LCBNYXR0aGV3IEo8L2F1dGhvcj48L2F1dGhvcnM+PC9jb250cmli
dXRvcnM+PHRpdGxlcz48dGl0bGU+UGFsbGFkaXVtLWNhdGFseXNlZCBDSCBhY3RpdmF0aW9uIG9m
IGFsaXBoYXRpYyBhbWluZXMgdG8gZ2l2ZSBzdHJhaW5lZCBuaXRyb2dlbiBoZXRlcm9jeWNsZXM8
L3RpdGxlPjxzZWNvbmRhcnktdGl0bGU+TmF0dXJlPC9zZWNvbmRhcnktdGl0bGU+PC90aXRsZXM+
PHBlcmlvZGljYWw+PGZ1bGwtdGl0bGU+TmF0dXJlPC9mdWxsLXRpdGxlPjwvcGVyaW9kaWNhbD48
cGFnZXM+MTI5LTEzMzwvcGFnZXM+PHZvbHVtZT41MTA8L3ZvbHVtZT48bnVtYmVyPjc1MDM8L251
bWJlcj48c2VjdGlvbj4xMjk8L3NlY3Rpb24+PGRhdGVzPjx5ZWFyPjIwMTQ8L3llYXI+PC9kYXRl
cz48aXNibj4wMDI4LTA4MzY8L2lzYm4+PHVybHM+PC91cmxzPjwvcmVjb3JkPjwvQ2l0ZT48Q2l0
ZT48QXV0aG9yPldhbmc8L0F1dGhvcj48WWVhcj4yMDExPC9ZZWFyPjxSZWNOdW0+NjQ8L1JlY051
bT48cmVjb3JkPjxyZWMtbnVtYmVyPjY0PC9yZWMtbnVtYmVyPjxmb3JlaWduLWtleXM+PGtleSBh
cHA9IkVOIiBkYi1pZD0iYTVzdDJmeHp5Znp2d2plZXRybXBkenBlenYwZXp3dzBmZHNwIiB0aW1l
c3RhbXA9IjE0NDEzNTg5NzAiPjY0PC9rZXk+PC9mb3JlaWduLWtleXM+PHJlZi10eXBlIG5hbWU9
IkpvdXJuYWwgQXJ0aWNsZSI+MTc8L3JlZi10eXBlPjxjb250cmlidXRvcnM+PGF1dGhvcnM+PGF1
dGhvcj5XYW5nLCBaaG9uZ2h1YTwvYXV0aG9yPjxhdXRob3I+TGksIEZlbmc8L2F1dGhvcj48YXV0
aG9yPlpoYW8sIExlaTwvYXV0aG9yPjxhdXRob3I+SGUsIFFpdXFpbjwvYXV0aG9yPjxhdXRob3I+
Q2hlbiwgRmVuZXI8L2F1dGhvcj48YXV0aG9yPlpoZW5nLCBDaGVuPC9hdXRob3I+PC9hdXRob3Jz
PjwvY29udHJpYnV0b3JzPjx0aXRsZXM+PHRpdGxlPkFuIGVmZmljaWVudCBlbmFudGlvc2VsZWN0
aXZlIHN5bnRoZXNpcyBvZiBmbG9yZmVuaWNvbCB2aWEgYXN5bW1ldHJpYyBhemlyaWRpbmF0aW9u
PC90aXRsZT48c2Vjb25kYXJ5LXRpdGxlPlRldHJhaGVkcm9uPC9zZWNvbmRhcnktdGl0bGU+PC90
aXRsZXM+PHBlcmlvZGljYWw+PGZ1bGwtdGl0bGU+VGV0cmFoZWRyb248L2Z1bGwtdGl0bGU+PC9w
ZXJpb2RpY2FsPjxwYWdlcz45MTk5LTkyMDM8L3BhZ2VzPjx2b2x1bWU+Njc8L3ZvbHVtZT48bnVt
YmVyPjQ3PC9udW1iZXI+PHNlY3Rpb24+OTE5OTwvc2VjdGlvbj48ZGF0ZXM+PHllYXI+MjAxMTwv
eWVhcj48L2RhdGVzPjxpc2JuPjAwNDAtNDAyMDwvaXNibj48dXJscz48L3VybHM+PC9yZWNvcmQ+
PC9DaXRlPjwvRW5kTm90ZT5=
</w:fldData>
          </w:fldChar>
        </w:r>
        <w:r w:rsidR="00C03167">
          <w:rPr>
            <w:lang w:val="en-US"/>
          </w:rPr>
          <w:instrText xml:space="preserve"> ADDIN EN.CITE </w:instrText>
        </w:r>
        <w:r w:rsidR="00C03167">
          <w:rPr>
            <w:lang w:val="en-US"/>
          </w:rPr>
          <w:fldChar w:fldCharType="begin">
            <w:fldData xml:space="preserve">PEVuZE5vdGU+PENpdGU+PEF1dGhvcj5NaW5pY29uZTwvQXV0aG9yPjxZZWFyPjIwMTQ8L1llYXI+
PFJlY051bT42MjwvUmVjTnVtPjxEaXNwbGF5VGV4dD48c3R5bGUgZmFjZT0ic3VwZXJzY3JpcHQi
PjI3PC9zdHlsZT48L0Rpc3BsYXlUZXh0PjxyZWNvcmQ+PHJlYy1udW1iZXI+NjI8L3JlYy1udW1i
ZXI+PGZvcmVpZ24ta2V5cz48a2V5IGFwcD0iRU4iIGRiLWlkPSJhNXN0MmZ4enlmenZ3amVldHJt
cGR6cGV6djBlend3MGZkc3AiIHRpbWVzdGFtcD0iMTQ0MTM1ODU4MCI+NjI8L2tleT48L2ZvcmVp
Z24ta2V5cz48cmVmLXR5cGUgbmFtZT0iSm91cm5hbCBBcnRpY2xlIj4xNzwvcmVmLXR5cGU+PGNv
bnRyaWJ1dG9ycz48YXV0aG9ycz48YXV0aG9yPk1pbmljb25lLCBGYWJyaXppbzwvYXV0aG9yPjxh
dXRob3I+Um9nZXJzLCBXZW5keSBKPC9hdXRob3I+PGF1dGhvcj5HcmVlbiwgSmFtZXMgRko8L2F1
dGhvcj48YXV0aG9yPktoYW4sIE1vbW1uYTwvYXV0aG9yPjxhdXRob3I+U21pdGgsIEdlb2ZmcmV5
IE1UPC9hdXRob3I+PGF1dGhvcj5CcmF5LCBDaHJpc3RvcGhlciBEPC9hdXRob3I+PC9hdXRob3Jz
PjwvY29udHJpYnV0b3JzPjx0aXRsZXM+PHRpdGxlPkRpcmVjdCBjb252ZXJzaW9uIG9mIGVwb3hp
ZGVzIGludG8gYXppcmlkaW5lcyB3aXRoIE4tYXJ5bHBob3NwaG9yYW1pZGF0ZXM8L3RpdGxlPjxz
ZWNvbmRhcnktdGl0bGU+VGV0cmFoZWRyb24gTGV0dC48L3NlY29uZGFyeS10aXRsZT48L3RpdGxl
cz48cGVyaW9kaWNhbD48ZnVsbC10aXRsZT5UZXRyYWhlZHJvbiBMZXR0LjwvZnVsbC10aXRsZT48
L3BlcmlvZGljYWw+PHBhZ2VzPjU4OTAtNTg5MTwvcGFnZXM+PHZvbHVtZT41NTwvdm9sdW1lPjxu
dW1iZXI+NDM8L251bWJlcj48c2VjdGlvbj41ODkwPC9zZWN0aW9uPjxkYXRlcz48eWVhcj4yMDE0
PC95ZWFyPjwvZGF0ZXM+PGlzYm4+MDA0MC00MDM5PC9pc2JuPjx1cmxzPjwvdXJscz48L3JlY29y
ZD48L0NpdGU+PENpdGU+PEF1dGhvcj5NY05hbGx5PC9BdXRob3I+PFllYXI+MjAxNDwvWWVhcj48
UmVjTnVtPjYzPC9SZWNOdW0+PHJlY29yZD48cmVjLW51bWJlcj42MzwvcmVjLW51bWJlcj48Zm9y
ZWlnbi1rZXlzPjxrZXkgYXBwPSJFTiIgZGItaWQ9ImE1c3QyZnh6eWZ6dndqZWV0cm1wZHpwZXp2
MGV6d3cwZmRzcCIgdGltZXN0YW1wPSIxNDQxMzU4ODc1Ij42Mzwva2V5PjwvZm9yZWlnbi1rZXlz
PjxyZWYtdHlwZSBuYW1lPSJKb3VybmFsIEFydGljbGUiPjE3PC9yZWYtdHlwZT48Y29udHJpYnV0
b3JzPjxhdXRob3JzPjxhdXRob3I+TWNOYWxseSwgQW5kcmV3PC9hdXRob3I+PGF1dGhvcj5IYWZm
ZW1heWVyLCBCZW5qYW1pbjwvYXV0aG9yPjxhdXRob3I+Q29sbGlucywgQmVhdHJpY2UgU0w8L2F1
dGhvcj48YXV0aG9yPkdhdW50LCBNYXR0aGV3IEo8L2F1dGhvcj48L2F1dGhvcnM+PC9jb250cmli
dXRvcnM+PHRpdGxlcz48dGl0bGU+UGFsbGFkaXVtLWNhdGFseXNlZCBDSCBhY3RpdmF0aW9uIG9m
IGFsaXBoYXRpYyBhbWluZXMgdG8gZ2l2ZSBzdHJhaW5lZCBuaXRyb2dlbiBoZXRlcm9jeWNsZXM8
L3RpdGxlPjxzZWNvbmRhcnktdGl0bGU+TmF0dXJlPC9zZWNvbmRhcnktdGl0bGU+PC90aXRsZXM+
PHBlcmlvZGljYWw+PGZ1bGwtdGl0bGU+TmF0dXJlPC9mdWxsLXRpdGxlPjwvcGVyaW9kaWNhbD48
cGFnZXM+MTI5LTEzMzwvcGFnZXM+PHZvbHVtZT41MTA8L3ZvbHVtZT48bnVtYmVyPjc1MDM8L251
bWJlcj48c2VjdGlvbj4xMjk8L3NlY3Rpb24+PGRhdGVzPjx5ZWFyPjIwMTQ8L3llYXI+PC9kYXRl
cz48aXNibj4wMDI4LTA4MzY8L2lzYm4+PHVybHM+PC91cmxzPjwvcmVjb3JkPjwvQ2l0ZT48Q2l0
ZT48QXV0aG9yPldhbmc8L0F1dGhvcj48WWVhcj4yMDExPC9ZZWFyPjxSZWNOdW0+NjQ8L1JlY051
bT48cmVjb3JkPjxyZWMtbnVtYmVyPjY0PC9yZWMtbnVtYmVyPjxmb3JlaWduLWtleXM+PGtleSBh
cHA9IkVOIiBkYi1pZD0iYTVzdDJmeHp5Znp2d2plZXRybXBkenBlenYwZXp3dzBmZHNwIiB0aW1l
c3RhbXA9IjE0NDEzNTg5NzAiPjY0PC9rZXk+PC9mb3JlaWduLWtleXM+PHJlZi10eXBlIG5hbWU9
IkpvdXJuYWwgQXJ0aWNsZSI+MTc8L3JlZi10eXBlPjxjb250cmlidXRvcnM+PGF1dGhvcnM+PGF1
dGhvcj5XYW5nLCBaaG9uZ2h1YTwvYXV0aG9yPjxhdXRob3I+TGksIEZlbmc8L2F1dGhvcj48YXV0
aG9yPlpoYW8sIExlaTwvYXV0aG9yPjxhdXRob3I+SGUsIFFpdXFpbjwvYXV0aG9yPjxhdXRob3I+
Q2hlbiwgRmVuZXI8L2F1dGhvcj48YXV0aG9yPlpoZW5nLCBDaGVuPC9hdXRob3I+PC9hdXRob3Jz
PjwvY29udHJpYnV0b3JzPjx0aXRsZXM+PHRpdGxlPkFuIGVmZmljaWVudCBlbmFudGlvc2VsZWN0
aXZlIHN5bnRoZXNpcyBvZiBmbG9yZmVuaWNvbCB2aWEgYXN5bW1ldHJpYyBhemlyaWRpbmF0aW9u
PC90aXRsZT48c2Vjb25kYXJ5LXRpdGxlPlRldHJhaGVkcm9uPC9zZWNvbmRhcnktdGl0bGU+PC90
aXRsZXM+PHBlcmlvZGljYWw+PGZ1bGwtdGl0bGU+VGV0cmFoZWRyb248L2Z1bGwtdGl0bGU+PC9w
ZXJpb2RpY2FsPjxwYWdlcz45MTk5LTkyMDM8L3BhZ2VzPjx2b2x1bWU+Njc8L3ZvbHVtZT48bnVt
YmVyPjQ3PC9udW1iZXI+PHNlY3Rpb24+OTE5OTwvc2VjdGlvbj48ZGF0ZXM+PHllYXI+MjAxMTwv
eWVhcj48L2RhdGVzPjxpc2JuPjAwNDAtNDAyMDwvaXNibj48dXJscz48L3VybHM+PC9yZWNvcmQ+
PC9DaXRlPjwvRW5kTm90ZT5=
</w:fldData>
          </w:fldChar>
        </w:r>
        <w:r w:rsidR="00C03167">
          <w:rPr>
            <w:lang w:val="en-US"/>
          </w:rPr>
          <w:instrText xml:space="preserve"> ADDIN EN.CITE.DATA </w:instrText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end"/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27</w:t>
        </w:r>
        <w:r w:rsidR="00C03167">
          <w:rPr>
            <w:lang w:val="en-US"/>
          </w:rPr>
          <w:fldChar w:fldCharType="end"/>
        </w:r>
      </w:hyperlink>
    </w:p>
    <w:p w:rsidR="00F222D9" w:rsidRPr="00F222D9" w:rsidRDefault="00F222D9" w:rsidP="00F222D9">
      <w:pPr>
        <w:pStyle w:val="Bijschrift"/>
        <w:keepNext/>
        <w:jc w:val="center"/>
        <w:rPr>
          <w:b/>
          <w:i w:val="0"/>
          <w:color w:val="auto"/>
        </w:rPr>
      </w:pPr>
      <w:bookmarkStart w:id="29" w:name="_Ref430876635"/>
      <w:proofErr w:type="spellStart"/>
      <w:r w:rsidRPr="00F222D9">
        <w:rPr>
          <w:b/>
          <w:i w:val="0"/>
          <w:color w:val="auto"/>
        </w:rPr>
        <w:t>Scheme</w:t>
      </w:r>
      <w:proofErr w:type="spellEnd"/>
      <w:r w:rsidRPr="00F222D9">
        <w:rPr>
          <w:b/>
          <w:i w:val="0"/>
          <w:color w:val="auto"/>
        </w:rPr>
        <w:t xml:space="preserve"> </w:t>
      </w:r>
      <w:r w:rsidR="00240677">
        <w:rPr>
          <w:b/>
          <w:i w:val="0"/>
          <w:color w:val="auto"/>
        </w:rPr>
        <w:fldChar w:fldCharType="begin"/>
      </w:r>
      <w:r w:rsidR="00240677">
        <w:rPr>
          <w:b/>
          <w:i w:val="0"/>
          <w:color w:val="auto"/>
        </w:rPr>
        <w:instrText xml:space="preserve"> SEQ Scheme \* ARABIC </w:instrText>
      </w:r>
      <w:r w:rsidR="00240677">
        <w:rPr>
          <w:b/>
          <w:i w:val="0"/>
          <w:color w:val="auto"/>
        </w:rPr>
        <w:fldChar w:fldCharType="separate"/>
      </w:r>
      <w:r w:rsidR="005A2FEF">
        <w:rPr>
          <w:b/>
          <w:i w:val="0"/>
          <w:noProof/>
          <w:color w:val="auto"/>
        </w:rPr>
        <w:t>30</w:t>
      </w:r>
      <w:r w:rsidR="00240677">
        <w:rPr>
          <w:b/>
          <w:i w:val="0"/>
          <w:color w:val="auto"/>
        </w:rPr>
        <w:fldChar w:fldCharType="end"/>
      </w:r>
      <w:bookmarkEnd w:id="29"/>
      <w:r w:rsidRPr="00F222D9">
        <w:rPr>
          <w:b/>
          <w:i w:val="0"/>
          <w:color w:val="auto"/>
        </w:rPr>
        <w:t xml:space="preserve">: </w:t>
      </w:r>
      <w:proofErr w:type="spellStart"/>
      <w:r w:rsidRPr="00F222D9">
        <w:rPr>
          <w:b/>
          <w:i w:val="0"/>
          <w:color w:val="auto"/>
        </w:rPr>
        <w:t>Synthesis</w:t>
      </w:r>
      <w:proofErr w:type="spellEnd"/>
      <w:r w:rsidRPr="00F222D9">
        <w:rPr>
          <w:b/>
          <w:i w:val="0"/>
          <w:color w:val="auto"/>
        </w:rPr>
        <w:t xml:space="preserve"> o</w:t>
      </w:r>
      <w:r w:rsidR="00D42BBD">
        <w:rPr>
          <w:b/>
          <w:i w:val="0"/>
          <w:color w:val="auto"/>
        </w:rPr>
        <w:t xml:space="preserve">f </w:t>
      </w:r>
      <w:proofErr w:type="spellStart"/>
      <w:r w:rsidR="00D42BBD">
        <w:rPr>
          <w:b/>
          <w:i w:val="0"/>
          <w:color w:val="auto"/>
        </w:rPr>
        <w:t>monofluoroazetidines</w:t>
      </w:r>
      <w:proofErr w:type="spellEnd"/>
      <w:r w:rsidR="00D42BBD">
        <w:rPr>
          <w:b/>
          <w:i w:val="0"/>
          <w:color w:val="auto"/>
        </w:rPr>
        <w:t xml:space="preserve"> </w:t>
      </w:r>
      <w:r w:rsidR="00701497">
        <w:rPr>
          <w:b/>
          <w:i w:val="0"/>
          <w:color w:val="auto"/>
        </w:rPr>
        <w:t>114</w:t>
      </w:r>
    </w:p>
    <w:p w:rsidR="00F222D9" w:rsidRDefault="00701497" w:rsidP="00B6693C">
      <w:pPr>
        <w:spacing w:line="360" w:lineRule="auto"/>
        <w:jc w:val="center"/>
      </w:pPr>
      <w:r>
        <w:object w:dxaOrig="6626" w:dyaOrig="3074">
          <v:shape id="_x0000_i1054" type="#_x0000_t75" style="width:233.45pt;height:107.45pt" o:ole="">
            <v:imagedata r:id="rId69" o:title=""/>
          </v:shape>
          <o:OLEObject Type="Embed" ProgID="ChemDraw.Document.6.0" ShapeID="_x0000_i1054" DrawAspect="Content" ObjectID="_1514271977" r:id="rId70"/>
        </w:object>
      </w:r>
    </w:p>
    <w:p w:rsidR="00F222D9" w:rsidRPr="000027C1" w:rsidRDefault="00F222D9" w:rsidP="00F222D9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30" w:name="_Ref430876668"/>
      <w:r w:rsidRPr="000027C1">
        <w:rPr>
          <w:b/>
          <w:i w:val="0"/>
          <w:color w:val="auto"/>
          <w:lang w:val="en-US"/>
        </w:rPr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31</w:t>
      </w:r>
      <w:r w:rsidR="00240677">
        <w:rPr>
          <w:b/>
          <w:i w:val="0"/>
          <w:color w:val="auto"/>
          <w:lang w:val="en-US"/>
        </w:rPr>
        <w:fldChar w:fldCharType="end"/>
      </w:r>
      <w:bookmarkEnd w:id="30"/>
      <w:r w:rsidRPr="000027C1">
        <w:rPr>
          <w:b/>
          <w:i w:val="0"/>
          <w:color w:val="auto"/>
          <w:lang w:val="en-US"/>
        </w:rPr>
        <w:t>: Synthesis of 2-(</w:t>
      </w:r>
      <w:proofErr w:type="spellStart"/>
      <w:r w:rsidRPr="000027C1">
        <w:rPr>
          <w:b/>
          <w:i w:val="0"/>
          <w:color w:val="auto"/>
          <w:lang w:val="en-US"/>
        </w:rPr>
        <w:t>fluoromethyl</w:t>
      </w:r>
      <w:proofErr w:type="spellEnd"/>
      <w:r w:rsidRPr="000027C1">
        <w:rPr>
          <w:b/>
          <w:i w:val="0"/>
          <w:color w:val="auto"/>
          <w:lang w:val="en-US"/>
        </w:rPr>
        <w:t>)</w:t>
      </w:r>
      <w:proofErr w:type="spellStart"/>
      <w:r w:rsidRPr="000027C1">
        <w:rPr>
          <w:b/>
          <w:i w:val="0"/>
          <w:color w:val="auto"/>
          <w:lang w:val="en-US"/>
        </w:rPr>
        <w:t>azirid</w:t>
      </w:r>
      <w:r w:rsidR="00701497">
        <w:rPr>
          <w:b/>
          <w:i w:val="0"/>
          <w:color w:val="auto"/>
          <w:lang w:val="en-US"/>
        </w:rPr>
        <w:t>ine</w:t>
      </w:r>
      <w:proofErr w:type="spellEnd"/>
      <w:r w:rsidR="00701497">
        <w:rPr>
          <w:b/>
          <w:i w:val="0"/>
          <w:color w:val="auto"/>
          <w:lang w:val="en-US"/>
        </w:rPr>
        <w:t xml:space="preserve"> 116</w:t>
      </w:r>
      <w:r w:rsidR="00A25A8D">
        <w:rPr>
          <w:b/>
          <w:i w:val="0"/>
          <w:color w:val="auto"/>
          <w:lang w:val="en-US"/>
        </w:rPr>
        <w:t xml:space="preserve"> and 3-fluoroazetidine 1</w:t>
      </w:r>
      <w:r w:rsidR="00D42BBD">
        <w:rPr>
          <w:b/>
          <w:i w:val="0"/>
          <w:color w:val="auto"/>
          <w:lang w:val="en-US"/>
        </w:rPr>
        <w:t>1</w:t>
      </w:r>
      <w:r w:rsidR="00701497">
        <w:rPr>
          <w:b/>
          <w:i w:val="0"/>
          <w:color w:val="auto"/>
          <w:lang w:val="en-US"/>
        </w:rPr>
        <w:t>7</w:t>
      </w:r>
    </w:p>
    <w:p w:rsidR="00EF5904" w:rsidRPr="00945A77" w:rsidRDefault="00701497" w:rsidP="00B6693C">
      <w:pPr>
        <w:spacing w:line="360" w:lineRule="auto"/>
        <w:jc w:val="center"/>
        <w:rPr>
          <w:lang w:val="en-US"/>
        </w:rPr>
      </w:pPr>
      <w:r>
        <w:object w:dxaOrig="8927" w:dyaOrig="2109">
          <v:shape id="_x0000_i1055" type="#_x0000_t75" style="width:310.9pt;height:73.65pt" o:ole="">
            <v:imagedata r:id="rId71" o:title=""/>
          </v:shape>
          <o:OLEObject Type="Embed" ProgID="ChemDraw.Document.6.0" ShapeID="_x0000_i1055" DrawAspect="Content" ObjectID="_1514271978" r:id="rId72"/>
        </w:object>
      </w:r>
    </w:p>
    <w:p w:rsidR="00EB018B" w:rsidRDefault="00810CD2" w:rsidP="00164012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This </w:t>
      </w:r>
      <w:r w:rsidR="00EB018B">
        <w:rPr>
          <w:lang w:val="en-US"/>
        </w:rPr>
        <w:t xml:space="preserve">approach </w:t>
      </w:r>
      <w:r w:rsidR="00031BC1">
        <w:rPr>
          <w:lang w:val="en-US"/>
        </w:rPr>
        <w:t xml:space="preserve">has </w:t>
      </w:r>
      <w:r>
        <w:rPr>
          <w:lang w:val="en-US"/>
        </w:rPr>
        <w:t xml:space="preserve">also </w:t>
      </w:r>
      <w:r w:rsidR="00031BC1">
        <w:rPr>
          <w:lang w:val="en-US"/>
        </w:rPr>
        <w:t xml:space="preserve">been </w:t>
      </w:r>
      <w:r>
        <w:rPr>
          <w:lang w:val="en-US"/>
        </w:rPr>
        <w:t xml:space="preserve">applied </w:t>
      </w:r>
      <w:r w:rsidR="00EB018B">
        <w:rPr>
          <w:lang w:val="en-US"/>
        </w:rPr>
        <w:t xml:space="preserve">toward the preparation of </w:t>
      </w:r>
      <w:r w:rsidR="00EB018B" w:rsidRPr="007A6DE4">
        <w:rPr>
          <w:i/>
          <w:lang w:val="en-US"/>
        </w:rPr>
        <w:t>N</w:t>
      </w:r>
      <w:r w:rsidR="00EB018B">
        <w:rPr>
          <w:lang w:val="en-US"/>
        </w:rPr>
        <w:t>-</w:t>
      </w:r>
      <w:proofErr w:type="spellStart"/>
      <w:r w:rsidR="00EB018B">
        <w:rPr>
          <w:lang w:val="en-US"/>
        </w:rPr>
        <w:t>diphenylmethyl</w:t>
      </w:r>
      <w:proofErr w:type="spellEnd"/>
      <w:r w:rsidR="00EB018B">
        <w:rPr>
          <w:lang w:val="en-US"/>
        </w:rPr>
        <w:t xml:space="preserve">-protected </w:t>
      </w:r>
      <w:r w:rsidR="007A6DE4">
        <w:rPr>
          <w:lang w:val="en-US"/>
        </w:rPr>
        <w:t>3-aryl-</w:t>
      </w:r>
      <w:r w:rsidR="00EB018B">
        <w:rPr>
          <w:lang w:val="en-US"/>
        </w:rPr>
        <w:t>3-fluoroazetidine</w:t>
      </w:r>
      <w:r w:rsidR="00A120CF">
        <w:rPr>
          <w:lang w:val="en-US"/>
        </w:rPr>
        <w:t>s</w:t>
      </w:r>
      <w:r w:rsidR="00EB018B">
        <w:rPr>
          <w:lang w:val="en-US"/>
        </w:rPr>
        <w:t xml:space="preserve"> </w:t>
      </w:r>
      <w:r w:rsidR="00701497">
        <w:rPr>
          <w:b/>
          <w:lang w:val="en-US"/>
        </w:rPr>
        <w:t>119</w:t>
      </w:r>
      <w:r>
        <w:rPr>
          <w:lang w:val="en-US"/>
        </w:rPr>
        <w:t xml:space="preserve">, although </w:t>
      </w:r>
      <w:r w:rsidR="00D42BBD">
        <w:rPr>
          <w:lang w:val="en-US"/>
        </w:rPr>
        <w:t>by means of</w:t>
      </w:r>
      <w:r>
        <w:rPr>
          <w:lang w:val="en-US"/>
        </w:rPr>
        <w:t xml:space="preserve"> slightly different reaction conditions</w:t>
      </w:r>
      <w:r w:rsidR="00621506">
        <w:rPr>
          <w:lang w:val="en-US"/>
        </w:rPr>
        <w:t xml:space="preserve"> (</w:t>
      </w:r>
      <w:r w:rsidR="00621506" w:rsidRPr="00621506">
        <w:rPr>
          <w:lang w:val="en-US"/>
        </w:rPr>
        <w:fldChar w:fldCharType="begin"/>
      </w:r>
      <w:r w:rsidR="00621506" w:rsidRPr="00621506">
        <w:rPr>
          <w:lang w:val="en-US"/>
        </w:rPr>
        <w:instrText xml:space="preserve"> REF _Ref430877054 \h  \* MERGEFORMAT </w:instrText>
      </w:r>
      <w:r w:rsidR="00621506" w:rsidRPr="00621506">
        <w:rPr>
          <w:lang w:val="en-US"/>
        </w:rPr>
      </w:r>
      <w:r w:rsidR="00621506" w:rsidRPr="00621506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32</w:t>
      </w:r>
      <w:r w:rsidR="00621506" w:rsidRPr="00621506">
        <w:rPr>
          <w:lang w:val="en-US"/>
        </w:rPr>
        <w:fldChar w:fldCharType="end"/>
      </w:r>
      <w:r w:rsidR="00621506">
        <w:rPr>
          <w:lang w:val="en-US"/>
        </w:rPr>
        <w:t>)</w:t>
      </w:r>
      <w:r w:rsidR="00EB018B">
        <w:rPr>
          <w:lang w:val="en-US"/>
        </w:rPr>
        <w:t>.</w:t>
      </w:r>
      <w:hyperlink w:anchor="_ENREF_108" w:tooltip="Van Hende, 2009 #73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&lt;EndNote&gt;&lt;Cite&gt;&lt;Author&gt;Van Hende&lt;/Author&gt;&lt;Year&gt;2009&lt;/Year&gt;&lt;RecNum&gt;73&lt;/RecNum&gt;&lt;DisplayText&gt;&lt;style face="superscript"&gt;28&lt;/style&gt;&lt;/DisplayText&gt;&lt;record&gt;&lt;rec-number&gt;73&lt;/rec-number&gt;&lt;foreign-keys&gt;&lt;key app="EN" db-id="a5st2fxzyfzvwjeetrmpdzpezv0ezww0fdsp" timestamp="1443011805"&gt;73&lt;/key&gt;&lt;key app="ENWeb" db-id=""&gt;0&lt;/key&gt;&lt;/foreign-keys&gt;&lt;ref-type name="Journal Article"&gt;17&lt;/ref-type&gt;&lt;contributors&gt;&lt;authors&gt;&lt;author&gt;Van Hende, Els&lt;/author&gt;&lt;author&gt;Verniest, Guido&lt;/author&gt;&lt;author&gt;Deroose, Frederik&lt;/author&gt;&lt;author&gt;Thuring, Jan-Willem&lt;/author&gt;&lt;author&gt;Macdonald, Gregor&lt;/author&gt;&lt;author&gt;De Kimpe, N.&lt;/author&gt;&lt;/authors&gt;&lt;/contributors&gt;&lt;titles&gt;&lt;title&gt;&amp;lt;Synthesis of 1-Boc-3-fluoroazetidine-3-carboxylic Acid, J. Org. Chem., 74, 2250-2253 (2009).pdf&amp;gt;&lt;/title&gt;&lt;secondary-title&gt;J. Org. Chem.&lt;/secondary-title&gt;&lt;/titles&gt;&lt;periodical&gt;&lt;full-title&gt;J. Org. Chem.&lt;/full-title&gt;&lt;/periodical&gt;&lt;pages&gt;2250-2253&lt;/pages&gt;&lt;volume&gt;74&lt;/volume&gt;&lt;section&gt;2250&lt;/section&gt;&lt;dates&gt;&lt;year&gt;2009&lt;/year&gt;&lt;/dates&gt;&lt;urls&gt;&lt;/urls&gt;&lt;/record&gt;&lt;/Cite&gt;&lt;/EndNote&gt;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28</w:t>
        </w:r>
        <w:r w:rsidR="00C03167">
          <w:rPr>
            <w:lang w:val="en-US"/>
          </w:rPr>
          <w:fldChar w:fldCharType="end"/>
        </w:r>
      </w:hyperlink>
      <w:r w:rsidR="00EB018B">
        <w:rPr>
          <w:lang w:val="en-US"/>
        </w:rPr>
        <w:t xml:space="preserve"> Herein, transamination of </w:t>
      </w:r>
      <w:proofErr w:type="spellStart"/>
      <w:r w:rsidR="00A120CF">
        <w:rPr>
          <w:lang w:val="en-US"/>
        </w:rPr>
        <w:t>propenylamines</w:t>
      </w:r>
      <w:proofErr w:type="spellEnd"/>
      <w:r w:rsidR="00EB018B">
        <w:rPr>
          <w:lang w:val="en-US"/>
        </w:rPr>
        <w:t xml:space="preserve"> </w:t>
      </w:r>
      <w:r w:rsidR="00A25A8D">
        <w:rPr>
          <w:b/>
          <w:lang w:val="en-US"/>
        </w:rPr>
        <w:t>11</w:t>
      </w:r>
      <w:r w:rsidR="00701497">
        <w:rPr>
          <w:b/>
          <w:lang w:val="en-US"/>
        </w:rPr>
        <w:t>8</w:t>
      </w:r>
      <w:r w:rsidR="00EB018B">
        <w:rPr>
          <w:lang w:val="en-US"/>
        </w:rPr>
        <w:t xml:space="preserve"> was followed by a </w:t>
      </w:r>
      <w:proofErr w:type="spellStart"/>
      <w:r w:rsidR="00EB018B">
        <w:rPr>
          <w:lang w:val="en-US"/>
        </w:rPr>
        <w:t>bromofluorination</w:t>
      </w:r>
      <w:proofErr w:type="spellEnd"/>
      <w:r w:rsidR="00EB018B">
        <w:rPr>
          <w:lang w:val="en-US"/>
        </w:rPr>
        <w:t xml:space="preserve"> </w:t>
      </w:r>
      <w:r w:rsidR="00A120CF">
        <w:rPr>
          <w:lang w:val="en-US"/>
        </w:rPr>
        <w:t xml:space="preserve">reaction </w:t>
      </w:r>
      <w:r w:rsidR="00EB018B">
        <w:rPr>
          <w:lang w:val="en-US"/>
        </w:rPr>
        <w:t>upon treatment with NBS and Et</w:t>
      </w:r>
      <w:r w:rsidR="00EB018B" w:rsidRPr="007A6DE4">
        <w:rPr>
          <w:vertAlign w:val="subscript"/>
          <w:lang w:val="en-US"/>
        </w:rPr>
        <w:t>3</w:t>
      </w:r>
      <w:r w:rsidR="00EB018B">
        <w:rPr>
          <w:lang w:val="en-US"/>
        </w:rPr>
        <w:t>N</w:t>
      </w:r>
      <w:r w:rsidR="006A5129">
        <w:rPr>
          <w:lang w:val="en-US"/>
        </w:rPr>
        <w:t>·</w:t>
      </w:r>
      <w:r w:rsidR="00EB018B">
        <w:rPr>
          <w:lang w:val="en-US"/>
        </w:rPr>
        <w:t xml:space="preserve">3HF. </w:t>
      </w:r>
      <w:r w:rsidR="006A5129">
        <w:rPr>
          <w:lang w:val="en-US"/>
        </w:rPr>
        <w:t>Consecutive</w:t>
      </w:r>
      <w:r w:rsidR="00EB018B">
        <w:rPr>
          <w:lang w:val="en-US"/>
        </w:rPr>
        <w:t xml:space="preserve"> reduction resulted in the partial formation </w:t>
      </w:r>
      <w:r w:rsidR="00624D06">
        <w:rPr>
          <w:lang w:val="en-US"/>
        </w:rPr>
        <w:t xml:space="preserve">(50-100%) </w:t>
      </w:r>
      <w:r w:rsidR="00EB018B">
        <w:rPr>
          <w:lang w:val="en-US"/>
        </w:rPr>
        <w:t xml:space="preserve">of </w:t>
      </w:r>
      <w:proofErr w:type="spellStart"/>
      <w:r w:rsidR="00EB018B">
        <w:rPr>
          <w:lang w:val="en-US"/>
        </w:rPr>
        <w:t>azetidines</w:t>
      </w:r>
      <w:proofErr w:type="spellEnd"/>
      <w:r w:rsidR="00EB018B">
        <w:rPr>
          <w:lang w:val="en-US"/>
        </w:rPr>
        <w:t xml:space="preserve"> </w:t>
      </w:r>
      <w:r w:rsidR="00701497">
        <w:rPr>
          <w:b/>
          <w:lang w:val="en-US"/>
        </w:rPr>
        <w:t>119</w:t>
      </w:r>
      <w:r w:rsidR="00701497">
        <w:rPr>
          <w:lang w:val="en-US"/>
        </w:rPr>
        <w:t>.</w:t>
      </w:r>
      <w:r w:rsidR="00EB018B">
        <w:rPr>
          <w:lang w:val="en-US"/>
        </w:rPr>
        <w:t xml:space="preserve"> </w:t>
      </w:r>
      <w:r w:rsidR="00502668">
        <w:rPr>
          <w:lang w:val="en-US"/>
        </w:rPr>
        <w:t>I</w:t>
      </w:r>
      <w:r w:rsidR="00A120CF">
        <w:rPr>
          <w:lang w:val="en-US"/>
        </w:rPr>
        <w:t xml:space="preserve">n </w:t>
      </w:r>
      <w:r w:rsidR="00502668">
        <w:rPr>
          <w:lang w:val="en-US"/>
        </w:rPr>
        <w:t xml:space="preserve">the case of the 2-phenyl </w:t>
      </w:r>
      <w:r w:rsidR="00A120CF">
        <w:rPr>
          <w:lang w:val="en-US"/>
        </w:rPr>
        <w:t>intermediate</w:t>
      </w:r>
      <w:r w:rsidR="00EB018B">
        <w:rPr>
          <w:lang w:val="en-US"/>
        </w:rPr>
        <w:t xml:space="preserve"> </w:t>
      </w:r>
      <w:r w:rsidR="00502668">
        <w:rPr>
          <w:lang w:val="en-US"/>
        </w:rPr>
        <w:t>complete ring closure was accomplished</w:t>
      </w:r>
      <w:r w:rsidR="00EB018B">
        <w:rPr>
          <w:lang w:val="en-US"/>
        </w:rPr>
        <w:t xml:space="preserve"> by reaction with </w:t>
      </w:r>
      <w:r w:rsidR="00A120CF">
        <w:rPr>
          <w:lang w:val="en-US"/>
        </w:rPr>
        <w:t>K</w:t>
      </w:r>
      <w:r w:rsidR="00A120CF" w:rsidRPr="00A120CF">
        <w:rPr>
          <w:vertAlign w:val="subscript"/>
          <w:lang w:val="en-US"/>
        </w:rPr>
        <w:t>2</w:t>
      </w:r>
      <w:r w:rsidR="00A120CF">
        <w:rPr>
          <w:lang w:val="en-US"/>
        </w:rPr>
        <w:t>CO</w:t>
      </w:r>
      <w:r w:rsidR="00A120CF" w:rsidRPr="00A120CF">
        <w:rPr>
          <w:vertAlign w:val="subscript"/>
          <w:lang w:val="en-US"/>
        </w:rPr>
        <w:t>3</w:t>
      </w:r>
      <w:r w:rsidR="00A120CF">
        <w:rPr>
          <w:lang w:val="en-US"/>
        </w:rPr>
        <w:t xml:space="preserve">. </w:t>
      </w:r>
    </w:p>
    <w:p w:rsidR="000027C1" w:rsidRPr="00701497" w:rsidRDefault="000027C1" w:rsidP="000027C1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31" w:name="_Ref430877054"/>
      <w:r w:rsidRPr="00701497">
        <w:rPr>
          <w:b/>
          <w:i w:val="0"/>
          <w:color w:val="auto"/>
          <w:lang w:val="en-US"/>
        </w:rPr>
        <w:lastRenderedPageBreak/>
        <w:t xml:space="preserve">Scheme </w:t>
      </w:r>
      <w:r w:rsidR="00240677">
        <w:rPr>
          <w:b/>
          <w:i w:val="0"/>
          <w:color w:val="auto"/>
        </w:rPr>
        <w:fldChar w:fldCharType="begin"/>
      </w:r>
      <w:r w:rsidR="00240677" w:rsidRPr="0070149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</w:rPr>
        <w:fldChar w:fldCharType="separate"/>
      </w:r>
      <w:r w:rsidR="005A2FEF" w:rsidRPr="00701497">
        <w:rPr>
          <w:b/>
          <w:i w:val="0"/>
          <w:noProof/>
          <w:color w:val="auto"/>
          <w:lang w:val="en-US"/>
        </w:rPr>
        <w:t>32</w:t>
      </w:r>
      <w:r w:rsidR="00240677">
        <w:rPr>
          <w:b/>
          <w:i w:val="0"/>
          <w:color w:val="auto"/>
        </w:rPr>
        <w:fldChar w:fldCharType="end"/>
      </w:r>
      <w:bookmarkEnd w:id="31"/>
      <w:r w:rsidRPr="00701497">
        <w:rPr>
          <w:b/>
          <w:i w:val="0"/>
          <w:color w:val="auto"/>
          <w:lang w:val="en-US"/>
        </w:rPr>
        <w:t>: Syn</w:t>
      </w:r>
      <w:r w:rsidR="00701497">
        <w:rPr>
          <w:b/>
          <w:i w:val="0"/>
          <w:color w:val="auto"/>
          <w:lang w:val="en-US"/>
        </w:rPr>
        <w:t>thesis of 3-fluoroazetidines 119</w:t>
      </w:r>
    </w:p>
    <w:p w:rsidR="009D2CCD" w:rsidRPr="00701497" w:rsidRDefault="00701497" w:rsidP="009D2CCD">
      <w:pPr>
        <w:spacing w:line="360" w:lineRule="auto"/>
        <w:jc w:val="center"/>
        <w:rPr>
          <w:lang w:val="en-US"/>
        </w:rPr>
      </w:pPr>
      <w:r>
        <w:object w:dxaOrig="6638" w:dyaOrig="2546">
          <v:shape id="_x0000_i1056" type="#_x0000_t75" style="width:234pt;height:89.45pt" o:ole="">
            <v:imagedata r:id="rId73" o:title=""/>
          </v:shape>
          <o:OLEObject Type="Embed" ProgID="ChemDraw.Document.6.0" ShapeID="_x0000_i1056" DrawAspect="Content" ObjectID="_1514271979" r:id="rId74"/>
        </w:object>
      </w:r>
    </w:p>
    <w:p w:rsidR="0055413C" w:rsidRPr="00973BA2" w:rsidRDefault="0097689D" w:rsidP="0055413C">
      <w:pPr>
        <w:spacing w:line="360" w:lineRule="auto"/>
        <w:jc w:val="both"/>
        <w:rPr>
          <w:lang w:val="en-US"/>
        </w:rPr>
      </w:pPr>
      <w:r>
        <w:rPr>
          <w:lang w:val="en-US"/>
        </w:rPr>
        <w:t>With the β-fluori</w:t>
      </w:r>
      <w:r w:rsidR="00A25A8D">
        <w:rPr>
          <w:lang w:val="en-US"/>
        </w:rPr>
        <w:t xml:space="preserve">nated </w:t>
      </w:r>
      <w:proofErr w:type="spellStart"/>
      <w:r w:rsidR="00A25A8D">
        <w:rPr>
          <w:lang w:val="en-US"/>
        </w:rPr>
        <w:t>azetidines</w:t>
      </w:r>
      <w:proofErr w:type="spellEnd"/>
      <w:r>
        <w:rPr>
          <w:b/>
          <w:lang w:val="en-US"/>
        </w:rPr>
        <w:t xml:space="preserve"> </w:t>
      </w:r>
      <w:r w:rsidR="00701497">
        <w:rPr>
          <w:b/>
          <w:lang w:val="en-US"/>
        </w:rPr>
        <w:t>119</w:t>
      </w:r>
      <w:r>
        <w:rPr>
          <w:b/>
          <w:lang w:val="en-US"/>
        </w:rPr>
        <w:t xml:space="preserve"> </w:t>
      </w:r>
      <w:r>
        <w:rPr>
          <w:lang w:val="en-US"/>
        </w:rPr>
        <w:t>in hand</w:t>
      </w:r>
      <w:r w:rsidR="0055413C">
        <w:rPr>
          <w:lang w:val="en-US"/>
        </w:rPr>
        <w:t>,</w:t>
      </w:r>
      <w:r>
        <w:rPr>
          <w:lang w:val="en-US"/>
        </w:rPr>
        <w:t xml:space="preserve"> attempts </w:t>
      </w:r>
      <w:r w:rsidR="00BA4317">
        <w:rPr>
          <w:lang w:val="en-US"/>
        </w:rPr>
        <w:t>have been</w:t>
      </w:r>
      <w:r>
        <w:rPr>
          <w:lang w:val="en-US"/>
        </w:rPr>
        <w:t xml:space="preserve"> made for the preparation of the corresponding β-fluorinated </w:t>
      </w:r>
      <w:r w:rsidR="006A5129">
        <w:rPr>
          <w:lang w:val="en-US"/>
        </w:rPr>
        <w:t>amino</w:t>
      </w:r>
      <w:r>
        <w:rPr>
          <w:lang w:val="en-US"/>
        </w:rPr>
        <w:t xml:space="preserve"> acids</w:t>
      </w:r>
      <w:r w:rsidR="006A5129">
        <w:rPr>
          <w:lang w:val="en-US"/>
        </w:rPr>
        <w:t>, bearing in mind the biological utility of these scaffolds</w:t>
      </w:r>
      <w:r>
        <w:rPr>
          <w:lang w:val="en-US"/>
        </w:rPr>
        <w:t>. First,</w:t>
      </w:r>
      <w:r w:rsidR="0055413C">
        <w:rPr>
          <w:lang w:val="en-US"/>
        </w:rPr>
        <w:t xml:space="preserve"> </w:t>
      </w:r>
      <w:r>
        <w:rPr>
          <w:lang w:val="en-US"/>
        </w:rPr>
        <w:t xml:space="preserve">the </w:t>
      </w:r>
      <w:r w:rsidRPr="0097689D">
        <w:rPr>
          <w:i/>
          <w:lang w:val="en-US"/>
        </w:rPr>
        <w:t>O</w:t>
      </w:r>
      <w:r>
        <w:rPr>
          <w:lang w:val="en-US"/>
        </w:rPr>
        <w:t xml:space="preserve">-protecting group </w:t>
      </w:r>
      <w:r w:rsidR="004D53ED">
        <w:rPr>
          <w:lang w:val="en-US"/>
        </w:rPr>
        <w:t>in</w:t>
      </w:r>
      <w:r>
        <w:rPr>
          <w:lang w:val="en-US"/>
        </w:rPr>
        <w:t xml:space="preserve"> </w:t>
      </w:r>
      <w:r w:rsidR="0055413C">
        <w:rPr>
          <w:lang w:val="en-US"/>
        </w:rPr>
        <w:t>3-(4-methoxy</w:t>
      </w:r>
      <w:r w:rsidR="00945A77">
        <w:rPr>
          <w:lang w:val="en-US"/>
        </w:rPr>
        <w:t>phenoxymethyl)</w:t>
      </w:r>
      <w:proofErr w:type="spellStart"/>
      <w:r w:rsidR="00945A77">
        <w:rPr>
          <w:lang w:val="en-US"/>
        </w:rPr>
        <w:t>azetidine</w:t>
      </w:r>
      <w:proofErr w:type="spellEnd"/>
      <w:r>
        <w:rPr>
          <w:lang w:val="en-US"/>
        </w:rPr>
        <w:t xml:space="preserve"> </w:t>
      </w:r>
      <w:r w:rsidR="00701497">
        <w:rPr>
          <w:b/>
          <w:lang w:val="en-US"/>
        </w:rPr>
        <w:t>119</w:t>
      </w:r>
      <w:r>
        <w:rPr>
          <w:lang w:val="en-US"/>
        </w:rPr>
        <w:t xml:space="preserve"> </w:t>
      </w:r>
      <w:r w:rsidR="008835A4">
        <w:rPr>
          <w:lang w:val="en-US"/>
        </w:rPr>
        <w:t>was</w:t>
      </w:r>
      <w:r>
        <w:rPr>
          <w:lang w:val="en-US"/>
        </w:rPr>
        <w:t xml:space="preserve"> removed upon oxidation with CAN</w:t>
      </w:r>
      <w:r w:rsidR="007C1025">
        <w:rPr>
          <w:lang w:val="en-US"/>
        </w:rPr>
        <w:t xml:space="preserve"> </w:t>
      </w:r>
      <w:r w:rsidR="007C1025" w:rsidRPr="007C1025">
        <w:rPr>
          <w:lang w:val="en-US"/>
        </w:rPr>
        <w:t>(</w:t>
      </w:r>
      <w:r w:rsidR="007C1025" w:rsidRPr="007C1025">
        <w:rPr>
          <w:lang w:val="en-US"/>
        </w:rPr>
        <w:fldChar w:fldCharType="begin"/>
      </w:r>
      <w:r w:rsidR="007C1025" w:rsidRPr="007C1025">
        <w:rPr>
          <w:lang w:val="en-US"/>
        </w:rPr>
        <w:instrText xml:space="preserve"> REF _Ref430934994 \h  \* MERGEFORMAT </w:instrText>
      </w:r>
      <w:r w:rsidR="007C1025" w:rsidRPr="007C1025">
        <w:rPr>
          <w:lang w:val="en-US"/>
        </w:rPr>
      </w:r>
      <w:r w:rsidR="007C1025" w:rsidRPr="007C1025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33</w:t>
      </w:r>
      <w:r w:rsidR="007C1025" w:rsidRPr="007C1025">
        <w:rPr>
          <w:lang w:val="en-US"/>
        </w:rPr>
        <w:fldChar w:fldCharType="end"/>
      </w:r>
      <w:r w:rsidR="007C1025">
        <w:rPr>
          <w:lang w:val="en-US"/>
        </w:rPr>
        <w:t>)</w:t>
      </w:r>
      <w:r>
        <w:rPr>
          <w:lang w:val="en-US"/>
        </w:rPr>
        <w:t xml:space="preserve">. Then, several </w:t>
      </w:r>
      <w:r w:rsidR="00CA7B2D">
        <w:rPr>
          <w:lang w:val="en-US"/>
        </w:rPr>
        <w:t>reaction conditions</w:t>
      </w:r>
      <w:r>
        <w:rPr>
          <w:lang w:val="en-US"/>
        </w:rPr>
        <w:t xml:space="preserve"> </w:t>
      </w:r>
      <w:r w:rsidR="00C84A23">
        <w:rPr>
          <w:lang w:val="en-US"/>
        </w:rPr>
        <w:t>w</w:t>
      </w:r>
      <w:r w:rsidR="008835A4">
        <w:rPr>
          <w:lang w:val="en-US"/>
        </w:rPr>
        <w:t>ere</w:t>
      </w:r>
      <w:r>
        <w:rPr>
          <w:lang w:val="en-US"/>
        </w:rPr>
        <w:t xml:space="preserve"> </w:t>
      </w:r>
      <w:r w:rsidR="00CA7B2D">
        <w:rPr>
          <w:lang w:val="en-US"/>
        </w:rPr>
        <w:t>tested</w:t>
      </w:r>
      <w:r>
        <w:rPr>
          <w:lang w:val="en-US"/>
        </w:rPr>
        <w:t xml:space="preserve"> to oxidize the </w:t>
      </w:r>
      <w:proofErr w:type="spellStart"/>
      <w:r>
        <w:rPr>
          <w:lang w:val="en-US"/>
        </w:rPr>
        <w:t>hydroxymethyl</w:t>
      </w:r>
      <w:proofErr w:type="spellEnd"/>
      <w:r>
        <w:rPr>
          <w:lang w:val="en-US"/>
        </w:rPr>
        <w:t xml:space="preserve"> moiety of </w:t>
      </w:r>
      <w:r w:rsidR="00A25A8D">
        <w:rPr>
          <w:b/>
          <w:lang w:val="en-US"/>
        </w:rPr>
        <w:t>1</w:t>
      </w:r>
      <w:r w:rsidR="00701497">
        <w:rPr>
          <w:b/>
          <w:lang w:val="en-US"/>
        </w:rPr>
        <w:t>20</w:t>
      </w:r>
      <w:r>
        <w:rPr>
          <w:lang w:val="en-US"/>
        </w:rPr>
        <w:t xml:space="preserve"> to the corresponding carboxylic acid. However, </w:t>
      </w:r>
      <w:r w:rsidR="00031BC1">
        <w:rPr>
          <w:lang w:val="en-US"/>
        </w:rPr>
        <w:t>all attempts</w:t>
      </w:r>
      <w:r>
        <w:rPr>
          <w:lang w:val="en-US"/>
        </w:rPr>
        <w:t xml:space="preserve"> failed, probably due to the</w:t>
      </w:r>
      <w:r w:rsidR="00945A77">
        <w:rPr>
          <w:lang w:val="en-US"/>
        </w:rPr>
        <w:t xml:space="preserve"> basic amino group </w:t>
      </w:r>
      <w:r w:rsidR="00C33F2B">
        <w:rPr>
          <w:lang w:val="en-US"/>
        </w:rPr>
        <w:t xml:space="preserve">present </w:t>
      </w:r>
      <w:r w:rsidR="00945A77">
        <w:rPr>
          <w:lang w:val="en-US"/>
        </w:rPr>
        <w:t xml:space="preserve">in </w:t>
      </w:r>
      <w:proofErr w:type="spellStart"/>
      <w:r w:rsidR="00945A77">
        <w:rPr>
          <w:lang w:val="en-US"/>
        </w:rPr>
        <w:t>azetidine</w:t>
      </w:r>
      <w:proofErr w:type="spellEnd"/>
      <w:r>
        <w:rPr>
          <w:lang w:val="en-US"/>
        </w:rPr>
        <w:t xml:space="preserve"> </w:t>
      </w:r>
      <w:r w:rsidR="00701497">
        <w:rPr>
          <w:b/>
          <w:lang w:val="en-US"/>
        </w:rPr>
        <w:t>120</w:t>
      </w:r>
      <w:r w:rsidR="00A25A8D">
        <w:rPr>
          <w:lang w:val="en-US"/>
        </w:rPr>
        <w:t>.</w:t>
      </w:r>
      <w:r>
        <w:rPr>
          <w:lang w:val="en-US"/>
        </w:rPr>
        <w:t xml:space="preserve"> Therefore, the nitrogen atom was made less basic through </w:t>
      </w:r>
      <w:r w:rsidR="004D53ED">
        <w:rPr>
          <w:lang w:val="en-US"/>
        </w:rPr>
        <w:t>replacement</w:t>
      </w:r>
      <w:r>
        <w:rPr>
          <w:lang w:val="en-US"/>
        </w:rPr>
        <w:t xml:space="preserve"> of the </w:t>
      </w:r>
      <w:r w:rsidRPr="00252548">
        <w:rPr>
          <w:i/>
          <w:lang w:val="en-US"/>
        </w:rPr>
        <w:t>N</w:t>
      </w:r>
      <w:r>
        <w:rPr>
          <w:lang w:val="en-US"/>
        </w:rPr>
        <w:t xml:space="preserve">-alkyl protecting group by </w:t>
      </w:r>
      <w:r w:rsidR="00252548">
        <w:rPr>
          <w:lang w:val="en-US"/>
        </w:rPr>
        <w:t xml:space="preserve">a </w:t>
      </w:r>
      <w:r w:rsidR="00252548" w:rsidRPr="00252548">
        <w:rPr>
          <w:i/>
          <w:lang w:val="en-US"/>
        </w:rPr>
        <w:t>N</w:t>
      </w:r>
      <w:r w:rsidR="00252548">
        <w:rPr>
          <w:lang w:val="en-US"/>
        </w:rPr>
        <w:t>-</w:t>
      </w:r>
      <w:proofErr w:type="spellStart"/>
      <w:r w:rsidR="00B7073F">
        <w:rPr>
          <w:lang w:val="en-US"/>
        </w:rPr>
        <w:t>alkoxycarbon</w:t>
      </w:r>
      <w:r w:rsidR="00252548">
        <w:rPr>
          <w:lang w:val="en-US"/>
        </w:rPr>
        <w:t>yl</w:t>
      </w:r>
      <w:proofErr w:type="spellEnd"/>
      <w:r w:rsidR="00252548">
        <w:rPr>
          <w:lang w:val="en-US"/>
        </w:rPr>
        <w:t xml:space="preserve"> protecting group</w:t>
      </w:r>
      <w:r w:rsidR="008C6A3A">
        <w:rPr>
          <w:lang w:val="en-US"/>
        </w:rPr>
        <w:t>,</w:t>
      </w:r>
      <w:r w:rsidR="00252548">
        <w:rPr>
          <w:lang w:val="en-US"/>
        </w:rPr>
        <w:t xml:space="preserve"> affording </w:t>
      </w:r>
      <w:r w:rsidR="00252548" w:rsidRPr="00252548">
        <w:rPr>
          <w:i/>
          <w:lang w:val="en-US"/>
        </w:rPr>
        <w:t>N</w:t>
      </w:r>
      <w:r w:rsidR="00252548">
        <w:rPr>
          <w:lang w:val="en-US"/>
        </w:rPr>
        <w:t>-</w:t>
      </w:r>
      <w:r w:rsidR="008C6A3A">
        <w:rPr>
          <w:lang w:val="en-US"/>
        </w:rPr>
        <w:t>(</w:t>
      </w:r>
      <w:proofErr w:type="spellStart"/>
      <w:r w:rsidR="00CA7B2D">
        <w:rPr>
          <w:lang w:val="en-US"/>
        </w:rPr>
        <w:t>ethoxy</w:t>
      </w:r>
      <w:r w:rsidR="00252548">
        <w:rPr>
          <w:lang w:val="en-US"/>
        </w:rPr>
        <w:t>carbonyl</w:t>
      </w:r>
      <w:proofErr w:type="spellEnd"/>
      <w:r w:rsidR="008C6A3A">
        <w:rPr>
          <w:lang w:val="en-US"/>
        </w:rPr>
        <w:t>)</w:t>
      </w:r>
      <w:proofErr w:type="spellStart"/>
      <w:r w:rsidR="00252548">
        <w:rPr>
          <w:lang w:val="en-US"/>
        </w:rPr>
        <w:t>azetidine</w:t>
      </w:r>
      <w:proofErr w:type="spellEnd"/>
      <w:r w:rsidR="00252548">
        <w:rPr>
          <w:lang w:val="en-US"/>
        </w:rPr>
        <w:t xml:space="preserve"> </w:t>
      </w:r>
      <w:r w:rsidR="00701497">
        <w:rPr>
          <w:b/>
          <w:lang w:val="en-US"/>
        </w:rPr>
        <w:t>123</w:t>
      </w:r>
      <w:r w:rsidR="00252548">
        <w:rPr>
          <w:lang w:val="en-US"/>
        </w:rPr>
        <w:t xml:space="preserve">. However, it was found that cleavage of the </w:t>
      </w:r>
      <w:r w:rsidR="00252548" w:rsidRPr="00252548">
        <w:rPr>
          <w:i/>
          <w:lang w:val="en-US"/>
        </w:rPr>
        <w:t>N</w:t>
      </w:r>
      <w:r w:rsidR="00252548">
        <w:rPr>
          <w:lang w:val="en-US"/>
        </w:rPr>
        <w:t xml:space="preserve">-alkyl substituent in </w:t>
      </w:r>
      <w:r w:rsidR="00701497">
        <w:rPr>
          <w:b/>
          <w:lang w:val="en-US"/>
        </w:rPr>
        <w:t>119</w:t>
      </w:r>
      <w:r w:rsidR="00252548">
        <w:rPr>
          <w:lang w:val="en-US"/>
        </w:rPr>
        <w:t xml:space="preserve"> followed by </w:t>
      </w:r>
      <w:r w:rsidR="00945A77" w:rsidRPr="00945A77">
        <w:rPr>
          <w:i/>
          <w:lang w:val="en-US"/>
        </w:rPr>
        <w:t>N</w:t>
      </w:r>
      <w:r w:rsidR="00945A77">
        <w:rPr>
          <w:lang w:val="en-US"/>
        </w:rPr>
        <w:t>-</w:t>
      </w:r>
      <w:proofErr w:type="spellStart"/>
      <w:r w:rsidR="00252548" w:rsidRPr="00945A77">
        <w:rPr>
          <w:lang w:val="en-US"/>
        </w:rPr>
        <w:t>Boc</w:t>
      </w:r>
      <w:proofErr w:type="spellEnd"/>
      <w:r w:rsidR="00252548">
        <w:rPr>
          <w:lang w:val="en-US"/>
        </w:rPr>
        <w:t xml:space="preserve"> protection resulted in higher yields of </w:t>
      </w:r>
      <w:r w:rsidR="00252548" w:rsidRPr="00CA7B2D">
        <w:rPr>
          <w:i/>
          <w:lang w:val="en-US"/>
        </w:rPr>
        <w:t>N</w:t>
      </w:r>
      <w:r w:rsidR="00252548">
        <w:rPr>
          <w:lang w:val="en-US"/>
        </w:rPr>
        <w:t>-</w:t>
      </w:r>
      <w:r w:rsidR="008C6A3A">
        <w:rPr>
          <w:lang w:val="en-US"/>
        </w:rPr>
        <w:t>(</w:t>
      </w:r>
      <w:proofErr w:type="spellStart"/>
      <w:r w:rsidR="00CA7B2D" w:rsidRPr="00CA7B2D">
        <w:rPr>
          <w:i/>
          <w:lang w:val="en-US"/>
        </w:rPr>
        <w:t>tert</w:t>
      </w:r>
      <w:r w:rsidR="00CA7B2D">
        <w:rPr>
          <w:lang w:val="en-US"/>
        </w:rPr>
        <w:t>-butoxy</w:t>
      </w:r>
      <w:r w:rsidR="00252548">
        <w:rPr>
          <w:lang w:val="en-US"/>
        </w:rPr>
        <w:t>carbonyl</w:t>
      </w:r>
      <w:proofErr w:type="spellEnd"/>
      <w:r w:rsidR="008C6A3A">
        <w:rPr>
          <w:lang w:val="en-US"/>
        </w:rPr>
        <w:t>)</w:t>
      </w:r>
      <w:proofErr w:type="spellStart"/>
      <w:r w:rsidR="00252548">
        <w:rPr>
          <w:lang w:val="en-US"/>
        </w:rPr>
        <w:t>azetidine</w:t>
      </w:r>
      <w:r w:rsidR="006A5129">
        <w:rPr>
          <w:lang w:val="en-US"/>
        </w:rPr>
        <w:t>s</w:t>
      </w:r>
      <w:proofErr w:type="spellEnd"/>
      <w:r w:rsidR="00CA7B2D">
        <w:rPr>
          <w:lang w:val="en-US"/>
        </w:rPr>
        <w:t xml:space="preserve"> </w:t>
      </w:r>
      <w:r w:rsidR="00701497">
        <w:rPr>
          <w:b/>
          <w:lang w:val="en-US"/>
        </w:rPr>
        <w:t>121</w:t>
      </w:r>
      <w:r w:rsidR="00252548">
        <w:rPr>
          <w:lang w:val="en-US"/>
        </w:rPr>
        <w:t>.</w:t>
      </w:r>
      <w:r w:rsidR="00CA7B2D">
        <w:rPr>
          <w:lang w:val="en-US"/>
        </w:rPr>
        <w:t xml:space="preserve"> Removal of the </w:t>
      </w:r>
      <w:r w:rsidR="00CA7B2D" w:rsidRPr="00381CE1">
        <w:rPr>
          <w:i/>
          <w:lang w:val="en-US"/>
        </w:rPr>
        <w:t>O</w:t>
      </w:r>
      <w:r w:rsidR="00CA7B2D">
        <w:rPr>
          <w:lang w:val="en-US"/>
        </w:rPr>
        <w:t xml:space="preserve">-protecting group </w:t>
      </w:r>
      <w:r w:rsidR="008C6A3A">
        <w:rPr>
          <w:lang w:val="en-US"/>
        </w:rPr>
        <w:t>within</w:t>
      </w:r>
      <w:r w:rsidR="00CA7B2D">
        <w:rPr>
          <w:lang w:val="en-US"/>
        </w:rPr>
        <w:t xml:space="preserve"> </w:t>
      </w:r>
      <w:proofErr w:type="spellStart"/>
      <w:r w:rsidR="00CA7B2D">
        <w:rPr>
          <w:lang w:val="en-US"/>
        </w:rPr>
        <w:t>azetidine</w:t>
      </w:r>
      <w:proofErr w:type="spellEnd"/>
      <w:r w:rsidR="00CA7B2D">
        <w:rPr>
          <w:lang w:val="en-US"/>
        </w:rPr>
        <w:t xml:space="preserve"> </w:t>
      </w:r>
      <w:r w:rsidR="00701497">
        <w:rPr>
          <w:b/>
          <w:lang w:val="en-US"/>
        </w:rPr>
        <w:t>121</w:t>
      </w:r>
      <w:r w:rsidR="00CA7B2D">
        <w:rPr>
          <w:lang w:val="en-US"/>
        </w:rPr>
        <w:t xml:space="preserve"> </w:t>
      </w:r>
      <w:r w:rsidR="006A5129">
        <w:rPr>
          <w:lang w:val="en-US"/>
        </w:rPr>
        <w:t>(R = 4-MeOC</w:t>
      </w:r>
      <w:r w:rsidR="006A5129" w:rsidRPr="006A5129">
        <w:rPr>
          <w:vertAlign w:val="subscript"/>
          <w:lang w:val="en-US"/>
        </w:rPr>
        <w:t>6</w:t>
      </w:r>
      <w:r w:rsidR="006A5129">
        <w:rPr>
          <w:lang w:val="en-US"/>
        </w:rPr>
        <w:t>H</w:t>
      </w:r>
      <w:r w:rsidR="006A5129" w:rsidRPr="006A5129">
        <w:rPr>
          <w:vertAlign w:val="subscript"/>
          <w:lang w:val="en-US"/>
        </w:rPr>
        <w:t>4</w:t>
      </w:r>
      <w:r w:rsidR="006A5129">
        <w:rPr>
          <w:lang w:val="en-US"/>
        </w:rPr>
        <w:t>OCH</w:t>
      </w:r>
      <w:r w:rsidR="006A5129" w:rsidRPr="006A5129">
        <w:rPr>
          <w:vertAlign w:val="subscript"/>
          <w:lang w:val="en-US"/>
        </w:rPr>
        <w:t>2</w:t>
      </w:r>
      <w:r w:rsidR="008C6A3A">
        <w:rPr>
          <w:lang w:val="en-US"/>
        </w:rPr>
        <w:t>)</w:t>
      </w:r>
      <w:r w:rsidR="006A5129">
        <w:rPr>
          <w:lang w:val="en-US"/>
        </w:rPr>
        <w:t xml:space="preserve"> </w:t>
      </w:r>
      <w:r w:rsidR="00CA7B2D">
        <w:rPr>
          <w:lang w:val="en-US"/>
        </w:rPr>
        <w:t>by reaction with CAN afforded 3-(</w:t>
      </w:r>
      <w:proofErr w:type="spellStart"/>
      <w:r w:rsidR="00CA7B2D">
        <w:rPr>
          <w:lang w:val="en-US"/>
        </w:rPr>
        <w:t>hydroxymethyl</w:t>
      </w:r>
      <w:proofErr w:type="spellEnd"/>
      <w:r w:rsidR="00CA7B2D">
        <w:rPr>
          <w:lang w:val="en-US"/>
        </w:rPr>
        <w:t>)</w:t>
      </w:r>
      <w:proofErr w:type="spellStart"/>
      <w:r w:rsidR="00CA7B2D">
        <w:rPr>
          <w:lang w:val="en-US"/>
        </w:rPr>
        <w:t>azetidine</w:t>
      </w:r>
      <w:proofErr w:type="spellEnd"/>
      <w:r w:rsidR="00AB035F">
        <w:rPr>
          <w:lang w:val="en-US"/>
        </w:rPr>
        <w:t xml:space="preserve"> </w:t>
      </w:r>
      <w:r w:rsidR="00701497">
        <w:rPr>
          <w:b/>
          <w:lang w:val="en-US"/>
        </w:rPr>
        <w:t>124</w:t>
      </w:r>
      <w:r w:rsidR="00CA7B2D">
        <w:rPr>
          <w:lang w:val="en-US"/>
        </w:rPr>
        <w:t>. Due to the</w:t>
      </w:r>
      <w:r w:rsidR="00B53E7F">
        <w:rPr>
          <w:lang w:val="en-US"/>
        </w:rPr>
        <w:t xml:space="preserve"> electron-withdrawing </w:t>
      </w:r>
      <w:proofErr w:type="spellStart"/>
      <w:r w:rsidR="00B53E7F">
        <w:rPr>
          <w:lang w:val="en-US"/>
        </w:rPr>
        <w:t>Boc</w:t>
      </w:r>
      <w:proofErr w:type="spellEnd"/>
      <w:r w:rsidR="008C6A3A">
        <w:rPr>
          <w:lang w:val="en-US"/>
        </w:rPr>
        <w:t xml:space="preserve"> </w:t>
      </w:r>
      <w:r w:rsidR="00B53E7F">
        <w:rPr>
          <w:lang w:val="en-US"/>
        </w:rPr>
        <w:t>group</w:t>
      </w:r>
      <w:r w:rsidR="00CA7B2D">
        <w:rPr>
          <w:lang w:val="en-US"/>
        </w:rPr>
        <w:t xml:space="preserve"> </w:t>
      </w:r>
      <w:r w:rsidR="00B53E7F">
        <w:rPr>
          <w:lang w:val="en-US"/>
        </w:rPr>
        <w:t>on</w:t>
      </w:r>
      <w:r w:rsidR="00CA7B2D">
        <w:rPr>
          <w:lang w:val="en-US"/>
        </w:rPr>
        <w:t xml:space="preserve"> the </w:t>
      </w:r>
      <w:proofErr w:type="spellStart"/>
      <w:r w:rsidR="00CA7B2D">
        <w:rPr>
          <w:lang w:val="en-US"/>
        </w:rPr>
        <w:t>azetidine</w:t>
      </w:r>
      <w:proofErr w:type="spellEnd"/>
      <w:r w:rsidR="00CA7B2D">
        <w:rPr>
          <w:lang w:val="en-US"/>
        </w:rPr>
        <w:t xml:space="preserve"> core, rendering the nitrogen atom less basic, </w:t>
      </w:r>
      <w:proofErr w:type="spellStart"/>
      <w:r w:rsidR="00CA7B2D">
        <w:rPr>
          <w:lang w:val="en-US"/>
        </w:rPr>
        <w:t>azetidine</w:t>
      </w:r>
      <w:proofErr w:type="spellEnd"/>
      <w:r w:rsidR="00CA7B2D">
        <w:rPr>
          <w:lang w:val="en-US"/>
        </w:rPr>
        <w:t xml:space="preserve"> </w:t>
      </w:r>
      <w:r w:rsidR="00701497">
        <w:rPr>
          <w:b/>
          <w:lang w:val="en-US"/>
        </w:rPr>
        <w:t>124</w:t>
      </w:r>
      <w:r w:rsidR="00CA7B2D">
        <w:rPr>
          <w:lang w:val="en-US"/>
        </w:rPr>
        <w:t xml:space="preserve"> became accessible to oxidation </w:t>
      </w:r>
      <w:r w:rsidR="004D53ED">
        <w:rPr>
          <w:lang w:val="en-US"/>
        </w:rPr>
        <w:t>to generate</w:t>
      </w:r>
      <w:r w:rsidR="00CA7B2D">
        <w:rPr>
          <w:lang w:val="en-US"/>
        </w:rPr>
        <w:t xml:space="preserve"> β-fluorinated carboxylic acid </w:t>
      </w:r>
      <w:r w:rsidR="00701497">
        <w:rPr>
          <w:b/>
          <w:lang w:val="en-US"/>
        </w:rPr>
        <w:t>125</w:t>
      </w:r>
      <w:r w:rsidR="00973BA2">
        <w:rPr>
          <w:b/>
          <w:lang w:val="en-US"/>
        </w:rPr>
        <w:t xml:space="preserve"> </w:t>
      </w:r>
      <w:r w:rsidR="00973BA2">
        <w:rPr>
          <w:lang w:val="en-US"/>
        </w:rPr>
        <w:t>upon treatment with NaIO</w:t>
      </w:r>
      <w:r w:rsidR="00973BA2" w:rsidRPr="00973BA2">
        <w:rPr>
          <w:vertAlign w:val="subscript"/>
          <w:lang w:val="en-US"/>
        </w:rPr>
        <w:t>4</w:t>
      </w:r>
      <w:r w:rsidR="00973BA2">
        <w:rPr>
          <w:lang w:val="en-US"/>
        </w:rPr>
        <w:t xml:space="preserve"> in the presence of a catalytic amount of RuCl</w:t>
      </w:r>
      <w:r w:rsidR="00973BA2" w:rsidRPr="00973BA2">
        <w:rPr>
          <w:vertAlign w:val="subscript"/>
          <w:lang w:val="en-US"/>
        </w:rPr>
        <w:t>3</w:t>
      </w:r>
      <w:r w:rsidR="00973BA2">
        <w:rPr>
          <w:lang w:val="en-US"/>
        </w:rPr>
        <w:t>.3H</w:t>
      </w:r>
      <w:r w:rsidR="00973BA2" w:rsidRPr="00973BA2">
        <w:rPr>
          <w:vertAlign w:val="subscript"/>
          <w:lang w:val="en-US"/>
        </w:rPr>
        <w:t>2</w:t>
      </w:r>
      <w:r w:rsidR="00973BA2">
        <w:rPr>
          <w:lang w:val="en-US"/>
        </w:rPr>
        <w:t xml:space="preserve">O. In a final experiment, the free 3-fluoroazetidines </w:t>
      </w:r>
      <w:r w:rsidR="00701497">
        <w:rPr>
          <w:b/>
          <w:lang w:val="en-US"/>
        </w:rPr>
        <w:t>122</w:t>
      </w:r>
      <w:r w:rsidR="00973BA2">
        <w:rPr>
          <w:lang w:val="en-US"/>
        </w:rPr>
        <w:t xml:space="preserve"> </w:t>
      </w:r>
      <w:r w:rsidR="008C6A3A">
        <w:rPr>
          <w:lang w:val="en-US"/>
        </w:rPr>
        <w:t>were</w:t>
      </w:r>
      <w:r w:rsidR="006529B7">
        <w:rPr>
          <w:lang w:val="en-US"/>
        </w:rPr>
        <w:t xml:space="preserve"> obtained</w:t>
      </w:r>
      <w:r w:rsidR="008C6A3A">
        <w:rPr>
          <w:lang w:val="en-US"/>
        </w:rPr>
        <w:t xml:space="preserve"> as well</w:t>
      </w:r>
      <w:r w:rsidR="006529B7">
        <w:rPr>
          <w:lang w:val="en-US"/>
        </w:rPr>
        <w:t xml:space="preserve">, </w:t>
      </w:r>
      <w:r w:rsidR="00973BA2">
        <w:rPr>
          <w:lang w:val="en-US"/>
        </w:rPr>
        <w:t xml:space="preserve">isolated as </w:t>
      </w:r>
      <w:r w:rsidR="006529B7">
        <w:rPr>
          <w:lang w:val="en-US"/>
        </w:rPr>
        <w:t xml:space="preserve">their </w:t>
      </w:r>
      <w:r w:rsidR="00B7073F">
        <w:rPr>
          <w:lang w:val="en-US"/>
        </w:rPr>
        <w:t xml:space="preserve">hydrochlorides and </w:t>
      </w:r>
      <w:proofErr w:type="spellStart"/>
      <w:r w:rsidR="00B7073F">
        <w:rPr>
          <w:lang w:val="en-US"/>
        </w:rPr>
        <w:t>trifluoroacetates</w:t>
      </w:r>
      <w:proofErr w:type="spellEnd"/>
      <w:r w:rsidR="00973BA2">
        <w:rPr>
          <w:lang w:val="en-US"/>
        </w:rPr>
        <w:t>.</w:t>
      </w:r>
    </w:p>
    <w:p w:rsidR="000027C1" w:rsidRPr="000027C1" w:rsidRDefault="000027C1" w:rsidP="000027C1">
      <w:pPr>
        <w:pStyle w:val="Bijschrift"/>
        <w:keepNext/>
        <w:jc w:val="center"/>
        <w:rPr>
          <w:b/>
          <w:i w:val="0"/>
          <w:color w:val="auto"/>
        </w:rPr>
      </w:pPr>
      <w:bookmarkStart w:id="32" w:name="_Ref430934994"/>
      <w:proofErr w:type="spellStart"/>
      <w:r w:rsidRPr="000027C1">
        <w:rPr>
          <w:b/>
          <w:i w:val="0"/>
          <w:color w:val="auto"/>
        </w:rPr>
        <w:t>Scheme</w:t>
      </w:r>
      <w:proofErr w:type="spellEnd"/>
      <w:r w:rsidRPr="000027C1">
        <w:rPr>
          <w:b/>
          <w:i w:val="0"/>
          <w:color w:val="auto"/>
        </w:rPr>
        <w:t xml:space="preserve"> </w:t>
      </w:r>
      <w:r w:rsidR="00240677">
        <w:rPr>
          <w:b/>
          <w:i w:val="0"/>
          <w:color w:val="auto"/>
        </w:rPr>
        <w:fldChar w:fldCharType="begin"/>
      </w:r>
      <w:r w:rsidR="00240677">
        <w:rPr>
          <w:b/>
          <w:i w:val="0"/>
          <w:color w:val="auto"/>
        </w:rPr>
        <w:instrText xml:space="preserve"> SEQ Scheme \* ARABIC </w:instrText>
      </w:r>
      <w:r w:rsidR="00240677">
        <w:rPr>
          <w:b/>
          <w:i w:val="0"/>
          <w:color w:val="auto"/>
        </w:rPr>
        <w:fldChar w:fldCharType="separate"/>
      </w:r>
      <w:r w:rsidR="005A2FEF">
        <w:rPr>
          <w:b/>
          <w:i w:val="0"/>
          <w:noProof/>
          <w:color w:val="auto"/>
        </w:rPr>
        <w:t>33</w:t>
      </w:r>
      <w:r w:rsidR="00240677">
        <w:rPr>
          <w:b/>
          <w:i w:val="0"/>
          <w:color w:val="auto"/>
        </w:rPr>
        <w:fldChar w:fldCharType="end"/>
      </w:r>
      <w:bookmarkEnd w:id="32"/>
      <w:r w:rsidRPr="000027C1">
        <w:rPr>
          <w:b/>
          <w:i w:val="0"/>
          <w:color w:val="auto"/>
        </w:rPr>
        <w:t xml:space="preserve">: </w:t>
      </w:r>
      <w:proofErr w:type="spellStart"/>
      <w:r w:rsidRPr="000027C1">
        <w:rPr>
          <w:b/>
          <w:i w:val="0"/>
          <w:color w:val="auto"/>
        </w:rPr>
        <w:t>Rea</w:t>
      </w:r>
      <w:r w:rsidR="00A25A8D">
        <w:rPr>
          <w:b/>
          <w:i w:val="0"/>
          <w:color w:val="auto"/>
        </w:rPr>
        <w:t>c</w:t>
      </w:r>
      <w:r w:rsidR="00701497">
        <w:rPr>
          <w:b/>
          <w:i w:val="0"/>
          <w:color w:val="auto"/>
        </w:rPr>
        <w:t>tivity</w:t>
      </w:r>
      <w:proofErr w:type="spellEnd"/>
      <w:r w:rsidR="00701497">
        <w:rPr>
          <w:b/>
          <w:i w:val="0"/>
          <w:color w:val="auto"/>
        </w:rPr>
        <w:t xml:space="preserve"> of 3-fluoroazetidines 119</w:t>
      </w:r>
    </w:p>
    <w:p w:rsidR="0055413C" w:rsidRPr="0007048A" w:rsidRDefault="004835D6" w:rsidP="00164012">
      <w:pPr>
        <w:spacing w:line="360" w:lineRule="auto"/>
        <w:jc w:val="both"/>
        <w:rPr>
          <w:lang w:val="en-US"/>
        </w:rPr>
      </w:pPr>
      <w:r>
        <w:object w:dxaOrig="15592" w:dyaOrig="5330">
          <v:shape id="_x0000_i1057" type="#_x0000_t75" style="width:452.75pt;height:154.35pt" o:ole="">
            <v:imagedata r:id="rId75" o:title=""/>
          </v:shape>
          <o:OLEObject Type="Embed" ProgID="ChemDraw.Document.6.0" ShapeID="_x0000_i1057" DrawAspect="Content" ObjectID="_1514271980" r:id="rId76"/>
        </w:object>
      </w:r>
    </w:p>
    <w:p w:rsidR="007862D4" w:rsidRDefault="00887F23" w:rsidP="00164012">
      <w:pPr>
        <w:spacing w:line="360" w:lineRule="auto"/>
        <w:jc w:val="both"/>
        <w:rPr>
          <w:lang w:val="en-US"/>
        </w:rPr>
      </w:pPr>
      <w:r>
        <w:rPr>
          <w:lang w:val="en-US"/>
        </w:rPr>
        <w:t>Besides</w:t>
      </w:r>
      <w:r w:rsidR="00164012" w:rsidRPr="00164012">
        <w:rPr>
          <w:lang w:val="en-US"/>
        </w:rPr>
        <w:t xml:space="preserve"> </w:t>
      </w:r>
      <w:r w:rsidR="00D4107A" w:rsidRPr="00887F23">
        <w:rPr>
          <w:i/>
          <w:lang w:val="en-US"/>
        </w:rPr>
        <w:t>N</w:t>
      </w:r>
      <w:r w:rsidR="00D4107A">
        <w:rPr>
          <w:lang w:val="en-US"/>
        </w:rPr>
        <w:t>-</w:t>
      </w:r>
      <w:proofErr w:type="spellStart"/>
      <w:r w:rsidR="00D4107A">
        <w:rPr>
          <w:lang w:val="en-US"/>
        </w:rPr>
        <w:t>Boc</w:t>
      </w:r>
      <w:proofErr w:type="spellEnd"/>
      <w:r w:rsidR="00D4107A">
        <w:rPr>
          <w:lang w:val="en-US"/>
        </w:rPr>
        <w:t xml:space="preserve">-protected </w:t>
      </w:r>
      <w:r w:rsidR="00164012" w:rsidRPr="00164012">
        <w:rPr>
          <w:lang w:val="en-US"/>
        </w:rPr>
        <w:t xml:space="preserve">3-fluoroazetidines </w:t>
      </w:r>
      <w:r w:rsidR="00701497">
        <w:rPr>
          <w:b/>
          <w:lang w:val="en-US"/>
        </w:rPr>
        <w:t>121</w:t>
      </w:r>
      <w:r w:rsidR="008C6A3A">
        <w:rPr>
          <w:b/>
          <w:lang w:val="en-US"/>
        </w:rPr>
        <w:t xml:space="preserve">, </w:t>
      </w:r>
      <w:r w:rsidR="00701497">
        <w:rPr>
          <w:b/>
          <w:lang w:val="en-US"/>
        </w:rPr>
        <w:t>124</w:t>
      </w:r>
      <w:r w:rsidR="008C6A3A">
        <w:rPr>
          <w:b/>
          <w:lang w:val="en-US"/>
        </w:rPr>
        <w:t xml:space="preserve"> </w:t>
      </w:r>
      <w:r w:rsidR="008C6A3A">
        <w:rPr>
          <w:lang w:val="en-US"/>
        </w:rPr>
        <w:t xml:space="preserve">and </w:t>
      </w:r>
      <w:r w:rsidR="00701497">
        <w:rPr>
          <w:b/>
          <w:lang w:val="en-US"/>
        </w:rPr>
        <w:t>125</w:t>
      </w:r>
      <w:r w:rsidR="00164012" w:rsidRPr="00164012">
        <w:rPr>
          <w:lang w:val="en-US"/>
        </w:rPr>
        <w:t xml:space="preserve">, </w:t>
      </w:r>
      <w:r w:rsidR="00945A77">
        <w:rPr>
          <w:lang w:val="en-US"/>
        </w:rPr>
        <w:t>an</w:t>
      </w:r>
      <w:r w:rsidR="00D4107A">
        <w:rPr>
          <w:lang w:val="en-US"/>
        </w:rPr>
        <w:t>other</w:t>
      </w:r>
      <w:r w:rsidR="00164012" w:rsidRPr="00164012">
        <w:rPr>
          <w:lang w:val="en-US"/>
        </w:rPr>
        <w:t xml:space="preserve"> 3-fluoroazetidine </w:t>
      </w:r>
      <w:r w:rsidR="00D4107A">
        <w:rPr>
          <w:lang w:val="en-US"/>
        </w:rPr>
        <w:t xml:space="preserve">with the same protecting group </w:t>
      </w:r>
      <w:r w:rsidR="008C6A3A">
        <w:rPr>
          <w:lang w:val="en-US"/>
        </w:rPr>
        <w:t xml:space="preserve">has been </w:t>
      </w:r>
      <w:r w:rsidR="00164012" w:rsidRPr="00164012">
        <w:rPr>
          <w:lang w:val="en-US"/>
        </w:rPr>
        <w:t xml:space="preserve">prepared as well. </w:t>
      </w:r>
      <w:r w:rsidR="008C6A3A">
        <w:rPr>
          <w:lang w:val="en-US"/>
        </w:rPr>
        <w:t>In that</w:t>
      </w:r>
      <w:r w:rsidR="00D4107A">
        <w:rPr>
          <w:lang w:val="en-US"/>
        </w:rPr>
        <w:t xml:space="preserve"> respect</w:t>
      </w:r>
      <w:r>
        <w:rPr>
          <w:lang w:val="en-US"/>
        </w:rPr>
        <w:t xml:space="preserve">, </w:t>
      </w:r>
      <w:r w:rsidRPr="00887F23">
        <w:rPr>
          <w:i/>
          <w:lang w:val="en-US"/>
        </w:rPr>
        <w:t>N</w:t>
      </w:r>
      <w:r>
        <w:rPr>
          <w:lang w:val="en-US"/>
        </w:rPr>
        <w:t>-</w:t>
      </w:r>
      <w:proofErr w:type="spellStart"/>
      <w:r w:rsidR="00646691">
        <w:rPr>
          <w:lang w:val="en-US"/>
        </w:rPr>
        <w:t>Boc</w:t>
      </w:r>
      <w:proofErr w:type="spellEnd"/>
      <w:r w:rsidR="00646691">
        <w:rPr>
          <w:lang w:val="en-US"/>
        </w:rPr>
        <w:t>-protected 3-fluoroazetidine</w:t>
      </w:r>
      <w:r>
        <w:rPr>
          <w:lang w:val="en-US"/>
        </w:rPr>
        <w:t xml:space="preserve"> </w:t>
      </w:r>
      <w:r w:rsidR="00701497">
        <w:rPr>
          <w:b/>
          <w:lang w:val="en-US"/>
        </w:rPr>
        <w:t>127</w:t>
      </w:r>
      <w:r>
        <w:rPr>
          <w:lang w:val="en-US"/>
        </w:rPr>
        <w:t xml:space="preserve"> w</w:t>
      </w:r>
      <w:r w:rsidR="00646691">
        <w:rPr>
          <w:lang w:val="en-US"/>
        </w:rPr>
        <w:t>as</w:t>
      </w:r>
      <w:r>
        <w:rPr>
          <w:lang w:val="en-US"/>
        </w:rPr>
        <w:t xml:space="preserve"> attained </w:t>
      </w:r>
      <w:r w:rsidR="00646691">
        <w:rPr>
          <w:lang w:val="en-US"/>
        </w:rPr>
        <w:t>in a four-step procedure</w:t>
      </w:r>
      <w:r w:rsidR="007C1025">
        <w:rPr>
          <w:lang w:val="en-US"/>
        </w:rPr>
        <w:t xml:space="preserve"> (</w:t>
      </w:r>
      <w:r w:rsidR="007C1025" w:rsidRPr="007C1025">
        <w:rPr>
          <w:lang w:val="en-US"/>
        </w:rPr>
        <w:fldChar w:fldCharType="begin"/>
      </w:r>
      <w:r w:rsidR="007C1025" w:rsidRPr="007C1025">
        <w:rPr>
          <w:lang w:val="en-US"/>
        </w:rPr>
        <w:instrText xml:space="preserve"> REF _Ref430935035 \h  \* MERGEFORMAT </w:instrText>
      </w:r>
      <w:r w:rsidR="007C1025" w:rsidRPr="007C1025">
        <w:rPr>
          <w:lang w:val="en-US"/>
        </w:rPr>
      </w:r>
      <w:r w:rsidR="007C1025" w:rsidRPr="007C1025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34</w:t>
      </w:r>
      <w:r w:rsidR="007C1025" w:rsidRPr="007C1025">
        <w:rPr>
          <w:lang w:val="en-US"/>
        </w:rPr>
        <w:fldChar w:fldCharType="end"/>
      </w:r>
      <w:r w:rsidR="007C1025">
        <w:rPr>
          <w:lang w:val="en-US"/>
        </w:rPr>
        <w:t>)</w:t>
      </w:r>
      <w:r>
        <w:rPr>
          <w:lang w:val="en-US"/>
        </w:rPr>
        <w:t>.</w:t>
      </w:r>
      <w:hyperlink w:anchor="_ENREF_109" w:tooltip="Piron, 2012 #74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&lt;EndNote&gt;&lt;Cite&gt;&lt;Author&gt;Piron&lt;/Author&gt;&lt;Year&gt;2012&lt;/Year&gt;&lt;RecNum&gt;74&lt;/RecNum&gt;&lt;DisplayText&gt;&lt;style face="superscript"&gt;29&lt;/style&gt;&lt;/DisplayText&gt;&lt;record&gt;&lt;rec-number&gt;74&lt;/rec-number&gt;&lt;foreign-keys&gt;&lt;key app="EN" db-id="a5st2fxzyfzvwjeetrmpdzpezv0ezww0fdsp" timestamp="1443011885"&gt;74&lt;/key&gt;&lt;key app="ENWeb" db-id=""&gt;0&lt;/key&gt;&lt;/foreign-keys&gt;&lt;ref-type name="Journal Article"&gt;17&lt;/ref-type&gt;&lt;contributors&gt;&lt;authors&gt;&lt;author&gt;Piron, Karel&lt;/author&gt;&lt;author&gt;Verniest, Guido&lt;/author&gt;&lt;author&gt;Van Hende, Els&lt;/author&gt;&lt;author&gt;De Kimpe, N.&lt;/author&gt;&lt;/authors&gt;&lt;/contributors&gt;&lt;titles&gt;&lt;title&gt;Synthesis of 3-fluoropyrrolidines and 3-fluoroazetidines&lt;/title&gt;&lt;secondary-title&gt;Arkivoc&lt;/secondary-title&gt;&lt;/titles&gt;&lt;periodical&gt;&lt;full-title&gt;Arkivoc&lt;/full-title&gt;&lt;/periodical&gt;&lt;pages&gt;6-15&lt;/pages&gt;&lt;volume&gt;V&lt;/volume&gt;&lt;section&gt;6&lt;/section&gt;&lt;dates&gt;&lt;year&gt;2012&lt;/year&gt;&lt;/dates&gt;&lt;urls&gt;&lt;/urls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29</w:t>
        </w:r>
        <w:r w:rsidR="00C03167">
          <w:rPr>
            <w:lang w:val="en-US"/>
          </w:rPr>
          <w:fldChar w:fldCharType="end"/>
        </w:r>
      </w:hyperlink>
      <w:r>
        <w:rPr>
          <w:lang w:val="en-US"/>
        </w:rPr>
        <w:t xml:space="preserve"> To </w:t>
      </w:r>
      <w:r w:rsidR="009744AB">
        <w:rPr>
          <w:lang w:val="en-US"/>
        </w:rPr>
        <w:t xml:space="preserve">that </w:t>
      </w:r>
      <w:r>
        <w:rPr>
          <w:lang w:val="en-US"/>
        </w:rPr>
        <w:t xml:space="preserve">end, </w:t>
      </w:r>
      <w:proofErr w:type="spellStart"/>
      <w:r w:rsidR="009744AB">
        <w:rPr>
          <w:lang w:val="en-US"/>
        </w:rPr>
        <w:t>azide</w:t>
      </w:r>
      <w:proofErr w:type="spellEnd"/>
      <w:r>
        <w:rPr>
          <w:lang w:val="en-US"/>
        </w:rPr>
        <w:t xml:space="preserve"> substitution </w:t>
      </w:r>
      <w:r w:rsidR="00B7073F">
        <w:rPr>
          <w:lang w:val="en-US"/>
        </w:rPr>
        <w:t>of</w:t>
      </w:r>
      <w:r>
        <w:rPr>
          <w:lang w:val="en-US"/>
        </w:rPr>
        <w:t xml:space="preserve"> </w:t>
      </w:r>
      <w:r w:rsidR="00646691">
        <w:rPr>
          <w:lang w:val="en-US"/>
        </w:rPr>
        <w:t xml:space="preserve">2-methyl-2-propenyl chloride </w:t>
      </w:r>
      <w:r w:rsidR="00701497">
        <w:rPr>
          <w:b/>
          <w:lang w:val="en-US"/>
        </w:rPr>
        <w:t>126</w:t>
      </w:r>
      <w:r w:rsidR="00646691">
        <w:rPr>
          <w:lang w:val="en-US"/>
        </w:rPr>
        <w:t xml:space="preserve"> and subsequent </w:t>
      </w:r>
      <w:proofErr w:type="spellStart"/>
      <w:r w:rsidR="00646691">
        <w:rPr>
          <w:lang w:val="en-US"/>
        </w:rPr>
        <w:t>bromofluorination</w:t>
      </w:r>
      <w:proofErr w:type="spellEnd"/>
      <w:r w:rsidR="00646691">
        <w:rPr>
          <w:lang w:val="en-US"/>
        </w:rPr>
        <w:t xml:space="preserve"> and hydrogenation in the presence of </w:t>
      </w:r>
      <w:r w:rsidR="00646691">
        <w:rPr>
          <w:lang w:val="en-US"/>
        </w:rPr>
        <w:lastRenderedPageBreak/>
        <w:t>Boc</w:t>
      </w:r>
      <w:r w:rsidR="00646691" w:rsidRPr="00646691">
        <w:rPr>
          <w:vertAlign w:val="subscript"/>
          <w:lang w:val="en-US"/>
        </w:rPr>
        <w:t>2</w:t>
      </w:r>
      <w:r w:rsidR="00B7073F">
        <w:rPr>
          <w:lang w:val="en-US"/>
        </w:rPr>
        <w:t>O gave rise to 1-Boc-</w:t>
      </w:r>
      <w:r w:rsidR="00646691">
        <w:rPr>
          <w:lang w:val="en-US"/>
        </w:rPr>
        <w:t>3-bromo-2-fluoro-2-methylpropylamine intermediate</w:t>
      </w:r>
      <w:r w:rsidR="008C6A3A">
        <w:rPr>
          <w:lang w:val="en-US"/>
        </w:rPr>
        <w:t>,</w:t>
      </w:r>
      <w:r w:rsidR="00646691">
        <w:rPr>
          <w:lang w:val="en-US"/>
        </w:rPr>
        <w:t xml:space="preserve"> which was finally subjected to </w:t>
      </w:r>
      <w:proofErr w:type="spellStart"/>
      <w:r w:rsidR="00646691">
        <w:rPr>
          <w:lang w:val="en-US"/>
        </w:rPr>
        <w:t>NaH</w:t>
      </w:r>
      <w:proofErr w:type="spellEnd"/>
      <w:r w:rsidR="006A5129">
        <w:rPr>
          <w:lang w:val="en-US"/>
        </w:rPr>
        <w:t>-induced ring closure</w:t>
      </w:r>
      <w:r w:rsidR="00646691">
        <w:rPr>
          <w:lang w:val="en-US"/>
        </w:rPr>
        <w:t xml:space="preserve"> resulting in the desired </w:t>
      </w:r>
      <w:r w:rsidR="00646691" w:rsidRPr="00887F23">
        <w:rPr>
          <w:i/>
          <w:lang w:val="en-US"/>
        </w:rPr>
        <w:t>N</w:t>
      </w:r>
      <w:r w:rsidR="00646691">
        <w:rPr>
          <w:lang w:val="en-US"/>
        </w:rPr>
        <w:t>-</w:t>
      </w:r>
      <w:proofErr w:type="spellStart"/>
      <w:r w:rsidR="00646691">
        <w:rPr>
          <w:lang w:val="en-US"/>
        </w:rPr>
        <w:t>Boc</w:t>
      </w:r>
      <w:proofErr w:type="spellEnd"/>
      <w:r w:rsidR="00646691">
        <w:rPr>
          <w:lang w:val="en-US"/>
        </w:rPr>
        <w:t xml:space="preserve">-protected 3-fluoroazetidine </w:t>
      </w:r>
      <w:r w:rsidR="00701497">
        <w:rPr>
          <w:b/>
          <w:lang w:val="en-US"/>
        </w:rPr>
        <w:t>127</w:t>
      </w:r>
      <w:r w:rsidR="00646691">
        <w:rPr>
          <w:lang w:val="en-US"/>
        </w:rPr>
        <w:t xml:space="preserve">. </w:t>
      </w:r>
    </w:p>
    <w:p w:rsidR="000027C1" w:rsidRPr="000027C1" w:rsidRDefault="000027C1" w:rsidP="000027C1">
      <w:pPr>
        <w:pStyle w:val="Bijschrift"/>
        <w:keepNext/>
        <w:jc w:val="center"/>
        <w:rPr>
          <w:b/>
          <w:i w:val="0"/>
          <w:color w:val="auto"/>
        </w:rPr>
      </w:pPr>
      <w:bookmarkStart w:id="33" w:name="_Ref430935035"/>
      <w:proofErr w:type="spellStart"/>
      <w:r w:rsidRPr="000027C1">
        <w:rPr>
          <w:b/>
          <w:i w:val="0"/>
          <w:color w:val="auto"/>
        </w:rPr>
        <w:t>Scheme</w:t>
      </w:r>
      <w:proofErr w:type="spellEnd"/>
      <w:r w:rsidRPr="000027C1">
        <w:rPr>
          <w:b/>
          <w:i w:val="0"/>
          <w:color w:val="auto"/>
        </w:rPr>
        <w:t xml:space="preserve"> </w:t>
      </w:r>
      <w:r w:rsidR="00240677">
        <w:rPr>
          <w:b/>
          <w:i w:val="0"/>
          <w:color w:val="auto"/>
        </w:rPr>
        <w:fldChar w:fldCharType="begin"/>
      </w:r>
      <w:r w:rsidR="00240677">
        <w:rPr>
          <w:b/>
          <w:i w:val="0"/>
          <w:color w:val="auto"/>
        </w:rPr>
        <w:instrText xml:space="preserve"> SEQ Scheme \* ARABIC </w:instrText>
      </w:r>
      <w:r w:rsidR="00240677">
        <w:rPr>
          <w:b/>
          <w:i w:val="0"/>
          <w:color w:val="auto"/>
        </w:rPr>
        <w:fldChar w:fldCharType="separate"/>
      </w:r>
      <w:r w:rsidR="005A2FEF">
        <w:rPr>
          <w:b/>
          <w:i w:val="0"/>
          <w:noProof/>
          <w:color w:val="auto"/>
        </w:rPr>
        <w:t>34</w:t>
      </w:r>
      <w:r w:rsidR="00240677">
        <w:rPr>
          <w:b/>
          <w:i w:val="0"/>
          <w:color w:val="auto"/>
        </w:rPr>
        <w:fldChar w:fldCharType="end"/>
      </w:r>
      <w:bookmarkEnd w:id="33"/>
      <w:r w:rsidRPr="000027C1">
        <w:rPr>
          <w:b/>
          <w:i w:val="0"/>
          <w:color w:val="auto"/>
        </w:rPr>
        <w:t xml:space="preserve">: </w:t>
      </w:r>
      <w:proofErr w:type="spellStart"/>
      <w:r w:rsidRPr="000027C1">
        <w:rPr>
          <w:b/>
          <w:i w:val="0"/>
          <w:color w:val="auto"/>
        </w:rPr>
        <w:t>Synthesis</w:t>
      </w:r>
      <w:proofErr w:type="spellEnd"/>
      <w:r w:rsidRPr="000027C1">
        <w:rPr>
          <w:b/>
          <w:i w:val="0"/>
          <w:color w:val="auto"/>
        </w:rPr>
        <w:t xml:space="preserve"> of 3-methyl-3-fluoroazetidine </w:t>
      </w:r>
      <w:r w:rsidR="00701497">
        <w:rPr>
          <w:b/>
          <w:i w:val="0"/>
          <w:color w:val="auto"/>
        </w:rPr>
        <w:t>127</w:t>
      </w:r>
    </w:p>
    <w:p w:rsidR="007862D4" w:rsidRDefault="00701497" w:rsidP="007862D4">
      <w:pPr>
        <w:spacing w:line="360" w:lineRule="auto"/>
        <w:jc w:val="center"/>
      </w:pPr>
      <w:r>
        <w:object w:dxaOrig="5735" w:dyaOrig="2565">
          <v:shape id="_x0000_i1058" type="#_x0000_t75" style="width:201.25pt;height:90pt" o:ole="">
            <v:imagedata r:id="rId77" o:title=""/>
          </v:shape>
          <o:OLEObject Type="Embed" ProgID="ChemDraw.Document.6.0" ShapeID="_x0000_i1058" DrawAspect="Content" ObjectID="_1514271981" r:id="rId78"/>
        </w:object>
      </w:r>
    </w:p>
    <w:p w:rsidR="00991F58" w:rsidRDefault="00991F58" w:rsidP="00991F58">
      <w:pPr>
        <w:spacing w:line="360" w:lineRule="auto"/>
        <w:jc w:val="both"/>
        <w:rPr>
          <w:lang w:val="en-US"/>
        </w:rPr>
      </w:pPr>
      <w:r w:rsidRPr="00991F58">
        <w:rPr>
          <w:lang w:val="en-US"/>
        </w:rPr>
        <w:t xml:space="preserve">Next to the synthesis of </w:t>
      </w:r>
      <w:proofErr w:type="spellStart"/>
      <w:r>
        <w:rPr>
          <w:lang w:val="en-US"/>
        </w:rPr>
        <w:t>monofluorinated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azetidines</w:t>
      </w:r>
      <w:proofErr w:type="spellEnd"/>
      <w:r w:rsidRPr="00991F58">
        <w:rPr>
          <w:lang w:val="en-US"/>
        </w:rPr>
        <w:t xml:space="preserve">, </w:t>
      </w:r>
      <w:r>
        <w:rPr>
          <w:lang w:val="en-US"/>
        </w:rPr>
        <w:t>the preparation of 3</w:t>
      </w:r>
      <w:r w:rsidR="008C6A3A">
        <w:rPr>
          <w:lang w:val="en-US"/>
        </w:rPr>
        <w:t>,3-di</w:t>
      </w:r>
      <w:r>
        <w:rPr>
          <w:lang w:val="en-US"/>
        </w:rPr>
        <w:t xml:space="preserve">fluoroazetidines </w:t>
      </w:r>
      <w:r w:rsidR="008C6A3A">
        <w:rPr>
          <w:lang w:val="en-US"/>
        </w:rPr>
        <w:t>h</w:t>
      </w:r>
      <w:r>
        <w:rPr>
          <w:lang w:val="en-US"/>
        </w:rPr>
        <w:t xml:space="preserve">as </w:t>
      </w:r>
      <w:r w:rsidR="008C6A3A">
        <w:rPr>
          <w:lang w:val="en-US"/>
        </w:rPr>
        <w:t xml:space="preserve">been </w:t>
      </w:r>
      <w:r>
        <w:rPr>
          <w:lang w:val="en-US"/>
        </w:rPr>
        <w:t xml:space="preserve">accomplished as well. In contrast to the synthesis of 2-fluoroazetidines, which were obtained via a </w:t>
      </w:r>
      <w:proofErr w:type="spellStart"/>
      <w:r>
        <w:rPr>
          <w:lang w:val="en-US"/>
        </w:rPr>
        <w:t>bromofluorination</w:t>
      </w:r>
      <w:proofErr w:type="spellEnd"/>
      <w:r>
        <w:rPr>
          <w:lang w:val="en-US"/>
        </w:rPr>
        <w:t xml:space="preserve"> </w:t>
      </w:r>
      <w:r w:rsidR="00541349">
        <w:rPr>
          <w:lang w:val="en-US"/>
        </w:rPr>
        <w:t xml:space="preserve">of a suitable </w:t>
      </w:r>
      <w:r w:rsidR="00F9382F" w:rsidRPr="00F9382F">
        <w:rPr>
          <w:i/>
          <w:lang w:val="en-US"/>
        </w:rPr>
        <w:t>N</w:t>
      </w:r>
      <w:r w:rsidR="00F9382F">
        <w:rPr>
          <w:lang w:val="en-US"/>
        </w:rPr>
        <w:t>-</w:t>
      </w:r>
      <w:proofErr w:type="spellStart"/>
      <w:r w:rsidR="00541349">
        <w:rPr>
          <w:lang w:val="en-US"/>
        </w:rPr>
        <w:t>propenylimine</w:t>
      </w:r>
      <w:proofErr w:type="spellEnd"/>
      <w:r w:rsidR="00541349">
        <w:rPr>
          <w:lang w:val="en-US"/>
        </w:rPr>
        <w:t xml:space="preserve"> </w:t>
      </w:r>
      <w:r>
        <w:rPr>
          <w:lang w:val="en-US"/>
        </w:rPr>
        <w:t>and a s</w:t>
      </w:r>
      <w:r w:rsidR="00F9382F">
        <w:rPr>
          <w:lang w:val="en-US"/>
        </w:rPr>
        <w:t>ubsequent</w:t>
      </w:r>
      <w:r w:rsidR="00DE0DCB">
        <w:rPr>
          <w:lang w:val="en-US"/>
        </w:rPr>
        <w:t xml:space="preserve"> ring closure</w:t>
      </w:r>
      <w:r w:rsidR="00541349">
        <w:rPr>
          <w:lang w:val="en-US"/>
        </w:rPr>
        <w:t xml:space="preserve">, 3,3-difluoroazetidines </w:t>
      </w:r>
      <w:r w:rsidR="00BA4317">
        <w:rPr>
          <w:lang w:val="en-US"/>
        </w:rPr>
        <w:t>have been</w:t>
      </w:r>
      <w:r w:rsidR="00541349">
        <w:rPr>
          <w:lang w:val="en-US"/>
        </w:rPr>
        <w:t xml:space="preserve"> </w:t>
      </w:r>
      <w:r w:rsidR="00F9382F">
        <w:rPr>
          <w:lang w:val="en-US"/>
        </w:rPr>
        <w:t>obtained</w:t>
      </w:r>
      <w:r w:rsidR="00541349">
        <w:rPr>
          <w:lang w:val="en-US"/>
        </w:rPr>
        <w:t xml:space="preserve"> via a crucial </w:t>
      </w:r>
      <w:proofErr w:type="spellStart"/>
      <w:r w:rsidR="00541349">
        <w:rPr>
          <w:lang w:val="en-US"/>
        </w:rPr>
        <w:t>Reformatsky</w:t>
      </w:r>
      <w:proofErr w:type="spellEnd"/>
      <w:r w:rsidR="00541349">
        <w:rPr>
          <w:lang w:val="en-US"/>
        </w:rPr>
        <w:t>-type reaction.</w:t>
      </w:r>
      <w:hyperlink w:anchor="_ENREF_110" w:tooltip="Van Brabandt, 2006 #69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&lt;EndNote&gt;&lt;Cite&gt;&lt;Author&gt;Van Brabandt&lt;/Author&gt;&lt;Year&gt;2006&lt;/Year&gt;&lt;RecNum&gt;69&lt;/RecNum&gt;&lt;DisplayText&gt;&lt;style face="superscript"&gt;30&lt;/style&gt;&lt;/DisplayText&gt;&lt;record&gt;&lt;rec-number&gt;69&lt;/rec-number&gt;&lt;foreign-keys&gt;&lt;key app="EN" db-id="a5st2fxzyfzvwjeetrmpdzpezv0ezww0fdsp" timestamp="1443010803"&gt;69&lt;/key&gt;&lt;key app="ENWeb" db-id=""&gt;0&lt;/key&gt;&lt;/foreign-keys&gt;&lt;ref-type name="Journal Article"&gt;17&lt;/ref-type&gt;&lt;contributors&gt;&lt;authors&gt;&lt;author&gt;Van Brabandt, Willem&lt;/author&gt;&lt;author&gt;De Kimpe, Norbert&lt;/author&gt;&lt;/authors&gt;&lt;/contributors&gt;&lt;titles&gt;&lt;title&gt;Synthesis of 3,3-Difluoroazetidines&lt;/title&gt;&lt;secondary-title&gt;Synlett&lt;/secondary-title&gt;&lt;/titles&gt;&lt;periodical&gt;&lt;full-title&gt;Synlett&lt;/full-title&gt;&lt;/periodical&gt;&lt;pages&gt;2039-2042&lt;/pages&gt;&lt;section&gt;2039&lt;/section&gt;&lt;dates&gt;&lt;year&gt;2006&lt;/year&gt;&lt;/dates&gt;&lt;urls&gt;&lt;/urls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30</w:t>
        </w:r>
        <w:r w:rsidR="00C03167">
          <w:rPr>
            <w:lang w:val="en-US"/>
          </w:rPr>
          <w:fldChar w:fldCharType="end"/>
        </w:r>
      </w:hyperlink>
      <w:r w:rsidR="00541349">
        <w:rPr>
          <w:lang w:val="en-US"/>
        </w:rPr>
        <w:t xml:space="preserve"> To th</w:t>
      </w:r>
      <w:r w:rsidR="009744AB">
        <w:rPr>
          <w:lang w:val="en-US"/>
        </w:rPr>
        <w:t>at</w:t>
      </w:r>
      <w:r w:rsidR="00541349">
        <w:rPr>
          <w:lang w:val="en-US"/>
        </w:rPr>
        <w:t xml:space="preserve"> end, a variety of imines </w:t>
      </w:r>
      <w:r w:rsidR="00D77646">
        <w:rPr>
          <w:b/>
          <w:lang w:val="en-US"/>
        </w:rPr>
        <w:t>1</w:t>
      </w:r>
      <w:r w:rsidR="00701497">
        <w:rPr>
          <w:b/>
          <w:lang w:val="en-US"/>
        </w:rPr>
        <w:t>28</w:t>
      </w:r>
      <w:r w:rsidR="00D77646">
        <w:rPr>
          <w:b/>
          <w:lang w:val="en-US"/>
        </w:rPr>
        <w:t xml:space="preserve"> </w:t>
      </w:r>
      <w:r w:rsidR="00633703">
        <w:rPr>
          <w:lang w:val="en-US"/>
        </w:rPr>
        <w:t>were</w:t>
      </w:r>
      <w:r w:rsidR="00541349">
        <w:rPr>
          <w:lang w:val="en-US"/>
        </w:rPr>
        <w:t xml:space="preserve"> treated with ethyl </w:t>
      </w:r>
      <w:proofErr w:type="spellStart"/>
      <w:r w:rsidR="00541349">
        <w:rPr>
          <w:lang w:val="en-US"/>
        </w:rPr>
        <w:t>bromodifluoroacetate</w:t>
      </w:r>
      <w:proofErr w:type="spellEnd"/>
      <w:r w:rsidR="00F9382F">
        <w:rPr>
          <w:lang w:val="en-US"/>
        </w:rPr>
        <w:t>,</w:t>
      </w:r>
      <w:r w:rsidR="008A2E25">
        <w:rPr>
          <w:lang w:val="en-US"/>
        </w:rPr>
        <w:t xml:space="preserve"> yielding </w:t>
      </w:r>
      <w:proofErr w:type="spellStart"/>
      <w:r w:rsidR="008A2E25">
        <w:rPr>
          <w:lang w:val="en-US"/>
        </w:rPr>
        <w:t>difluorinated</w:t>
      </w:r>
      <w:proofErr w:type="spellEnd"/>
      <w:r w:rsidR="008A2E25">
        <w:rPr>
          <w:lang w:val="en-US"/>
        </w:rPr>
        <w:t xml:space="preserve"> β-lactams </w:t>
      </w:r>
      <w:r w:rsidR="00160E12">
        <w:rPr>
          <w:b/>
          <w:lang w:val="en-US"/>
        </w:rPr>
        <w:t>1</w:t>
      </w:r>
      <w:r w:rsidR="00701497">
        <w:rPr>
          <w:b/>
          <w:lang w:val="en-US"/>
        </w:rPr>
        <w:t>29</w:t>
      </w:r>
      <w:r w:rsidR="007C1025">
        <w:rPr>
          <w:b/>
          <w:lang w:val="en-US"/>
        </w:rPr>
        <w:t xml:space="preserve"> </w:t>
      </w:r>
      <w:r w:rsidR="007C1025">
        <w:rPr>
          <w:lang w:val="en-US"/>
        </w:rPr>
        <w:t>(</w:t>
      </w:r>
      <w:r w:rsidR="007C1025" w:rsidRPr="007C1025">
        <w:rPr>
          <w:lang w:val="en-US"/>
        </w:rPr>
        <w:fldChar w:fldCharType="begin"/>
      </w:r>
      <w:r w:rsidR="007C1025" w:rsidRPr="007C1025">
        <w:rPr>
          <w:lang w:val="en-US"/>
        </w:rPr>
        <w:instrText xml:space="preserve"> REF _Ref430935152 \h  \* MERGEFORMAT </w:instrText>
      </w:r>
      <w:r w:rsidR="007C1025" w:rsidRPr="007C1025">
        <w:rPr>
          <w:lang w:val="en-US"/>
        </w:rPr>
      </w:r>
      <w:r w:rsidR="007C1025" w:rsidRPr="007C1025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35</w:t>
      </w:r>
      <w:r w:rsidR="007C1025" w:rsidRPr="007C1025">
        <w:rPr>
          <w:lang w:val="en-US"/>
        </w:rPr>
        <w:fldChar w:fldCharType="end"/>
      </w:r>
      <w:r w:rsidR="007C1025">
        <w:rPr>
          <w:lang w:val="en-US"/>
        </w:rPr>
        <w:t>)</w:t>
      </w:r>
      <w:r w:rsidR="008A2E25">
        <w:rPr>
          <w:lang w:val="en-US"/>
        </w:rPr>
        <w:t xml:space="preserve">. </w:t>
      </w:r>
      <w:r w:rsidR="009B1F1C">
        <w:rPr>
          <w:lang w:val="en-US"/>
        </w:rPr>
        <w:t xml:space="preserve">In </w:t>
      </w:r>
      <w:r w:rsidR="00B657E8">
        <w:rPr>
          <w:lang w:val="en-US"/>
        </w:rPr>
        <w:t xml:space="preserve">the </w:t>
      </w:r>
      <w:r w:rsidR="009B1F1C">
        <w:rPr>
          <w:lang w:val="en-US"/>
        </w:rPr>
        <w:t xml:space="preserve">case of </w:t>
      </w:r>
      <w:r w:rsidR="00D77646" w:rsidRPr="00D77646">
        <w:rPr>
          <w:i/>
          <w:lang w:val="en-US"/>
        </w:rPr>
        <w:t>N</w:t>
      </w:r>
      <w:r w:rsidR="00D77646">
        <w:rPr>
          <w:lang w:val="en-US"/>
        </w:rPr>
        <w:t>-</w:t>
      </w:r>
      <w:r w:rsidR="000752DD">
        <w:rPr>
          <w:lang w:val="en-US"/>
        </w:rPr>
        <w:t>(2-methylpropylidene)-2-propenyl-1-amine</w:t>
      </w:r>
      <w:r w:rsidR="009B1F1C">
        <w:rPr>
          <w:lang w:val="en-US"/>
        </w:rPr>
        <w:t xml:space="preserve"> </w:t>
      </w:r>
      <w:r w:rsidR="00160E12">
        <w:rPr>
          <w:b/>
          <w:lang w:val="en-US"/>
        </w:rPr>
        <w:t>1</w:t>
      </w:r>
      <w:r w:rsidR="00701497">
        <w:rPr>
          <w:b/>
          <w:lang w:val="en-US"/>
        </w:rPr>
        <w:t>28</w:t>
      </w:r>
      <w:r w:rsidR="00F9382F">
        <w:rPr>
          <w:b/>
          <w:lang w:val="en-US"/>
        </w:rPr>
        <w:t xml:space="preserve"> </w:t>
      </w:r>
      <w:r w:rsidR="00F9382F">
        <w:rPr>
          <w:lang w:val="en-US"/>
        </w:rPr>
        <w:t>(R</w:t>
      </w:r>
      <w:r w:rsidR="00F9382F">
        <w:rPr>
          <w:vertAlign w:val="superscript"/>
          <w:lang w:val="en-US"/>
        </w:rPr>
        <w:t>1</w:t>
      </w:r>
      <w:r w:rsidR="000752DD">
        <w:rPr>
          <w:vertAlign w:val="superscript"/>
          <w:lang w:val="en-US"/>
        </w:rPr>
        <w:t xml:space="preserve"> </w:t>
      </w:r>
      <w:r w:rsidR="000752DD">
        <w:rPr>
          <w:lang w:val="en-US"/>
        </w:rPr>
        <w:t>= allyl</w:t>
      </w:r>
      <w:r w:rsidR="00F9382F">
        <w:rPr>
          <w:lang w:val="en-US"/>
        </w:rPr>
        <w:t>, R</w:t>
      </w:r>
      <w:r w:rsidR="00F9382F">
        <w:rPr>
          <w:vertAlign w:val="superscript"/>
          <w:lang w:val="en-US"/>
        </w:rPr>
        <w:t xml:space="preserve">2 </w:t>
      </w:r>
      <w:r w:rsidR="000752DD">
        <w:rPr>
          <w:lang w:val="en-US"/>
        </w:rPr>
        <w:t xml:space="preserve">= </w:t>
      </w:r>
      <w:proofErr w:type="spellStart"/>
      <w:r w:rsidR="000752DD" w:rsidRPr="00F9382F">
        <w:rPr>
          <w:i/>
          <w:lang w:val="en-US"/>
        </w:rPr>
        <w:t>i</w:t>
      </w:r>
      <w:r w:rsidR="000752DD">
        <w:rPr>
          <w:lang w:val="en-US"/>
        </w:rPr>
        <w:t>Pr</w:t>
      </w:r>
      <w:proofErr w:type="spellEnd"/>
      <w:r w:rsidR="00F9382F">
        <w:rPr>
          <w:lang w:val="en-US"/>
        </w:rPr>
        <w:t>)</w:t>
      </w:r>
      <w:r w:rsidR="009B1F1C">
        <w:rPr>
          <w:lang w:val="en-US"/>
        </w:rPr>
        <w:t xml:space="preserve">, reaction with ethyl </w:t>
      </w:r>
      <w:proofErr w:type="spellStart"/>
      <w:r w:rsidR="009B1F1C">
        <w:rPr>
          <w:lang w:val="en-US"/>
        </w:rPr>
        <w:t>bromodifluoroacetate</w:t>
      </w:r>
      <w:proofErr w:type="spellEnd"/>
      <w:r w:rsidR="009B1F1C">
        <w:rPr>
          <w:lang w:val="en-US"/>
        </w:rPr>
        <w:t xml:space="preserve"> also furnished a small amount (5%) of ethyl 3-allylamino-2,2-difluoro-4-methylpentanoate due to incomplete ring closure. </w:t>
      </w:r>
      <w:r w:rsidR="008A2E25">
        <w:rPr>
          <w:lang w:val="en-US"/>
        </w:rPr>
        <w:t xml:space="preserve">In a next step, </w:t>
      </w:r>
      <w:r w:rsidR="00F9382F">
        <w:rPr>
          <w:lang w:val="en-US"/>
        </w:rPr>
        <w:t>azetidin-2-</w:t>
      </w:r>
      <w:r w:rsidR="008A2E25">
        <w:rPr>
          <w:lang w:val="en-US"/>
        </w:rPr>
        <w:t>on</w:t>
      </w:r>
      <w:r w:rsidR="009B1F1C">
        <w:rPr>
          <w:lang w:val="en-US"/>
        </w:rPr>
        <w:t>e</w:t>
      </w:r>
      <w:r w:rsidR="008A2E25">
        <w:rPr>
          <w:lang w:val="en-US"/>
        </w:rPr>
        <w:t xml:space="preserve"> </w:t>
      </w:r>
      <w:r w:rsidR="00160E12">
        <w:rPr>
          <w:b/>
          <w:lang w:val="en-US"/>
        </w:rPr>
        <w:t>1</w:t>
      </w:r>
      <w:r w:rsidR="00701497">
        <w:rPr>
          <w:b/>
          <w:lang w:val="en-US"/>
        </w:rPr>
        <w:t>29</w:t>
      </w:r>
      <w:r w:rsidR="008A2E25">
        <w:rPr>
          <w:lang w:val="en-US"/>
        </w:rPr>
        <w:t xml:space="preserve"> (R</w:t>
      </w:r>
      <w:r w:rsidR="00D77646">
        <w:rPr>
          <w:vertAlign w:val="superscript"/>
          <w:lang w:val="en-US"/>
        </w:rPr>
        <w:t>1</w:t>
      </w:r>
      <w:r w:rsidR="008A2E25">
        <w:rPr>
          <w:lang w:val="en-US"/>
        </w:rPr>
        <w:t xml:space="preserve"> = 4-MeOC</w:t>
      </w:r>
      <w:r w:rsidR="008A2E25" w:rsidRPr="008A2E25">
        <w:rPr>
          <w:vertAlign w:val="subscript"/>
          <w:lang w:val="en-US"/>
        </w:rPr>
        <w:t>6</w:t>
      </w:r>
      <w:r w:rsidR="008A2E25">
        <w:rPr>
          <w:lang w:val="en-US"/>
        </w:rPr>
        <w:t>H</w:t>
      </w:r>
      <w:r w:rsidR="008A2E25" w:rsidRPr="008A2E25">
        <w:rPr>
          <w:vertAlign w:val="subscript"/>
          <w:lang w:val="en-US"/>
        </w:rPr>
        <w:t>4</w:t>
      </w:r>
      <w:r w:rsidR="008A2E25">
        <w:rPr>
          <w:lang w:val="en-US"/>
        </w:rPr>
        <w:t>CH</w:t>
      </w:r>
      <w:r w:rsidR="008A2E25" w:rsidRPr="008A2E25">
        <w:rPr>
          <w:vertAlign w:val="subscript"/>
          <w:lang w:val="en-US"/>
        </w:rPr>
        <w:t>2</w:t>
      </w:r>
      <w:r w:rsidR="00D77646">
        <w:rPr>
          <w:lang w:val="en-US"/>
        </w:rPr>
        <w:t>, R</w:t>
      </w:r>
      <w:r w:rsidR="00D77646">
        <w:rPr>
          <w:vertAlign w:val="superscript"/>
          <w:lang w:val="en-US"/>
        </w:rPr>
        <w:t>2</w:t>
      </w:r>
      <w:r w:rsidR="00D77646" w:rsidRPr="00DC3DF6">
        <w:rPr>
          <w:lang w:val="en-US"/>
        </w:rPr>
        <w:t xml:space="preserve"> </w:t>
      </w:r>
      <w:r w:rsidR="00D77646">
        <w:rPr>
          <w:lang w:val="en-US"/>
        </w:rPr>
        <w:t xml:space="preserve">= </w:t>
      </w:r>
      <w:proofErr w:type="spellStart"/>
      <w:r w:rsidR="00D77646">
        <w:rPr>
          <w:lang w:val="en-US"/>
        </w:rPr>
        <w:t>Ph</w:t>
      </w:r>
      <w:proofErr w:type="spellEnd"/>
      <w:r w:rsidR="008A2E25">
        <w:rPr>
          <w:lang w:val="en-US"/>
        </w:rPr>
        <w:t xml:space="preserve">) </w:t>
      </w:r>
      <w:r w:rsidR="00633703">
        <w:rPr>
          <w:lang w:val="en-US"/>
        </w:rPr>
        <w:t>was</w:t>
      </w:r>
      <w:r w:rsidR="008A2E25">
        <w:rPr>
          <w:lang w:val="en-US"/>
        </w:rPr>
        <w:t xml:space="preserve"> </w:t>
      </w:r>
      <w:proofErr w:type="spellStart"/>
      <w:r w:rsidR="008A2E25">
        <w:rPr>
          <w:lang w:val="en-US"/>
        </w:rPr>
        <w:t>debenzylated</w:t>
      </w:r>
      <w:proofErr w:type="spellEnd"/>
      <w:r w:rsidR="008A2E25">
        <w:rPr>
          <w:lang w:val="en-US"/>
        </w:rPr>
        <w:t xml:space="preserve"> </w:t>
      </w:r>
      <w:r w:rsidR="00DC3DF6">
        <w:rPr>
          <w:lang w:val="en-US"/>
        </w:rPr>
        <w:t>upon treatment</w:t>
      </w:r>
      <w:r w:rsidR="008A2E25">
        <w:rPr>
          <w:lang w:val="en-US"/>
        </w:rPr>
        <w:t xml:space="preserve"> with CAN. </w:t>
      </w:r>
      <w:r w:rsidR="009B1F1C">
        <w:rPr>
          <w:lang w:val="en-US"/>
        </w:rPr>
        <w:t>Then</w:t>
      </w:r>
      <w:r w:rsidR="008A2E25">
        <w:rPr>
          <w:lang w:val="en-US"/>
        </w:rPr>
        <w:t xml:space="preserve">, </w:t>
      </w:r>
      <w:r w:rsidR="008A2E25" w:rsidRPr="008A2E25">
        <w:rPr>
          <w:i/>
          <w:lang w:val="en-US"/>
        </w:rPr>
        <w:t>N</w:t>
      </w:r>
      <w:r w:rsidR="008A2E25">
        <w:rPr>
          <w:lang w:val="en-US"/>
        </w:rPr>
        <w:t xml:space="preserve">-functionalization of the free </w:t>
      </w:r>
      <w:r w:rsidR="00F9382F" w:rsidRPr="00DC3DF6">
        <w:rPr>
          <w:i/>
          <w:lang w:val="en-US"/>
        </w:rPr>
        <w:t>NH</w:t>
      </w:r>
      <w:r w:rsidR="00F9382F">
        <w:rPr>
          <w:lang w:val="en-US"/>
        </w:rPr>
        <w:t>-</w:t>
      </w:r>
      <w:r w:rsidR="008A2E25">
        <w:rPr>
          <w:lang w:val="en-US"/>
        </w:rPr>
        <w:t xml:space="preserve">β-lactam </w:t>
      </w:r>
      <w:r w:rsidR="00160E12">
        <w:rPr>
          <w:b/>
          <w:lang w:val="en-US"/>
        </w:rPr>
        <w:t>1</w:t>
      </w:r>
      <w:r w:rsidR="00701497">
        <w:rPr>
          <w:b/>
          <w:lang w:val="en-US"/>
        </w:rPr>
        <w:t>30</w:t>
      </w:r>
      <w:r w:rsidR="008A2E25">
        <w:rPr>
          <w:lang w:val="en-US"/>
        </w:rPr>
        <w:t xml:space="preserve"> </w:t>
      </w:r>
      <w:r w:rsidR="00633703">
        <w:rPr>
          <w:lang w:val="en-US"/>
        </w:rPr>
        <w:t>was</w:t>
      </w:r>
      <w:r w:rsidR="008A2E25">
        <w:rPr>
          <w:lang w:val="en-US"/>
        </w:rPr>
        <w:t xml:space="preserve"> evaluated by reaction</w:t>
      </w:r>
      <w:r w:rsidR="00D77646">
        <w:rPr>
          <w:lang w:val="en-US"/>
        </w:rPr>
        <w:t xml:space="preserve"> with two alkyl bromides</w:t>
      </w:r>
      <w:r w:rsidR="00F9382F">
        <w:rPr>
          <w:lang w:val="en-US"/>
        </w:rPr>
        <w:t>,</w:t>
      </w:r>
      <w:r w:rsidR="00D77646">
        <w:rPr>
          <w:lang w:val="en-US"/>
        </w:rPr>
        <w:t xml:space="preserve"> affording </w:t>
      </w:r>
      <w:r w:rsidR="008A2E25" w:rsidRPr="008A2E25">
        <w:rPr>
          <w:i/>
          <w:lang w:val="en-US"/>
        </w:rPr>
        <w:t>N</w:t>
      </w:r>
      <w:r w:rsidR="008A2E25">
        <w:rPr>
          <w:lang w:val="en-US"/>
        </w:rPr>
        <w:t xml:space="preserve">-alkylated β-lactams </w:t>
      </w:r>
      <w:r w:rsidR="00160E12">
        <w:rPr>
          <w:b/>
          <w:lang w:val="en-US"/>
        </w:rPr>
        <w:t>1</w:t>
      </w:r>
      <w:r w:rsidR="00701497">
        <w:rPr>
          <w:b/>
          <w:lang w:val="en-US"/>
        </w:rPr>
        <w:t>31</w:t>
      </w:r>
      <w:r w:rsidR="008A2E25">
        <w:rPr>
          <w:lang w:val="en-US"/>
        </w:rPr>
        <w:t>.</w:t>
      </w:r>
      <w:r w:rsidR="00B657E8">
        <w:rPr>
          <w:lang w:val="en-US"/>
        </w:rPr>
        <w:t xml:space="preserve"> In the case of 1-bromobutane, harder reaction conditions were required to complete the reaction.</w:t>
      </w:r>
      <w:r w:rsidR="008A2E25">
        <w:rPr>
          <w:lang w:val="en-US"/>
        </w:rPr>
        <w:t xml:space="preserve"> </w:t>
      </w:r>
      <w:r w:rsidR="00B657E8">
        <w:rPr>
          <w:lang w:val="en-US"/>
        </w:rPr>
        <w:t>In a final step</w:t>
      </w:r>
      <w:r w:rsidR="008A2E25">
        <w:rPr>
          <w:lang w:val="en-US"/>
        </w:rPr>
        <w:t xml:space="preserve">, </w:t>
      </w:r>
      <w:proofErr w:type="spellStart"/>
      <w:r w:rsidR="00161CF6">
        <w:rPr>
          <w:lang w:val="en-US"/>
        </w:rPr>
        <w:t>azetidinones</w:t>
      </w:r>
      <w:proofErr w:type="spellEnd"/>
      <w:r w:rsidR="00161CF6">
        <w:rPr>
          <w:lang w:val="en-US"/>
        </w:rPr>
        <w:t xml:space="preserve"> </w:t>
      </w:r>
      <w:r w:rsidR="00F9382F">
        <w:rPr>
          <w:b/>
          <w:lang w:val="en-US"/>
        </w:rPr>
        <w:t>1</w:t>
      </w:r>
      <w:r w:rsidR="00701497">
        <w:rPr>
          <w:b/>
          <w:lang w:val="en-US"/>
        </w:rPr>
        <w:t>29</w:t>
      </w:r>
      <w:r w:rsidR="00F9382F">
        <w:rPr>
          <w:b/>
          <w:lang w:val="en-US"/>
        </w:rPr>
        <w:t xml:space="preserve"> </w:t>
      </w:r>
      <w:r w:rsidR="00F9382F">
        <w:rPr>
          <w:lang w:val="en-US"/>
        </w:rPr>
        <w:t xml:space="preserve">and </w:t>
      </w:r>
      <w:r w:rsidR="00160E12">
        <w:rPr>
          <w:b/>
          <w:lang w:val="en-US"/>
        </w:rPr>
        <w:t>1</w:t>
      </w:r>
      <w:r w:rsidR="00701497">
        <w:rPr>
          <w:b/>
          <w:lang w:val="en-US"/>
        </w:rPr>
        <w:t>30</w:t>
      </w:r>
      <w:r w:rsidR="00161CF6">
        <w:rPr>
          <w:lang w:val="en-US"/>
        </w:rPr>
        <w:t xml:space="preserve"> </w:t>
      </w:r>
      <w:r w:rsidR="00633703">
        <w:rPr>
          <w:lang w:val="en-US"/>
        </w:rPr>
        <w:t>were</w:t>
      </w:r>
      <w:r w:rsidR="00BA4317">
        <w:rPr>
          <w:lang w:val="en-US"/>
        </w:rPr>
        <w:t xml:space="preserve"> </w:t>
      </w:r>
      <w:r w:rsidR="009744AB">
        <w:rPr>
          <w:lang w:val="en-US"/>
        </w:rPr>
        <w:t>reduc</w:t>
      </w:r>
      <w:r w:rsidR="00161CF6">
        <w:rPr>
          <w:lang w:val="en-US"/>
        </w:rPr>
        <w:t xml:space="preserve">ed with </w:t>
      </w:r>
      <w:r w:rsidR="00161CF6" w:rsidRPr="00D77646">
        <w:rPr>
          <w:i/>
          <w:lang w:val="en-US"/>
        </w:rPr>
        <w:t>in situ</w:t>
      </w:r>
      <w:r w:rsidR="00161CF6">
        <w:rPr>
          <w:lang w:val="en-US"/>
        </w:rPr>
        <w:t xml:space="preserve"> </w:t>
      </w:r>
      <w:r w:rsidR="009744AB">
        <w:rPr>
          <w:lang w:val="en-US"/>
        </w:rPr>
        <w:t>prepar</w:t>
      </w:r>
      <w:r w:rsidR="00161CF6">
        <w:rPr>
          <w:lang w:val="en-US"/>
        </w:rPr>
        <w:t xml:space="preserve">ed </w:t>
      </w:r>
      <w:proofErr w:type="spellStart"/>
      <w:r w:rsidR="00161CF6">
        <w:rPr>
          <w:lang w:val="en-US"/>
        </w:rPr>
        <w:t>mono</w:t>
      </w:r>
      <w:r w:rsidR="00F9382F">
        <w:rPr>
          <w:lang w:val="en-US"/>
        </w:rPr>
        <w:t>chloro</w:t>
      </w:r>
      <w:r w:rsidR="009B1F1C">
        <w:rPr>
          <w:lang w:val="en-US"/>
        </w:rPr>
        <w:t>alane</w:t>
      </w:r>
      <w:proofErr w:type="spellEnd"/>
      <w:r w:rsidR="00B657E8">
        <w:rPr>
          <w:lang w:val="en-US"/>
        </w:rPr>
        <w:t xml:space="preserve"> </w:t>
      </w:r>
      <w:r w:rsidR="009744AB">
        <w:rPr>
          <w:lang w:val="en-US"/>
        </w:rPr>
        <w:t>(AlH</w:t>
      </w:r>
      <w:r w:rsidR="009744AB" w:rsidRPr="009744AB">
        <w:rPr>
          <w:vertAlign w:val="subscript"/>
          <w:lang w:val="en-US"/>
        </w:rPr>
        <w:t>2</w:t>
      </w:r>
      <w:r w:rsidR="009744AB">
        <w:rPr>
          <w:lang w:val="en-US"/>
        </w:rPr>
        <w:t>Cl)</w:t>
      </w:r>
      <w:r w:rsidR="00DC3DF6">
        <w:rPr>
          <w:lang w:val="en-US"/>
        </w:rPr>
        <w:t>, efficiently</w:t>
      </w:r>
      <w:r w:rsidR="009744AB">
        <w:rPr>
          <w:lang w:val="en-US"/>
        </w:rPr>
        <w:t xml:space="preserve"> </w:t>
      </w:r>
      <w:r w:rsidR="00B657E8">
        <w:rPr>
          <w:lang w:val="en-US"/>
        </w:rPr>
        <w:t xml:space="preserve">resulting in 3,3-difluoroazetidines </w:t>
      </w:r>
      <w:r w:rsidR="00160E12">
        <w:rPr>
          <w:b/>
          <w:lang w:val="en-US"/>
        </w:rPr>
        <w:t>1</w:t>
      </w:r>
      <w:r w:rsidR="00701497">
        <w:rPr>
          <w:b/>
          <w:lang w:val="en-US"/>
        </w:rPr>
        <w:t>32</w:t>
      </w:r>
      <w:r w:rsidR="009B1F1C">
        <w:rPr>
          <w:lang w:val="en-US"/>
        </w:rPr>
        <w:t>.</w:t>
      </w:r>
    </w:p>
    <w:p w:rsidR="000027C1" w:rsidRPr="000027C1" w:rsidRDefault="000027C1" w:rsidP="000027C1">
      <w:pPr>
        <w:pStyle w:val="Bijschrift"/>
        <w:keepNext/>
        <w:jc w:val="center"/>
        <w:rPr>
          <w:b/>
          <w:i w:val="0"/>
          <w:color w:val="auto"/>
        </w:rPr>
      </w:pPr>
      <w:bookmarkStart w:id="34" w:name="_Ref430935152"/>
      <w:proofErr w:type="spellStart"/>
      <w:r w:rsidRPr="000027C1">
        <w:rPr>
          <w:b/>
          <w:i w:val="0"/>
          <w:color w:val="auto"/>
        </w:rPr>
        <w:t>Scheme</w:t>
      </w:r>
      <w:proofErr w:type="spellEnd"/>
      <w:r w:rsidRPr="000027C1">
        <w:rPr>
          <w:b/>
          <w:i w:val="0"/>
          <w:color w:val="auto"/>
        </w:rPr>
        <w:t xml:space="preserve"> </w:t>
      </w:r>
      <w:r w:rsidR="00240677">
        <w:rPr>
          <w:b/>
          <w:i w:val="0"/>
          <w:color w:val="auto"/>
        </w:rPr>
        <w:fldChar w:fldCharType="begin"/>
      </w:r>
      <w:r w:rsidR="00240677">
        <w:rPr>
          <w:b/>
          <w:i w:val="0"/>
          <w:color w:val="auto"/>
        </w:rPr>
        <w:instrText xml:space="preserve"> SEQ Scheme \* ARABIC </w:instrText>
      </w:r>
      <w:r w:rsidR="00240677">
        <w:rPr>
          <w:b/>
          <w:i w:val="0"/>
          <w:color w:val="auto"/>
        </w:rPr>
        <w:fldChar w:fldCharType="separate"/>
      </w:r>
      <w:r w:rsidR="005A2FEF">
        <w:rPr>
          <w:b/>
          <w:i w:val="0"/>
          <w:noProof/>
          <w:color w:val="auto"/>
        </w:rPr>
        <w:t>35</w:t>
      </w:r>
      <w:r w:rsidR="00240677">
        <w:rPr>
          <w:b/>
          <w:i w:val="0"/>
          <w:color w:val="auto"/>
        </w:rPr>
        <w:fldChar w:fldCharType="end"/>
      </w:r>
      <w:bookmarkEnd w:id="34"/>
      <w:r w:rsidRPr="000027C1">
        <w:rPr>
          <w:b/>
          <w:i w:val="0"/>
          <w:color w:val="auto"/>
        </w:rPr>
        <w:t xml:space="preserve">: </w:t>
      </w:r>
      <w:proofErr w:type="spellStart"/>
      <w:r w:rsidRPr="000027C1">
        <w:rPr>
          <w:b/>
          <w:i w:val="0"/>
          <w:color w:val="auto"/>
        </w:rPr>
        <w:t>Synthesi</w:t>
      </w:r>
      <w:r w:rsidR="00701497">
        <w:rPr>
          <w:b/>
          <w:i w:val="0"/>
          <w:color w:val="auto"/>
        </w:rPr>
        <w:t>s</w:t>
      </w:r>
      <w:proofErr w:type="spellEnd"/>
      <w:r w:rsidR="00701497">
        <w:rPr>
          <w:b/>
          <w:i w:val="0"/>
          <w:color w:val="auto"/>
        </w:rPr>
        <w:t xml:space="preserve"> of 3,3-difluoroazetidines 132</w:t>
      </w:r>
    </w:p>
    <w:p w:rsidR="00160E12" w:rsidRDefault="00636E42" w:rsidP="00991F58">
      <w:pPr>
        <w:spacing w:line="360" w:lineRule="auto"/>
        <w:jc w:val="both"/>
      </w:pPr>
      <w:r>
        <w:object w:dxaOrig="13972" w:dyaOrig="5990">
          <v:shape id="_x0000_i1059" type="#_x0000_t75" style="width:453.8pt;height:194.75pt" o:ole="">
            <v:imagedata r:id="rId79" o:title=""/>
          </v:shape>
          <o:OLEObject Type="Embed" ProgID="ChemDraw.Document.6.0" ShapeID="_x0000_i1059" DrawAspect="Content" ObjectID="_1514271982" r:id="rId80"/>
        </w:object>
      </w:r>
    </w:p>
    <w:p w:rsidR="00B64832" w:rsidRDefault="00E10981" w:rsidP="00991F58">
      <w:pPr>
        <w:spacing w:line="360" w:lineRule="auto"/>
        <w:jc w:val="both"/>
        <w:rPr>
          <w:lang w:val="en-US"/>
        </w:rPr>
      </w:pPr>
      <w:r>
        <w:rPr>
          <w:lang w:val="en-US"/>
        </w:rPr>
        <w:lastRenderedPageBreak/>
        <w:t>Elaborating on</w:t>
      </w:r>
      <w:r w:rsidR="002D275F">
        <w:rPr>
          <w:lang w:val="en-US"/>
        </w:rPr>
        <w:t xml:space="preserve"> the </w:t>
      </w:r>
      <w:r w:rsidR="009744AB">
        <w:rPr>
          <w:lang w:val="en-US"/>
        </w:rPr>
        <w:t xml:space="preserve">earlier </w:t>
      </w:r>
      <w:r w:rsidR="002D275F">
        <w:rPr>
          <w:lang w:val="en-US"/>
        </w:rPr>
        <w:t xml:space="preserve">described protocols for the synthesis of </w:t>
      </w:r>
      <w:r w:rsidR="00AC769D">
        <w:rPr>
          <w:lang w:val="en-US"/>
        </w:rPr>
        <w:t xml:space="preserve">different classes of </w:t>
      </w:r>
      <w:proofErr w:type="spellStart"/>
      <w:r w:rsidR="00AC769D">
        <w:rPr>
          <w:lang w:val="en-US"/>
        </w:rPr>
        <w:t>trifluoromethylated</w:t>
      </w:r>
      <w:proofErr w:type="spellEnd"/>
      <w:r w:rsidR="00AC769D">
        <w:rPr>
          <w:lang w:val="en-US"/>
        </w:rPr>
        <w:t xml:space="preserve"> </w:t>
      </w:r>
      <w:proofErr w:type="spellStart"/>
      <w:r w:rsidR="00AC769D">
        <w:rPr>
          <w:lang w:val="en-US"/>
        </w:rPr>
        <w:t>aziridines</w:t>
      </w:r>
      <w:proofErr w:type="spellEnd"/>
      <w:r w:rsidR="00AC769D">
        <w:rPr>
          <w:lang w:val="en-US"/>
        </w:rPr>
        <w:t xml:space="preserve">, additional research </w:t>
      </w:r>
      <w:r w:rsidR="00BA4317">
        <w:rPr>
          <w:lang w:val="en-US"/>
        </w:rPr>
        <w:t>has been</w:t>
      </w:r>
      <w:r w:rsidR="00AC769D">
        <w:rPr>
          <w:lang w:val="en-US"/>
        </w:rPr>
        <w:t xml:space="preserve"> performed </w:t>
      </w:r>
      <w:r w:rsidR="009744AB">
        <w:rPr>
          <w:lang w:val="en-US"/>
        </w:rPr>
        <w:t>by us concerning</w:t>
      </w:r>
      <w:r w:rsidR="00AC769D">
        <w:rPr>
          <w:lang w:val="en-US"/>
        </w:rPr>
        <w:t xml:space="preserve"> the preparation of their higher homologues, 2-(</w:t>
      </w:r>
      <w:proofErr w:type="spellStart"/>
      <w:r w:rsidR="00AC769D">
        <w:rPr>
          <w:lang w:val="en-US"/>
        </w:rPr>
        <w:t>trifluoromethyl</w:t>
      </w:r>
      <w:proofErr w:type="spellEnd"/>
      <w:r w:rsidR="00AC769D">
        <w:rPr>
          <w:lang w:val="en-US"/>
        </w:rPr>
        <w:t>)</w:t>
      </w:r>
      <w:proofErr w:type="spellStart"/>
      <w:r w:rsidR="00AC769D">
        <w:rPr>
          <w:lang w:val="en-US"/>
        </w:rPr>
        <w:t>azetidines</w:t>
      </w:r>
      <w:proofErr w:type="spellEnd"/>
      <w:r w:rsidR="00563B32">
        <w:rPr>
          <w:lang w:val="en-US"/>
        </w:rPr>
        <w:t>,</w:t>
      </w:r>
      <w:r w:rsidR="000E57B1">
        <w:rPr>
          <w:lang w:val="en-US"/>
        </w:rPr>
        <w:t xml:space="preserve"> again </w:t>
      </w:r>
      <w:r w:rsidR="00563B32">
        <w:rPr>
          <w:lang w:val="en-US"/>
        </w:rPr>
        <w:t>exploiting</w:t>
      </w:r>
      <w:r w:rsidR="000E57B1">
        <w:rPr>
          <w:lang w:val="en-US"/>
        </w:rPr>
        <w:t xml:space="preserve"> a building block approach</w:t>
      </w:r>
      <w:r w:rsidR="00AC769D">
        <w:rPr>
          <w:lang w:val="en-US"/>
        </w:rPr>
        <w:t>.</w:t>
      </w:r>
      <w:hyperlink w:anchor="_ENREF_111" w:tooltip="Kenis, 2012 #72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&lt;EndNote&gt;&lt;Cite&gt;&lt;Author&gt;Kenis&lt;/Author&gt;&lt;Year&gt;2012&lt;/Year&gt;&lt;RecNum&gt;72&lt;/RecNum&gt;&lt;DisplayText&gt;&lt;style face="superscript"&gt;31&lt;/style&gt;&lt;/DisplayText&gt;&lt;record&gt;&lt;rec-number&gt;72&lt;/rec-number&gt;&lt;foreign-keys&gt;&lt;key app="EN" db-id="a5st2fxzyfzvwjeetrmpdzpezv0ezww0fdsp" timestamp="1443011758"&gt;72&lt;/key&gt;&lt;/foreign-keys&gt;&lt;ref-type name="Journal Article"&gt;17&lt;/ref-type&gt;&lt;contributors&gt;&lt;authors&gt;&lt;author&gt;Kenis, Sara&lt;/author&gt;&lt;author&gt;D’hooghe, Matthias&lt;/author&gt;&lt;author&gt;Verniest, Guido&lt;/author&gt;&lt;author&gt;Dang Thi, Tuyet Anh&lt;/author&gt;&lt;author&gt;Pham The, Chinh&lt;/author&gt;&lt;author&gt;Van Nguyen, Tuyen&lt;/author&gt;&lt;author&gt;De Kimpe, Norbert&lt;/author&gt;&lt;/authors&gt;&lt;/contributors&gt;&lt;titles&gt;&lt;title&gt;Synthesis of 1-alkyl-2-(trifluoromethyl) azetidines and their regiospecific ring opening toward diverse α-(trifluoromethyl) amines via intermediate azetidinium salts&lt;/title&gt;&lt;secondary-title&gt;J. Org. Chem.&lt;/secondary-title&gt;&lt;/titles&gt;&lt;periodical&gt;&lt;full-title&gt;J. Org. Chem.&lt;/full-title&gt;&lt;/periodical&gt;&lt;pages&gt;5982-5992&lt;/pages&gt;&lt;volume&gt;77&lt;/volume&gt;&lt;number&gt;14&lt;/number&gt;&lt;section&gt;5982&lt;/section&gt;&lt;dates&gt;&lt;year&gt;2012&lt;/year&gt;&lt;/dates&gt;&lt;isbn&gt;0022-3263&lt;/isbn&gt;&lt;urls&gt;&lt;/urls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31</w:t>
        </w:r>
        <w:r w:rsidR="00C03167">
          <w:rPr>
            <w:lang w:val="en-US"/>
          </w:rPr>
          <w:fldChar w:fldCharType="end"/>
        </w:r>
      </w:hyperlink>
      <w:r w:rsidR="00AC769D">
        <w:rPr>
          <w:lang w:val="en-US"/>
        </w:rPr>
        <w:t xml:space="preserve"> Moreover, the reactivity profile of these four-membered rings toward a variety of nucleophiles </w:t>
      </w:r>
      <w:r w:rsidR="001540BB">
        <w:rPr>
          <w:lang w:val="en-US"/>
        </w:rPr>
        <w:t>has been</w:t>
      </w:r>
      <w:r w:rsidR="00AC769D">
        <w:rPr>
          <w:lang w:val="en-US"/>
        </w:rPr>
        <w:t xml:space="preserve"> explored in order to study possible similarities </w:t>
      </w:r>
      <w:r w:rsidR="00FD78CE">
        <w:rPr>
          <w:lang w:val="en-US"/>
        </w:rPr>
        <w:t xml:space="preserve">or discrepancies </w:t>
      </w:r>
      <w:r w:rsidR="00AC769D">
        <w:rPr>
          <w:lang w:val="en-US"/>
        </w:rPr>
        <w:t>with their three-membered counterparts.</w:t>
      </w:r>
      <w:r w:rsidR="0020491E">
        <w:rPr>
          <w:lang w:val="en-US"/>
        </w:rPr>
        <w:t xml:space="preserve"> </w:t>
      </w:r>
      <w:r w:rsidR="00B64832">
        <w:rPr>
          <w:lang w:val="en-US"/>
        </w:rPr>
        <w:t>Importantly, i</w:t>
      </w:r>
      <w:r w:rsidR="0020491E">
        <w:rPr>
          <w:lang w:val="en-US"/>
        </w:rPr>
        <w:t>t should be mentioned that</w:t>
      </w:r>
      <w:r>
        <w:rPr>
          <w:lang w:val="en-US"/>
        </w:rPr>
        <w:t>,</w:t>
      </w:r>
      <w:r w:rsidR="0020491E">
        <w:rPr>
          <w:lang w:val="en-US"/>
        </w:rPr>
        <w:t xml:space="preserve"> </w:t>
      </w:r>
      <w:r w:rsidR="00B64832">
        <w:rPr>
          <w:lang w:val="en-US"/>
        </w:rPr>
        <w:t>apart from this study, no further information concerning the reactivity profile of 2-(</w:t>
      </w:r>
      <w:proofErr w:type="spellStart"/>
      <w:r w:rsidR="00B64832">
        <w:rPr>
          <w:lang w:val="en-US"/>
        </w:rPr>
        <w:t>trifluoromethyl</w:t>
      </w:r>
      <w:proofErr w:type="spellEnd"/>
      <w:r w:rsidR="00B64832">
        <w:rPr>
          <w:lang w:val="en-US"/>
        </w:rPr>
        <w:t>)</w:t>
      </w:r>
      <w:proofErr w:type="spellStart"/>
      <w:r w:rsidR="00B64832">
        <w:rPr>
          <w:lang w:val="en-US"/>
        </w:rPr>
        <w:t>azetidines</w:t>
      </w:r>
      <w:proofErr w:type="spellEnd"/>
      <w:r w:rsidR="00B64832">
        <w:rPr>
          <w:lang w:val="en-US"/>
        </w:rPr>
        <w:t xml:space="preserve"> is available</w:t>
      </w:r>
      <w:r w:rsidR="009744AB">
        <w:rPr>
          <w:lang w:val="en-US"/>
        </w:rPr>
        <w:t xml:space="preserve"> in the literature.</w:t>
      </w:r>
    </w:p>
    <w:p w:rsidR="002D275F" w:rsidRDefault="00AC769D" w:rsidP="00991F58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The synthesis </w:t>
      </w:r>
      <w:r w:rsidR="00550C0D">
        <w:rPr>
          <w:lang w:val="en-US"/>
        </w:rPr>
        <w:t>of 2-(</w:t>
      </w:r>
      <w:proofErr w:type="spellStart"/>
      <w:r w:rsidR="00550C0D">
        <w:rPr>
          <w:lang w:val="en-US"/>
        </w:rPr>
        <w:t>trifluoromethyl</w:t>
      </w:r>
      <w:proofErr w:type="spellEnd"/>
      <w:r w:rsidR="00550C0D">
        <w:rPr>
          <w:lang w:val="en-US"/>
        </w:rPr>
        <w:t>)</w:t>
      </w:r>
      <w:proofErr w:type="spellStart"/>
      <w:r w:rsidR="00550C0D">
        <w:rPr>
          <w:lang w:val="en-US"/>
        </w:rPr>
        <w:t>azetidines</w:t>
      </w:r>
      <w:proofErr w:type="spellEnd"/>
      <w:r w:rsidR="00550C0D">
        <w:rPr>
          <w:lang w:val="en-US"/>
        </w:rPr>
        <w:t xml:space="preserve"> </w:t>
      </w:r>
      <w:r w:rsidR="0045345B">
        <w:rPr>
          <w:b/>
          <w:lang w:val="en-US"/>
        </w:rPr>
        <w:t>1</w:t>
      </w:r>
      <w:r w:rsidR="00520EDF">
        <w:rPr>
          <w:b/>
          <w:lang w:val="en-US"/>
        </w:rPr>
        <w:t>3</w:t>
      </w:r>
      <w:r w:rsidR="00701497">
        <w:rPr>
          <w:b/>
          <w:lang w:val="en-US"/>
        </w:rPr>
        <w:t>7</w:t>
      </w:r>
      <w:r w:rsidR="00550C0D">
        <w:rPr>
          <w:lang w:val="en-US"/>
        </w:rPr>
        <w:t xml:space="preserve"> was achieved </w:t>
      </w:r>
      <w:r w:rsidR="00563B32">
        <w:rPr>
          <w:lang w:val="en-US"/>
        </w:rPr>
        <w:t>through</w:t>
      </w:r>
      <w:r w:rsidR="00550C0D">
        <w:rPr>
          <w:lang w:val="en-US"/>
        </w:rPr>
        <w:t xml:space="preserve"> a four-step procedure starting from ethyl 4,4,4-trifluoroacetoacetate </w:t>
      </w:r>
      <w:r w:rsidR="00A73327">
        <w:rPr>
          <w:b/>
          <w:lang w:val="en-US"/>
        </w:rPr>
        <w:t>133</w:t>
      </w:r>
      <w:r w:rsidR="00550C0D">
        <w:rPr>
          <w:lang w:val="en-US"/>
        </w:rPr>
        <w:t xml:space="preserve"> involving </w:t>
      </w:r>
      <w:proofErr w:type="spellStart"/>
      <w:r w:rsidR="00550C0D">
        <w:rPr>
          <w:lang w:val="en-US"/>
        </w:rPr>
        <w:t>imination</w:t>
      </w:r>
      <w:proofErr w:type="spellEnd"/>
      <w:r w:rsidR="00550C0D">
        <w:rPr>
          <w:lang w:val="en-US"/>
        </w:rPr>
        <w:t>, hydride reduction, chlorination, and base-induced ring closure</w:t>
      </w:r>
      <w:r w:rsidR="00AE7FBD">
        <w:rPr>
          <w:lang w:val="en-US"/>
        </w:rPr>
        <w:t xml:space="preserve"> (</w:t>
      </w:r>
      <w:r w:rsidR="00AE7FBD" w:rsidRPr="00AE7FBD">
        <w:rPr>
          <w:lang w:val="en-US"/>
        </w:rPr>
        <w:fldChar w:fldCharType="begin"/>
      </w:r>
      <w:r w:rsidR="00AE7FBD" w:rsidRPr="00AE7FBD">
        <w:rPr>
          <w:lang w:val="en-US"/>
        </w:rPr>
        <w:instrText xml:space="preserve"> REF _Ref430935237 \h  \* MERGEFORMAT </w:instrText>
      </w:r>
      <w:r w:rsidR="00AE7FBD" w:rsidRPr="00AE7FBD">
        <w:rPr>
          <w:lang w:val="en-US"/>
        </w:rPr>
      </w:r>
      <w:r w:rsidR="00AE7FBD" w:rsidRPr="00AE7FBD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36</w:t>
      </w:r>
      <w:r w:rsidR="00AE7FBD" w:rsidRPr="00AE7FBD">
        <w:rPr>
          <w:lang w:val="en-US"/>
        </w:rPr>
        <w:fldChar w:fldCharType="end"/>
      </w:r>
      <w:r w:rsidR="00AE7FBD">
        <w:rPr>
          <w:lang w:val="en-US"/>
        </w:rPr>
        <w:t>)</w:t>
      </w:r>
      <w:r w:rsidR="00550C0D">
        <w:rPr>
          <w:lang w:val="en-US"/>
        </w:rPr>
        <w:t>. How</w:t>
      </w:r>
      <w:r w:rsidR="00E042AE">
        <w:rPr>
          <w:lang w:val="en-US"/>
        </w:rPr>
        <w:t>ever, this</w:t>
      </w:r>
      <w:r w:rsidR="00563B32">
        <w:rPr>
          <w:lang w:val="en-US"/>
        </w:rPr>
        <w:t xml:space="preserve"> protocol was not</w:t>
      </w:r>
      <w:r w:rsidR="0007048A">
        <w:rPr>
          <w:lang w:val="en-US"/>
        </w:rPr>
        <w:t xml:space="preserve"> as</w:t>
      </w:r>
      <w:r w:rsidR="00550C0D">
        <w:rPr>
          <w:lang w:val="en-US"/>
        </w:rPr>
        <w:t xml:space="preserve"> straightforward </w:t>
      </w:r>
      <w:r w:rsidR="00906A9F">
        <w:rPr>
          <w:lang w:val="en-US"/>
        </w:rPr>
        <w:t>as it</w:t>
      </w:r>
      <w:r w:rsidR="00563B32">
        <w:rPr>
          <w:lang w:val="en-US"/>
        </w:rPr>
        <w:t xml:space="preserve"> seemed</w:t>
      </w:r>
      <w:r w:rsidR="00550C0D">
        <w:rPr>
          <w:lang w:val="en-US"/>
        </w:rPr>
        <w:t>. First</w:t>
      </w:r>
      <w:r w:rsidR="009744AB">
        <w:rPr>
          <w:lang w:val="en-US"/>
        </w:rPr>
        <w:t>ly</w:t>
      </w:r>
      <w:r w:rsidR="00550C0D">
        <w:rPr>
          <w:lang w:val="en-US"/>
        </w:rPr>
        <w:t xml:space="preserve">, different reducing agents </w:t>
      </w:r>
      <w:r w:rsidR="00563B32">
        <w:rPr>
          <w:lang w:val="en-US"/>
        </w:rPr>
        <w:t>had to be</w:t>
      </w:r>
      <w:r w:rsidR="00550C0D">
        <w:rPr>
          <w:lang w:val="en-US"/>
        </w:rPr>
        <w:t xml:space="preserve"> </w:t>
      </w:r>
      <w:r w:rsidR="00CE1CF3">
        <w:rPr>
          <w:lang w:val="en-US"/>
        </w:rPr>
        <w:t>tested for the conversion of</w:t>
      </w:r>
      <w:r w:rsidR="00550C0D">
        <w:rPr>
          <w:lang w:val="en-US"/>
        </w:rPr>
        <w:t xml:space="preserve"> enamines </w:t>
      </w:r>
      <w:r w:rsidR="0045345B">
        <w:rPr>
          <w:b/>
          <w:lang w:val="en-US"/>
        </w:rPr>
        <w:t>1</w:t>
      </w:r>
      <w:r w:rsidR="00A73327">
        <w:rPr>
          <w:b/>
          <w:lang w:val="en-US"/>
        </w:rPr>
        <w:t>34</w:t>
      </w:r>
      <w:r w:rsidR="00906A9F">
        <w:rPr>
          <w:lang w:val="en-US"/>
        </w:rPr>
        <w:t xml:space="preserve"> </w:t>
      </w:r>
      <w:r w:rsidR="00E10981">
        <w:rPr>
          <w:lang w:val="en-US"/>
        </w:rPr>
        <w:t>into</w:t>
      </w:r>
      <w:r w:rsidR="00550C0D">
        <w:rPr>
          <w:lang w:val="en-US"/>
        </w:rPr>
        <w:t xml:space="preserve"> the corresponding amino alcohols</w:t>
      </w:r>
      <w:r w:rsidR="00D77646">
        <w:rPr>
          <w:lang w:val="en-US"/>
        </w:rPr>
        <w:t xml:space="preserve"> </w:t>
      </w:r>
      <w:r w:rsidR="00D77646">
        <w:rPr>
          <w:b/>
          <w:lang w:val="en-US"/>
        </w:rPr>
        <w:t>1</w:t>
      </w:r>
      <w:r w:rsidR="00A73327">
        <w:rPr>
          <w:b/>
          <w:lang w:val="en-US"/>
        </w:rPr>
        <w:t>35</w:t>
      </w:r>
      <w:r w:rsidR="00550C0D">
        <w:rPr>
          <w:lang w:val="en-US"/>
        </w:rPr>
        <w:t>. Whereas the use of LiAlH</w:t>
      </w:r>
      <w:r w:rsidR="00550C0D" w:rsidRPr="00550C0D">
        <w:rPr>
          <w:vertAlign w:val="subscript"/>
          <w:lang w:val="en-US"/>
        </w:rPr>
        <w:t>4</w:t>
      </w:r>
      <w:r w:rsidR="00550C0D">
        <w:rPr>
          <w:lang w:val="en-US"/>
        </w:rPr>
        <w:t xml:space="preserve"> resulted in full recovery of </w:t>
      </w:r>
      <w:r w:rsidR="009744AB">
        <w:rPr>
          <w:lang w:val="en-US"/>
        </w:rPr>
        <w:t xml:space="preserve">the </w:t>
      </w:r>
      <w:r w:rsidR="00550C0D">
        <w:rPr>
          <w:lang w:val="en-US"/>
        </w:rPr>
        <w:t>starting mat</w:t>
      </w:r>
      <w:r w:rsidR="00BA6341">
        <w:rPr>
          <w:lang w:val="en-US"/>
        </w:rPr>
        <w:t>erial, treatment of</w:t>
      </w:r>
      <w:r w:rsidR="00906A9F">
        <w:rPr>
          <w:lang w:val="en-US"/>
        </w:rPr>
        <w:t xml:space="preserve"> enamine</w:t>
      </w:r>
      <w:r w:rsidR="00550C0D">
        <w:rPr>
          <w:lang w:val="en-US"/>
        </w:rPr>
        <w:t xml:space="preserve"> </w:t>
      </w:r>
      <w:r w:rsidR="0045345B">
        <w:rPr>
          <w:b/>
          <w:lang w:val="en-US"/>
        </w:rPr>
        <w:t>1</w:t>
      </w:r>
      <w:r w:rsidR="00A73327">
        <w:rPr>
          <w:b/>
          <w:lang w:val="en-US"/>
        </w:rPr>
        <w:t>34</w:t>
      </w:r>
      <w:r w:rsidR="00906A9F">
        <w:rPr>
          <w:lang w:val="en-US"/>
        </w:rPr>
        <w:t xml:space="preserve"> (R = </w:t>
      </w:r>
      <w:proofErr w:type="spellStart"/>
      <w:r w:rsidR="00906A9F">
        <w:rPr>
          <w:lang w:val="en-US"/>
        </w:rPr>
        <w:t>Bn</w:t>
      </w:r>
      <w:proofErr w:type="spellEnd"/>
      <w:r w:rsidR="00906A9F">
        <w:rPr>
          <w:lang w:val="en-US"/>
        </w:rPr>
        <w:t xml:space="preserve">) </w:t>
      </w:r>
      <w:r w:rsidR="00550C0D">
        <w:rPr>
          <w:lang w:val="en-US"/>
        </w:rPr>
        <w:t>with NaBH</w:t>
      </w:r>
      <w:r w:rsidR="00550C0D" w:rsidRPr="00550C0D">
        <w:rPr>
          <w:vertAlign w:val="subscript"/>
          <w:lang w:val="en-US"/>
        </w:rPr>
        <w:t>4</w:t>
      </w:r>
      <w:r w:rsidR="00550C0D">
        <w:rPr>
          <w:lang w:val="en-US"/>
        </w:rPr>
        <w:t xml:space="preserve"> in methanol only gave rise to the partial formation </w:t>
      </w:r>
      <w:r w:rsidR="006B6B06">
        <w:rPr>
          <w:lang w:val="en-US"/>
        </w:rPr>
        <w:t xml:space="preserve">(75-83%) </w:t>
      </w:r>
      <w:r w:rsidR="00550C0D">
        <w:rPr>
          <w:lang w:val="en-US"/>
        </w:rPr>
        <w:t>of the desired amino alcohol</w:t>
      </w:r>
      <w:r w:rsidR="00906A9F">
        <w:rPr>
          <w:lang w:val="en-US"/>
        </w:rPr>
        <w:t xml:space="preserve"> </w:t>
      </w:r>
      <w:r w:rsidR="0045345B">
        <w:rPr>
          <w:b/>
          <w:lang w:val="en-US"/>
        </w:rPr>
        <w:t>1</w:t>
      </w:r>
      <w:r w:rsidR="00520EDF">
        <w:rPr>
          <w:b/>
          <w:lang w:val="en-US"/>
        </w:rPr>
        <w:t>3</w:t>
      </w:r>
      <w:r w:rsidR="00A73327">
        <w:rPr>
          <w:b/>
          <w:lang w:val="en-US"/>
        </w:rPr>
        <w:t>5</w:t>
      </w:r>
      <w:r w:rsidR="00906A9F">
        <w:rPr>
          <w:lang w:val="en-US"/>
        </w:rPr>
        <w:t xml:space="preserve"> (R = </w:t>
      </w:r>
      <w:proofErr w:type="spellStart"/>
      <w:r w:rsidR="00906A9F">
        <w:rPr>
          <w:lang w:val="en-US"/>
        </w:rPr>
        <w:t>Bn</w:t>
      </w:r>
      <w:proofErr w:type="spellEnd"/>
      <w:r w:rsidR="00906A9F">
        <w:rPr>
          <w:lang w:val="en-US"/>
        </w:rPr>
        <w:t>)</w:t>
      </w:r>
      <w:r w:rsidR="00550C0D">
        <w:rPr>
          <w:lang w:val="en-US"/>
        </w:rPr>
        <w:t>.</w:t>
      </w:r>
      <w:r w:rsidR="00906A9F">
        <w:rPr>
          <w:lang w:val="en-US"/>
        </w:rPr>
        <w:t xml:space="preserve"> Secondly, the </w:t>
      </w:r>
      <w:proofErr w:type="spellStart"/>
      <w:r w:rsidR="00906A9F">
        <w:rPr>
          <w:lang w:val="en-US"/>
        </w:rPr>
        <w:t>tosylate</w:t>
      </w:r>
      <w:proofErr w:type="spellEnd"/>
      <w:r w:rsidR="00906A9F">
        <w:rPr>
          <w:lang w:val="en-US"/>
        </w:rPr>
        <w:t xml:space="preserve"> group as </w:t>
      </w:r>
      <w:r w:rsidR="00563B32">
        <w:rPr>
          <w:lang w:val="en-US"/>
        </w:rPr>
        <w:t>an alternative for</w:t>
      </w:r>
      <w:r w:rsidR="00906A9F">
        <w:rPr>
          <w:lang w:val="en-US"/>
        </w:rPr>
        <w:t xml:space="preserve"> the chl</w:t>
      </w:r>
      <w:r w:rsidR="0045345B">
        <w:rPr>
          <w:lang w:val="en-US"/>
        </w:rPr>
        <w:t>oride atom in 4-chloroamine</w:t>
      </w:r>
      <w:r w:rsidR="00906A9F">
        <w:rPr>
          <w:lang w:val="en-US"/>
        </w:rPr>
        <w:t xml:space="preserve"> </w:t>
      </w:r>
      <w:r w:rsidR="0045345B">
        <w:rPr>
          <w:b/>
          <w:lang w:val="en-US"/>
        </w:rPr>
        <w:t>1</w:t>
      </w:r>
      <w:r w:rsidR="00520EDF">
        <w:rPr>
          <w:b/>
          <w:lang w:val="en-US"/>
        </w:rPr>
        <w:t>3</w:t>
      </w:r>
      <w:r w:rsidR="00A73327">
        <w:rPr>
          <w:b/>
          <w:lang w:val="en-US"/>
        </w:rPr>
        <w:t>6</w:t>
      </w:r>
      <w:r w:rsidR="00906A9F">
        <w:rPr>
          <w:lang w:val="en-US"/>
        </w:rPr>
        <w:t xml:space="preserve"> </w:t>
      </w:r>
      <w:r w:rsidR="00B83C53">
        <w:rPr>
          <w:lang w:val="en-US"/>
        </w:rPr>
        <w:t xml:space="preserve">(R = </w:t>
      </w:r>
      <w:proofErr w:type="spellStart"/>
      <w:r w:rsidR="00B83C53">
        <w:rPr>
          <w:lang w:val="en-US"/>
        </w:rPr>
        <w:t>Bn</w:t>
      </w:r>
      <w:proofErr w:type="spellEnd"/>
      <w:r w:rsidR="00B83C53">
        <w:rPr>
          <w:lang w:val="en-US"/>
        </w:rPr>
        <w:t xml:space="preserve">) </w:t>
      </w:r>
      <w:r w:rsidR="00906A9F">
        <w:rPr>
          <w:lang w:val="en-US"/>
        </w:rPr>
        <w:t xml:space="preserve">was evaluated as well. However, due to the low yield of the </w:t>
      </w:r>
      <w:proofErr w:type="spellStart"/>
      <w:r w:rsidR="00906A9F">
        <w:rPr>
          <w:lang w:val="en-US"/>
        </w:rPr>
        <w:t>tosylation</w:t>
      </w:r>
      <w:proofErr w:type="spellEnd"/>
      <w:r w:rsidR="00906A9F">
        <w:rPr>
          <w:lang w:val="en-US"/>
        </w:rPr>
        <w:t xml:space="preserve"> reaction, the </w:t>
      </w:r>
      <w:r w:rsidR="00563B32">
        <w:rPr>
          <w:lang w:val="en-US"/>
        </w:rPr>
        <w:t>initial</w:t>
      </w:r>
      <w:r w:rsidR="00906A9F">
        <w:rPr>
          <w:lang w:val="en-US"/>
        </w:rPr>
        <w:t xml:space="preserve"> approach </w:t>
      </w:r>
      <w:r w:rsidR="00563B32">
        <w:rPr>
          <w:lang w:val="en-US"/>
        </w:rPr>
        <w:t>using</w:t>
      </w:r>
      <w:r w:rsidR="00906A9F">
        <w:rPr>
          <w:lang w:val="en-US"/>
        </w:rPr>
        <w:t xml:space="preserve"> </w:t>
      </w:r>
      <w:proofErr w:type="spellStart"/>
      <w:r w:rsidR="00906A9F">
        <w:rPr>
          <w:lang w:val="en-US"/>
        </w:rPr>
        <w:t>thionyl</w:t>
      </w:r>
      <w:proofErr w:type="spellEnd"/>
      <w:r w:rsidR="00906A9F">
        <w:rPr>
          <w:lang w:val="en-US"/>
        </w:rPr>
        <w:t xml:space="preserve"> chloride was preferred. </w:t>
      </w:r>
      <w:r w:rsidR="005040C6">
        <w:rPr>
          <w:lang w:val="en-US"/>
        </w:rPr>
        <w:t xml:space="preserve">Finally, </w:t>
      </w:r>
      <w:r w:rsidR="009744AB">
        <w:rPr>
          <w:lang w:val="en-US"/>
        </w:rPr>
        <w:t>different</w:t>
      </w:r>
      <w:r w:rsidR="005040C6">
        <w:rPr>
          <w:lang w:val="en-US"/>
        </w:rPr>
        <w:t xml:space="preserve"> bases </w:t>
      </w:r>
      <w:r w:rsidR="00B83C53">
        <w:rPr>
          <w:lang w:val="en-US"/>
        </w:rPr>
        <w:t>(Et</w:t>
      </w:r>
      <w:r w:rsidR="00B83C53" w:rsidRPr="00B83C53">
        <w:rPr>
          <w:vertAlign w:val="subscript"/>
          <w:lang w:val="en-US"/>
        </w:rPr>
        <w:t>3</w:t>
      </w:r>
      <w:r w:rsidR="00B83C53">
        <w:rPr>
          <w:lang w:val="en-US"/>
        </w:rPr>
        <w:t xml:space="preserve">N, </w:t>
      </w:r>
      <w:proofErr w:type="spellStart"/>
      <w:r w:rsidR="00B83C53">
        <w:rPr>
          <w:lang w:val="en-US"/>
        </w:rPr>
        <w:t>NaH</w:t>
      </w:r>
      <w:proofErr w:type="spellEnd"/>
      <w:r w:rsidR="00B83C53">
        <w:rPr>
          <w:lang w:val="en-US"/>
        </w:rPr>
        <w:t xml:space="preserve">, </w:t>
      </w:r>
      <w:proofErr w:type="spellStart"/>
      <w:r w:rsidR="00B83C53">
        <w:rPr>
          <w:lang w:val="en-US"/>
        </w:rPr>
        <w:t>LiHMDS</w:t>
      </w:r>
      <w:proofErr w:type="spellEnd"/>
      <w:r w:rsidR="00B83C53">
        <w:rPr>
          <w:lang w:val="en-US"/>
        </w:rPr>
        <w:t xml:space="preserve">) </w:t>
      </w:r>
      <w:r w:rsidR="005040C6">
        <w:rPr>
          <w:lang w:val="en-US"/>
        </w:rPr>
        <w:t>w</w:t>
      </w:r>
      <w:r w:rsidR="00B83C53">
        <w:rPr>
          <w:lang w:val="en-US"/>
        </w:rPr>
        <w:t>ere</w:t>
      </w:r>
      <w:r w:rsidR="005040C6">
        <w:rPr>
          <w:lang w:val="en-US"/>
        </w:rPr>
        <w:t xml:space="preserve"> investigated for the</w:t>
      </w:r>
      <w:r w:rsidR="0045345B">
        <w:rPr>
          <w:lang w:val="en-US"/>
        </w:rPr>
        <w:t xml:space="preserve"> ring-closing reaction of amine</w:t>
      </w:r>
      <w:r w:rsidR="005040C6">
        <w:rPr>
          <w:lang w:val="en-US"/>
        </w:rPr>
        <w:t xml:space="preserve"> </w:t>
      </w:r>
      <w:r w:rsidR="0045345B">
        <w:rPr>
          <w:b/>
          <w:lang w:val="en-US"/>
        </w:rPr>
        <w:t>1</w:t>
      </w:r>
      <w:r w:rsidR="00520EDF">
        <w:rPr>
          <w:b/>
          <w:lang w:val="en-US"/>
        </w:rPr>
        <w:t>3</w:t>
      </w:r>
      <w:r w:rsidR="00A73327">
        <w:rPr>
          <w:b/>
          <w:lang w:val="en-US"/>
        </w:rPr>
        <w:t>6</w:t>
      </w:r>
      <w:r w:rsidR="005040C6">
        <w:rPr>
          <w:b/>
          <w:lang w:val="en-US"/>
        </w:rPr>
        <w:t xml:space="preserve"> </w:t>
      </w:r>
      <w:r w:rsidR="00B83C53">
        <w:rPr>
          <w:lang w:val="en-US"/>
        </w:rPr>
        <w:t xml:space="preserve">(R = </w:t>
      </w:r>
      <w:proofErr w:type="spellStart"/>
      <w:r w:rsidR="00B83C53">
        <w:rPr>
          <w:lang w:val="en-US"/>
        </w:rPr>
        <w:t>Bn</w:t>
      </w:r>
      <w:proofErr w:type="spellEnd"/>
      <w:r w:rsidR="00B83C53">
        <w:rPr>
          <w:lang w:val="en-US"/>
        </w:rPr>
        <w:t xml:space="preserve">) </w:t>
      </w:r>
      <w:r w:rsidR="005040C6">
        <w:rPr>
          <w:lang w:val="en-US"/>
        </w:rPr>
        <w:t>toward the desired 2-CF</w:t>
      </w:r>
      <w:r w:rsidR="005040C6" w:rsidRPr="00B83C53">
        <w:rPr>
          <w:vertAlign w:val="subscript"/>
          <w:lang w:val="en-US"/>
        </w:rPr>
        <w:t>3</w:t>
      </w:r>
      <w:r w:rsidR="00B83C53">
        <w:rPr>
          <w:lang w:val="en-US"/>
        </w:rPr>
        <w:t xml:space="preserve">-azetidine </w:t>
      </w:r>
      <w:r w:rsidR="0045345B">
        <w:rPr>
          <w:b/>
          <w:lang w:val="en-US"/>
        </w:rPr>
        <w:t>1</w:t>
      </w:r>
      <w:r w:rsidR="00520EDF">
        <w:rPr>
          <w:b/>
          <w:lang w:val="en-US"/>
        </w:rPr>
        <w:t>3</w:t>
      </w:r>
      <w:r w:rsidR="00A73327">
        <w:rPr>
          <w:b/>
          <w:lang w:val="en-US"/>
        </w:rPr>
        <w:t>7</w:t>
      </w:r>
      <w:r w:rsidR="00B83C53">
        <w:rPr>
          <w:lang w:val="en-US"/>
        </w:rPr>
        <w:t xml:space="preserve"> (R = </w:t>
      </w:r>
      <w:proofErr w:type="spellStart"/>
      <w:r w:rsidR="00B83C53">
        <w:rPr>
          <w:lang w:val="en-US"/>
        </w:rPr>
        <w:t>Bn</w:t>
      </w:r>
      <w:proofErr w:type="spellEnd"/>
      <w:r w:rsidR="00B83C53">
        <w:rPr>
          <w:lang w:val="en-US"/>
        </w:rPr>
        <w:t>)</w:t>
      </w:r>
      <w:r w:rsidR="005040C6">
        <w:rPr>
          <w:lang w:val="en-US"/>
        </w:rPr>
        <w:t xml:space="preserve">. </w:t>
      </w:r>
      <w:r w:rsidR="00B83C53">
        <w:rPr>
          <w:lang w:val="en-US"/>
        </w:rPr>
        <w:t>Unfortunately, no reaction occurred when Et</w:t>
      </w:r>
      <w:r w:rsidR="00B83C53" w:rsidRPr="00B83C53">
        <w:rPr>
          <w:vertAlign w:val="subscript"/>
          <w:lang w:val="en-US"/>
        </w:rPr>
        <w:t>3</w:t>
      </w:r>
      <w:r w:rsidR="00B83C53">
        <w:rPr>
          <w:lang w:val="en-US"/>
        </w:rPr>
        <w:t xml:space="preserve">N or </w:t>
      </w:r>
      <w:proofErr w:type="spellStart"/>
      <w:r w:rsidR="00B83C53">
        <w:rPr>
          <w:lang w:val="en-US"/>
        </w:rPr>
        <w:t>NaH</w:t>
      </w:r>
      <w:proofErr w:type="spellEnd"/>
      <w:r w:rsidR="00B83C53">
        <w:rPr>
          <w:lang w:val="en-US"/>
        </w:rPr>
        <w:t xml:space="preserve"> </w:t>
      </w:r>
      <w:r w:rsidR="00D77646">
        <w:rPr>
          <w:lang w:val="en-US"/>
        </w:rPr>
        <w:t xml:space="preserve">were </w:t>
      </w:r>
      <w:r w:rsidR="00B83C53">
        <w:rPr>
          <w:lang w:val="en-US"/>
        </w:rPr>
        <w:t>used, not even after prolonged reaction times of 24 to 64 hours. Therefore, based on previous results obtained for the synthesis of 2-CF</w:t>
      </w:r>
      <w:r w:rsidR="00B83C53" w:rsidRPr="004878AD">
        <w:rPr>
          <w:vertAlign w:val="subscript"/>
          <w:lang w:val="en-US"/>
        </w:rPr>
        <w:t>3</w:t>
      </w:r>
      <w:r w:rsidR="00B83C53">
        <w:rPr>
          <w:lang w:val="en-US"/>
        </w:rPr>
        <w:t xml:space="preserve">-aziridines, a stronger base such as </w:t>
      </w:r>
      <w:proofErr w:type="spellStart"/>
      <w:r w:rsidR="00B83C53">
        <w:rPr>
          <w:lang w:val="en-US"/>
        </w:rPr>
        <w:t>LiHMDS</w:t>
      </w:r>
      <w:proofErr w:type="spellEnd"/>
      <w:r w:rsidR="00B83C53">
        <w:rPr>
          <w:lang w:val="en-US"/>
        </w:rPr>
        <w:t xml:space="preserve"> was required due to the reduced </w:t>
      </w:r>
      <w:proofErr w:type="spellStart"/>
      <w:r w:rsidR="00B83C53">
        <w:rPr>
          <w:lang w:val="en-US"/>
        </w:rPr>
        <w:t>nucleophilicity</w:t>
      </w:r>
      <w:proofErr w:type="spellEnd"/>
      <w:r w:rsidR="00B83C53">
        <w:rPr>
          <w:lang w:val="en-US"/>
        </w:rPr>
        <w:t xml:space="preserve"> of the nitrogen atom, caused by the strong electron-withdrawing effect of the </w:t>
      </w:r>
      <w:proofErr w:type="spellStart"/>
      <w:r w:rsidR="00B83C53">
        <w:rPr>
          <w:lang w:val="en-US"/>
        </w:rPr>
        <w:t>trifluoromethyl</w:t>
      </w:r>
      <w:proofErr w:type="spellEnd"/>
      <w:r w:rsidR="00B83C53">
        <w:rPr>
          <w:lang w:val="en-US"/>
        </w:rPr>
        <w:t xml:space="preserve"> substituent </w:t>
      </w:r>
      <w:r w:rsidR="00FD78CE">
        <w:rPr>
          <w:lang w:val="en-US"/>
        </w:rPr>
        <w:t>at</w:t>
      </w:r>
      <w:r w:rsidR="00B83C53">
        <w:rPr>
          <w:lang w:val="en-US"/>
        </w:rPr>
        <w:t xml:space="preserve"> the α-position.</w:t>
      </w:r>
    </w:p>
    <w:p w:rsidR="000027C1" w:rsidRPr="009C3A5F" w:rsidRDefault="000027C1" w:rsidP="000027C1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35" w:name="_Ref430935237"/>
      <w:r w:rsidRPr="009C3A5F">
        <w:rPr>
          <w:b/>
          <w:i w:val="0"/>
          <w:color w:val="auto"/>
          <w:lang w:val="en-US"/>
        </w:rPr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36</w:t>
      </w:r>
      <w:r w:rsidR="00240677">
        <w:rPr>
          <w:b/>
          <w:i w:val="0"/>
          <w:color w:val="auto"/>
          <w:lang w:val="en-US"/>
        </w:rPr>
        <w:fldChar w:fldCharType="end"/>
      </w:r>
      <w:bookmarkEnd w:id="35"/>
      <w:r w:rsidRPr="009C3A5F">
        <w:rPr>
          <w:b/>
          <w:i w:val="0"/>
          <w:color w:val="auto"/>
          <w:lang w:val="en-US"/>
        </w:rPr>
        <w:t>: Synthesis of 2</w:t>
      </w:r>
      <w:r w:rsidR="00520EDF">
        <w:rPr>
          <w:b/>
          <w:i w:val="0"/>
          <w:color w:val="auto"/>
          <w:lang w:val="en-US"/>
        </w:rPr>
        <w:t>-(</w:t>
      </w:r>
      <w:proofErr w:type="spellStart"/>
      <w:r w:rsidR="00520EDF">
        <w:rPr>
          <w:b/>
          <w:i w:val="0"/>
          <w:color w:val="auto"/>
          <w:lang w:val="en-US"/>
        </w:rPr>
        <w:t>trifluoromethyl</w:t>
      </w:r>
      <w:proofErr w:type="spellEnd"/>
      <w:r w:rsidR="00520EDF">
        <w:rPr>
          <w:b/>
          <w:i w:val="0"/>
          <w:color w:val="auto"/>
          <w:lang w:val="en-US"/>
        </w:rPr>
        <w:t>)</w:t>
      </w:r>
      <w:proofErr w:type="spellStart"/>
      <w:r w:rsidR="00520EDF">
        <w:rPr>
          <w:b/>
          <w:i w:val="0"/>
          <w:color w:val="auto"/>
          <w:lang w:val="en-US"/>
        </w:rPr>
        <w:t>azetidines</w:t>
      </w:r>
      <w:proofErr w:type="spellEnd"/>
      <w:r w:rsidR="00520EDF">
        <w:rPr>
          <w:b/>
          <w:i w:val="0"/>
          <w:color w:val="auto"/>
          <w:lang w:val="en-US"/>
        </w:rPr>
        <w:t xml:space="preserve"> 13</w:t>
      </w:r>
      <w:r w:rsidR="00A73327">
        <w:rPr>
          <w:b/>
          <w:i w:val="0"/>
          <w:color w:val="auto"/>
          <w:lang w:val="en-US"/>
        </w:rPr>
        <w:t>7</w:t>
      </w:r>
    </w:p>
    <w:p w:rsidR="0045345B" w:rsidRDefault="00A73327" w:rsidP="0045345B">
      <w:pPr>
        <w:spacing w:line="360" w:lineRule="auto"/>
        <w:jc w:val="center"/>
      </w:pPr>
      <w:r>
        <w:object w:dxaOrig="10080" w:dyaOrig="3806">
          <v:shape id="_x0000_i1060" type="#_x0000_t75" style="width:355.1pt;height:134.2pt" o:ole="">
            <v:imagedata r:id="rId81" o:title=""/>
          </v:shape>
          <o:OLEObject Type="Embed" ProgID="ChemDraw.Document.6.0" ShapeID="_x0000_i1060" DrawAspect="Content" ObjectID="_1514271983" r:id="rId82"/>
        </w:object>
      </w:r>
    </w:p>
    <w:p w:rsidR="006B6B06" w:rsidRDefault="006D2526" w:rsidP="006D2526">
      <w:pPr>
        <w:spacing w:line="360" w:lineRule="auto"/>
        <w:jc w:val="both"/>
        <w:rPr>
          <w:lang w:val="en-US"/>
        </w:rPr>
      </w:pPr>
      <w:r>
        <w:rPr>
          <w:lang w:val="en-US"/>
        </w:rPr>
        <w:lastRenderedPageBreak/>
        <w:t>In the next phase</w:t>
      </w:r>
      <w:r w:rsidR="009744AB">
        <w:rPr>
          <w:lang w:val="en-US"/>
        </w:rPr>
        <w:t xml:space="preserve"> of this study</w:t>
      </w:r>
      <w:r>
        <w:rPr>
          <w:lang w:val="en-US"/>
        </w:rPr>
        <w:t>, the reactivity of 2-(</w:t>
      </w:r>
      <w:proofErr w:type="spellStart"/>
      <w:r>
        <w:rPr>
          <w:lang w:val="en-US"/>
        </w:rPr>
        <w:t>trifluoromethyl</w:t>
      </w:r>
      <w:proofErr w:type="spellEnd"/>
      <w:r>
        <w:rPr>
          <w:lang w:val="en-US"/>
        </w:rPr>
        <w:t>)</w:t>
      </w:r>
      <w:proofErr w:type="spellStart"/>
      <w:r>
        <w:rPr>
          <w:lang w:val="en-US"/>
        </w:rPr>
        <w:t>azetidines</w:t>
      </w:r>
      <w:proofErr w:type="spellEnd"/>
      <w:r>
        <w:rPr>
          <w:lang w:val="en-US"/>
        </w:rPr>
        <w:t xml:space="preserve"> </w:t>
      </w:r>
      <w:r w:rsidR="00633703" w:rsidRPr="00633703">
        <w:rPr>
          <w:b/>
          <w:lang w:val="en-US"/>
        </w:rPr>
        <w:t>1</w:t>
      </w:r>
      <w:r w:rsidR="00A73327">
        <w:rPr>
          <w:b/>
          <w:lang w:val="en-US"/>
        </w:rPr>
        <w:t>37</w:t>
      </w:r>
      <w:r w:rsidR="00633703">
        <w:rPr>
          <w:lang w:val="en-US"/>
        </w:rPr>
        <w:t xml:space="preserve"> </w:t>
      </w:r>
      <w:r>
        <w:rPr>
          <w:lang w:val="en-US"/>
        </w:rPr>
        <w:t xml:space="preserve">toward a variety of nucleophiles </w:t>
      </w:r>
      <w:r w:rsidR="009744AB">
        <w:rPr>
          <w:lang w:val="en-US"/>
        </w:rPr>
        <w:t>was</w:t>
      </w:r>
      <w:r>
        <w:rPr>
          <w:lang w:val="en-US"/>
        </w:rPr>
        <w:t xml:space="preserve"> examined</w:t>
      </w:r>
      <w:r w:rsidR="00715180">
        <w:rPr>
          <w:lang w:val="en-US"/>
        </w:rPr>
        <w:t xml:space="preserve"> (</w:t>
      </w:r>
      <w:r w:rsidR="00715180" w:rsidRPr="00AE7FBD">
        <w:rPr>
          <w:lang w:val="en-US"/>
        </w:rPr>
        <w:fldChar w:fldCharType="begin"/>
      </w:r>
      <w:r w:rsidR="00715180" w:rsidRPr="00AE7FBD">
        <w:rPr>
          <w:lang w:val="en-US"/>
        </w:rPr>
        <w:instrText xml:space="preserve"> REF _Ref430935271 \h  \* MERGEFORMAT </w:instrText>
      </w:r>
      <w:r w:rsidR="00715180" w:rsidRPr="00AE7FBD">
        <w:rPr>
          <w:lang w:val="en-US"/>
        </w:rPr>
      </w:r>
      <w:r w:rsidR="00715180" w:rsidRPr="00AE7FBD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37</w:t>
      </w:r>
      <w:r w:rsidR="00715180" w:rsidRPr="00AE7FBD">
        <w:rPr>
          <w:lang w:val="en-US"/>
        </w:rPr>
        <w:fldChar w:fldCharType="end"/>
      </w:r>
      <w:r w:rsidR="00715180">
        <w:rPr>
          <w:lang w:val="en-US"/>
        </w:rPr>
        <w:t>)</w:t>
      </w:r>
      <w:r>
        <w:rPr>
          <w:lang w:val="en-US"/>
        </w:rPr>
        <w:t>.</w:t>
      </w:r>
      <w:r w:rsidR="0020491E">
        <w:rPr>
          <w:lang w:val="en-US"/>
        </w:rPr>
        <w:t xml:space="preserve"> </w:t>
      </w:r>
      <w:r w:rsidR="00DD7AB9">
        <w:rPr>
          <w:lang w:val="en-US"/>
        </w:rPr>
        <w:t xml:space="preserve">In a first </w:t>
      </w:r>
      <w:r w:rsidR="00BB29C3">
        <w:rPr>
          <w:lang w:val="en-US"/>
        </w:rPr>
        <w:t>section</w:t>
      </w:r>
      <w:r w:rsidR="00DD7AB9">
        <w:rPr>
          <w:lang w:val="en-US"/>
        </w:rPr>
        <w:t xml:space="preserve">, </w:t>
      </w:r>
      <w:proofErr w:type="spellStart"/>
      <w:r w:rsidR="00DD7AB9">
        <w:rPr>
          <w:lang w:val="en-US"/>
        </w:rPr>
        <w:t>azetidinium</w:t>
      </w:r>
      <w:proofErr w:type="spellEnd"/>
      <w:r w:rsidR="00DD7AB9">
        <w:rPr>
          <w:lang w:val="en-US"/>
        </w:rPr>
        <w:t xml:space="preserve"> ion formation was achieved via </w:t>
      </w:r>
      <w:r w:rsidR="00DD7AB9" w:rsidRPr="00DD7AB9">
        <w:rPr>
          <w:i/>
          <w:lang w:val="en-US"/>
        </w:rPr>
        <w:t>N</w:t>
      </w:r>
      <w:r w:rsidR="00DD7AB9">
        <w:rPr>
          <w:lang w:val="en-US"/>
        </w:rPr>
        <w:t xml:space="preserve">-protonation upon </w:t>
      </w:r>
      <w:r w:rsidR="00073D02">
        <w:rPr>
          <w:lang w:val="en-US"/>
        </w:rPr>
        <w:t xml:space="preserve">prolonged </w:t>
      </w:r>
      <w:r w:rsidR="00DD7AB9">
        <w:rPr>
          <w:lang w:val="en-US"/>
        </w:rPr>
        <w:t xml:space="preserve">dissolution in concentrated hydrochloric acid or </w:t>
      </w:r>
      <w:proofErr w:type="spellStart"/>
      <w:r w:rsidR="00DD7AB9">
        <w:rPr>
          <w:lang w:val="en-US"/>
        </w:rPr>
        <w:t>hydrobromic</w:t>
      </w:r>
      <w:proofErr w:type="spellEnd"/>
      <w:r w:rsidR="00DD7AB9">
        <w:rPr>
          <w:lang w:val="en-US"/>
        </w:rPr>
        <w:t xml:space="preserve"> acid </w:t>
      </w:r>
      <w:r w:rsidR="00073D02">
        <w:rPr>
          <w:lang w:val="en-US"/>
        </w:rPr>
        <w:t xml:space="preserve">at high temperature </w:t>
      </w:r>
      <w:r w:rsidR="00DD7AB9">
        <w:rPr>
          <w:lang w:val="en-US"/>
        </w:rPr>
        <w:t xml:space="preserve">in a pressure vial, yielding 4-halobutan-2-amines </w:t>
      </w:r>
      <w:r w:rsidR="00E76D9B">
        <w:rPr>
          <w:b/>
          <w:lang w:val="en-US"/>
        </w:rPr>
        <w:t>1</w:t>
      </w:r>
      <w:r w:rsidR="00520EDF">
        <w:rPr>
          <w:b/>
          <w:lang w:val="en-US"/>
        </w:rPr>
        <w:t>3</w:t>
      </w:r>
      <w:r w:rsidR="00A73327">
        <w:rPr>
          <w:b/>
          <w:lang w:val="en-US"/>
        </w:rPr>
        <w:t>9</w:t>
      </w:r>
      <w:r w:rsidR="00DD7AB9">
        <w:rPr>
          <w:lang w:val="en-US"/>
        </w:rPr>
        <w:t xml:space="preserve"> after </w:t>
      </w:r>
      <w:proofErr w:type="spellStart"/>
      <w:r w:rsidR="00DD7AB9">
        <w:rPr>
          <w:lang w:val="en-US"/>
        </w:rPr>
        <w:t>regioselective</w:t>
      </w:r>
      <w:proofErr w:type="spellEnd"/>
      <w:r w:rsidR="00DD7AB9">
        <w:rPr>
          <w:lang w:val="en-US"/>
        </w:rPr>
        <w:t xml:space="preserve"> ring opening </w:t>
      </w:r>
      <w:r w:rsidR="00563B32">
        <w:rPr>
          <w:lang w:val="en-US"/>
        </w:rPr>
        <w:t>by</w:t>
      </w:r>
      <w:r w:rsidR="00DD7AB9">
        <w:rPr>
          <w:lang w:val="en-US"/>
        </w:rPr>
        <w:t xml:space="preserve"> the halide (Cl</w:t>
      </w:r>
      <w:r w:rsidR="00DD7AB9" w:rsidRPr="00DD7AB9">
        <w:rPr>
          <w:vertAlign w:val="superscript"/>
          <w:lang w:val="en-US"/>
        </w:rPr>
        <w:t>-</w:t>
      </w:r>
      <w:r w:rsidR="00DD7AB9">
        <w:rPr>
          <w:lang w:val="en-US"/>
        </w:rPr>
        <w:t>, Br</w:t>
      </w:r>
      <w:r w:rsidR="00DD7AB9" w:rsidRPr="00DD7AB9">
        <w:rPr>
          <w:vertAlign w:val="superscript"/>
          <w:lang w:val="en-US"/>
        </w:rPr>
        <w:t>-</w:t>
      </w:r>
      <w:r w:rsidR="009744AB">
        <w:rPr>
          <w:lang w:val="en-US"/>
        </w:rPr>
        <w:t xml:space="preserve">) at the less </w:t>
      </w:r>
      <w:r w:rsidR="00DD7AB9">
        <w:rPr>
          <w:lang w:val="en-US"/>
        </w:rPr>
        <w:t xml:space="preserve">hindered </w:t>
      </w:r>
      <w:r w:rsidR="00073D02">
        <w:rPr>
          <w:lang w:val="en-US"/>
        </w:rPr>
        <w:t xml:space="preserve">C4 </w:t>
      </w:r>
      <w:r w:rsidR="00DD7AB9">
        <w:rPr>
          <w:lang w:val="en-US"/>
        </w:rPr>
        <w:t xml:space="preserve">position. The use of these strong acids and harsh reaction conditions appeared to be necessary to </w:t>
      </w:r>
      <w:r w:rsidR="00E10981">
        <w:rPr>
          <w:lang w:val="en-US"/>
        </w:rPr>
        <w:t>achieve</w:t>
      </w:r>
      <w:r w:rsidR="00DD7AB9">
        <w:rPr>
          <w:lang w:val="en-US"/>
        </w:rPr>
        <w:t xml:space="preserve"> full conversion.</w:t>
      </w:r>
      <w:r w:rsidR="00715180">
        <w:rPr>
          <w:lang w:val="en-US"/>
        </w:rPr>
        <w:t xml:space="preserve"> H</w:t>
      </w:r>
      <w:r w:rsidR="00DD7AB9">
        <w:rPr>
          <w:lang w:val="en-US"/>
        </w:rPr>
        <w:t>eating of 4-methylbenzyl-2-(</w:t>
      </w:r>
      <w:proofErr w:type="spellStart"/>
      <w:r w:rsidR="00DD7AB9">
        <w:rPr>
          <w:lang w:val="en-US"/>
        </w:rPr>
        <w:t>trifluoromethyl</w:t>
      </w:r>
      <w:proofErr w:type="spellEnd"/>
      <w:r w:rsidR="00DD7AB9">
        <w:rPr>
          <w:lang w:val="en-US"/>
        </w:rPr>
        <w:t>)</w:t>
      </w:r>
      <w:proofErr w:type="spellStart"/>
      <w:r w:rsidR="00073D02">
        <w:rPr>
          <w:lang w:val="en-US"/>
        </w:rPr>
        <w:t>azetidine</w:t>
      </w:r>
      <w:proofErr w:type="spellEnd"/>
      <w:r w:rsidR="00073D02">
        <w:rPr>
          <w:lang w:val="en-US"/>
        </w:rPr>
        <w:t xml:space="preserve"> </w:t>
      </w:r>
      <w:r w:rsidR="00E76D9B">
        <w:rPr>
          <w:b/>
          <w:lang w:val="en-US"/>
        </w:rPr>
        <w:t>1</w:t>
      </w:r>
      <w:r w:rsidR="00520EDF">
        <w:rPr>
          <w:b/>
          <w:lang w:val="en-US"/>
        </w:rPr>
        <w:t>3</w:t>
      </w:r>
      <w:r w:rsidR="00A73327">
        <w:rPr>
          <w:b/>
          <w:lang w:val="en-US"/>
        </w:rPr>
        <w:t>7</w:t>
      </w:r>
      <w:r w:rsidR="00DD7AB9">
        <w:rPr>
          <w:lang w:val="en-US"/>
        </w:rPr>
        <w:t xml:space="preserve"> </w:t>
      </w:r>
      <w:r w:rsidR="00633703">
        <w:rPr>
          <w:lang w:val="en-US"/>
        </w:rPr>
        <w:t>(R</w:t>
      </w:r>
      <w:r w:rsidR="00633703" w:rsidRPr="00633703">
        <w:rPr>
          <w:vertAlign w:val="superscript"/>
          <w:lang w:val="en-US"/>
        </w:rPr>
        <w:t>1</w:t>
      </w:r>
      <w:r w:rsidR="00633703">
        <w:rPr>
          <w:lang w:val="en-US"/>
        </w:rPr>
        <w:t xml:space="preserve"> = 4-MeC</w:t>
      </w:r>
      <w:r w:rsidR="00633703" w:rsidRPr="00633703">
        <w:rPr>
          <w:vertAlign w:val="subscript"/>
          <w:lang w:val="en-US"/>
        </w:rPr>
        <w:t>6</w:t>
      </w:r>
      <w:r w:rsidR="00633703">
        <w:rPr>
          <w:lang w:val="en-US"/>
        </w:rPr>
        <w:t>H</w:t>
      </w:r>
      <w:r w:rsidR="00633703" w:rsidRPr="00633703">
        <w:rPr>
          <w:vertAlign w:val="subscript"/>
          <w:lang w:val="en-US"/>
        </w:rPr>
        <w:t>4</w:t>
      </w:r>
      <w:r w:rsidR="00633703">
        <w:rPr>
          <w:lang w:val="en-US"/>
        </w:rPr>
        <w:t>CH</w:t>
      </w:r>
      <w:r w:rsidR="00633703" w:rsidRPr="00633703">
        <w:rPr>
          <w:vertAlign w:val="subscript"/>
          <w:lang w:val="en-US"/>
        </w:rPr>
        <w:t>2</w:t>
      </w:r>
      <w:r w:rsidR="00633703">
        <w:rPr>
          <w:lang w:val="en-US"/>
        </w:rPr>
        <w:t xml:space="preserve">) </w:t>
      </w:r>
      <w:r w:rsidR="00FD78CE">
        <w:rPr>
          <w:lang w:val="en-US"/>
        </w:rPr>
        <w:t>in</w:t>
      </w:r>
      <w:r w:rsidR="00DD7AB9">
        <w:rPr>
          <w:lang w:val="en-US"/>
        </w:rPr>
        <w:t xml:space="preserve"> </w:t>
      </w:r>
      <w:r w:rsidR="00073D02">
        <w:rPr>
          <w:lang w:val="en-US"/>
        </w:rPr>
        <w:t>50% aqueous solu</w:t>
      </w:r>
      <w:r w:rsidR="00D77646">
        <w:rPr>
          <w:lang w:val="en-US"/>
        </w:rPr>
        <w:t>tion of sulfuric acid</w:t>
      </w:r>
      <w:r w:rsidR="00715180">
        <w:rPr>
          <w:lang w:val="en-US"/>
        </w:rPr>
        <w:t xml:space="preserve"> confirmed the negative effect of a </w:t>
      </w:r>
      <w:proofErr w:type="spellStart"/>
      <w:r w:rsidR="00715180">
        <w:rPr>
          <w:lang w:val="en-US"/>
        </w:rPr>
        <w:t>trifluorome</w:t>
      </w:r>
      <w:r w:rsidR="00FD78CE">
        <w:rPr>
          <w:lang w:val="en-US"/>
        </w:rPr>
        <w:t>thyl</w:t>
      </w:r>
      <w:proofErr w:type="spellEnd"/>
      <w:r w:rsidR="00FD78CE">
        <w:rPr>
          <w:lang w:val="en-US"/>
        </w:rPr>
        <w:t xml:space="preserve"> group on nucleophilic ring </w:t>
      </w:r>
      <w:r w:rsidR="00715180">
        <w:rPr>
          <w:lang w:val="en-US"/>
        </w:rPr>
        <w:t>opening reactions</w:t>
      </w:r>
      <w:r w:rsidR="00D77646">
        <w:rPr>
          <w:lang w:val="en-US"/>
        </w:rPr>
        <w:t xml:space="preserve">, </w:t>
      </w:r>
      <w:r w:rsidR="00715180">
        <w:rPr>
          <w:lang w:val="en-US"/>
        </w:rPr>
        <w:t>as</w:t>
      </w:r>
      <w:r w:rsidR="00073D02">
        <w:rPr>
          <w:lang w:val="en-US"/>
        </w:rPr>
        <w:t xml:space="preserve"> </w:t>
      </w:r>
      <w:r w:rsidR="00563B32">
        <w:rPr>
          <w:lang w:val="en-US"/>
        </w:rPr>
        <w:t xml:space="preserve">only </w:t>
      </w:r>
      <w:r w:rsidR="00073D02">
        <w:rPr>
          <w:lang w:val="en-US"/>
        </w:rPr>
        <w:t>43% conversion toward the c</w:t>
      </w:r>
      <w:r w:rsidR="00D77646">
        <w:rPr>
          <w:lang w:val="en-US"/>
        </w:rPr>
        <w:t>orresponding amino alcohol</w:t>
      </w:r>
      <w:r w:rsidR="00563B32">
        <w:rPr>
          <w:lang w:val="en-US"/>
        </w:rPr>
        <w:t xml:space="preserve"> after 14 days</w:t>
      </w:r>
      <w:r w:rsidR="00715180">
        <w:rPr>
          <w:lang w:val="en-US"/>
        </w:rPr>
        <w:t xml:space="preserve"> was achieved</w:t>
      </w:r>
      <w:r w:rsidR="00073D02">
        <w:rPr>
          <w:lang w:val="en-US"/>
        </w:rPr>
        <w:t xml:space="preserve">. </w:t>
      </w:r>
    </w:p>
    <w:p w:rsidR="00073D02" w:rsidRDefault="00073D02" w:rsidP="006D2526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Next to </w:t>
      </w:r>
      <w:r w:rsidRPr="00073D02">
        <w:rPr>
          <w:i/>
          <w:lang w:val="en-US"/>
        </w:rPr>
        <w:t>N</w:t>
      </w:r>
      <w:r>
        <w:rPr>
          <w:lang w:val="en-US"/>
        </w:rPr>
        <w:t xml:space="preserve">-protonation, </w:t>
      </w:r>
      <w:r w:rsidRPr="00073D02">
        <w:rPr>
          <w:i/>
          <w:lang w:val="en-US"/>
        </w:rPr>
        <w:t>N</w:t>
      </w:r>
      <w:r>
        <w:rPr>
          <w:lang w:val="en-US"/>
        </w:rPr>
        <w:t xml:space="preserve">-acylation </w:t>
      </w:r>
      <w:r w:rsidR="00563B32">
        <w:rPr>
          <w:lang w:val="en-US"/>
        </w:rPr>
        <w:t>has</w:t>
      </w:r>
      <w:r>
        <w:rPr>
          <w:lang w:val="en-US"/>
        </w:rPr>
        <w:t xml:space="preserve"> also </w:t>
      </w:r>
      <w:r w:rsidR="00563B32">
        <w:rPr>
          <w:lang w:val="en-US"/>
        </w:rPr>
        <w:t xml:space="preserve">been </w:t>
      </w:r>
      <w:r>
        <w:rPr>
          <w:lang w:val="en-US"/>
        </w:rPr>
        <w:t xml:space="preserve">evaluated to </w:t>
      </w:r>
      <w:r w:rsidR="00BB29C3">
        <w:rPr>
          <w:lang w:val="en-US"/>
        </w:rPr>
        <w:t>effect activation of</w:t>
      </w:r>
      <w:r>
        <w:rPr>
          <w:lang w:val="en-US"/>
        </w:rPr>
        <w:t xml:space="preserve"> 2-(</w:t>
      </w:r>
      <w:proofErr w:type="spellStart"/>
      <w:r>
        <w:rPr>
          <w:lang w:val="en-US"/>
        </w:rPr>
        <w:t>trifluoromethyl</w:t>
      </w:r>
      <w:proofErr w:type="spellEnd"/>
      <w:r>
        <w:rPr>
          <w:lang w:val="en-US"/>
        </w:rPr>
        <w:t>)</w:t>
      </w:r>
      <w:proofErr w:type="spellStart"/>
      <w:r>
        <w:rPr>
          <w:lang w:val="en-US"/>
        </w:rPr>
        <w:t>azetidines</w:t>
      </w:r>
      <w:proofErr w:type="spellEnd"/>
      <w:r>
        <w:rPr>
          <w:lang w:val="en-US"/>
        </w:rPr>
        <w:t xml:space="preserve"> </w:t>
      </w:r>
      <w:r w:rsidR="00E76D9B">
        <w:rPr>
          <w:b/>
          <w:lang w:val="en-US"/>
        </w:rPr>
        <w:t>1</w:t>
      </w:r>
      <w:r w:rsidR="00520EDF">
        <w:rPr>
          <w:b/>
          <w:lang w:val="en-US"/>
        </w:rPr>
        <w:t>3</w:t>
      </w:r>
      <w:r w:rsidR="00A73327">
        <w:rPr>
          <w:b/>
          <w:lang w:val="en-US"/>
        </w:rPr>
        <w:t>7</w:t>
      </w:r>
      <w:r w:rsidR="009744AB">
        <w:rPr>
          <w:lang w:val="en-US"/>
        </w:rPr>
        <w:t>. To that</w:t>
      </w:r>
      <w:r>
        <w:rPr>
          <w:lang w:val="en-US"/>
        </w:rPr>
        <w:t xml:space="preserve"> end, </w:t>
      </w:r>
      <w:r w:rsidR="00417A2C">
        <w:rPr>
          <w:lang w:val="en-US"/>
        </w:rPr>
        <w:t>a selection of 2-(</w:t>
      </w:r>
      <w:proofErr w:type="spellStart"/>
      <w:r w:rsidR="00417A2C">
        <w:rPr>
          <w:lang w:val="en-US"/>
        </w:rPr>
        <w:t>trifluoromethyl</w:t>
      </w:r>
      <w:proofErr w:type="spellEnd"/>
      <w:r w:rsidR="00417A2C">
        <w:rPr>
          <w:lang w:val="en-US"/>
        </w:rPr>
        <w:t>)</w:t>
      </w:r>
      <w:proofErr w:type="spellStart"/>
      <w:r w:rsidR="00417A2C">
        <w:rPr>
          <w:lang w:val="en-US"/>
        </w:rPr>
        <w:t>azetidines</w:t>
      </w:r>
      <w:proofErr w:type="spellEnd"/>
      <w:r w:rsidR="00417A2C">
        <w:rPr>
          <w:lang w:val="en-US"/>
        </w:rPr>
        <w:t xml:space="preserve"> </w:t>
      </w:r>
      <w:r w:rsidR="00E76D9B">
        <w:rPr>
          <w:b/>
          <w:lang w:val="en-US"/>
        </w:rPr>
        <w:t>1</w:t>
      </w:r>
      <w:r w:rsidR="00520EDF">
        <w:rPr>
          <w:b/>
          <w:lang w:val="en-US"/>
        </w:rPr>
        <w:t>3</w:t>
      </w:r>
      <w:r w:rsidR="00A73327">
        <w:rPr>
          <w:b/>
          <w:lang w:val="en-US"/>
        </w:rPr>
        <w:t>7</w:t>
      </w:r>
      <w:r w:rsidR="00417A2C">
        <w:rPr>
          <w:lang w:val="en-US"/>
        </w:rPr>
        <w:t xml:space="preserve"> was </w:t>
      </w:r>
      <w:r w:rsidR="00563B32">
        <w:rPr>
          <w:lang w:val="en-US"/>
        </w:rPr>
        <w:t>treated</w:t>
      </w:r>
      <w:r w:rsidR="00417A2C">
        <w:rPr>
          <w:lang w:val="en-US"/>
        </w:rPr>
        <w:t xml:space="preserve"> with </w:t>
      </w:r>
      <w:proofErr w:type="spellStart"/>
      <w:r w:rsidR="00417A2C">
        <w:rPr>
          <w:lang w:val="en-US"/>
        </w:rPr>
        <w:t>acetylchloride</w:t>
      </w:r>
      <w:proofErr w:type="spellEnd"/>
      <w:r w:rsidR="00417A2C">
        <w:rPr>
          <w:lang w:val="en-US"/>
        </w:rPr>
        <w:t xml:space="preserve"> and methyl </w:t>
      </w:r>
      <w:proofErr w:type="spellStart"/>
      <w:r w:rsidR="00417A2C">
        <w:rPr>
          <w:lang w:val="en-US"/>
        </w:rPr>
        <w:t>chloroformate</w:t>
      </w:r>
      <w:proofErr w:type="spellEnd"/>
      <w:r w:rsidR="00417A2C">
        <w:rPr>
          <w:lang w:val="en-US"/>
        </w:rPr>
        <w:t xml:space="preserve"> resulting in amides </w:t>
      </w:r>
      <w:r w:rsidR="00E76D9B">
        <w:rPr>
          <w:b/>
          <w:lang w:val="en-US"/>
        </w:rPr>
        <w:t>1</w:t>
      </w:r>
      <w:r w:rsidR="00A73327">
        <w:rPr>
          <w:b/>
          <w:lang w:val="en-US"/>
        </w:rPr>
        <w:t>40</w:t>
      </w:r>
      <w:r w:rsidR="00417A2C">
        <w:rPr>
          <w:lang w:val="en-US"/>
        </w:rPr>
        <w:t xml:space="preserve"> </w:t>
      </w:r>
      <w:r w:rsidR="00661C9F">
        <w:rPr>
          <w:lang w:val="en-US"/>
        </w:rPr>
        <w:t>(R</w:t>
      </w:r>
      <w:r w:rsidR="00E76D9B">
        <w:rPr>
          <w:vertAlign w:val="superscript"/>
          <w:lang w:val="en-US"/>
        </w:rPr>
        <w:t>3</w:t>
      </w:r>
      <w:r w:rsidR="00661C9F">
        <w:rPr>
          <w:lang w:val="en-US"/>
        </w:rPr>
        <w:t xml:space="preserve"> = Me) </w:t>
      </w:r>
      <w:r w:rsidR="00417A2C">
        <w:rPr>
          <w:lang w:val="en-US"/>
        </w:rPr>
        <w:t xml:space="preserve">and carbamates </w:t>
      </w:r>
      <w:r w:rsidR="00520EDF">
        <w:rPr>
          <w:b/>
          <w:lang w:val="en-US"/>
        </w:rPr>
        <w:t>1</w:t>
      </w:r>
      <w:r w:rsidR="00A73327">
        <w:rPr>
          <w:b/>
          <w:lang w:val="en-US"/>
        </w:rPr>
        <w:t>40</w:t>
      </w:r>
      <w:r w:rsidR="00661C9F">
        <w:rPr>
          <w:b/>
          <w:lang w:val="en-US"/>
        </w:rPr>
        <w:t xml:space="preserve"> </w:t>
      </w:r>
      <w:r w:rsidR="00661C9F">
        <w:rPr>
          <w:lang w:val="en-US"/>
        </w:rPr>
        <w:t>(R</w:t>
      </w:r>
      <w:r w:rsidR="00E76D9B">
        <w:rPr>
          <w:vertAlign w:val="superscript"/>
          <w:lang w:val="en-US"/>
        </w:rPr>
        <w:t>3</w:t>
      </w:r>
      <w:r w:rsidR="00661C9F">
        <w:rPr>
          <w:lang w:val="en-US"/>
        </w:rPr>
        <w:t xml:space="preserve"> = </w:t>
      </w:r>
      <w:proofErr w:type="spellStart"/>
      <w:r w:rsidR="00661C9F">
        <w:rPr>
          <w:lang w:val="en-US"/>
        </w:rPr>
        <w:t>OMe</w:t>
      </w:r>
      <w:proofErr w:type="spellEnd"/>
      <w:r w:rsidR="00661C9F">
        <w:rPr>
          <w:lang w:val="en-US"/>
        </w:rPr>
        <w:t>)</w:t>
      </w:r>
      <w:r w:rsidR="00417A2C">
        <w:rPr>
          <w:lang w:val="en-US"/>
        </w:rPr>
        <w:t xml:space="preserve">. Due to the steric and electronic effects of the </w:t>
      </w:r>
      <w:proofErr w:type="spellStart"/>
      <w:r w:rsidR="00417A2C">
        <w:rPr>
          <w:lang w:val="en-US"/>
        </w:rPr>
        <w:t>trifluoromethyl</w:t>
      </w:r>
      <w:proofErr w:type="spellEnd"/>
      <w:r w:rsidR="00417A2C">
        <w:rPr>
          <w:lang w:val="en-US"/>
        </w:rPr>
        <w:t xml:space="preserve"> substituent in </w:t>
      </w:r>
      <w:proofErr w:type="spellStart"/>
      <w:r w:rsidR="00417A2C">
        <w:rPr>
          <w:lang w:val="en-US"/>
        </w:rPr>
        <w:t>azetidines</w:t>
      </w:r>
      <w:proofErr w:type="spellEnd"/>
      <w:r w:rsidR="00417A2C">
        <w:rPr>
          <w:lang w:val="en-US"/>
        </w:rPr>
        <w:t xml:space="preserve"> </w:t>
      </w:r>
      <w:r w:rsidR="00E76D9B">
        <w:rPr>
          <w:b/>
          <w:lang w:val="en-US"/>
        </w:rPr>
        <w:t>1</w:t>
      </w:r>
      <w:r w:rsidR="00A73327">
        <w:rPr>
          <w:b/>
          <w:lang w:val="en-US"/>
        </w:rPr>
        <w:t>37</w:t>
      </w:r>
      <w:r w:rsidR="00417A2C">
        <w:rPr>
          <w:lang w:val="en-US"/>
        </w:rPr>
        <w:t>, nucleophilic attack again proceed</w:t>
      </w:r>
      <w:r w:rsidR="009744AB">
        <w:rPr>
          <w:lang w:val="en-US"/>
        </w:rPr>
        <w:t xml:space="preserve">ed </w:t>
      </w:r>
      <w:proofErr w:type="spellStart"/>
      <w:r w:rsidR="009744AB">
        <w:rPr>
          <w:lang w:val="en-US"/>
        </w:rPr>
        <w:t>regioselectively</w:t>
      </w:r>
      <w:proofErr w:type="spellEnd"/>
      <w:r w:rsidR="009744AB">
        <w:rPr>
          <w:lang w:val="en-US"/>
        </w:rPr>
        <w:t xml:space="preserve"> at the less </w:t>
      </w:r>
      <w:r w:rsidR="00417A2C">
        <w:rPr>
          <w:lang w:val="en-US"/>
        </w:rPr>
        <w:t xml:space="preserve">hindered side of the </w:t>
      </w:r>
      <w:proofErr w:type="spellStart"/>
      <w:r w:rsidR="00417A2C">
        <w:rPr>
          <w:lang w:val="en-US"/>
        </w:rPr>
        <w:t>azetidine</w:t>
      </w:r>
      <w:proofErr w:type="spellEnd"/>
      <w:r w:rsidR="00417A2C">
        <w:rPr>
          <w:lang w:val="en-US"/>
        </w:rPr>
        <w:t xml:space="preserve"> core. </w:t>
      </w:r>
      <w:r w:rsidR="00FD78CE">
        <w:rPr>
          <w:lang w:val="en-US"/>
        </w:rPr>
        <w:t>C</w:t>
      </w:r>
      <w:r w:rsidR="00417A2C">
        <w:rPr>
          <w:lang w:val="en-US"/>
        </w:rPr>
        <w:t xml:space="preserve">arbamates </w:t>
      </w:r>
      <w:r w:rsidR="00E76D9B">
        <w:rPr>
          <w:b/>
          <w:lang w:val="en-US"/>
        </w:rPr>
        <w:t>1</w:t>
      </w:r>
      <w:r w:rsidR="00A73327">
        <w:rPr>
          <w:b/>
          <w:lang w:val="en-US"/>
        </w:rPr>
        <w:t>40</w:t>
      </w:r>
      <w:r w:rsidR="00417A2C">
        <w:rPr>
          <w:lang w:val="en-US"/>
        </w:rPr>
        <w:t xml:space="preserve"> </w:t>
      </w:r>
      <w:r w:rsidR="00661C9F">
        <w:rPr>
          <w:lang w:val="en-US"/>
        </w:rPr>
        <w:t>(R</w:t>
      </w:r>
      <w:r w:rsidR="00E76D9B">
        <w:rPr>
          <w:vertAlign w:val="superscript"/>
          <w:lang w:val="en-US"/>
        </w:rPr>
        <w:t>3</w:t>
      </w:r>
      <w:r w:rsidR="00661C9F">
        <w:rPr>
          <w:lang w:val="en-US"/>
        </w:rPr>
        <w:t xml:space="preserve"> = </w:t>
      </w:r>
      <w:proofErr w:type="spellStart"/>
      <w:r w:rsidR="00661C9F">
        <w:rPr>
          <w:lang w:val="en-US"/>
        </w:rPr>
        <w:t>OMe</w:t>
      </w:r>
      <w:proofErr w:type="spellEnd"/>
      <w:r w:rsidR="00661C9F">
        <w:rPr>
          <w:lang w:val="en-US"/>
        </w:rPr>
        <w:t xml:space="preserve">) </w:t>
      </w:r>
      <w:r w:rsidR="00FD78CE">
        <w:rPr>
          <w:lang w:val="en-US"/>
        </w:rPr>
        <w:t xml:space="preserve">underwent upon heating and microwave irradiation ring closure to the </w:t>
      </w:r>
      <w:r w:rsidR="00417A2C">
        <w:rPr>
          <w:lang w:val="en-US"/>
        </w:rPr>
        <w:t>interesting CF</w:t>
      </w:r>
      <w:r w:rsidR="00417A2C" w:rsidRPr="00BB29C3">
        <w:rPr>
          <w:vertAlign w:val="subscript"/>
          <w:lang w:val="en-US"/>
        </w:rPr>
        <w:t>3</w:t>
      </w:r>
      <w:r w:rsidR="00417A2C">
        <w:rPr>
          <w:lang w:val="en-US"/>
        </w:rPr>
        <w:t xml:space="preserve">-substituted 1,3-oxazinan-2-ones </w:t>
      </w:r>
      <w:r w:rsidR="00E76D9B">
        <w:rPr>
          <w:b/>
          <w:lang w:val="en-US"/>
        </w:rPr>
        <w:t>1</w:t>
      </w:r>
      <w:r w:rsidR="00A73327">
        <w:rPr>
          <w:b/>
          <w:lang w:val="en-US"/>
        </w:rPr>
        <w:t>41</w:t>
      </w:r>
      <w:r w:rsidR="00417A2C">
        <w:rPr>
          <w:lang w:val="en-US"/>
        </w:rPr>
        <w:t>.</w:t>
      </w:r>
      <w:r w:rsidR="00BB29C3">
        <w:rPr>
          <w:lang w:val="en-US"/>
        </w:rPr>
        <w:t xml:space="preserve"> </w:t>
      </w:r>
    </w:p>
    <w:p w:rsidR="00BB29C3" w:rsidRDefault="00BB29C3" w:rsidP="006D2526">
      <w:pPr>
        <w:spacing w:line="360" w:lineRule="auto"/>
        <w:jc w:val="both"/>
        <w:rPr>
          <w:lang w:val="en-US"/>
        </w:rPr>
      </w:pPr>
      <w:r>
        <w:rPr>
          <w:lang w:val="en-US"/>
        </w:rPr>
        <w:t>In a next part</w:t>
      </w:r>
      <w:r w:rsidR="009744AB">
        <w:rPr>
          <w:lang w:val="en-US"/>
        </w:rPr>
        <w:t xml:space="preserve"> of this study</w:t>
      </w:r>
      <w:r>
        <w:rPr>
          <w:lang w:val="en-US"/>
        </w:rPr>
        <w:t xml:space="preserve">, a </w:t>
      </w:r>
      <w:proofErr w:type="spellStart"/>
      <w:r>
        <w:rPr>
          <w:lang w:val="en-US"/>
        </w:rPr>
        <w:t>regioselective</w:t>
      </w:r>
      <w:proofErr w:type="spellEnd"/>
      <w:r>
        <w:rPr>
          <w:lang w:val="en-US"/>
        </w:rPr>
        <w:t xml:space="preserve"> ring opening of 2-CF</w:t>
      </w:r>
      <w:r w:rsidRPr="00BB29C3">
        <w:rPr>
          <w:vertAlign w:val="subscript"/>
          <w:lang w:val="en-US"/>
        </w:rPr>
        <w:t>3</w:t>
      </w:r>
      <w:r>
        <w:rPr>
          <w:lang w:val="en-US"/>
        </w:rPr>
        <w:t xml:space="preserve">-azetidines </w:t>
      </w:r>
      <w:r w:rsidR="00E76D9B">
        <w:rPr>
          <w:b/>
          <w:lang w:val="en-US"/>
        </w:rPr>
        <w:t>1</w:t>
      </w:r>
      <w:r w:rsidR="00520EDF">
        <w:rPr>
          <w:b/>
          <w:lang w:val="en-US"/>
        </w:rPr>
        <w:t>3</w:t>
      </w:r>
      <w:r w:rsidR="00A73327">
        <w:rPr>
          <w:b/>
          <w:lang w:val="en-US"/>
        </w:rPr>
        <w:t>7</w:t>
      </w:r>
      <w:r w:rsidR="00563B32">
        <w:rPr>
          <w:lang w:val="en-US"/>
        </w:rPr>
        <w:t xml:space="preserve"> </w:t>
      </w:r>
      <w:r w:rsidR="009744AB">
        <w:rPr>
          <w:lang w:val="en-US"/>
        </w:rPr>
        <w:t>was</w:t>
      </w:r>
      <w:r>
        <w:rPr>
          <w:lang w:val="en-US"/>
        </w:rPr>
        <w:t xml:space="preserve"> accomplished by </w:t>
      </w:r>
      <w:r w:rsidRPr="0066410D">
        <w:rPr>
          <w:i/>
          <w:lang w:val="en-US"/>
        </w:rPr>
        <w:t>N</w:t>
      </w:r>
      <w:r>
        <w:rPr>
          <w:lang w:val="en-US"/>
        </w:rPr>
        <w:t xml:space="preserve">-alkylation to produce </w:t>
      </w:r>
      <w:r w:rsidR="00563B32">
        <w:rPr>
          <w:lang w:val="en-US"/>
        </w:rPr>
        <w:t xml:space="preserve">transient </w:t>
      </w:r>
      <w:r>
        <w:rPr>
          <w:lang w:val="en-US"/>
        </w:rPr>
        <w:t>quaternary ammonium salts</w:t>
      </w:r>
      <w:r w:rsidR="00563B32">
        <w:rPr>
          <w:lang w:val="en-US"/>
        </w:rPr>
        <w:t xml:space="preserve"> </w:t>
      </w:r>
      <w:r w:rsidR="00563B32">
        <w:rPr>
          <w:b/>
          <w:lang w:val="en-US"/>
        </w:rPr>
        <w:t>1</w:t>
      </w:r>
      <w:r w:rsidR="00520EDF">
        <w:rPr>
          <w:b/>
          <w:lang w:val="en-US"/>
        </w:rPr>
        <w:t>3</w:t>
      </w:r>
      <w:r w:rsidR="00A73327">
        <w:rPr>
          <w:b/>
          <w:lang w:val="en-US"/>
        </w:rPr>
        <w:t>8</w:t>
      </w:r>
      <w:r w:rsidR="00563B32">
        <w:rPr>
          <w:lang w:val="en-US"/>
        </w:rPr>
        <w:t>. In that</w:t>
      </w:r>
      <w:r>
        <w:rPr>
          <w:lang w:val="en-US"/>
        </w:rPr>
        <w:t xml:space="preserve"> respect, </w:t>
      </w:r>
      <w:proofErr w:type="spellStart"/>
      <w:r>
        <w:rPr>
          <w:lang w:val="en-US"/>
        </w:rPr>
        <w:t>azetidines</w:t>
      </w:r>
      <w:proofErr w:type="spellEnd"/>
      <w:r>
        <w:rPr>
          <w:lang w:val="en-US"/>
        </w:rPr>
        <w:t xml:space="preserve"> </w:t>
      </w:r>
      <w:r w:rsidR="00E76D9B">
        <w:rPr>
          <w:b/>
          <w:lang w:val="en-US"/>
        </w:rPr>
        <w:t>1</w:t>
      </w:r>
      <w:r w:rsidR="00520EDF">
        <w:rPr>
          <w:b/>
          <w:lang w:val="en-US"/>
        </w:rPr>
        <w:t>3</w:t>
      </w:r>
      <w:r w:rsidR="00A73327">
        <w:rPr>
          <w:b/>
          <w:lang w:val="en-US"/>
        </w:rPr>
        <w:t>7</w:t>
      </w:r>
      <w:r>
        <w:rPr>
          <w:lang w:val="en-US"/>
        </w:rPr>
        <w:t xml:space="preserve"> were subjected to benzyl iodide affording γ-</w:t>
      </w:r>
      <w:proofErr w:type="spellStart"/>
      <w:r>
        <w:rPr>
          <w:lang w:val="en-US"/>
        </w:rPr>
        <w:t>iodoamines</w:t>
      </w:r>
      <w:proofErr w:type="spellEnd"/>
      <w:r w:rsidR="0066410D">
        <w:rPr>
          <w:lang w:val="en-US"/>
        </w:rPr>
        <w:t xml:space="preserve"> </w:t>
      </w:r>
      <w:r w:rsidR="00E76D9B">
        <w:rPr>
          <w:b/>
          <w:lang w:val="en-US"/>
        </w:rPr>
        <w:t>1</w:t>
      </w:r>
      <w:r w:rsidR="00A73327">
        <w:rPr>
          <w:b/>
          <w:lang w:val="en-US"/>
        </w:rPr>
        <w:t>42</w:t>
      </w:r>
      <w:r w:rsidR="0066410D">
        <w:rPr>
          <w:lang w:val="en-US"/>
        </w:rPr>
        <w:t xml:space="preserve"> </w:t>
      </w:r>
      <w:r>
        <w:rPr>
          <w:lang w:val="en-US"/>
        </w:rPr>
        <w:t xml:space="preserve">through </w:t>
      </w:r>
      <w:proofErr w:type="spellStart"/>
      <w:r>
        <w:rPr>
          <w:lang w:val="en-US"/>
        </w:rPr>
        <w:t>regioselective</w:t>
      </w:r>
      <w:proofErr w:type="spellEnd"/>
      <w:r>
        <w:rPr>
          <w:lang w:val="en-US"/>
        </w:rPr>
        <w:t xml:space="preserve"> ring opening at </w:t>
      </w:r>
      <w:r w:rsidR="009744AB">
        <w:rPr>
          <w:lang w:val="en-US"/>
        </w:rPr>
        <w:t xml:space="preserve">the less </w:t>
      </w:r>
      <w:r w:rsidR="007129A3">
        <w:rPr>
          <w:lang w:val="en-US"/>
        </w:rPr>
        <w:t>hindered carbon atom</w:t>
      </w:r>
      <w:r>
        <w:rPr>
          <w:lang w:val="en-US"/>
        </w:rPr>
        <w:t xml:space="preserve">, as could be expected from </w:t>
      </w:r>
      <w:r w:rsidR="00FD78CE">
        <w:rPr>
          <w:lang w:val="en-US"/>
        </w:rPr>
        <w:t>the results of</w:t>
      </w:r>
      <w:r w:rsidR="007129A3">
        <w:rPr>
          <w:lang w:val="en-US"/>
        </w:rPr>
        <w:t xml:space="preserve"> the alkyl iodide-induced ring opening of their smaller counterparts, 2-</w:t>
      </w:r>
      <w:r w:rsidR="00E10981">
        <w:rPr>
          <w:lang w:val="en-US"/>
        </w:rPr>
        <w:t>(</w:t>
      </w:r>
      <w:proofErr w:type="spellStart"/>
      <w:r w:rsidR="007129A3">
        <w:rPr>
          <w:lang w:val="en-US"/>
        </w:rPr>
        <w:t>trifluoromethyl</w:t>
      </w:r>
      <w:proofErr w:type="spellEnd"/>
      <w:r w:rsidR="00E10981">
        <w:rPr>
          <w:lang w:val="en-US"/>
        </w:rPr>
        <w:t>)</w:t>
      </w:r>
      <w:proofErr w:type="spellStart"/>
      <w:r w:rsidR="007129A3">
        <w:rPr>
          <w:lang w:val="en-US"/>
        </w:rPr>
        <w:t>aziridines</w:t>
      </w:r>
      <w:proofErr w:type="spellEnd"/>
      <w:r w:rsidR="007129A3">
        <w:rPr>
          <w:lang w:val="en-US"/>
        </w:rPr>
        <w:t xml:space="preserve"> </w:t>
      </w:r>
      <w:r w:rsidR="00520EDF">
        <w:rPr>
          <w:b/>
          <w:lang w:val="en-US"/>
        </w:rPr>
        <w:t>39</w:t>
      </w:r>
      <w:r w:rsidR="00715180">
        <w:rPr>
          <w:b/>
          <w:lang w:val="en-US"/>
        </w:rPr>
        <w:t xml:space="preserve"> </w:t>
      </w:r>
      <w:r w:rsidR="00715180">
        <w:rPr>
          <w:lang w:val="en-US"/>
        </w:rPr>
        <w:t>(</w:t>
      </w:r>
      <w:r w:rsidR="00715180" w:rsidRPr="00715180">
        <w:rPr>
          <w:lang w:val="en-US"/>
        </w:rPr>
        <w:fldChar w:fldCharType="begin"/>
      </w:r>
      <w:r w:rsidR="00715180" w:rsidRPr="00715180">
        <w:rPr>
          <w:lang w:val="en-US"/>
        </w:rPr>
        <w:instrText xml:space="preserve"> REF _Ref430875786 \h  \* MERGEFORMAT </w:instrText>
      </w:r>
      <w:r w:rsidR="00715180" w:rsidRPr="00715180">
        <w:rPr>
          <w:lang w:val="en-US"/>
        </w:rPr>
      </w:r>
      <w:r w:rsidR="00715180" w:rsidRPr="00715180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11</w:t>
      </w:r>
      <w:r w:rsidR="00715180" w:rsidRPr="00715180">
        <w:rPr>
          <w:lang w:val="en-US"/>
        </w:rPr>
        <w:fldChar w:fldCharType="end"/>
      </w:r>
      <w:r w:rsidR="00715180">
        <w:rPr>
          <w:lang w:val="en-US"/>
        </w:rPr>
        <w:t>)</w:t>
      </w:r>
      <w:r w:rsidR="007129A3">
        <w:rPr>
          <w:lang w:val="en-US"/>
        </w:rPr>
        <w:t xml:space="preserve">. Next to alkylation by </w:t>
      </w:r>
      <w:r w:rsidR="0066410D">
        <w:rPr>
          <w:lang w:val="en-US"/>
        </w:rPr>
        <w:t>benzyl</w:t>
      </w:r>
      <w:r w:rsidR="007129A3">
        <w:rPr>
          <w:lang w:val="en-US"/>
        </w:rPr>
        <w:t xml:space="preserve"> iodide, </w:t>
      </w:r>
      <w:proofErr w:type="spellStart"/>
      <w:r w:rsidR="007129A3">
        <w:rPr>
          <w:lang w:val="en-US"/>
        </w:rPr>
        <w:t>azetidines</w:t>
      </w:r>
      <w:proofErr w:type="spellEnd"/>
      <w:r w:rsidR="007129A3">
        <w:rPr>
          <w:lang w:val="en-US"/>
        </w:rPr>
        <w:t xml:space="preserve"> </w:t>
      </w:r>
      <w:r w:rsidR="00E76D9B">
        <w:rPr>
          <w:b/>
          <w:lang w:val="en-US"/>
        </w:rPr>
        <w:t>1</w:t>
      </w:r>
      <w:r w:rsidR="00A73327">
        <w:rPr>
          <w:b/>
          <w:lang w:val="en-US"/>
        </w:rPr>
        <w:t>37</w:t>
      </w:r>
      <w:r w:rsidR="007129A3">
        <w:rPr>
          <w:lang w:val="en-US"/>
        </w:rPr>
        <w:t xml:space="preserve"> were also </w:t>
      </w:r>
      <w:r w:rsidR="003A772A">
        <w:rPr>
          <w:lang w:val="en-US"/>
        </w:rPr>
        <w:t>activated</w:t>
      </w:r>
      <w:r w:rsidR="007129A3">
        <w:rPr>
          <w:lang w:val="en-US"/>
        </w:rPr>
        <w:t xml:space="preserve"> with Me</w:t>
      </w:r>
      <w:r w:rsidR="007129A3" w:rsidRPr="007129A3">
        <w:rPr>
          <w:vertAlign w:val="subscript"/>
          <w:lang w:val="en-US"/>
        </w:rPr>
        <w:t>3</w:t>
      </w:r>
      <w:r w:rsidR="007129A3">
        <w:rPr>
          <w:lang w:val="en-US"/>
        </w:rPr>
        <w:t>OBF</w:t>
      </w:r>
      <w:r w:rsidR="007129A3" w:rsidRPr="007129A3">
        <w:rPr>
          <w:vertAlign w:val="subscript"/>
          <w:lang w:val="en-US"/>
        </w:rPr>
        <w:t>4</w:t>
      </w:r>
      <w:r w:rsidR="007129A3">
        <w:rPr>
          <w:lang w:val="en-US"/>
        </w:rPr>
        <w:t xml:space="preserve">. Afterwards, the </w:t>
      </w:r>
      <w:r w:rsidR="007129A3" w:rsidRPr="007129A3">
        <w:rPr>
          <w:i/>
          <w:lang w:val="en-US"/>
        </w:rPr>
        <w:t>in situ</w:t>
      </w:r>
      <w:r w:rsidR="007129A3">
        <w:rPr>
          <w:lang w:val="en-US"/>
        </w:rPr>
        <w:t xml:space="preserve"> created </w:t>
      </w:r>
      <w:proofErr w:type="spellStart"/>
      <w:r w:rsidR="00563B32">
        <w:rPr>
          <w:lang w:val="en-US"/>
        </w:rPr>
        <w:t>azetidinium</w:t>
      </w:r>
      <w:proofErr w:type="spellEnd"/>
      <w:r w:rsidR="007129A3">
        <w:rPr>
          <w:lang w:val="en-US"/>
        </w:rPr>
        <w:t xml:space="preserve"> salts </w:t>
      </w:r>
      <w:r w:rsidR="00E76D9B">
        <w:rPr>
          <w:b/>
          <w:lang w:val="en-US"/>
        </w:rPr>
        <w:t>1</w:t>
      </w:r>
      <w:r w:rsidR="00520EDF">
        <w:rPr>
          <w:b/>
          <w:lang w:val="en-US"/>
        </w:rPr>
        <w:t>3</w:t>
      </w:r>
      <w:r w:rsidR="00A73327">
        <w:rPr>
          <w:b/>
          <w:lang w:val="en-US"/>
        </w:rPr>
        <w:t>8</w:t>
      </w:r>
      <w:r w:rsidR="00E76D9B">
        <w:rPr>
          <w:b/>
          <w:lang w:val="en-US"/>
        </w:rPr>
        <w:t xml:space="preserve"> </w:t>
      </w:r>
      <w:r w:rsidR="00E76D9B">
        <w:rPr>
          <w:lang w:val="en-US"/>
        </w:rPr>
        <w:t>(R</w:t>
      </w:r>
      <w:r w:rsidR="00E76D9B">
        <w:rPr>
          <w:vertAlign w:val="superscript"/>
          <w:lang w:val="en-US"/>
        </w:rPr>
        <w:t>2</w:t>
      </w:r>
      <w:r w:rsidR="00E76D9B">
        <w:rPr>
          <w:lang w:val="en-US"/>
        </w:rPr>
        <w:t xml:space="preserve"> = Me) </w:t>
      </w:r>
      <w:r w:rsidR="009744AB">
        <w:rPr>
          <w:lang w:val="en-US"/>
        </w:rPr>
        <w:t>were</w:t>
      </w:r>
      <w:r w:rsidR="007129A3">
        <w:rPr>
          <w:lang w:val="en-US"/>
        </w:rPr>
        <w:t xml:space="preserve"> treated with a variety of oxygen, nitrogen, carbon, and sulfur nucleophiles, yielding a library of </w:t>
      </w:r>
      <w:r w:rsidR="0066410D">
        <w:rPr>
          <w:lang w:val="en-US"/>
        </w:rPr>
        <w:t>α-(</w:t>
      </w:r>
      <w:proofErr w:type="spellStart"/>
      <w:r w:rsidR="0066410D">
        <w:rPr>
          <w:lang w:val="en-US"/>
        </w:rPr>
        <w:t>trifluoromethyl</w:t>
      </w:r>
      <w:proofErr w:type="spellEnd"/>
      <w:r w:rsidR="0066410D">
        <w:rPr>
          <w:lang w:val="en-US"/>
        </w:rPr>
        <w:t xml:space="preserve">)amines </w:t>
      </w:r>
      <w:r w:rsidR="00E76D9B">
        <w:rPr>
          <w:b/>
          <w:lang w:val="en-US"/>
        </w:rPr>
        <w:t>1</w:t>
      </w:r>
      <w:r w:rsidR="00A73327">
        <w:rPr>
          <w:b/>
          <w:lang w:val="en-US"/>
        </w:rPr>
        <w:t>43</w:t>
      </w:r>
      <w:r w:rsidR="0066410D">
        <w:rPr>
          <w:lang w:val="en-US"/>
        </w:rPr>
        <w:t xml:space="preserve"> through </w:t>
      </w:r>
      <w:proofErr w:type="spellStart"/>
      <w:r w:rsidR="0066410D">
        <w:rPr>
          <w:lang w:val="en-US"/>
        </w:rPr>
        <w:t>regioselective</w:t>
      </w:r>
      <w:proofErr w:type="spellEnd"/>
      <w:r w:rsidR="0066410D">
        <w:rPr>
          <w:lang w:val="en-US"/>
        </w:rPr>
        <w:t xml:space="preserve"> ring opening at C</w:t>
      </w:r>
      <w:r w:rsidR="003A772A">
        <w:rPr>
          <w:lang w:val="en-US"/>
        </w:rPr>
        <w:t>4</w:t>
      </w:r>
      <w:r w:rsidR="0066410D">
        <w:rPr>
          <w:lang w:val="en-US"/>
        </w:rPr>
        <w:t>.</w:t>
      </w:r>
    </w:p>
    <w:p w:rsidR="000027C1" w:rsidRPr="009C3A5F" w:rsidRDefault="000027C1" w:rsidP="000027C1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36" w:name="_Ref430935271"/>
      <w:r w:rsidRPr="009C3A5F">
        <w:rPr>
          <w:b/>
          <w:i w:val="0"/>
          <w:color w:val="auto"/>
          <w:lang w:val="en-US"/>
        </w:rPr>
        <w:lastRenderedPageBreak/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37</w:t>
      </w:r>
      <w:r w:rsidR="00240677">
        <w:rPr>
          <w:b/>
          <w:i w:val="0"/>
          <w:color w:val="auto"/>
          <w:lang w:val="en-US"/>
        </w:rPr>
        <w:fldChar w:fldCharType="end"/>
      </w:r>
      <w:bookmarkEnd w:id="36"/>
      <w:r w:rsidRPr="009C3A5F">
        <w:rPr>
          <w:b/>
          <w:i w:val="0"/>
          <w:color w:val="auto"/>
          <w:lang w:val="en-US"/>
        </w:rPr>
        <w:t>: Reactivity of 2</w:t>
      </w:r>
      <w:r w:rsidR="00520EDF">
        <w:rPr>
          <w:b/>
          <w:i w:val="0"/>
          <w:color w:val="auto"/>
          <w:lang w:val="en-US"/>
        </w:rPr>
        <w:t>-(</w:t>
      </w:r>
      <w:proofErr w:type="spellStart"/>
      <w:r w:rsidR="00520EDF">
        <w:rPr>
          <w:b/>
          <w:i w:val="0"/>
          <w:color w:val="auto"/>
          <w:lang w:val="en-US"/>
        </w:rPr>
        <w:t>trifluoromethyl</w:t>
      </w:r>
      <w:proofErr w:type="spellEnd"/>
      <w:r w:rsidR="00520EDF">
        <w:rPr>
          <w:b/>
          <w:i w:val="0"/>
          <w:color w:val="auto"/>
          <w:lang w:val="en-US"/>
        </w:rPr>
        <w:t>)</w:t>
      </w:r>
      <w:proofErr w:type="spellStart"/>
      <w:r w:rsidR="00520EDF">
        <w:rPr>
          <w:b/>
          <w:i w:val="0"/>
          <w:color w:val="auto"/>
          <w:lang w:val="en-US"/>
        </w:rPr>
        <w:t>azetidines</w:t>
      </w:r>
      <w:proofErr w:type="spellEnd"/>
      <w:r w:rsidR="00520EDF">
        <w:rPr>
          <w:b/>
          <w:i w:val="0"/>
          <w:color w:val="auto"/>
          <w:lang w:val="en-US"/>
        </w:rPr>
        <w:t xml:space="preserve"> 1</w:t>
      </w:r>
      <w:r w:rsidR="00A73327">
        <w:rPr>
          <w:b/>
          <w:i w:val="0"/>
          <w:color w:val="auto"/>
          <w:lang w:val="en-US"/>
        </w:rPr>
        <w:t>37</w:t>
      </w:r>
    </w:p>
    <w:p w:rsidR="002646A3" w:rsidRPr="007129A3" w:rsidRDefault="00A73327" w:rsidP="006D2526">
      <w:pPr>
        <w:spacing w:line="360" w:lineRule="auto"/>
        <w:jc w:val="both"/>
        <w:rPr>
          <w:lang w:val="en-US"/>
        </w:rPr>
      </w:pPr>
      <w:r>
        <w:object w:dxaOrig="13919" w:dyaOrig="6172">
          <v:shape id="_x0000_i1061" type="#_x0000_t75" style="width:453.25pt;height:200.2pt" o:ole="">
            <v:imagedata r:id="rId83" o:title=""/>
          </v:shape>
          <o:OLEObject Type="Embed" ProgID="ChemDraw.Document.6.0" ShapeID="_x0000_i1061" DrawAspect="Content" ObjectID="_1514271984" r:id="rId84"/>
        </w:object>
      </w:r>
    </w:p>
    <w:p w:rsidR="008A3276" w:rsidRDefault="0066410D" w:rsidP="008A3276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Taking the above-mentioned results </w:t>
      </w:r>
      <w:r w:rsidR="003A772A">
        <w:rPr>
          <w:lang w:val="en-US"/>
        </w:rPr>
        <w:t>concerning</w:t>
      </w:r>
      <w:r>
        <w:rPr>
          <w:lang w:val="en-US"/>
        </w:rPr>
        <w:t xml:space="preserve"> the ring opening of 2-(</w:t>
      </w:r>
      <w:proofErr w:type="spellStart"/>
      <w:r>
        <w:rPr>
          <w:lang w:val="en-US"/>
        </w:rPr>
        <w:t>trifluoromethyl</w:t>
      </w:r>
      <w:proofErr w:type="spellEnd"/>
      <w:r>
        <w:rPr>
          <w:lang w:val="en-US"/>
        </w:rPr>
        <w:t>)</w:t>
      </w:r>
      <w:proofErr w:type="spellStart"/>
      <w:r>
        <w:rPr>
          <w:lang w:val="en-US"/>
        </w:rPr>
        <w:t>azetidines</w:t>
      </w:r>
      <w:proofErr w:type="spellEnd"/>
      <w:r>
        <w:rPr>
          <w:lang w:val="en-US"/>
        </w:rPr>
        <w:t xml:space="preserve"> </w:t>
      </w:r>
      <w:r w:rsidR="003A772A">
        <w:rPr>
          <w:b/>
          <w:lang w:val="en-US"/>
        </w:rPr>
        <w:t>1</w:t>
      </w:r>
      <w:r w:rsidR="00520EDF">
        <w:rPr>
          <w:b/>
          <w:lang w:val="en-US"/>
        </w:rPr>
        <w:t>3</w:t>
      </w:r>
      <w:r w:rsidR="00A73327">
        <w:rPr>
          <w:b/>
          <w:lang w:val="en-US"/>
        </w:rPr>
        <w:t>7</w:t>
      </w:r>
      <w:r>
        <w:rPr>
          <w:lang w:val="en-US"/>
        </w:rPr>
        <w:t xml:space="preserve"> into account, it can be concluded that attack by any nucleophile </w:t>
      </w:r>
      <w:r w:rsidR="003A772A">
        <w:rPr>
          <w:lang w:val="en-US"/>
        </w:rPr>
        <w:t xml:space="preserve">always </w:t>
      </w:r>
      <w:r>
        <w:rPr>
          <w:lang w:val="en-US"/>
        </w:rPr>
        <w:t>procee</w:t>
      </w:r>
      <w:r w:rsidR="009744AB">
        <w:rPr>
          <w:lang w:val="en-US"/>
        </w:rPr>
        <w:t xml:space="preserve">ds </w:t>
      </w:r>
      <w:proofErr w:type="spellStart"/>
      <w:r w:rsidR="009744AB">
        <w:rPr>
          <w:lang w:val="en-US"/>
        </w:rPr>
        <w:t>regioselectively</w:t>
      </w:r>
      <w:proofErr w:type="spellEnd"/>
      <w:r w:rsidR="009744AB">
        <w:rPr>
          <w:lang w:val="en-US"/>
        </w:rPr>
        <w:t xml:space="preserve"> at the less </w:t>
      </w:r>
      <w:r>
        <w:rPr>
          <w:lang w:val="en-US"/>
        </w:rPr>
        <w:t>hindered position, independent of the type of activation and the nature of the nucleophile involved. Furthermore, in al</w:t>
      </w:r>
      <w:r w:rsidR="00BB67FE">
        <w:rPr>
          <w:lang w:val="en-US"/>
        </w:rPr>
        <w:t xml:space="preserve">l of the performed experiments, nucleophilic ring opening of the </w:t>
      </w:r>
      <w:r w:rsidR="00BB67FE" w:rsidRPr="00563B32">
        <w:rPr>
          <w:i/>
          <w:lang w:val="en-US"/>
        </w:rPr>
        <w:t>in situ</w:t>
      </w:r>
      <w:r w:rsidR="00BB67FE">
        <w:rPr>
          <w:lang w:val="en-US"/>
        </w:rPr>
        <w:t xml:space="preserve"> created </w:t>
      </w:r>
      <w:proofErr w:type="spellStart"/>
      <w:r w:rsidR="00BB67FE">
        <w:rPr>
          <w:lang w:val="en-US"/>
        </w:rPr>
        <w:t>azetidinium</w:t>
      </w:r>
      <w:proofErr w:type="spellEnd"/>
      <w:r w:rsidR="00BB67FE">
        <w:rPr>
          <w:lang w:val="en-US"/>
        </w:rPr>
        <w:t xml:space="preserve"> ions</w:t>
      </w:r>
      <w:r>
        <w:rPr>
          <w:lang w:val="en-US"/>
        </w:rPr>
        <w:t xml:space="preserve"> </w:t>
      </w:r>
      <w:r w:rsidR="003A772A">
        <w:rPr>
          <w:b/>
          <w:lang w:val="en-US"/>
        </w:rPr>
        <w:t>1</w:t>
      </w:r>
      <w:r w:rsidR="00453D76">
        <w:rPr>
          <w:b/>
          <w:lang w:val="en-US"/>
        </w:rPr>
        <w:t>3</w:t>
      </w:r>
      <w:r w:rsidR="00A73327">
        <w:rPr>
          <w:b/>
          <w:lang w:val="en-US"/>
        </w:rPr>
        <w:t>8</w:t>
      </w:r>
      <w:r w:rsidR="003A772A">
        <w:rPr>
          <w:b/>
          <w:lang w:val="en-US"/>
        </w:rPr>
        <w:t xml:space="preserve"> </w:t>
      </w:r>
      <w:r w:rsidR="00BB67FE">
        <w:rPr>
          <w:lang w:val="en-US"/>
        </w:rPr>
        <w:t>gave always rise to</w:t>
      </w:r>
      <w:r>
        <w:rPr>
          <w:lang w:val="en-US"/>
        </w:rPr>
        <w:t xml:space="preserve"> primary </w:t>
      </w:r>
      <w:r w:rsidR="00BB67FE">
        <w:rPr>
          <w:lang w:val="en-US"/>
        </w:rPr>
        <w:t>ring</w:t>
      </w:r>
      <w:r w:rsidR="000E3599">
        <w:rPr>
          <w:lang w:val="en-US"/>
        </w:rPr>
        <w:t xml:space="preserve"> </w:t>
      </w:r>
      <w:r w:rsidR="00BB67FE">
        <w:rPr>
          <w:lang w:val="en-US"/>
        </w:rPr>
        <w:t>opening products, pointing to a kinetically</w:t>
      </w:r>
      <w:r w:rsidR="000E3599">
        <w:rPr>
          <w:lang w:val="en-US"/>
        </w:rPr>
        <w:t xml:space="preserve"> </w:t>
      </w:r>
      <w:r w:rsidR="00BB67FE">
        <w:rPr>
          <w:lang w:val="en-US"/>
        </w:rPr>
        <w:t>contr</w:t>
      </w:r>
      <w:r w:rsidR="009744AB">
        <w:rPr>
          <w:lang w:val="en-US"/>
        </w:rPr>
        <w:t xml:space="preserve">olled reaction pathway. This stands </w:t>
      </w:r>
      <w:r w:rsidR="00BB67FE">
        <w:rPr>
          <w:lang w:val="en-US"/>
        </w:rPr>
        <w:t>in sharp contrast to nucleophilic attack across their non-fluorinated analogues</w:t>
      </w:r>
      <w:r w:rsidR="00563B32">
        <w:rPr>
          <w:lang w:val="en-US"/>
        </w:rPr>
        <w:t>,</w:t>
      </w:r>
      <w:r w:rsidR="00BB67FE">
        <w:rPr>
          <w:lang w:val="en-US"/>
        </w:rPr>
        <w:t xml:space="preserve"> in which ring opening occurs at the substituted </w:t>
      </w:r>
      <w:proofErr w:type="spellStart"/>
      <w:r w:rsidR="00BB67FE">
        <w:rPr>
          <w:lang w:val="en-US"/>
        </w:rPr>
        <w:t>azetidine</w:t>
      </w:r>
      <w:proofErr w:type="spellEnd"/>
      <w:r w:rsidR="00BB67FE">
        <w:rPr>
          <w:lang w:val="en-US"/>
        </w:rPr>
        <w:t xml:space="preserve"> carbon a</w:t>
      </w:r>
      <w:r w:rsidR="00C03231">
        <w:rPr>
          <w:lang w:val="en-US"/>
        </w:rPr>
        <w:t>tom under thermodynamic control</w:t>
      </w:r>
      <w:r w:rsidR="009744AB">
        <w:rPr>
          <w:lang w:val="en-US"/>
        </w:rPr>
        <w:t>,</w:t>
      </w:r>
      <w:r w:rsidR="00577028">
        <w:rPr>
          <w:lang w:val="en-US"/>
        </w:rPr>
        <w:t xml:space="preserve"> as has been demonstrated in the same study</w:t>
      </w:r>
      <w:r w:rsidR="00BB67FE">
        <w:rPr>
          <w:lang w:val="en-US"/>
        </w:rPr>
        <w:t>.</w:t>
      </w:r>
      <w:hyperlink w:anchor="_ENREF_111" w:tooltip="Kenis, 2012 #72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&lt;EndNote&gt;&lt;Cite&gt;&lt;Author&gt;Kenis&lt;/Author&gt;&lt;Year&gt;2012&lt;/Year&gt;&lt;RecNum&gt;72&lt;/RecNum&gt;&lt;DisplayText&gt;&lt;style face="superscript"&gt;31&lt;/style&gt;&lt;/DisplayText&gt;&lt;record&gt;&lt;rec-number&gt;72&lt;/rec-number&gt;&lt;foreign-keys&gt;&lt;key app="EN" db-id="a5st2fxzyfzvwjeetrmpdzpezv0ezww0fdsp" timestamp="1443011758"&gt;72&lt;/key&gt;&lt;/foreign-keys&gt;&lt;ref-type name="Journal Article"&gt;17&lt;/ref-type&gt;&lt;contributors&gt;&lt;authors&gt;&lt;author&gt;Kenis, Sara&lt;/author&gt;&lt;author&gt;D’hooghe, Matthias&lt;/author&gt;&lt;author&gt;Verniest, Guido&lt;/author&gt;&lt;author&gt;Dang Thi, Tuyet Anh&lt;/author&gt;&lt;author&gt;Pham The, Chinh&lt;/author&gt;&lt;author&gt;Van Nguyen, Tuyen&lt;/author&gt;&lt;author&gt;De Kimpe, Norbert&lt;/author&gt;&lt;/authors&gt;&lt;/contributors&gt;&lt;titles&gt;&lt;title&gt;Synthesis of 1-alkyl-2-(trifluoromethyl) azetidines and their regiospecific ring opening toward diverse α-(trifluoromethyl) amines via intermediate azetidinium salts&lt;/title&gt;&lt;secondary-title&gt;J. Org. Chem.&lt;/secondary-title&gt;&lt;/titles&gt;&lt;periodical&gt;&lt;full-title&gt;J. Org. Chem.&lt;/full-title&gt;&lt;/periodical&gt;&lt;pages&gt;5982-5992&lt;/pages&gt;&lt;volume&gt;77&lt;/volume&gt;&lt;number&gt;14&lt;/number&gt;&lt;section&gt;5982&lt;/section&gt;&lt;dates&gt;&lt;year&gt;2012&lt;/year&gt;&lt;/dates&gt;&lt;isbn&gt;0022-3263&lt;/isbn&gt;&lt;urls&gt;&lt;/urls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31</w:t>
        </w:r>
        <w:r w:rsidR="00C03167">
          <w:rPr>
            <w:lang w:val="en-US"/>
          </w:rPr>
          <w:fldChar w:fldCharType="end"/>
        </w:r>
      </w:hyperlink>
      <w:r w:rsidR="00BB67FE">
        <w:rPr>
          <w:lang w:val="en-US"/>
        </w:rPr>
        <w:t xml:space="preserve"> As a consequence, the reactivity profile of </w:t>
      </w:r>
      <w:proofErr w:type="spellStart"/>
      <w:r w:rsidR="00BB67FE">
        <w:rPr>
          <w:lang w:val="en-US"/>
        </w:rPr>
        <w:t>azetidines</w:t>
      </w:r>
      <w:proofErr w:type="spellEnd"/>
      <w:r w:rsidR="00BB67FE">
        <w:rPr>
          <w:lang w:val="en-US"/>
        </w:rPr>
        <w:t xml:space="preserve"> containing a</w:t>
      </w:r>
      <w:r w:rsidR="00417DDD">
        <w:rPr>
          <w:lang w:val="en-US"/>
        </w:rPr>
        <w:t>n alkyl</w:t>
      </w:r>
      <w:r w:rsidR="00BB67FE">
        <w:rPr>
          <w:lang w:val="en-US"/>
        </w:rPr>
        <w:t xml:space="preserve"> group</w:t>
      </w:r>
      <w:r w:rsidR="000E3599">
        <w:rPr>
          <w:lang w:val="en-US"/>
        </w:rPr>
        <w:t xml:space="preserve"> (e.g.</w:t>
      </w:r>
      <w:r w:rsidR="00417DDD">
        <w:rPr>
          <w:lang w:val="en-US"/>
        </w:rPr>
        <w:t xml:space="preserve"> CH</w:t>
      </w:r>
      <w:r w:rsidR="00417DDD" w:rsidRPr="00417DDD">
        <w:rPr>
          <w:vertAlign w:val="subscript"/>
          <w:lang w:val="en-US"/>
        </w:rPr>
        <w:t>3</w:t>
      </w:r>
      <w:r w:rsidR="00417DDD">
        <w:rPr>
          <w:lang w:val="en-US"/>
        </w:rPr>
        <w:t>)</w:t>
      </w:r>
      <w:r w:rsidR="00BB67FE">
        <w:rPr>
          <w:lang w:val="en-US"/>
        </w:rPr>
        <w:t xml:space="preserve"> instead of a </w:t>
      </w:r>
      <w:proofErr w:type="spellStart"/>
      <w:r w:rsidR="00BB67FE">
        <w:rPr>
          <w:lang w:val="en-US"/>
        </w:rPr>
        <w:t>trifluoromethyl</w:t>
      </w:r>
      <w:proofErr w:type="spellEnd"/>
      <w:r w:rsidR="00BB67FE">
        <w:rPr>
          <w:lang w:val="en-US"/>
        </w:rPr>
        <w:t xml:space="preserve"> group is completely </w:t>
      </w:r>
      <w:r w:rsidR="00824E97">
        <w:rPr>
          <w:lang w:val="en-US"/>
        </w:rPr>
        <w:t>different</w:t>
      </w:r>
      <w:r w:rsidR="00BB67FE">
        <w:rPr>
          <w:lang w:val="en-US"/>
        </w:rPr>
        <w:t>, which can be attributed to the strong electron-withdrawing property of the CF</w:t>
      </w:r>
      <w:r w:rsidR="00BB67FE" w:rsidRPr="00BB67FE">
        <w:rPr>
          <w:vertAlign w:val="subscript"/>
          <w:lang w:val="en-US"/>
        </w:rPr>
        <w:t>3</w:t>
      </w:r>
      <w:r w:rsidR="00BB67FE">
        <w:rPr>
          <w:lang w:val="en-US"/>
        </w:rPr>
        <w:t xml:space="preserve">-substituent. </w:t>
      </w:r>
      <w:r w:rsidR="00824E97">
        <w:rPr>
          <w:lang w:val="en-US"/>
        </w:rPr>
        <w:t xml:space="preserve">This conclusion is completely in line with the chemistry of </w:t>
      </w:r>
      <w:proofErr w:type="spellStart"/>
      <w:r w:rsidR="00824E97">
        <w:rPr>
          <w:lang w:val="en-US"/>
        </w:rPr>
        <w:t>trifluoromethylated</w:t>
      </w:r>
      <w:proofErr w:type="spellEnd"/>
      <w:r w:rsidR="00824E97">
        <w:rPr>
          <w:lang w:val="en-US"/>
        </w:rPr>
        <w:t xml:space="preserve"> </w:t>
      </w:r>
      <w:proofErr w:type="spellStart"/>
      <w:r w:rsidR="00824E97">
        <w:rPr>
          <w:lang w:val="en-US"/>
        </w:rPr>
        <w:t>aziridines</w:t>
      </w:r>
      <w:proofErr w:type="spellEnd"/>
      <w:r w:rsidR="00824E97">
        <w:rPr>
          <w:lang w:val="en-US"/>
        </w:rPr>
        <w:t xml:space="preserve"> and underli</w:t>
      </w:r>
      <w:r w:rsidR="000E3599">
        <w:rPr>
          <w:lang w:val="en-US"/>
        </w:rPr>
        <w:t>n</w:t>
      </w:r>
      <w:r w:rsidR="00824E97">
        <w:rPr>
          <w:lang w:val="en-US"/>
        </w:rPr>
        <w:t xml:space="preserve">es again the </w:t>
      </w:r>
      <w:r w:rsidR="00563B32">
        <w:rPr>
          <w:lang w:val="en-US"/>
        </w:rPr>
        <w:t xml:space="preserve">pronounced </w:t>
      </w:r>
      <w:r w:rsidR="00824E97">
        <w:rPr>
          <w:lang w:val="en-US"/>
        </w:rPr>
        <w:t>e</w:t>
      </w:r>
      <w:r w:rsidR="00A9690D">
        <w:rPr>
          <w:lang w:val="en-US"/>
        </w:rPr>
        <w:t xml:space="preserve">ffect of introducing </w:t>
      </w:r>
      <w:r w:rsidR="009744AB">
        <w:rPr>
          <w:lang w:val="en-US"/>
        </w:rPr>
        <w:t>a CF</w:t>
      </w:r>
      <w:r w:rsidR="009744AB" w:rsidRPr="009744AB">
        <w:rPr>
          <w:vertAlign w:val="subscript"/>
          <w:lang w:val="en-US"/>
        </w:rPr>
        <w:t>3</w:t>
      </w:r>
      <w:r w:rsidR="009744AB">
        <w:rPr>
          <w:lang w:val="en-US"/>
        </w:rPr>
        <w:t>-group</w:t>
      </w:r>
      <w:r w:rsidR="00824E97">
        <w:rPr>
          <w:lang w:val="en-US"/>
        </w:rPr>
        <w:t>.</w:t>
      </w:r>
      <w:r w:rsidR="008A3276" w:rsidRPr="008A3276">
        <w:rPr>
          <w:lang w:val="en-US"/>
        </w:rPr>
        <w:t xml:space="preserve"> </w:t>
      </w:r>
    </w:p>
    <w:p w:rsidR="00BB29C3" w:rsidRDefault="008A3276" w:rsidP="006D2526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Apart from the above-described protocol toward the synthesis of </w:t>
      </w:r>
      <w:proofErr w:type="spellStart"/>
      <w:r>
        <w:rPr>
          <w:lang w:val="en-US"/>
        </w:rPr>
        <w:t>nonactivated</w:t>
      </w:r>
      <w:proofErr w:type="spellEnd"/>
      <w:r>
        <w:rPr>
          <w:lang w:val="en-US"/>
        </w:rPr>
        <w:t xml:space="preserve"> 2-CF</w:t>
      </w:r>
      <w:r w:rsidRPr="008835A4">
        <w:rPr>
          <w:vertAlign w:val="subscript"/>
          <w:lang w:val="en-US"/>
        </w:rPr>
        <w:t>3</w:t>
      </w:r>
      <w:r>
        <w:rPr>
          <w:lang w:val="en-US"/>
        </w:rPr>
        <w:t xml:space="preserve">-azetidines </w:t>
      </w:r>
      <w:r w:rsidRPr="008835A4">
        <w:rPr>
          <w:b/>
          <w:lang w:val="en-US"/>
        </w:rPr>
        <w:t>1</w:t>
      </w:r>
      <w:r w:rsidR="00453D76">
        <w:rPr>
          <w:b/>
          <w:lang w:val="en-US"/>
        </w:rPr>
        <w:t>3</w:t>
      </w:r>
      <w:r w:rsidR="00A73327">
        <w:rPr>
          <w:b/>
          <w:lang w:val="en-US"/>
        </w:rPr>
        <w:t xml:space="preserve">7 </w:t>
      </w:r>
      <w:r>
        <w:rPr>
          <w:lang w:val="en-US"/>
        </w:rPr>
        <w:t>(</w:t>
      </w:r>
      <w:r w:rsidRPr="008835A4">
        <w:rPr>
          <w:lang w:val="en-US"/>
        </w:rPr>
        <w:fldChar w:fldCharType="begin"/>
      </w:r>
      <w:r w:rsidRPr="008835A4">
        <w:rPr>
          <w:lang w:val="en-US"/>
        </w:rPr>
        <w:instrText xml:space="preserve"> REF _Ref430935237 \h  \* MERGEFORMAT </w:instrText>
      </w:r>
      <w:r w:rsidRPr="008835A4">
        <w:rPr>
          <w:lang w:val="en-US"/>
        </w:rPr>
      </w:r>
      <w:r w:rsidRPr="008835A4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36</w:t>
      </w:r>
      <w:r w:rsidRPr="008835A4">
        <w:rPr>
          <w:lang w:val="en-US"/>
        </w:rPr>
        <w:fldChar w:fldCharType="end"/>
      </w:r>
      <w:r>
        <w:rPr>
          <w:lang w:val="en-US"/>
        </w:rPr>
        <w:t>) and their subsequent ring opening resulting in a library of α-CF</w:t>
      </w:r>
      <w:r w:rsidRPr="008835A4">
        <w:rPr>
          <w:vertAlign w:val="subscript"/>
          <w:lang w:val="en-US"/>
        </w:rPr>
        <w:t>3</w:t>
      </w:r>
      <w:r>
        <w:rPr>
          <w:lang w:val="en-US"/>
        </w:rPr>
        <w:t xml:space="preserve">-amines </w:t>
      </w:r>
      <w:r w:rsidR="00453D76">
        <w:rPr>
          <w:b/>
          <w:lang w:val="en-US"/>
        </w:rPr>
        <w:t>13</w:t>
      </w:r>
      <w:r w:rsidR="00A73327">
        <w:rPr>
          <w:b/>
          <w:lang w:val="en-US"/>
        </w:rPr>
        <w:t>9</w:t>
      </w:r>
      <w:r w:rsidR="00453D76">
        <w:rPr>
          <w:b/>
          <w:lang w:val="en-US"/>
        </w:rPr>
        <w:t>-1</w:t>
      </w:r>
      <w:r w:rsidR="00A73327">
        <w:rPr>
          <w:b/>
          <w:lang w:val="en-US"/>
        </w:rPr>
        <w:t>43</w:t>
      </w:r>
      <w:r>
        <w:rPr>
          <w:lang w:val="en-US"/>
        </w:rPr>
        <w:t xml:space="preserve"> (</w:t>
      </w:r>
      <w:r w:rsidRPr="008835A4">
        <w:rPr>
          <w:lang w:val="en-US"/>
        </w:rPr>
        <w:fldChar w:fldCharType="begin"/>
      </w:r>
      <w:r w:rsidRPr="008835A4">
        <w:rPr>
          <w:lang w:val="en-US"/>
        </w:rPr>
        <w:instrText xml:space="preserve"> REF _Ref430935271 \h  \* MERGEFORMAT </w:instrText>
      </w:r>
      <w:r w:rsidRPr="008835A4">
        <w:rPr>
          <w:lang w:val="en-US"/>
        </w:rPr>
      </w:r>
      <w:r w:rsidRPr="008835A4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37</w:t>
      </w:r>
      <w:r w:rsidRPr="008835A4">
        <w:rPr>
          <w:lang w:val="en-US"/>
        </w:rPr>
        <w:fldChar w:fldCharType="end"/>
      </w:r>
      <w:r>
        <w:rPr>
          <w:lang w:val="en-US"/>
        </w:rPr>
        <w:t xml:space="preserve">), only one more approach toward the preparation of </w:t>
      </w:r>
      <w:proofErr w:type="spellStart"/>
      <w:r>
        <w:rPr>
          <w:lang w:val="en-US"/>
        </w:rPr>
        <w:t>nonactivated</w:t>
      </w:r>
      <w:proofErr w:type="spellEnd"/>
      <w:r>
        <w:rPr>
          <w:lang w:val="en-US"/>
        </w:rPr>
        <w:t xml:space="preserve"> 2-(</w:t>
      </w:r>
      <w:proofErr w:type="spellStart"/>
      <w:r>
        <w:rPr>
          <w:lang w:val="en-US"/>
        </w:rPr>
        <w:t>tri</w:t>
      </w:r>
      <w:r w:rsidR="009744AB">
        <w:rPr>
          <w:lang w:val="en-US"/>
        </w:rPr>
        <w:t>fluoromethyl</w:t>
      </w:r>
      <w:proofErr w:type="spellEnd"/>
      <w:r w:rsidR="009744AB">
        <w:rPr>
          <w:lang w:val="en-US"/>
        </w:rPr>
        <w:t>)</w:t>
      </w:r>
      <w:proofErr w:type="spellStart"/>
      <w:r w:rsidR="009744AB">
        <w:rPr>
          <w:lang w:val="en-US"/>
        </w:rPr>
        <w:t>azetidines</w:t>
      </w:r>
      <w:proofErr w:type="spellEnd"/>
      <w:r w:rsidR="002A39E9" w:rsidRPr="002A39E9">
        <w:rPr>
          <w:lang w:val="en-US"/>
        </w:rPr>
        <w:t xml:space="preserve"> </w:t>
      </w:r>
      <w:r w:rsidR="002A39E9">
        <w:rPr>
          <w:lang w:val="en-US"/>
        </w:rPr>
        <w:t xml:space="preserve">has been reported in </w:t>
      </w:r>
      <w:r w:rsidR="00045E35">
        <w:rPr>
          <w:lang w:val="en-US"/>
        </w:rPr>
        <w:t xml:space="preserve">the </w:t>
      </w:r>
      <w:r w:rsidR="002A39E9">
        <w:rPr>
          <w:lang w:val="en-US"/>
        </w:rPr>
        <w:t>literature by Ngoc Tam et al</w:t>
      </w:r>
      <w:r w:rsidR="009744AB">
        <w:rPr>
          <w:lang w:val="en-US"/>
        </w:rPr>
        <w:t xml:space="preserve">. </w:t>
      </w:r>
      <w:r w:rsidR="009744AB" w:rsidRPr="005B113C">
        <w:rPr>
          <w:color w:val="FF0000"/>
          <w:lang w:val="en-US"/>
        </w:rPr>
        <w:t>In that</w:t>
      </w:r>
      <w:r w:rsidRPr="005B113C">
        <w:rPr>
          <w:color w:val="FF0000"/>
          <w:lang w:val="en-US"/>
        </w:rPr>
        <w:t xml:space="preserve"> strategy, chiral imine </w:t>
      </w:r>
      <w:r w:rsidR="00A73327" w:rsidRPr="005B113C">
        <w:rPr>
          <w:b/>
          <w:color w:val="FF0000"/>
          <w:lang w:val="en-US"/>
        </w:rPr>
        <w:t>144</w:t>
      </w:r>
      <w:r w:rsidR="00240677" w:rsidRPr="005B113C">
        <w:rPr>
          <w:color w:val="FF0000"/>
          <w:lang w:val="en-US"/>
        </w:rPr>
        <w:t xml:space="preserve"> </w:t>
      </w:r>
      <w:r w:rsidRPr="005B113C">
        <w:rPr>
          <w:color w:val="FF0000"/>
          <w:lang w:val="en-US"/>
        </w:rPr>
        <w:t xml:space="preserve">was converted into </w:t>
      </w:r>
      <w:proofErr w:type="spellStart"/>
      <w:r w:rsidRPr="005B113C">
        <w:rPr>
          <w:color w:val="FF0000"/>
          <w:lang w:val="en-US"/>
        </w:rPr>
        <w:t>diastereomeric</w:t>
      </w:r>
      <w:r w:rsidR="009744AB" w:rsidRPr="005B113C">
        <w:rPr>
          <w:color w:val="FF0000"/>
          <w:lang w:val="en-US"/>
        </w:rPr>
        <w:t>ally</w:t>
      </w:r>
      <w:proofErr w:type="spellEnd"/>
      <w:r w:rsidRPr="005B113C">
        <w:rPr>
          <w:color w:val="FF0000"/>
          <w:lang w:val="en-US"/>
        </w:rPr>
        <w:t xml:space="preserve"> pure 2-CF</w:t>
      </w:r>
      <w:r w:rsidRPr="005B113C">
        <w:rPr>
          <w:color w:val="FF0000"/>
          <w:vertAlign w:val="subscript"/>
          <w:lang w:val="en-US"/>
        </w:rPr>
        <w:t>3</w:t>
      </w:r>
      <w:r w:rsidRPr="005B113C">
        <w:rPr>
          <w:color w:val="FF0000"/>
          <w:lang w:val="en-US"/>
        </w:rPr>
        <w:t>-azetidin</w:t>
      </w:r>
      <w:r w:rsidR="00E36338">
        <w:rPr>
          <w:color w:val="FF0000"/>
          <w:lang w:val="en-US"/>
        </w:rPr>
        <w:t>-3-</w:t>
      </w:r>
      <w:r w:rsidRPr="005B113C">
        <w:rPr>
          <w:color w:val="FF0000"/>
          <w:lang w:val="en-US"/>
        </w:rPr>
        <w:t xml:space="preserve">ol </w:t>
      </w:r>
      <w:r w:rsidR="00A73327" w:rsidRPr="005B113C">
        <w:rPr>
          <w:b/>
          <w:color w:val="FF0000"/>
          <w:lang w:val="en-US"/>
        </w:rPr>
        <w:t>145</w:t>
      </w:r>
      <w:r w:rsidR="00240677" w:rsidRPr="005B113C">
        <w:rPr>
          <w:color w:val="FF0000"/>
          <w:lang w:val="en-US"/>
        </w:rPr>
        <w:t xml:space="preserve"> </w:t>
      </w:r>
      <w:r w:rsidRPr="005B113C">
        <w:rPr>
          <w:color w:val="FF0000"/>
          <w:lang w:val="en-US"/>
        </w:rPr>
        <w:t>in a f</w:t>
      </w:r>
      <w:r w:rsidR="009744AB" w:rsidRPr="005B113C">
        <w:rPr>
          <w:color w:val="FF0000"/>
          <w:lang w:val="en-US"/>
        </w:rPr>
        <w:t>ive-step procedure, involving</w:t>
      </w:r>
      <w:r w:rsidR="000E3599" w:rsidRPr="005B113C">
        <w:rPr>
          <w:color w:val="FF0000"/>
          <w:lang w:val="en-US"/>
        </w:rPr>
        <w:t xml:space="preserve"> addition of </w:t>
      </w:r>
      <w:proofErr w:type="spellStart"/>
      <w:r w:rsidR="000E3599" w:rsidRPr="005B113C">
        <w:rPr>
          <w:color w:val="FF0000"/>
          <w:lang w:val="en-US"/>
        </w:rPr>
        <w:t>vinyl</w:t>
      </w:r>
      <w:r w:rsidRPr="005B113C">
        <w:rPr>
          <w:color w:val="FF0000"/>
          <w:lang w:val="en-US"/>
        </w:rPr>
        <w:t>magnesium</w:t>
      </w:r>
      <w:proofErr w:type="spellEnd"/>
      <w:r w:rsidRPr="005B113C">
        <w:rPr>
          <w:color w:val="FF0000"/>
          <w:lang w:val="en-US"/>
        </w:rPr>
        <w:t xml:space="preserve"> bromide</w:t>
      </w:r>
      <w:r w:rsidR="002A39E9" w:rsidRPr="005B113C">
        <w:rPr>
          <w:color w:val="FF0000"/>
          <w:lang w:val="en-US"/>
        </w:rPr>
        <w:t xml:space="preserve"> </w:t>
      </w:r>
      <w:r w:rsidR="00E36338">
        <w:rPr>
          <w:color w:val="FF0000"/>
          <w:lang w:val="en-US"/>
        </w:rPr>
        <w:t>across</w:t>
      </w:r>
      <w:r w:rsidR="002A39E9" w:rsidRPr="005B113C">
        <w:rPr>
          <w:color w:val="FF0000"/>
          <w:lang w:val="en-US"/>
        </w:rPr>
        <w:t xml:space="preserve"> a chiral CF</w:t>
      </w:r>
      <w:r w:rsidR="002A39E9" w:rsidRPr="005B113C">
        <w:rPr>
          <w:color w:val="FF0000"/>
          <w:vertAlign w:val="subscript"/>
          <w:lang w:val="en-US"/>
        </w:rPr>
        <w:t>3</w:t>
      </w:r>
      <w:r w:rsidR="002A39E9" w:rsidRPr="005B113C">
        <w:rPr>
          <w:color w:val="FF0000"/>
          <w:lang w:val="en-US"/>
        </w:rPr>
        <w:t>-aldimine</w:t>
      </w:r>
      <w:r w:rsidRPr="005B113C">
        <w:rPr>
          <w:color w:val="FF0000"/>
          <w:lang w:val="en-US"/>
        </w:rPr>
        <w:t xml:space="preserve">, </w:t>
      </w:r>
      <w:proofErr w:type="spellStart"/>
      <w:r w:rsidR="000E3599" w:rsidRPr="005B113C">
        <w:rPr>
          <w:color w:val="FF0000"/>
          <w:lang w:val="en-US"/>
        </w:rPr>
        <w:t>methoxycarbonylation</w:t>
      </w:r>
      <w:proofErr w:type="spellEnd"/>
      <w:r w:rsidRPr="005B113C">
        <w:rPr>
          <w:color w:val="FF0000"/>
          <w:lang w:val="en-US"/>
        </w:rPr>
        <w:t xml:space="preserve"> with dimethyl </w:t>
      </w:r>
      <w:r w:rsidR="00D95406" w:rsidRPr="005B113C">
        <w:rPr>
          <w:color w:val="FF0000"/>
          <w:lang w:val="en-US"/>
        </w:rPr>
        <w:t>carbonate in the presence of InCl</w:t>
      </w:r>
      <w:r w:rsidRPr="005B113C">
        <w:rPr>
          <w:color w:val="FF0000"/>
          <w:vertAlign w:val="subscript"/>
          <w:lang w:val="en-US"/>
        </w:rPr>
        <w:t>2</w:t>
      </w:r>
      <w:r w:rsidRPr="005B113C">
        <w:rPr>
          <w:color w:val="FF0000"/>
          <w:lang w:val="en-US"/>
        </w:rPr>
        <w:t xml:space="preserve">, </w:t>
      </w:r>
      <w:proofErr w:type="spellStart"/>
      <w:r w:rsidRPr="005B113C">
        <w:rPr>
          <w:color w:val="FF0000"/>
          <w:lang w:val="en-US"/>
        </w:rPr>
        <w:t>bromination</w:t>
      </w:r>
      <w:proofErr w:type="spellEnd"/>
      <w:r w:rsidRPr="005B113C">
        <w:rPr>
          <w:color w:val="FF0000"/>
          <w:lang w:val="en-US"/>
        </w:rPr>
        <w:t xml:space="preserve"> of the double bond, </w:t>
      </w:r>
      <w:proofErr w:type="spellStart"/>
      <w:r w:rsidRPr="005B113C">
        <w:rPr>
          <w:color w:val="FF0000"/>
          <w:lang w:val="en-US"/>
        </w:rPr>
        <w:t>deprotection</w:t>
      </w:r>
      <w:proofErr w:type="spellEnd"/>
      <w:r w:rsidRPr="005B113C">
        <w:rPr>
          <w:color w:val="FF0000"/>
          <w:lang w:val="en-US"/>
        </w:rPr>
        <w:t xml:space="preserve"> </w:t>
      </w:r>
      <w:r w:rsidR="00E36338">
        <w:rPr>
          <w:color w:val="FF0000"/>
          <w:lang w:val="en-US"/>
        </w:rPr>
        <w:t>using</w:t>
      </w:r>
      <w:r w:rsidRPr="005B113C">
        <w:rPr>
          <w:color w:val="FF0000"/>
          <w:lang w:val="en-US"/>
        </w:rPr>
        <w:t xml:space="preserve"> </w:t>
      </w:r>
      <w:proofErr w:type="spellStart"/>
      <w:r w:rsidRPr="005B113C">
        <w:rPr>
          <w:color w:val="FF0000"/>
          <w:lang w:val="en-US"/>
        </w:rPr>
        <w:t>KO</w:t>
      </w:r>
      <w:r w:rsidRPr="005B113C">
        <w:rPr>
          <w:i/>
          <w:color w:val="FF0000"/>
          <w:lang w:val="en-US"/>
        </w:rPr>
        <w:t>t</w:t>
      </w:r>
      <w:r w:rsidRPr="005B113C">
        <w:rPr>
          <w:color w:val="FF0000"/>
          <w:lang w:val="en-US"/>
        </w:rPr>
        <w:t>Bu</w:t>
      </w:r>
      <w:proofErr w:type="spellEnd"/>
      <w:r w:rsidRPr="005B113C">
        <w:rPr>
          <w:color w:val="FF0000"/>
          <w:lang w:val="en-US"/>
        </w:rPr>
        <w:t xml:space="preserve"> and final ring expansion upon heating in isopropanol</w:t>
      </w:r>
      <w:r w:rsidR="00240677" w:rsidRPr="005B113C">
        <w:rPr>
          <w:color w:val="FF0000"/>
          <w:lang w:val="en-US"/>
        </w:rPr>
        <w:t xml:space="preserve"> (</w:t>
      </w:r>
      <w:r w:rsidR="00240677" w:rsidRPr="005B113C">
        <w:rPr>
          <w:color w:val="FF0000"/>
          <w:lang w:val="en-US"/>
        </w:rPr>
        <w:fldChar w:fldCharType="begin"/>
      </w:r>
      <w:r w:rsidR="00240677" w:rsidRPr="005B113C">
        <w:rPr>
          <w:color w:val="FF0000"/>
          <w:lang w:val="en-US"/>
        </w:rPr>
        <w:instrText xml:space="preserve"> REF _Ref439934876 \h  \* MERGEFORMAT </w:instrText>
      </w:r>
      <w:r w:rsidR="00240677" w:rsidRPr="005B113C">
        <w:rPr>
          <w:color w:val="FF0000"/>
          <w:lang w:val="en-US"/>
        </w:rPr>
      </w:r>
      <w:r w:rsidR="00240677" w:rsidRPr="005B113C">
        <w:rPr>
          <w:color w:val="FF0000"/>
          <w:lang w:val="en-US"/>
        </w:rPr>
        <w:fldChar w:fldCharType="separate"/>
      </w:r>
      <w:r w:rsidR="002E673D" w:rsidRPr="005B113C">
        <w:rPr>
          <w:color w:val="FF0000"/>
          <w:lang w:val="en-US"/>
        </w:rPr>
        <w:t xml:space="preserve">Scheme </w:t>
      </w:r>
      <w:r w:rsidR="002E673D" w:rsidRPr="005B113C">
        <w:rPr>
          <w:noProof/>
          <w:color w:val="FF0000"/>
          <w:lang w:val="en-US"/>
        </w:rPr>
        <w:t>38</w:t>
      </w:r>
      <w:r w:rsidR="00240677" w:rsidRPr="005B113C">
        <w:rPr>
          <w:color w:val="FF0000"/>
          <w:lang w:val="en-US"/>
        </w:rPr>
        <w:fldChar w:fldCharType="end"/>
      </w:r>
      <w:r w:rsidR="00240677" w:rsidRPr="005B113C">
        <w:rPr>
          <w:color w:val="FF0000"/>
          <w:lang w:val="en-US"/>
        </w:rPr>
        <w:t>)</w:t>
      </w:r>
      <w:r w:rsidRPr="005B113C">
        <w:rPr>
          <w:color w:val="FF0000"/>
          <w:lang w:val="en-US"/>
        </w:rPr>
        <w:t>.</w:t>
      </w:r>
      <w:hyperlink w:anchor="_ENREF_112" w:tooltip="Ngoc Tam, 2005 #119" w:history="1">
        <w:r w:rsidR="00C03167" w:rsidRPr="005B113C">
          <w:rPr>
            <w:color w:val="FF0000"/>
            <w:lang w:val="en-US"/>
          </w:rPr>
          <w:fldChar w:fldCharType="begin"/>
        </w:r>
        <w:r w:rsidR="00C03167" w:rsidRPr="005B113C">
          <w:rPr>
            <w:color w:val="FF0000"/>
            <w:lang w:val="en-US"/>
          </w:rPr>
          <w:instrText xml:space="preserve"> ADDIN EN.CITE &lt;EndNote&gt;&lt;Cite&gt;&lt;Author&gt;Ngoc Tam&lt;/Author&gt;&lt;Year&gt;2005&lt;/Year&gt;&lt;RecNum&gt;119&lt;/RecNum&gt;&lt;DisplayText&gt;&lt;style face="superscript"&gt;32&lt;/style&gt;&lt;/DisplayText&gt;&lt;record&gt;&lt;rec-number&gt;119&lt;/rec-number&gt;&lt;foreign-keys&gt;&lt;key app="EN" db-id="a5st2fxzyfzvwjeetrmpdzpezv0ezww0fdsp" timestamp="1444809732"&gt;119&lt;/key&gt;&lt;/foreign-keys&gt;&lt;ref-type name="Journal Article"&gt;17&lt;/ref-type&gt;&lt;contributors&gt;&lt;authors&gt;&lt;author&gt;Ngoc Tam, Nguyen Thi&lt;/author&gt;&lt;author&gt;Magueur, Guillaume&lt;/author&gt;&lt;author&gt;Ourévitch, Michèle&lt;/author&gt;&lt;author&gt;Crousse, Benoit&lt;/author&gt;&lt;author&gt;Bégué, Jean-Pierre&lt;/author&gt;&lt;author&gt;Bonnet-Delpon, Danièle&lt;/author&gt;&lt;/authors&gt;&lt;/contributors&gt;&lt;titles&gt;&lt;title&gt;Analogues of key precursors of aspartyl protease inhibitors: Synthesis of trifluoromethyl amino epoxides&lt;/title&gt;&lt;secondary-title&gt;J. Org. Chem.&lt;/secondary-title&gt;&lt;/titles&gt;&lt;periodical&gt;&lt;full-title&gt;J. Org. Chem.&lt;/full-title&gt;&lt;/periodical&gt;&lt;pages&gt;699-702&lt;/pages&gt;&lt;volume&gt;70&lt;/volume&gt;&lt;number&gt;2&lt;/number&gt;&lt;section&gt;699&lt;/section&gt;&lt;dates&gt;&lt;year&gt;2005&lt;/year&gt;&lt;/dates&gt;&lt;isbn&gt;0022-3263&lt;/isbn&gt;&lt;urls&gt;&lt;/urls&gt;&lt;/record&gt;&lt;/Cite&gt;&lt;/EndNote&gt;</w:instrText>
        </w:r>
        <w:r w:rsidR="00C03167" w:rsidRPr="005B113C">
          <w:rPr>
            <w:color w:val="FF0000"/>
            <w:lang w:val="en-US"/>
          </w:rPr>
          <w:fldChar w:fldCharType="separate"/>
        </w:r>
        <w:r w:rsidR="00C03167" w:rsidRPr="005B113C">
          <w:rPr>
            <w:noProof/>
            <w:color w:val="FF0000"/>
            <w:vertAlign w:val="superscript"/>
            <w:lang w:val="en-US"/>
          </w:rPr>
          <w:t>32</w:t>
        </w:r>
        <w:r w:rsidR="00C03167" w:rsidRPr="005B113C">
          <w:rPr>
            <w:color w:val="FF0000"/>
            <w:lang w:val="en-US"/>
          </w:rPr>
          <w:fldChar w:fldCharType="end"/>
        </w:r>
      </w:hyperlink>
      <w:r w:rsidR="00321255" w:rsidRPr="005B113C">
        <w:rPr>
          <w:color w:val="FF0000"/>
          <w:lang w:val="en-US"/>
        </w:rPr>
        <w:t xml:space="preserve"> In contrast, the synthesis of activated 2-(</w:t>
      </w:r>
      <w:proofErr w:type="spellStart"/>
      <w:r w:rsidR="00321255" w:rsidRPr="005B113C">
        <w:rPr>
          <w:color w:val="FF0000"/>
          <w:lang w:val="en-US"/>
        </w:rPr>
        <w:t>trifluoromethyl</w:t>
      </w:r>
      <w:proofErr w:type="spellEnd"/>
      <w:r w:rsidR="00321255" w:rsidRPr="005B113C">
        <w:rPr>
          <w:color w:val="FF0000"/>
          <w:lang w:val="en-US"/>
        </w:rPr>
        <w:t>)</w:t>
      </w:r>
      <w:proofErr w:type="spellStart"/>
      <w:r w:rsidR="00321255" w:rsidRPr="005B113C">
        <w:rPr>
          <w:color w:val="FF0000"/>
          <w:lang w:val="en-US"/>
        </w:rPr>
        <w:t>azetidines</w:t>
      </w:r>
      <w:proofErr w:type="spellEnd"/>
      <w:r w:rsidR="00321255" w:rsidRPr="005B113C">
        <w:rPr>
          <w:color w:val="FF0000"/>
          <w:lang w:val="en-US"/>
        </w:rPr>
        <w:t xml:space="preserve"> has been studied </w:t>
      </w:r>
      <w:r w:rsidR="0060579E" w:rsidRPr="005B113C">
        <w:rPr>
          <w:color w:val="FF0000"/>
          <w:lang w:val="en-US"/>
        </w:rPr>
        <w:t xml:space="preserve">to a slightly </w:t>
      </w:r>
      <w:r w:rsidR="0060579E" w:rsidRPr="005B113C">
        <w:rPr>
          <w:color w:val="FF0000"/>
          <w:lang w:val="en-US"/>
        </w:rPr>
        <w:lastRenderedPageBreak/>
        <w:t>larger extent</w:t>
      </w:r>
      <w:r w:rsidR="00321255" w:rsidRPr="005B113C">
        <w:rPr>
          <w:color w:val="FF0000"/>
          <w:lang w:val="en-US"/>
        </w:rPr>
        <w:t xml:space="preserve">. </w:t>
      </w:r>
      <w:r w:rsidR="00321255" w:rsidRPr="005975BE">
        <w:rPr>
          <w:color w:val="FF0000"/>
          <w:lang w:val="en-US"/>
        </w:rPr>
        <w:t xml:space="preserve">In a first approach, </w:t>
      </w:r>
      <w:r w:rsidR="0060579E" w:rsidRPr="005975BE">
        <w:rPr>
          <w:i/>
          <w:color w:val="FF0000"/>
          <w:lang w:val="en-US"/>
        </w:rPr>
        <w:t>N</w:t>
      </w:r>
      <w:r w:rsidR="0060579E" w:rsidRPr="005975BE">
        <w:rPr>
          <w:color w:val="FF0000"/>
          <w:lang w:val="en-US"/>
        </w:rPr>
        <w:t>-</w:t>
      </w:r>
      <w:proofErr w:type="spellStart"/>
      <w:r w:rsidR="0060579E" w:rsidRPr="005975BE">
        <w:rPr>
          <w:color w:val="FF0000"/>
          <w:lang w:val="en-US"/>
        </w:rPr>
        <w:t>Boc</w:t>
      </w:r>
      <w:proofErr w:type="spellEnd"/>
      <w:r w:rsidR="0009265A" w:rsidRPr="005975BE">
        <w:rPr>
          <w:color w:val="FF0000"/>
          <w:lang w:val="en-US"/>
        </w:rPr>
        <w:t>-</w:t>
      </w:r>
      <w:r w:rsidR="0060579E" w:rsidRPr="005975BE">
        <w:rPr>
          <w:color w:val="FF0000"/>
          <w:lang w:val="en-US"/>
        </w:rPr>
        <w:t>protected 2-CF</w:t>
      </w:r>
      <w:r w:rsidR="0060579E" w:rsidRPr="005975BE">
        <w:rPr>
          <w:color w:val="FF0000"/>
          <w:vertAlign w:val="subscript"/>
          <w:lang w:val="en-US"/>
        </w:rPr>
        <w:t>3</w:t>
      </w:r>
      <w:r w:rsidR="0060579E" w:rsidRPr="005975BE">
        <w:rPr>
          <w:color w:val="FF0000"/>
          <w:lang w:val="en-US"/>
        </w:rPr>
        <w:t xml:space="preserve">-azetidines </w:t>
      </w:r>
      <w:r w:rsidR="00A73327" w:rsidRPr="005975BE">
        <w:rPr>
          <w:b/>
          <w:color w:val="FF0000"/>
          <w:lang w:val="en-US"/>
        </w:rPr>
        <w:t>146</w:t>
      </w:r>
      <w:r w:rsidR="00A73327" w:rsidRPr="005975BE">
        <w:rPr>
          <w:color w:val="FF0000"/>
          <w:lang w:val="en-US"/>
        </w:rPr>
        <w:t xml:space="preserve"> </w:t>
      </w:r>
      <w:r w:rsidR="009744AB" w:rsidRPr="005975BE">
        <w:rPr>
          <w:color w:val="FF0000"/>
          <w:lang w:val="en-US"/>
        </w:rPr>
        <w:t>have been</w:t>
      </w:r>
      <w:r w:rsidR="0060579E" w:rsidRPr="005975BE">
        <w:rPr>
          <w:color w:val="FF0000"/>
          <w:lang w:val="en-US"/>
        </w:rPr>
        <w:t xml:space="preserve"> prepared in a four-step procedure starting from commercia</w:t>
      </w:r>
      <w:r w:rsidR="00045E35" w:rsidRPr="005975BE">
        <w:rPr>
          <w:color w:val="FF0000"/>
          <w:lang w:val="en-US"/>
        </w:rPr>
        <w:t>lly available 3,3,3-trifluoro</w:t>
      </w:r>
      <w:r w:rsidR="000E3599" w:rsidRPr="005975BE">
        <w:rPr>
          <w:color w:val="FF0000"/>
          <w:lang w:val="en-US"/>
        </w:rPr>
        <w:t>alanine</w:t>
      </w:r>
      <w:r w:rsidR="0060579E" w:rsidRPr="005975BE">
        <w:rPr>
          <w:color w:val="FF0000"/>
          <w:lang w:val="en-US"/>
        </w:rPr>
        <w:t xml:space="preserve"> </w:t>
      </w:r>
      <w:r w:rsidR="00A73327" w:rsidRPr="00E36338">
        <w:rPr>
          <w:color w:val="FF0000"/>
          <w:lang w:val="en-US"/>
        </w:rPr>
        <w:t>(</w:t>
      </w:r>
      <w:r w:rsidR="00A73327" w:rsidRPr="005975BE">
        <w:rPr>
          <w:b/>
          <w:color w:val="FF0000"/>
          <w:lang w:val="en-US"/>
        </w:rPr>
        <w:t>145</w:t>
      </w:r>
      <w:r w:rsidR="00A73327" w:rsidRPr="00E36338">
        <w:rPr>
          <w:color w:val="FF0000"/>
          <w:lang w:val="en-US"/>
        </w:rPr>
        <w:t>)</w:t>
      </w:r>
      <w:r w:rsidR="00A73327" w:rsidRPr="005975BE">
        <w:rPr>
          <w:color w:val="FF0000"/>
          <w:lang w:val="en-US"/>
        </w:rPr>
        <w:t xml:space="preserve"> </w:t>
      </w:r>
      <w:r w:rsidR="0060579E" w:rsidRPr="005975BE">
        <w:rPr>
          <w:color w:val="FF0000"/>
          <w:lang w:val="en-US"/>
        </w:rPr>
        <w:t xml:space="preserve">and </w:t>
      </w:r>
      <w:r w:rsidR="00735B9A">
        <w:rPr>
          <w:color w:val="FF0000"/>
          <w:lang w:val="en-US"/>
        </w:rPr>
        <w:t xml:space="preserve">were </w:t>
      </w:r>
      <w:r w:rsidR="000E3599" w:rsidRPr="005975BE">
        <w:rPr>
          <w:color w:val="FF0000"/>
          <w:lang w:val="en-US"/>
        </w:rPr>
        <w:t>further converted</w:t>
      </w:r>
      <w:r w:rsidR="0060579E" w:rsidRPr="005975BE">
        <w:rPr>
          <w:color w:val="FF0000"/>
          <w:lang w:val="en-US"/>
        </w:rPr>
        <w:t xml:space="preserve"> into a number of </w:t>
      </w:r>
      <w:proofErr w:type="spellStart"/>
      <w:r w:rsidR="0060579E" w:rsidRPr="005975BE">
        <w:rPr>
          <w:color w:val="FF0000"/>
          <w:lang w:val="en-US"/>
        </w:rPr>
        <w:t>diastereomeric</w:t>
      </w:r>
      <w:r w:rsidR="009744AB" w:rsidRPr="005975BE">
        <w:rPr>
          <w:color w:val="FF0000"/>
          <w:lang w:val="en-US"/>
        </w:rPr>
        <w:t>ally</w:t>
      </w:r>
      <w:proofErr w:type="spellEnd"/>
      <w:r w:rsidR="0060579E" w:rsidRPr="005975BE">
        <w:rPr>
          <w:color w:val="FF0000"/>
          <w:lang w:val="en-US"/>
        </w:rPr>
        <w:t xml:space="preserve"> </w:t>
      </w:r>
      <w:r w:rsidR="000E3599" w:rsidRPr="005975BE">
        <w:rPr>
          <w:color w:val="FF0000"/>
          <w:lang w:val="en-US"/>
        </w:rPr>
        <w:t>pure 2-CF</w:t>
      </w:r>
      <w:r w:rsidR="000E3599" w:rsidRPr="005975BE">
        <w:rPr>
          <w:color w:val="FF0000"/>
          <w:vertAlign w:val="subscript"/>
          <w:lang w:val="en-US"/>
        </w:rPr>
        <w:t>3</w:t>
      </w:r>
      <w:r w:rsidR="000E3599" w:rsidRPr="005975BE">
        <w:rPr>
          <w:color w:val="FF0000"/>
          <w:lang w:val="en-US"/>
        </w:rPr>
        <w:t>-azetidine</w:t>
      </w:r>
      <w:r w:rsidR="0060579E" w:rsidRPr="005975BE">
        <w:rPr>
          <w:color w:val="FF0000"/>
          <w:lang w:val="en-US"/>
        </w:rPr>
        <w:t xml:space="preserve"> derivatives</w:t>
      </w:r>
      <w:r w:rsidR="0018536C" w:rsidRPr="005975BE">
        <w:rPr>
          <w:color w:val="FF0000"/>
          <w:lang w:val="en-US"/>
        </w:rPr>
        <w:t xml:space="preserve"> (</w:t>
      </w:r>
      <w:r w:rsidR="0018536C" w:rsidRPr="005975BE">
        <w:rPr>
          <w:color w:val="FF0000"/>
          <w:lang w:val="en-US"/>
        </w:rPr>
        <w:fldChar w:fldCharType="begin"/>
      </w:r>
      <w:r w:rsidR="0018536C" w:rsidRPr="005975BE">
        <w:rPr>
          <w:color w:val="FF0000"/>
          <w:lang w:val="en-US"/>
        </w:rPr>
        <w:instrText xml:space="preserve"> REF _Ref439935684 \h  \* MERGEFORMAT </w:instrText>
      </w:r>
      <w:r w:rsidR="0018536C" w:rsidRPr="005975BE">
        <w:rPr>
          <w:color w:val="FF0000"/>
          <w:lang w:val="en-US"/>
        </w:rPr>
      </w:r>
      <w:r w:rsidR="0018536C" w:rsidRPr="005975BE">
        <w:rPr>
          <w:color w:val="FF0000"/>
          <w:lang w:val="en-US"/>
        </w:rPr>
        <w:fldChar w:fldCharType="separate"/>
      </w:r>
      <w:r w:rsidR="002E673D" w:rsidRPr="005975BE">
        <w:rPr>
          <w:color w:val="FF0000"/>
          <w:lang w:val="en-US"/>
        </w:rPr>
        <w:t xml:space="preserve">Scheme </w:t>
      </w:r>
      <w:r w:rsidR="002E673D" w:rsidRPr="005975BE">
        <w:rPr>
          <w:noProof/>
          <w:color w:val="FF0000"/>
          <w:lang w:val="en-US"/>
        </w:rPr>
        <w:t>39</w:t>
      </w:r>
      <w:r w:rsidR="0018536C" w:rsidRPr="005975BE">
        <w:rPr>
          <w:color w:val="FF0000"/>
          <w:lang w:val="en-US"/>
        </w:rPr>
        <w:fldChar w:fldCharType="end"/>
      </w:r>
      <w:r w:rsidR="0018536C" w:rsidRPr="005975BE">
        <w:rPr>
          <w:color w:val="FF0000"/>
          <w:lang w:val="en-US"/>
        </w:rPr>
        <w:t>)</w:t>
      </w:r>
      <w:r w:rsidR="0060579E" w:rsidRPr="005975BE">
        <w:rPr>
          <w:color w:val="FF0000"/>
          <w:lang w:val="en-US"/>
        </w:rPr>
        <w:t>.</w:t>
      </w:r>
      <w:hyperlink w:anchor="_ENREF_113" w:tooltip="Jiang, 2003 #120" w:history="1">
        <w:r w:rsidR="00C03167" w:rsidRPr="005975BE">
          <w:rPr>
            <w:color w:val="FF0000"/>
            <w:lang w:val="en-US"/>
          </w:rPr>
          <w:fldChar w:fldCharType="begin"/>
        </w:r>
        <w:r w:rsidR="00C03167" w:rsidRPr="005975BE">
          <w:rPr>
            <w:color w:val="FF0000"/>
            <w:lang w:val="en-US"/>
          </w:rPr>
          <w:instrText xml:space="preserve"> ADDIN EN.CITE &lt;EndNote&gt;&lt;Cite&gt;&lt;Author&gt;Jiang&lt;/Author&gt;&lt;Year&gt;2003&lt;/Year&gt;&lt;RecNum&gt;120&lt;/RecNum&gt;&lt;DisplayText&gt;&lt;style face="superscript"&gt;33&lt;/style&gt;&lt;/DisplayText&gt;&lt;record&gt;&lt;rec-number&gt;120&lt;/rec-number&gt;&lt;foreign-keys&gt;&lt;key app="EN" db-id="a5st2fxzyfzvwjeetrmpdzpezv0ezww0fdsp" timestamp="1444811169"&gt;120&lt;/key&gt;&lt;/foreign-keys&gt;&lt;ref-type name="Journal Article"&gt;17&lt;/ref-type&gt;&lt;contributors&gt;&lt;authors&gt;&lt;author&gt;Jiang, Jinlong&lt;/author&gt;&lt;author&gt;Shah, Hemal&lt;/author&gt;&lt;author&gt;DeVita, Robert J&lt;/author&gt;&lt;/authors&gt;&lt;/contributors&gt;&lt;titles&gt;&lt;title&gt;Synthesis of 4-trifluoromethylated 2-alkyl-and 2, 3-dialkyl-substituted azetidines&lt;/title&gt;&lt;secondary-title&gt;Org. Lett.&lt;/secondary-title&gt;&lt;/titles&gt;&lt;periodical&gt;&lt;full-title&gt;Org. Lett.&lt;/full-title&gt;&lt;/periodical&gt;&lt;pages&gt;4101-4103&lt;/pages&gt;&lt;volume&gt;5&lt;/volume&gt;&lt;number&gt;22&lt;/number&gt;&lt;section&gt;4101&lt;/section&gt;&lt;dates&gt;&lt;year&gt;2003&lt;/year&gt;&lt;/dates&gt;&lt;isbn&gt;1523-7060&lt;/isbn&gt;&lt;urls&gt;&lt;/urls&gt;&lt;/record&gt;&lt;/Cite&gt;&lt;/EndNote&gt;</w:instrText>
        </w:r>
        <w:r w:rsidR="00C03167" w:rsidRPr="005975BE">
          <w:rPr>
            <w:color w:val="FF0000"/>
            <w:lang w:val="en-US"/>
          </w:rPr>
          <w:fldChar w:fldCharType="separate"/>
        </w:r>
        <w:r w:rsidR="00C03167" w:rsidRPr="005975BE">
          <w:rPr>
            <w:noProof/>
            <w:color w:val="FF0000"/>
            <w:vertAlign w:val="superscript"/>
            <w:lang w:val="en-US"/>
          </w:rPr>
          <w:t>33</w:t>
        </w:r>
        <w:r w:rsidR="00C03167" w:rsidRPr="005975BE">
          <w:rPr>
            <w:color w:val="FF0000"/>
            <w:lang w:val="en-US"/>
          </w:rPr>
          <w:fldChar w:fldCharType="end"/>
        </w:r>
      </w:hyperlink>
      <w:r w:rsidR="0060579E" w:rsidRPr="005975BE">
        <w:rPr>
          <w:color w:val="FF0000"/>
          <w:lang w:val="en-US"/>
        </w:rPr>
        <w:t xml:space="preserve"> A</w:t>
      </w:r>
      <w:r w:rsidR="009744AB" w:rsidRPr="005975BE">
        <w:rPr>
          <w:color w:val="FF0000"/>
          <w:lang w:val="en-US"/>
        </w:rPr>
        <w:t xml:space="preserve"> second methodology, involving </w:t>
      </w:r>
      <w:r w:rsidR="0060579E" w:rsidRPr="005975BE">
        <w:rPr>
          <w:color w:val="FF0000"/>
          <w:lang w:val="en-US"/>
        </w:rPr>
        <w:t xml:space="preserve">a four-step synthesis starting from </w:t>
      </w:r>
      <w:r w:rsidR="0009265A" w:rsidRPr="005975BE">
        <w:rPr>
          <w:i/>
          <w:color w:val="FF0000"/>
          <w:lang w:val="en-US"/>
        </w:rPr>
        <w:t>N</w:t>
      </w:r>
      <w:r w:rsidR="0009265A" w:rsidRPr="005975BE">
        <w:rPr>
          <w:color w:val="FF0000"/>
          <w:lang w:val="en-US"/>
        </w:rPr>
        <w:t>-</w:t>
      </w:r>
      <w:proofErr w:type="spellStart"/>
      <w:r w:rsidR="0009265A" w:rsidRPr="005975BE">
        <w:rPr>
          <w:color w:val="FF0000"/>
          <w:lang w:val="en-US"/>
        </w:rPr>
        <w:t>benzyloxycarbonyl</w:t>
      </w:r>
      <w:proofErr w:type="spellEnd"/>
      <w:r w:rsidR="0009265A" w:rsidRPr="005975BE">
        <w:rPr>
          <w:color w:val="FF0000"/>
          <w:lang w:val="en-US"/>
        </w:rPr>
        <w:t xml:space="preserve">-protected imine </w:t>
      </w:r>
      <w:r w:rsidR="00A73327" w:rsidRPr="005975BE">
        <w:rPr>
          <w:b/>
          <w:color w:val="FF0000"/>
          <w:lang w:val="en-US"/>
        </w:rPr>
        <w:t>148</w:t>
      </w:r>
      <w:r w:rsidR="00A73327" w:rsidRPr="005975BE">
        <w:rPr>
          <w:color w:val="FF0000"/>
          <w:lang w:val="en-US"/>
        </w:rPr>
        <w:t xml:space="preserve"> </w:t>
      </w:r>
      <w:r w:rsidR="009744AB" w:rsidRPr="005975BE">
        <w:rPr>
          <w:color w:val="FF0000"/>
          <w:lang w:val="en-US"/>
        </w:rPr>
        <w:t>derived from</w:t>
      </w:r>
      <w:r w:rsidR="0009265A" w:rsidRPr="005975BE">
        <w:rPr>
          <w:color w:val="FF0000"/>
          <w:lang w:val="en-US"/>
        </w:rPr>
        <w:t xml:space="preserve"> ethyl </w:t>
      </w:r>
      <w:proofErr w:type="spellStart"/>
      <w:r w:rsidR="0009265A" w:rsidRPr="005975BE">
        <w:rPr>
          <w:color w:val="FF0000"/>
          <w:lang w:val="en-US"/>
        </w:rPr>
        <w:t>trifluoropyruvate</w:t>
      </w:r>
      <w:proofErr w:type="spellEnd"/>
      <w:r w:rsidR="00633703" w:rsidRPr="005975BE">
        <w:rPr>
          <w:color w:val="FF0000"/>
          <w:lang w:val="en-US"/>
        </w:rPr>
        <w:t>,</w:t>
      </w:r>
      <w:r w:rsidR="0009265A" w:rsidRPr="005975BE">
        <w:rPr>
          <w:color w:val="FF0000"/>
          <w:lang w:val="en-US"/>
        </w:rPr>
        <w:t xml:space="preserve"> result</w:t>
      </w:r>
      <w:r w:rsidR="00633703" w:rsidRPr="005975BE">
        <w:rPr>
          <w:color w:val="FF0000"/>
          <w:lang w:val="en-US"/>
        </w:rPr>
        <w:t>ed in a</w:t>
      </w:r>
      <w:r w:rsidR="0009265A" w:rsidRPr="005975BE">
        <w:rPr>
          <w:color w:val="FF0000"/>
          <w:lang w:val="en-US"/>
        </w:rPr>
        <w:t xml:space="preserve"> </w:t>
      </w:r>
      <w:r w:rsidR="0009265A" w:rsidRPr="005975BE">
        <w:rPr>
          <w:i/>
          <w:color w:val="FF0000"/>
          <w:lang w:val="en-US"/>
        </w:rPr>
        <w:t>N</w:t>
      </w:r>
      <w:r w:rsidR="0009265A" w:rsidRPr="005975BE">
        <w:rPr>
          <w:color w:val="FF0000"/>
          <w:lang w:val="en-US"/>
        </w:rPr>
        <w:t>-</w:t>
      </w:r>
      <w:proofErr w:type="spellStart"/>
      <w:r w:rsidR="0009265A" w:rsidRPr="005975BE">
        <w:rPr>
          <w:color w:val="FF0000"/>
          <w:lang w:val="en-US"/>
        </w:rPr>
        <w:t>benzyloxycarbonyl</w:t>
      </w:r>
      <w:proofErr w:type="spellEnd"/>
      <w:r w:rsidR="0009265A" w:rsidRPr="005975BE">
        <w:rPr>
          <w:color w:val="FF0000"/>
          <w:lang w:val="en-US"/>
        </w:rPr>
        <w:t>-</w:t>
      </w:r>
      <w:r w:rsidR="00E36338">
        <w:rPr>
          <w:color w:val="FF0000"/>
          <w:lang w:val="en-US"/>
        </w:rPr>
        <w:t>substituted</w:t>
      </w:r>
      <w:r w:rsidR="0009265A" w:rsidRPr="005975BE">
        <w:rPr>
          <w:color w:val="FF0000"/>
          <w:lang w:val="en-US"/>
        </w:rPr>
        <w:t xml:space="preserve"> </w:t>
      </w:r>
      <w:proofErr w:type="spellStart"/>
      <w:r w:rsidR="0009265A" w:rsidRPr="005975BE">
        <w:rPr>
          <w:color w:val="FF0000"/>
          <w:lang w:val="en-US"/>
        </w:rPr>
        <w:t>azetidine</w:t>
      </w:r>
      <w:proofErr w:type="spellEnd"/>
      <w:r w:rsidR="0009265A" w:rsidRPr="005975BE">
        <w:rPr>
          <w:color w:val="FF0000"/>
          <w:lang w:val="en-US"/>
        </w:rPr>
        <w:t xml:space="preserve"> </w:t>
      </w:r>
      <w:r w:rsidR="00A73327" w:rsidRPr="005975BE">
        <w:rPr>
          <w:b/>
          <w:color w:val="FF0000"/>
          <w:lang w:val="en-US"/>
        </w:rPr>
        <w:t>149</w:t>
      </w:r>
      <w:r w:rsidR="00A73327" w:rsidRPr="005975BE">
        <w:rPr>
          <w:color w:val="FF0000"/>
          <w:lang w:val="en-US"/>
        </w:rPr>
        <w:t xml:space="preserve"> </w:t>
      </w:r>
      <w:r w:rsidR="0009265A" w:rsidRPr="005975BE">
        <w:rPr>
          <w:color w:val="FF0000"/>
          <w:lang w:val="en-US"/>
        </w:rPr>
        <w:t>in an overall yield of 65%</w:t>
      </w:r>
      <w:r w:rsidR="00EE538C" w:rsidRPr="005975BE">
        <w:rPr>
          <w:color w:val="FF0000"/>
          <w:lang w:val="en-US"/>
        </w:rPr>
        <w:t xml:space="preserve"> (</w:t>
      </w:r>
      <w:r w:rsidR="00EE538C" w:rsidRPr="005975BE">
        <w:rPr>
          <w:color w:val="FF0000"/>
          <w:lang w:val="en-US"/>
        </w:rPr>
        <w:fldChar w:fldCharType="begin"/>
      </w:r>
      <w:r w:rsidR="00EE538C" w:rsidRPr="005975BE">
        <w:rPr>
          <w:color w:val="FF0000"/>
          <w:lang w:val="en-US"/>
        </w:rPr>
        <w:instrText xml:space="preserve"> REF _Ref439936384 \h  \* MERGEFORMAT </w:instrText>
      </w:r>
      <w:r w:rsidR="00EE538C" w:rsidRPr="005975BE">
        <w:rPr>
          <w:color w:val="FF0000"/>
          <w:lang w:val="en-US"/>
        </w:rPr>
      </w:r>
      <w:r w:rsidR="00EE538C" w:rsidRPr="005975BE">
        <w:rPr>
          <w:color w:val="FF0000"/>
          <w:lang w:val="en-US"/>
        </w:rPr>
        <w:fldChar w:fldCharType="separate"/>
      </w:r>
      <w:r w:rsidR="002E673D" w:rsidRPr="005975BE">
        <w:rPr>
          <w:color w:val="FF0000"/>
          <w:lang w:val="en-US"/>
        </w:rPr>
        <w:t xml:space="preserve">Scheme </w:t>
      </w:r>
      <w:r w:rsidR="002E673D" w:rsidRPr="005975BE">
        <w:rPr>
          <w:noProof/>
          <w:color w:val="FF0000"/>
          <w:lang w:val="en-US"/>
        </w:rPr>
        <w:t>40</w:t>
      </w:r>
      <w:r w:rsidR="00EE538C" w:rsidRPr="005975BE">
        <w:rPr>
          <w:color w:val="FF0000"/>
          <w:lang w:val="en-US"/>
        </w:rPr>
        <w:fldChar w:fldCharType="end"/>
      </w:r>
      <w:r w:rsidR="00EE538C" w:rsidRPr="005975BE">
        <w:rPr>
          <w:color w:val="FF0000"/>
          <w:lang w:val="en-US"/>
        </w:rPr>
        <w:t>)</w:t>
      </w:r>
      <w:r w:rsidR="0009265A" w:rsidRPr="005975BE">
        <w:rPr>
          <w:color w:val="FF0000"/>
          <w:lang w:val="en-US"/>
        </w:rPr>
        <w:t>.</w:t>
      </w:r>
      <w:hyperlink w:anchor="_ENREF_114" w:tooltip="Bravo, 1999 #121" w:history="1">
        <w:r w:rsidR="00C03167" w:rsidRPr="005975BE">
          <w:rPr>
            <w:color w:val="FF0000"/>
            <w:lang w:val="en-US"/>
          </w:rPr>
          <w:fldChar w:fldCharType="begin"/>
        </w:r>
        <w:r w:rsidR="00C03167" w:rsidRPr="005975BE">
          <w:rPr>
            <w:color w:val="FF0000"/>
            <w:lang w:val="en-US"/>
          </w:rPr>
          <w:instrText xml:space="preserve"> ADDIN EN.CITE &lt;EndNote&gt;&lt;Cite&gt;&lt;Author&gt;Bravo&lt;/Author&gt;&lt;Year&gt;1999&lt;/Year&gt;&lt;RecNum&gt;121&lt;/RecNum&gt;&lt;DisplayText&gt;&lt;style face="superscript"&gt;34&lt;/style&gt;&lt;/DisplayText&gt;&lt;record&gt;&lt;rec-number&gt;121&lt;/rec-number&gt;&lt;foreign-keys&gt;&lt;key app="EN" db-id="a5st2fxzyfzvwjeetrmpdzpezv0ezww0fdsp" timestamp="1444811241"&gt;121&lt;/key&gt;&lt;/foreign-keys&gt;&lt;ref-type name="Journal Article"&gt;17&lt;/ref-type&gt;&lt;contributors&gt;&lt;authors&gt;&lt;author&gt;Bravo, Pierfrancesco&lt;/author&gt;&lt;author&gt;Fustero, Santos&lt;/author&gt;&lt;author&gt;Guidetti, Maurizia&lt;/author&gt;&lt;author&gt;Volonterio, Alessandro&lt;/author&gt;&lt;author&gt;Zanda, Matteo&lt;/author&gt;&lt;/authors&gt;&lt;/contributors&gt;&lt;titles&gt;&lt;title&gt;Stereoselective Mannich-Type Reaction of an Acyclic Ketimine with a Substituted Chlorotitanium Enolate: Efficient Approach to d-erythro-α-Trifluoromethylβ-hydroxyaspartic Units&lt;/title&gt;&lt;secondary-title&gt;J. Org. Chem.&lt;/secondary-title&gt;&lt;/titles&gt;&lt;periodical&gt;&lt;full-title&gt;J. Org. Chem.&lt;/full-title&gt;&lt;/periodical&gt;&lt;pages&gt;8731-8735&lt;/pages&gt;&lt;volume&gt;64&lt;/volume&gt;&lt;number&gt;23&lt;/number&gt;&lt;section&gt;8731&lt;/section&gt;&lt;dates&gt;&lt;year&gt;1999&lt;/year&gt;&lt;/dates&gt;&lt;isbn&gt;0022-3263&lt;/isbn&gt;&lt;urls&gt;&lt;/urls&gt;&lt;/record&gt;&lt;/Cite&gt;&lt;/EndNote&gt;</w:instrText>
        </w:r>
        <w:r w:rsidR="00C03167" w:rsidRPr="005975BE">
          <w:rPr>
            <w:color w:val="FF0000"/>
            <w:lang w:val="en-US"/>
          </w:rPr>
          <w:fldChar w:fldCharType="separate"/>
        </w:r>
        <w:r w:rsidR="00C03167" w:rsidRPr="005975BE">
          <w:rPr>
            <w:noProof/>
            <w:color w:val="FF0000"/>
            <w:vertAlign w:val="superscript"/>
            <w:lang w:val="en-US"/>
          </w:rPr>
          <w:t>34</w:t>
        </w:r>
        <w:r w:rsidR="00C03167" w:rsidRPr="005975BE">
          <w:rPr>
            <w:color w:val="FF0000"/>
            <w:lang w:val="en-US"/>
          </w:rPr>
          <w:fldChar w:fldCharType="end"/>
        </w:r>
      </w:hyperlink>
      <w:r w:rsidR="006E44A9" w:rsidRPr="005975BE">
        <w:rPr>
          <w:color w:val="FF0000"/>
          <w:lang w:val="en-US"/>
        </w:rPr>
        <w:t xml:space="preserve"> Finally, two other approaches toward activated 2-CF</w:t>
      </w:r>
      <w:r w:rsidR="006E44A9" w:rsidRPr="005975BE">
        <w:rPr>
          <w:color w:val="FF0000"/>
          <w:vertAlign w:val="subscript"/>
          <w:lang w:val="en-US"/>
        </w:rPr>
        <w:t>3</w:t>
      </w:r>
      <w:r w:rsidR="006E44A9" w:rsidRPr="005975BE">
        <w:rPr>
          <w:color w:val="FF0000"/>
          <w:lang w:val="en-US"/>
        </w:rPr>
        <w:t xml:space="preserve">-azetidines have been based on either a cycloaddition reaction of a </w:t>
      </w:r>
      <w:proofErr w:type="spellStart"/>
      <w:r w:rsidR="006E44A9" w:rsidRPr="005975BE">
        <w:rPr>
          <w:color w:val="FF0000"/>
          <w:lang w:val="en-US"/>
        </w:rPr>
        <w:t>perfluorinated</w:t>
      </w:r>
      <w:proofErr w:type="spellEnd"/>
      <w:r w:rsidR="006E44A9" w:rsidRPr="005975BE">
        <w:rPr>
          <w:color w:val="FF0000"/>
          <w:lang w:val="en-US"/>
        </w:rPr>
        <w:t xml:space="preserve"> imine and an alkene to give 2,2-bis-(</w:t>
      </w:r>
      <w:proofErr w:type="spellStart"/>
      <w:r w:rsidR="006E44A9" w:rsidRPr="005975BE">
        <w:rPr>
          <w:color w:val="FF0000"/>
          <w:lang w:val="en-US"/>
        </w:rPr>
        <w:t>trifluoromethyl</w:t>
      </w:r>
      <w:proofErr w:type="spellEnd"/>
      <w:r w:rsidR="006E44A9" w:rsidRPr="005975BE">
        <w:rPr>
          <w:color w:val="FF0000"/>
          <w:lang w:val="en-US"/>
        </w:rPr>
        <w:t>)</w:t>
      </w:r>
      <w:proofErr w:type="spellStart"/>
      <w:r w:rsidR="006E44A9" w:rsidRPr="005975BE">
        <w:rPr>
          <w:color w:val="FF0000"/>
          <w:lang w:val="en-US"/>
        </w:rPr>
        <w:t>azetidines</w:t>
      </w:r>
      <w:hyperlink w:anchor="_ENREF_115" w:tooltip="Moiseev, 2006 #123" w:history="1">
        <w:r w:rsidR="00406C7E" w:rsidRPr="005975BE">
          <w:rPr>
            <w:color w:val="FF0000"/>
            <w:lang w:val="en-US"/>
          </w:rPr>
          <w:fldChar w:fldCharType="begin"/>
        </w:r>
        <w:r w:rsidR="00406C7E" w:rsidRPr="005975BE">
          <w:rPr>
            <w:color w:val="FF0000"/>
            <w:lang w:val="en-US"/>
          </w:rPr>
          <w:instrText xml:space="preserve"> ADDIN EN.CITE &lt;EndNote&gt;&lt;Cite&gt;&lt;Author&gt;Moiseev&lt;/Author&gt;&lt;Year&gt;2006&lt;/Year&gt;&lt;RecNum&gt;123&lt;/RecNum&gt;&lt;DisplayText&gt;&lt;style face="superscript"&gt;35&lt;/style&gt;&lt;/DisplayText&gt;&lt;record&gt;&lt;rec-number&gt;123&lt;/rec-number&gt;&lt;foreign-keys&gt;&lt;key app="EN" db-id="a5st2fxzyfzvwjeetrmpdzpezv0ezww0fdsp" timestamp="1444812620"&gt;123&lt;/key&gt;&lt;/foreign-keys&gt;&lt;ref-type name="Journal Article"&gt;17&lt;/ref-type&gt;&lt;contributors&gt;&lt;authors&gt;&lt;author&gt;Moiseev, Sergei V&lt;/author&gt;&lt;author&gt;Goncharov, Valerii M&lt;/author&gt;&lt;author&gt;Zatonsky, Georgy V&lt;/author&gt;&lt;author&gt;Cherstkov, Viktor F&lt;/author&gt;&lt;author&gt;Vasil’ev, Nikolai V&lt;/author&gt;&lt;/authors&gt;&lt;/contributors&gt;&lt;titles&gt;&lt;title&gt;Synthesis and cycloaddition reactions of polyfluorinated imines&lt;/title&gt;&lt;secondary-title&gt;Mendeleev Commun. &lt;/secondary-title&gt;&lt;/titles&gt;&lt;periodical&gt;&lt;full-title&gt;Mendeleev Commun.&lt;/full-title&gt;&lt;/periodical&gt;&lt;pages&gt;184-186&lt;/pages&gt;&lt;volume&gt;16&lt;/volume&gt;&lt;number&gt;3&lt;/number&gt;&lt;section&gt;184&lt;/section&gt;&lt;dates&gt;&lt;year&gt;2006&lt;/year&gt;&lt;/dates&gt;&lt;isbn&gt;0959-9436&lt;/isbn&gt;&lt;urls&gt;&lt;/urls&gt;&lt;/record&gt;&lt;/Cite&gt;&lt;Cite&gt;&lt;Author&gt;Shimada&lt;/Author&gt;&lt;Year&gt;1992&lt;/Year&gt;&lt;RecNum&gt;124&lt;/RecNum&gt;&lt;record&gt;&lt;rec-number&gt;124&lt;/rec-number&gt;&lt;foreign-keys&gt;&lt;key app="EN" db-id="a5st2fxzyfzvwjeetrmpdzpezv0ezww0fdsp" timestamp="1444812936"&gt;124&lt;/key&gt;&lt;/foreign-keys&gt;&lt;ref-type name="Journal Article"&gt;17&lt;/ref-type&gt;&lt;contributors&gt;&lt;authors&gt;&lt;author&gt;Shimada, T&lt;/author&gt;&lt;author&gt;Ando, Teiichi&lt;/author&gt;&lt;author&gt;Takagi, T&lt;/author&gt;&lt;author&gt;Koyama, M&lt;/author&gt;&lt;author&gt;Miki, T&lt;/author&gt;&lt;author&gt;Kumadaki, I&lt;/author&gt;&lt;/authors&gt;&lt;/contributors&gt;&lt;titles&gt;&lt;secondary-title&gt;Chem. Pharm. Bull.&lt;/secondary-title&gt;&lt;/titles&gt;&lt;periodical&gt;&lt;full-title&gt;Chem. Pharm. Bull.&lt;/full-title&gt;&lt;/periodical&gt;&lt;volume&gt;40&lt;/volume&gt;&lt;section&gt;1665&lt;/section&gt;&lt;dates&gt;&lt;year&gt;1992&lt;/year&gt;&lt;/dates&gt;&lt;urls&gt;&lt;/urls&gt;&lt;/record&gt;&lt;/Cite&gt;&lt;/EndNote&gt;</w:instrText>
        </w:r>
        <w:r w:rsidR="00406C7E" w:rsidRPr="005975BE">
          <w:rPr>
            <w:color w:val="FF0000"/>
            <w:lang w:val="en-US"/>
          </w:rPr>
          <w:fldChar w:fldCharType="separate"/>
        </w:r>
        <w:r w:rsidR="00406C7E" w:rsidRPr="005975BE">
          <w:rPr>
            <w:noProof/>
            <w:color w:val="FF0000"/>
            <w:vertAlign w:val="superscript"/>
            <w:lang w:val="en-US"/>
          </w:rPr>
          <w:t>35</w:t>
        </w:r>
        <w:r w:rsidR="00406C7E" w:rsidRPr="005975BE">
          <w:rPr>
            <w:color w:val="FF0000"/>
            <w:lang w:val="en-US"/>
          </w:rPr>
          <w:fldChar w:fldCharType="end"/>
        </w:r>
      </w:hyperlink>
      <w:r w:rsidR="00406C7E" w:rsidRPr="005975BE">
        <w:rPr>
          <w:color w:val="FF0000"/>
          <w:vertAlign w:val="superscript"/>
          <w:lang w:val="en-US"/>
        </w:rPr>
        <w:t>a,b</w:t>
      </w:r>
      <w:proofErr w:type="spellEnd"/>
      <w:r w:rsidR="006E44A9" w:rsidRPr="005975BE">
        <w:rPr>
          <w:color w:val="FF0000"/>
          <w:lang w:val="en-US"/>
        </w:rPr>
        <w:t xml:space="preserve"> or a cycloaddition reaction of a CF</w:t>
      </w:r>
      <w:r w:rsidR="006E44A9" w:rsidRPr="005975BE">
        <w:rPr>
          <w:color w:val="FF0000"/>
          <w:vertAlign w:val="subscript"/>
          <w:lang w:val="en-US"/>
        </w:rPr>
        <w:t>3</w:t>
      </w:r>
      <w:r w:rsidR="006E44A9" w:rsidRPr="005975BE">
        <w:rPr>
          <w:color w:val="FF0000"/>
          <w:lang w:val="en-US"/>
        </w:rPr>
        <w:t>-imine and an alkene to af</w:t>
      </w:r>
      <w:r w:rsidR="00240677" w:rsidRPr="005975BE">
        <w:rPr>
          <w:color w:val="FF0000"/>
          <w:lang w:val="en-US"/>
        </w:rPr>
        <w:t xml:space="preserve">ford </w:t>
      </w:r>
      <w:proofErr w:type="spellStart"/>
      <w:r w:rsidR="00240677" w:rsidRPr="005975BE">
        <w:rPr>
          <w:color w:val="FF0000"/>
          <w:lang w:val="en-US"/>
        </w:rPr>
        <w:t>polysubstituted</w:t>
      </w:r>
      <w:proofErr w:type="spellEnd"/>
      <w:r w:rsidR="00240677" w:rsidRPr="005975BE">
        <w:rPr>
          <w:color w:val="FF0000"/>
          <w:lang w:val="en-US"/>
        </w:rPr>
        <w:t xml:space="preserve"> </w:t>
      </w:r>
      <w:proofErr w:type="spellStart"/>
      <w:r w:rsidR="00240677" w:rsidRPr="005975BE">
        <w:rPr>
          <w:color w:val="FF0000"/>
          <w:lang w:val="en-US"/>
        </w:rPr>
        <w:t>azetidines.</w:t>
      </w:r>
      <w:hyperlink w:anchor="_ENREF_115" w:tooltip="Moiseev, 2006 #123" w:history="1">
        <w:r w:rsidR="00406C7E" w:rsidRPr="005975BE">
          <w:rPr>
            <w:color w:val="FF0000"/>
            <w:lang w:val="en-US"/>
          </w:rPr>
          <w:fldChar w:fldCharType="begin"/>
        </w:r>
        <w:r w:rsidR="00406C7E" w:rsidRPr="005975BE">
          <w:rPr>
            <w:color w:val="FF0000"/>
            <w:lang w:val="en-US"/>
          </w:rPr>
          <w:instrText xml:space="preserve"> ADDIN EN.CITE &lt;EndNote&gt;&lt;Cite&gt;&lt;Author&gt;Moiseev&lt;/Author&gt;&lt;Year&gt;2006&lt;/Year&gt;&lt;RecNum&gt;123&lt;/RecNum&gt;&lt;DisplayText&gt;&lt;style face="superscript"&gt;35&lt;/style&gt;&lt;/DisplayText&gt;&lt;record&gt;&lt;rec-number&gt;123&lt;/rec-number&gt;&lt;foreign-keys&gt;&lt;key app="EN" db-id="a5st2fxzyfzvwjeetrmpdzpezv0ezww0fdsp" timestamp="1444812620"&gt;123&lt;/key&gt;&lt;/foreign-keys&gt;&lt;ref-type name="Journal Article"&gt;17&lt;/ref-type&gt;&lt;contributors&gt;&lt;authors&gt;&lt;author&gt;Moiseev, Sergei V&lt;/author&gt;&lt;author&gt;Goncharov, Valerii M&lt;/author&gt;&lt;author&gt;Zatonsky, Georgy V&lt;/author&gt;&lt;author&gt;Cherstkov, Viktor F&lt;/author&gt;&lt;author&gt;Vasil’ev, Nikolai V&lt;/author&gt;&lt;/authors&gt;&lt;/contributors&gt;&lt;titles&gt;&lt;title&gt;Synthesis and cycloaddition reactions of polyfluorinated imines&lt;/title&gt;&lt;secondary-title&gt;Mendeleev Commun. &lt;/secondary-title&gt;&lt;/titles&gt;&lt;periodical&gt;&lt;full-title&gt;Mendeleev Commun.&lt;/full-title&gt;&lt;/periodical&gt;&lt;pages&gt;184-186&lt;/pages&gt;&lt;volume&gt;16&lt;/volume&gt;&lt;number&gt;3&lt;/number&gt;&lt;section&gt;184&lt;/section&gt;&lt;dates&gt;&lt;year&gt;2006&lt;/year&gt;&lt;/dates&gt;&lt;isbn&gt;0959-9436&lt;/isbn&gt;&lt;urls&gt;&lt;/urls&gt;&lt;/record&gt;&lt;/Cite&gt;&lt;Cite&gt;&lt;Author&gt;Shimada&lt;/Author&gt;&lt;Year&gt;1992&lt;/Year&gt;&lt;RecNum&gt;124&lt;/RecNum&gt;&lt;record&gt;&lt;rec-number&gt;124&lt;/rec-number&gt;&lt;foreign-keys&gt;&lt;key app="EN" db-id="a5st2fxzyfzvwjeetrmpdzpezv0ezww0fdsp" timestamp="1444812936"&gt;124&lt;/key&gt;&lt;/foreign-keys&gt;&lt;ref-type name="Journal Article"&gt;17&lt;/ref-type&gt;&lt;contributors&gt;&lt;authors&gt;&lt;author&gt;Shimada, T&lt;/author&gt;&lt;author&gt;Ando, Teiichi&lt;/author&gt;&lt;author&gt;Takagi, T&lt;/author&gt;&lt;author&gt;Koyama, M&lt;/author&gt;&lt;author&gt;Miki, T&lt;/author&gt;&lt;author&gt;Kumadaki, I&lt;/author&gt;&lt;/authors&gt;&lt;/contributors&gt;&lt;titles&gt;&lt;secondary-title&gt;Chem. Pharm. Bull.&lt;/secondary-title&gt;&lt;/titles&gt;&lt;periodical&gt;&lt;full-title&gt;Chem. Pharm. Bull.&lt;/full-title&gt;&lt;/periodical&gt;&lt;volume&gt;40&lt;/volume&gt;&lt;section&gt;1665&lt;/section&gt;&lt;dates&gt;&lt;year&gt;1992&lt;/year&gt;&lt;/dates&gt;&lt;urls&gt;&lt;/urls&gt;&lt;/record&gt;&lt;/Cite&gt;&lt;/EndNote&gt;</w:instrText>
        </w:r>
        <w:r w:rsidR="00406C7E" w:rsidRPr="005975BE">
          <w:rPr>
            <w:color w:val="FF0000"/>
            <w:lang w:val="en-US"/>
          </w:rPr>
          <w:fldChar w:fldCharType="separate"/>
        </w:r>
        <w:r w:rsidR="00406C7E" w:rsidRPr="005975BE">
          <w:rPr>
            <w:noProof/>
            <w:color w:val="FF0000"/>
            <w:vertAlign w:val="superscript"/>
            <w:lang w:val="en-US"/>
          </w:rPr>
          <w:t>35</w:t>
        </w:r>
        <w:r w:rsidR="00406C7E" w:rsidRPr="005975BE">
          <w:rPr>
            <w:color w:val="FF0000"/>
            <w:lang w:val="en-US"/>
          </w:rPr>
          <w:fldChar w:fldCharType="end"/>
        </w:r>
      </w:hyperlink>
      <w:r w:rsidR="00406C7E" w:rsidRPr="005975BE">
        <w:rPr>
          <w:color w:val="FF0000"/>
          <w:vertAlign w:val="superscript"/>
          <w:lang w:val="en-US"/>
        </w:rPr>
        <w:t>c</w:t>
      </w:r>
      <w:proofErr w:type="spellEnd"/>
      <w:r w:rsidR="00406C7E" w:rsidRPr="005975BE">
        <w:rPr>
          <w:color w:val="FF0000"/>
          <w:lang w:val="en-US"/>
        </w:rPr>
        <w:t xml:space="preserve"> </w:t>
      </w:r>
      <w:r w:rsidR="00240677" w:rsidRPr="005975BE">
        <w:rPr>
          <w:color w:val="FF0000"/>
          <w:lang w:val="en-US"/>
        </w:rPr>
        <w:t>Recently,</w:t>
      </w:r>
      <w:r w:rsidR="00406C7E" w:rsidRPr="005975BE">
        <w:rPr>
          <w:color w:val="FF0000"/>
          <w:lang w:val="en-US"/>
        </w:rPr>
        <w:t xml:space="preserve"> a new synthesis of </w:t>
      </w:r>
      <w:proofErr w:type="spellStart"/>
      <w:r w:rsidR="00406C7E" w:rsidRPr="005975BE">
        <w:rPr>
          <w:color w:val="FF0000"/>
          <w:lang w:val="en-US"/>
        </w:rPr>
        <w:t>enantiopure</w:t>
      </w:r>
      <w:proofErr w:type="spellEnd"/>
      <w:r w:rsidR="00406C7E" w:rsidRPr="005975BE">
        <w:rPr>
          <w:color w:val="FF0000"/>
          <w:lang w:val="en-US"/>
        </w:rPr>
        <w:t xml:space="preserve"> (2</w:t>
      </w:r>
      <w:r w:rsidR="00406C7E" w:rsidRPr="005975BE">
        <w:rPr>
          <w:i/>
          <w:color w:val="FF0000"/>
          <w:lang w:val="en-US"/>
        </w:rPr>
        <w:t>R</w:t>
      </w:r>
      <w:r w:rsidR="00406C7E" w:rsidRPr="005975BE">
        <w:rPr>
          <w:color w:val="FF0000"/>
          <w:lang w:val="en-US"/>
        </w:rPr>
        <w:t>)-2-(</w:t>
      </w:r>
      <w:proofErr w:type="spellStart"/>
      <w:r w:rsidR="00406C7E" w:rsidRPr="005975BE">
        <w:rPr>
          <w:color w:val="FF0000"/>
          <w:lang w:val="en-US"/>
        </w:rPr>
        <w:t>trifluoromethyl</w:t>
      </w:r>
      <w:proofErr w:type="spellEnd"/>
      <w:r w:rsidR="00406C7E" w:rsidRPr="005975BE">
        <w:rPr>
          <w:color w:val="FF0000"/>
          <w:lang w:val="en-US"/>
        </w:rPr>
        <w:t xml:space="preserve">)azetidine-2-carboxylic acid </w:t>
      </w:r>
      <w:r w:rsidR="00A73327" w:rsidRPr="00E36338">
        <w:rPr>
          <w:color w:val="FF0000"/>
          <w:lang w:val="en-US"/>
        </w:rPr>
        <w:t>(</w:t>
      </w:r>
      <w:r w:rsidR="00A73327" w:rsidRPr="005975BE">
        <w:rPr>
          <w:b/>
          <w:color w:val="FF0000"/>
          <w:lang w:val="en-US"/>
        </w:rPr>
        <w:t>151</w:t>
      </w:r>
      <w:r w:rsidR="00A73327" w:rsidRPr="00E36338">
        <w:rPr>
          <w:color w:val="FF0000"/>
          <w:lang w:val="en-US"/>
        </w:rPr>
        <w:t>)</w:t>
      </w:r>
      <w:r w:rsidR="00A73327" w:rsidRPr="005975BE">
        <w:rPr>
          <w:color w:val="FF0000"/>
          <w:lang w:val="en-US"/>
        </w:rPr>
        <w:t xml:space="preserve"> </w:t>
      </w:r>
      <w:r w:rsidR="00406C7E" w:rsidRPr="005975BE">
        <w:rPr>
          <w:color w:val="FF0000"/>
          <w:lang w:val="en-US"/>
        </w:rPr>
        <w:t>has been reported through elaboration of bicyclic CF</w:t>
      </w:r>
      <w:r w:rsidR="00406C7E" w:rsidRPr="005975BE">
        <w:rPr>
          <w:color w:val="FF0000"/>
          <w:vertAlign w:val="subscript"/>
          <w:lang w:val="en-US"/>
        </w:rPr>
        <w:t>3</w:t>
      </w:r>
      <w:r w:rsidR="00406C7E" w:rsidRPr="005975BE">
        <w:rPr>
          <w:color w:val="FF0000"/>
          <w:lang w:val="en-US"/>
        </w:rPr>
        <w:t xml:space="preserve">-substituted </w:t>
      </w:r>
      <w:proofErr w:type="spellStart"/>
      <w:r w:rsidR="00406C7E" w:rsidRPr="005975BE">
        <w:rPr>
          <w:color w:val="FF0000"/>
          <w:lang w:val="en-US"/>
        </w:rPr>
        <w:t>oxazolidine</w:t>
      </w:r>
      <w:proofErr w:type="spellEnd"/>
      <w:r w:rsidR="00406C7E" w:rsidRPr="005975BE">
        <w:rPr>
          <w:color w:val="FF0000"/>
          <w:lang w:val="en-US"/>
        </w:rPr>
        <w:t xml:space="preserve"> </w:t>
      </w:r>
      <w:r w:rsidR="00A73327" w:rsidRPr="005975BE">
        <w:rPr>
          <w:b/>
          <w:color w:val="FF0000"/>
          <w:lang w:val="en-US"/>
        </w:rPr>
        <w:t>150</w:t>
      </w:r>
      <w:r w:rsidR="00A73327" w:rsidRPr="005975BE">
        <w:rPr>
          <w:color w:val="FF0000"/>
          <w:lang w:val="en-US"/>
        </w:rPr>
        <w:t xml:space="preserve"> </w:t>
      </w:r>
      <w:r w:rsidR="00283207" w:rsidRPr="005975BE">
        <w:rPr>
          <w:color w:val="FF0000"/>
          <w:lang w:val="en-US"/>
        </w:rPr>
        <w:t>(</w:t>
      </w:r>
      <w:r w:rsidR="00283207" w:rsidRPr="005975BE">
        <w:rPr>
          <w:color w:val="FF0000"/>
          <w:lang w:val="en-US"/>
        </w:rPr>
        <w:fldChar w:fldCharType="begin"/>
      </w:r>
      <w:r w:rsidR="00283207" w:rsidRPr="005975BE">
        <w:rPr>
          <w:color w:val="FF0000"/>
          <w:lang w:val="en-US"/>
        </w:rPr>
        <w:instrText xml:space="preserve"> REF _Ref439937015 \h  \* MERGEFORMAT </w:instrText>
      </w:r>
      <w:r w:rsidR="00283207" w:rsidRPr="005975BE">
        <w:rPr>
          <w:color w:val="FF0000"/>
          <w:lang w:val="en-US"/>
        </w:rPr>
      </w:r>
      <w:r w:rsidR="00283207" w:rsidRPr="005975BE">
        <w:rPr>
          <w:color w:val="FF0000"/>
          <w:lang w:val="en-US"/>
        </w:rPr>
        <w:fldChar w:fldCharType="separate"/>
      </w:r>
      <w:r w:rsidR="002E673D" w:rsidRPr="005975BE">
        <w:rPr>
          <w:color w:val="FF0000"/>
          <w:lang w:val="en-US"/>
        </w:rPr>
        <w:t xml:space="preserve">Scheme </w:t>
      </w:r>
      <w:r w:rsidR="002E673D" w:rsidRPr="005975BE">
        <w:rPr>
          <w:noProof/>
          <w:color w:val="FF0000"/>
          <w:lang w:val="en-US"/>
        </w:rPr>
        <w:t>41</w:t>
      </w:r>
      <w:r w:rsidR="00283207" w:rsidRPr="005975BE">
        <w:rPr>
          <w:color w:val="FF0000"/>
          <w:lang w:val="en-US"/>
        </w:rPr>
        <w:fldChar w:fldCharType="end"/>
      </w:r>
      <w:r w:rsidR="00283207" w:rsidRPr="005975BE">
        <w:rPr>
          <w:color w:val="FF0000"/>
          <w:lang w:val="en-US"/>
        </w:rPr>
        <w:t>)</w:t>
      </w:r>
      <w:r w:rsidR="00406C7E" w:rsidRPr="005975BE">
        <w:rPr>
          <w:color w:val="FF0000"/>
          <w:lang w:val="en-US"/>
        </w:rPr>
        <w:t>.</w:t>
      </w:r>
      <w:hyperlink w:anchor="_ENREF_117" w:tooltip="Katagiri, 1988 #125" w:history="1">
        <w:r w:rsidR="00C03167" w:rsidRPr="005975BE">
          <w:rPr>
            <w:color w:val="FF0000"/>
            <w:lang w:val="en-US"/>
          </w:rPr>
          <w:fldChar w:fldCharType="begin"/>
        </w:r>
        <w:r w:rsidR="00C03167" w:rsidRPr="005975BE">
          <w:rPr>
            <w:color w:val="FF0000"/>
            <w:lang w:val="en-US"/>
          </w:rPr>
          <w:instrText xml:space="preserve"> ADDIN EN.CITE &lt;EndNote&gt;&lt;Cite&gt;&lt;Author&gt;Katagiri&lt;/Author&gt;&lt;Year&gt;1988&lt;/Year&gt;&lt;RecNum&gt;125&lt;/RecNum&gt;&lt;DisplayText&gt;&lt;style face="superscript"&gt;36&lt;/style&gt;&lt;/DisplayText&gt;&lt;record&gt;&lt;rec-number&gt;125&lt;/rec-number&gt;&lt;foreign-keys&gt;&lt;key app="EN" db-id="a5st2fxzyfzvwjeetrmpdzpezv0ezww0fdsp" timestamp="1444813021"&gt;125&lt;/key&gt;&lt;/foreign-keys&gt;&lt;ref-type name="Journal Article"&gt;17&lt;/ref-type&gt;&lt;contributors&gt;&lt;authors&gt;&lt;author&gt;Katagiri, N&lt;/author&gt;&lt;author&gt;Watanabe, H&lt;/author&gt;&lt;author&gt;Kaneko, C&lt;/author&gt;&lt;/authors&gt;&lt;/contributors&gt;&lt;titles&gt;&lt;secondary-title&gt;Chem. Pharm. Bull.&lt;/secondary-title&gt;&lt;/titles&gt;&lt;periodical&gt;&lt;full-title&gt;Chem. Pharm. Bull.&lt;/full-title&gt;&lt;/periodical&gt;&lt;volume&gt;36&lt;/volume&gt;&lt;section&gt;3354&lt;/section&gt;&lt;dates&gt;&lt;year&gt;1988&lt;/year&gt;&lt;/dates&gt;&lt;urls&gt;&lt;/urls&gt;&lt;/record&gt;&lt;/Cite&gt;&lt;/EndNote&gt;</w:instrText>
        </w:r>
        <w:r w:rsidR="00C03167" w:rsidRPr="005975BE">
          <w:rPr>
            <w:color w:val="FF0000"/>
            <w:lang w:val="en-US"/>
          </w:rPr>
          <w:fldChar w:fldCharType="separate"/>
        </w:r>
        <w:r w:rsidR="00C03167" w:rsidRPr="005975BE">
          <w:rPr>
            <w:noProof/>
            <w:color w:val="FF0000"/>
            <w:vertAlign w:val="superscript"/>
            <w:lang w:val="en-US"/>
          </w:rPr>
          <w:t>36</w:t>
        </w:r>
        <w:r w:rsidR="00C03167" w:rsidRPr="005975BE">
          <w:rPr>
            <w:color w:val="FF0000"/>
            <w:lang w:val="en-US"/>
          </w:rPr>
          <w:fldChar w:fldCharType="end"/>
        </w:r>
      </w:hyperlink>
    </w:p>
    <w:p w:rsidR="00240677" w:rsidRPr="005975BE" w:rsidRDefault="00240677" w:rsidP="00240677">
      <w:pPr>
        <w:pStyle w:val="Bijschrift"/>
        <w:keepNext/>
        <w:jc w:val="center"/>
        <w:rPr>
          <w:b/>
          <w:i w:val="0"/>
          <w:color w:val="FF0000"/>
          <w:lang w:val="en-US"/>
        </w:rPr>
      </w:pPr>
      <w:bookmarkStart w:id="37" w:name="_Ref439934876"/>
      <w:r w:rsidRPr="005975BE">
        <w:rPr>
          <w:b/>
          <w:i w:val="0"/>
          <w:color w:val="FF0000"/>
          <w:lang w:val="en-US"/>
        </w:rPr>
        <w:t xml:space="preserve">Scheme </w:t>
      </w:r>
      <w:r w:rsidRPr="005975BE">
        <w:rPr>
          <w:b/>
          <w:i w:val="0"/>
          <w:color w:val="FF0000"/>
        </w:rPr>
        <w:fldChar w:fldCharType="begin"/>
      </w:r>
      <w:r w:rsidRPr="005975BE">
        <w:rPr>
          <w:b/>
          <w:i w:val="0"/>
          <w:color w:val="FF0000"/>
          <w:lang w:val="en-US"/>
        </w:rPr>
        <w:instrText xml:space="preserve"> SEQ Scheme \* ARABIC </w:instrText>
      </w:r>
      <w:r w:rsidRPr="005975BE">
        <w:rPr>
          <w:b/>
          <w:i w:val="0"/>
          <w:color w:val="FF0000"/>
        </w:rPr>
        <w:fldChar w:fldCharType="separate"/>
      </w:r>
      <w:r w:rsidR="005A2FEF" w:rsidRPr="005975BE">
        <w:rPr>
          <w:b/>
          <w:i w:val="0"/>
          <w:noProof/>
          <w:color w:val="FF0000"/>
          <w:lang w:val="en-US"/>
        </w:rPr>
        <w:t>38</w:t>
      </w:r>
      <w:r w:rsidRPr="005975BE">
        <w:rPr>
          <w:b/>
          <w:i w:val="0"/>
          <w:color w:val="FF0000"/>
        </w:rPr>
        <w:fldChar w:fldCharType="end"/>
      </w:r>
      <w:bookmarkEnd w:id="37"/>
      <w:r w:rsidRPr="005975BE">
        <w:rPr>
          <w:b/>
          <w:i w:val="0"/>
          <w:color w:val="FF0000"/>
          <w:lang w:val="en-US"/>
        </w:rPr>
        <w:t>: Synthesis of 2-CF</w:t>
      </w:r>
      <w:r w:rsidRPr="005975BE">
        <w:rPr>
          <w:b/>
          <w:i w:val="0"/>
          <w:color w:val="FF0000"/>
          <w:vertAlign w:val="subscript"/>
          <w:lang w:val="en-US"/>
        </w:rPr>
        <w:t>3</w:t>
      </w:r>
      <w:r w:rsidRPr="005975BE">
        <w:rPr>
          <w:b/>
          <w:i w:val="0"/>
          <w:color w:val="FF0000"/>
          <w:lang w:val="en-US"/>
        </w:rPr>
        <w:t xml:space="preserve">-azetidinol </w:t>
      </w:r>
      <w:r w:rsidR="00A73327" w:rsidRPr="005975BE">
        <w:rPr>
          <w:b/>
          <w:i w:val="0"/>
          <w:color w:val="FF0000"/>
          <w:lang w:val="en-US"/>
        </w:rPr>
        <w:t>145</w:t>
      </w:r>
      <w:r w:rsidRPr="005975BE">
        <w:rPr>
          <w:b/>
          <w:i w:val="0"/>
          <w:color w:val="FF0000"/>
          <w:lang w:val="en-US"/>
        </w:rPr>
        <w:t xml:space="preserve"> starting from chiral imine </w:t>
      </w:r>
      <w:r w:rsidR="00A73327" w:rsidRPr="005975BE">
        <w:rPr>
          <w:b/>
          <w:i w:val="0"/>
          <w:color w:val="FF0000"/>
          <w:lang w:val="en-US"/>
        </w:rPr>
        <w:t>144</w:t>
      </w:r>
    </w:p>
    <w:p w:rsidR="00240677" w:rsidRPr="005975BE" w:rsidRDefault="00A73327" w:rsidP="00240677">
      <w:pPr>
        <w:spacing w:line="360" w:lineRule="auto"/>
        <w:jc w:val="center"/>
        <w:rPr>
          <w:color w:val="FF0000"/>
        </w:rPr>
      </w:pPr>
      <w:r w:rsidRPr="005975BE">
        <w:rPr>
          <w:color w:val="FF0000"/>
        </w:rPr>
        <w:object w:dxaOrig="6859" w:dyaOrig="1674">
          <v:shape id="_x0000_i1062" type="#_x0000_t75" style="width:240pt;height:58.35pt" o:ole="">
            <v:imagedata r:id="rId85" o:title=""/>
          </v:shape>
          <o:OLEObject Type="Embed" ProgID="ChemDraw.Document.6.0" ShapeID="_x0000_i1062" DrawAspect="Content" ObjectID="_1514271985" r:id="rId86"/>
        </w:object>
      </w:r>
    </w:p>
    <w:p w:rsidR="0018536C" w:rsidRPr="005975BE" w:rsidRDefault="0018536C" w:rsidP="0018536C">
      <w:pPr>
        <w:pStyle w:val="Bijschrift"/>
        <w:keepNext/>
        <w:jc w:val="center"/>
        <w:rPr>
          <w:b/>
          <w:i w:val="0"/>
          <w:color w:val="FF0000"/>
          <w:lang w:val="en-US"/>
        </w:rPr>
      </w:pPr>
      <w:bookmarkStart w:id="38" w:name="_Ref439935684"/>
      <w:r w:rsidRPr="005975BE">
        <w:rPr>
          <w:b/>
          <w:i w:val="0"/>
          <w:color w:val="FF0000"/>
          <w:lang w:val="en-US"/>
        </w:rPr>
        <w:t xml:space="preserve">Scheme </w:t>
      </w:r>
      <w:r w:rsidRPr="005975BE">
        <w:rPr>
          <w:b/>
          <w:i w:val="0"/>
          <w:color w:val="FF0000"/>
        </w:rPr>
        <w:fldChar w:fldCharType="begin"/>
      </w:r>
      <w:r w:rsidRPr="005975BE">
        <w:rPr>
          <w:b/>
          <w:i w:val="0"/>
          <w:color w:val="FF0000"/>
          <w:lang w:val="en-US"/>
        </w:rPr>
        <w:instrText xml:space="preserve"> SEQ Scheme \* ARABIC </w:instrText>
      </w:r>
      <w:r w:rsidRPr="005975BE">
        <w:rPr>
          <w:b/>
          <w:i w:val="0"/>
          <w:color w:val="FF0000"/>
        </w:rPr>
        <w:fldChar w:fldCharType="separate"/>
      </w:r>
      <w:r w:rsidR="005A2FEF" w:rsidRPr="005975BE">
        <w:rPr>
          <w:b/>
          <w:i w:val="0"/>
          <w:noProof/>
          <w:color w:val="FF0000"/>
          <w:lang w:val="en-US"/>
        </w:rPr>
        <w:t>39</w:t>
      </w:r>
      <w:r w:rsidRPr="005975BE">
        <w:rPr>
          <w:b/>
          <w:i w:val="0"/>
          <w:color w:val="FF0000"/>
        </w:rPr>
        <w:fldChar w:fldCharType="end"/>
      </w:r>
      <w:bookmarkEnd w:id="38"/>
      <w:r w:rsidRPr="005975BE">
        <w:rPr>
          <w:b/>
          <w:i w:val="0"/>
          <w:color w:val="FF0000"/>
          <w:lang w:val="en-US"/>
        </w:rPr>
        <w:t>: Synthesis of 2-CF</w:t>
      </w:r>
      <w:r w:rsidRPr="005975BE">
        <w:rPr>
          <w:b/>
          <w:i w:val="0"/>
          <w:color w:val="FF0000"/>
          <w:vertAlign w:val="subscript"/>
          <w:lang w:val="en-US"/>
        </w:rPr>
        <w:t>3</w:t>
      </w:r>
      <w:r w:rsidRPr="005975BE">
        <w:rPr>
          <w:b/>
          <w:i w:val="0"/>
          <w:color w:val="FF0000"/>
          <w:lang w:val="en-US"/>
        </w:rPr>
        <w:t xml:space="preserve">-azetidine </w:t>
      </w:r>
      <w:r w:rsidR="00A73327" w:rsidRPr="005975BE">
        <w:rPr>
          <w:b/>
          <w:i w:val="0"/>
          <w:color w:val="FF0000"/>
          <w:lang w:val="en-US"/>
        </w:rPr>
        <w:t>147</w:t>
      </w:r>
      <w:r w:rsidRPr="005975BE">
        <w:rPr>
          <w:b/>
          <w:i w:val="0"/>
          <w:color w:val="FF0000"/>
          <w:lang w:val="en-US"/>
        </w:rPr>
        <w:t xml:space="preserve"> starting from 3,3,3-trifluoroalanine </w:t>
      </w:r>
      <w:r w:rsidR="00A73327" w:rsidRPr="005975BE">
        <w:rPr>
          <w:b/>
          <w:i w:val="0"/>
          <w:color w:val="FF0000"/>
          <w:lang w:val="en-US"/>
        </w:rPr>
        <w:t>146</w:t>
      </w:r>
    </w:p>
    <w:p w:rsidR="0018536C" w:rsidRPr="005975BE" w:rsidRDefault="00A73327" w:rsidP="00240677">
      <w:pPr>
        <w:spacing w:line="360" w:lineRule="auto"/>
        <w:jc w:val="center"/>
        <w:rPr>
          <w:color w:val="FF0000"/>
        </w:rPr>
      </w:pPr>
      <w:r w:rsidRPr="005975BE">
        <w:rPr>
          <w:color w:val="FF0000"/>
        </w:rPr>
        <w:object w:dxaOrig="7077" w:dyaOrig="2219">
          <v:shape id="_x0000_i1063" type="#_x0000_t75" style="width:249.25pt;height:78pt" o:ole="">
            <v:imagedata r:id="rId87" o:title=""/>
          </v:shape>
          <o:OLEObject Type="Embed" ProgID="ChemDraw.Document.6.0" ShapeID="_x0000_i1063" DrawAspect="Content" ObjectID="_1514271986" r:id="rId88"/>
        </w:object>
      </w:r>
    </w:p>
    <w:p w:rsidR="00EE538C" w:rsidRPr="005975BE" w:rsidRDefault="00EE538C" w:rsidP="00EE538C">
      <w:pPr>
        <w:pStyle w:val="Bijschrift"/>
        <w:keepNext/>
        <w:jc w:val="center"/>
        <w:rPr>
          <w:b/>
          <w:i w:val="0"/>
          <w:color w:val="FF0000"/>
          <w:lang w:val="en-US"/>
        </w:rPr>
      </w:pPr>
      <w:bookmarkStart w:id="39" w:name="_Ref439936384"/>
      <w:r w:rsidRPr="005975BE">
        <w:rPr>
          <w:b/>
          <w:i w:val="0"/>
          <w:color w:val="FF0000"/>
          <w:lang w:val="en-US"/>
        </w:rPr>
        <w:t xml:space="preserve">Scheme </w:t>
      </w:r>
      <w:r w:rsidRPr="005975BE">
        <w:rPr>
          <w:b/>
          <w:i w:val="0"/>
          <w:color w:val="FF0000"/>
        </w:rPr>
        <w:fldChar w:fldCharType="begin"/>
      </w:r>
      <w:r w:rsidRPr="005975BE">
        <w:rPr>
          <w:b/>
          <w:i w:val="0"/>
          <w:color w:val="FF0000"/>
          <w:lang w:val="en-US"/>
        </w:rPr>
        <w:instrText xml:space="preserve"> SEQ Scheme \* ARABIC </w:instrText>
      </w:r>
      <w:r w:rsidRPr="005975BE">
        <w:rPr>
          <w:b/>
          <w:i w:val="0"/>
          <w:color w:val="FF0000"/>
        </w:rPr>
        <w:fldChar w:fldCharType="separate"/>
      </w:r>
      <w:r w:rsidR="005A2FEF" w:rsidRPr="005975BE">
        <w:rPr>
          <w:b/>
          <w:i w:val="0"/>
          <w:noProof/>
          <w:color w:val="FF0000"/>
          <w:lang w:val="en-US"/>
        </w:rPr>
        <w:t>40</w:t>
      </w:r>
      <w:r w:rsidRPr="005975BE">
        <w:rPr>
          <w:b/>
          <w:i w:val="0"/>
          <w:color w:val="FF0000"/>
        </w:rPr>
        <w:fldChar w:fldCharType="end"/>
      </w:r>
      <w:bookmarkEnd w:id="39"/>
      <w:r w:rsidRPr="005975BE">
        <w:rPr>
          <w:b/>
          <w:i w:val="0"/>
          <w:color w:val="FF0000"/>
          <w:lang w:val="en-US"/>
        </w:rPr>
        <w:t>: Synthesis of 2-CF</w:t>
      </w:r>
      <w:r w:rsidRPr="005975BE">
        <w:rPr>
          <w:b/>
          <w:i w:val="0"/>
          <w:color w:val="FF0000"/>
          <w:vertAlign w:val="subscript"/>
          <w:lang w:val="en-US"/>
        </w:rPr>
        <w:t>3</w:t>
      </w:r>
      <w:r w:rsidRPr="005975BE">
        <w:rPr>
          <w:b/>
          <w:i w:val="0"/>
          <w:color w:val="FF0000"/>
          <w:lang w:val="en-US"/>
        </w:rPr>
        <w:t xml:space="preserve">-azetidine </w:t>
      </w:r>
      <w:r w:rsidR="00A73327" w:rsidRPr="005975BE">
        <w:rPr>
          <w:b/>
          <w:i w:val="0"/>
          <w:color w:val="FF0000"/>
          <w:lang w:val="en-US"/>
        </w:rPr>
        <w:t>149</w:t>
      </w:r>
      <w:r w:rsidRPr="005975BE">
        <w:rPr>
          <w:b/>
          <w:i w:val="0"/>
          <w:color w:val="FF0000"/>
          <w:lang w:val="en-US"/>
        </w:rPr>
        <w:t xml:space="preserve"> starting from imine </w:t>
      </w:r>
      <w:r w:rsidR="00A73327" w:rsidRPr="005975BE">
        <w:rPr>
          <w:b/>
          <w:i w:val="0"/>
          <w:color w:val="FF0000"/>
          <w:lang w:val="en-US"/>
        </w:rPr>
        <w:t>148</w:t>
      </w:r>
    </w:p>
    <w:p w:rsidR="0018536C" w:rsidRPr="005975BE" w:rsidRDefault="00A73327" w:rsidP="00240677">
      <w:pPr>
        <w:spacing w:line="360" w:lineRule="auto"/>
        <w:jc w:val="center"/>
        <w:rPr>
          <w:color w:val="FF0000"/>
        </w:rPr>
      </w:pPr>
      <w:r w:rsidRPr="005975BE">
        <w:rPr>
          <w:color w:val="FF0000"/>
        </w:rPr>
        <w:object w:dxaOrig="8138" w:dyaOrig="2405">
          <v:shape id="_x0000_i1064" type="#_x0000_t75" style="width:284.2pt;height:84.55pt" o:ole="">
            <v:imagedata r:id="rId89" o:title=""/>
          </v:shape>
          <o:OLEObject Type="Embed" ProgID="ChemDraw.Document.6.0" ShapeID="_x0000_i1064" DrawAspect="Content" ObjectID="_1514271987" r:id="rId90"/>
        </w:object>
      </w:r>
    </w:p>
    <w:p w:rsidR="00DF1EFB" w:rsidRPr="005975BE" w:rsidRDefault="00DF1EFB" w:rsidP="00DF1EFB">
      <w:pPr>
        <w:pStyle w:val="Bijschrift"/>
        <w:keepNext/>
        <w:jc w:val="center"/>
        <w:rPr>
          <w:b/>
          <w:i w:val="0"/>
          <w:color w:val="FF0000"/>
          <w:lang w:val="en-US"/>
        </w:rPr>
      </w:pPr>
      <w:bookmarkStart w:id="40" w:name="_Ref439937015"/>
      <w:r w:rsidRPr="005975BE">
        <w:rPr>
          <w:b/>
          <w:i w:val="0"/>
          <w:color w:val="FF0000"/>
          <w:lang w:val="en-US"/>
        </w:rPr>
        <w:t xml:space="preserve">Scheme </w:t>
      </w:r>
      <w:r w:rsidRPr="005975BE">
        <w:rPr>
          <w:b/>
          <w:i w:val="0"/>
          <w:color w:val="FF0000"/>
        </w:rPr>
        <w:fldChar w:fldCharType="begin"/>
      </w:r>
      <w:r w:rsidRPr="005975BE">
        <w:rPr>
          <w:b/>
          <w:i w:val="0"/>
          <w:color w:val="FF0000"/>
          <w:lang w:val="en-US"/>
        </w:rPr>
        <w:instrText xml:space="preserve"> SEQ Scheme \* ARABIC </w:instrText>
      </w:r>
      <w:r w:rsidRPr="005975BE">
        <w:rPr>
          <w:b/>
          <w:i w:val="0"/>
          <w:color w:val="FF0000"/>
        </w:rPr>
        <w:fldChar w:fldCharType="separate"/>
      </w:r>
      <w:r w:rsidR="005A2FEF" w:rsidRPr="005975BE">
        <w:rPr>
          <w:b/>
          <w:i w:val="0"/>
          <w:noProof/>
          <w:color w:val="FF0000"/>
          <w:lang w:val="en-US"/>
        </w:rPr>
        <w:t>41</w:t>
      </w:r>
      <w:r w:rsidRPr="005975BE">
        <w:rPr>
          <w:b/>
          <w:i w:val="0"/>
          <w:color w:val="FF0000"/>
        </w:rPr>
        <w:fldChar w:fldCharType="end"/>
      </w:r>
      <w:bookmarkEnd w:id="40"/>
      <w:r w:rsidRPr="005975BE">
        <w:rPr>
          <w:b/>
          <w:i w:val="0"/>
          <w:color w:val="FF0000"/>
          <w:lang w:val="en-US"/>
        </w:rPr>
        <w:t xml:space="preserve">: Synthesis of azetidine-2-carboxylic acid </w:t>
      </w:r>
      <w:r w:rsidR="00A73327" w:rsidRPr="005975BE">
        <w:rPr>
          <w:b/>
          <w:i w:val="0"/>
          <w:color w:val="FF0000"/>
          <w:lang w:val="en-US"/>
        </w:rPr>
        <w:t>151</w:t>
      </w:r>
      <w:r w:rsidRPr="005975BE">
        <w:rPr>
          <w:b/>
          <w:i w:val="0"/>
          <w:color w:val="FF0000"/>
          <w:lang w:val="en-US"/>
        </w:rPr>
        <w:t xml:space="preserve"> starting from CF</w:t>
      </w:r>
      <w:r w:rsidRPr="005975BE">
        <w:rPr>
          <w:b/>
          <w:i w:val="0"/>
          <w:color w:val="FF0000"/>
          <w:vertAlign w:val="subscript"/>
          <w:lang w:val="en-US"/>
        </w:rPr>
        <w:t>3</w:t>
      </w:r>
      <w:r w:rsidRPr="005975BE">
        <w:rPr>
          <w:b/>
          <w:i w:val="0"/>
          <w:color w:val="FF0000"/>
          <w:lang w:val="en-US"/>
        </w:rPr>
        <w:t xml:space="preserve">-substituted </w:t>
      </w:r>
      <w:proofErr w:type="spellStart"/>
      <w:r w:rsidRPr="005975BE">
        <w:rPr>
          <w:b/>
          <w:i w:val="0"/>
          <w:color w:val="FF0000"/>
          <w:lang w:val="en-US"/>
        </w:rPr>
        <w:t>oxazolidine</w:t>
      </w:r>
      <w:proofErr w:type="spellEnd"/>
      <w:r w:rsidRPr="005975BE">
        <w:rPr>
          <w:b/>
          <w:i w:val="0"/>
          <w:color w:val="FF0000"/>
          <w:lang w:val="en-US"/>
        </w:rPr>
        <w:t xml:space="preserve"> </w:t>
      </w:r>
      <w:r w:rsidR="00A73327" w:rsidRPr="005975BE">
        <w:rPr>
          <w:b/>
          <w:i w:val="0"/>
          <w:color w:val="FF0000"/>
          <w:lang w:val="en-US"/>
        </w:rPr>
        <w:t>150</w:t>
      </w:r>
    </w:p>
    <w:p w:rsidR="00DF1EFB" w:rsidRPr="005975BE" w:rsidRDefault="00A73327" w:rsidP="00240677">
      <w:pPr>
        <w:spacing w:line="360" w:lineRule="auto"/>
        <w:jc w:val="center"/>
        <w:rPr>
          <w:color w:val="FF0000"/>
          <w:lang w:val="en-US"/>
        </w:rPr>
      </w:pPr>
      <w:r w:rsidRPr="005975BE">
        <w:rPr>
          <w:color w:val="FF0000"/>
        </w:rPr>
        <w:object w:dxaOrig="6904" w:dyaOrig="1413">
          <v:shape id="_x0000_i1065" type="#_x0000_t75" style="width:243.25pt;height:49.65pt" o:ole="">
            <v:imagedata r:id="rId91" o:title=""/>
          </v:shape>
          <o:OLEObject Type="Embed" ProgID="ChemDraw.Document.6.0" ShapeID="_x0000_i1065" DrawAspect="Content" ObjectID="_1514271988" r:id="rId92"/>
        </w:object>
      </w:r>
    </w:p>
    <w:p w:rsidR="00336294" w:rsidRPr="000F56C5" w:rsidRDefault="00040BAD" w:rsidP="00040BAD">
      <w:pPr>
        <w:spacing w:line="360" w:lineRule="auto"/>
        <w:ind w:left="705" w:hanging="705"/>
        <w:jc w:val="both"/>
        <w:rPr>
          <w:b/>
          <w:sz w:val="28"/>
          <w:lang w:val="en-US"/>
        </w:rPr>
      </w:pPr>
      <w:r w:rsidRPr="000F56C5">
        <w:rPr>
          <w:b/>
          <w:sz w:val="28"/>
          <w:lang w:val="en-US"/>
        </w:rPr>
        <w:t>3</w:t>
      </w:r>
      <w:r w:rsidRPr="000F56C5">
        <w:rPr>
          <w:b/>
          <w:sz w:val="28"/>
          <w:lang w:val="en-US"/>
        </w:rPr>
        <w:tab/>
      </w:r>
      <w:r w:rsidR="00336294" w:rsidRPr="000F56C5">
        <w:rPr>
          <w:b/>
          <w:sz w:val="28"/>
          <w:lang w:val="en-US"/>
        </w:rPr>
        <w:t xml:space="preserve">Synthesis of fluorine-containing </w:t>
      </w:r>
      <w:r w:rsidR="00563B32" w:rsidRPr="000F56C5">
        <w:rPr>
          <w:b/>
          <w:sz w:val="28"/>
          <w:lang w:val="en-US"/>
        </w:rPr>
        <w:t>nitrogen compounds</w:t>
      </w:r>
      <w:r w:rsidR="00336294" w:rsidRPr="000F56C5">
        <w:rPr>
          <w:b/>
          <w:sz w:val="28"/>
          <w:lang w:val="en-US"/>
        </w:rPr>
        <w:t xml:space="preserve"> starting from </w:t>
      </w:r>
      <w:proofErr w:type="spellStart"/>
      <w:r w:rsidR="00336294" w:rsidRPr="000F56C5">
        <w:rPr>
          <w:b/>
          <w:sz w:val="28"/>
          <w:lang w:val="en-US"/>
        </w:rPr>
        <w:t>nonfluorinated</w:t>
      </w:r>
      <w:proofErr w:type="spellEnd"/>
      <w:r w:rsidR="00336294" w:rsidRPr="000F56C5">
        <w:rPr>
          <w:b/>
          <w:sz w:val="28"/>
          <w:lang w:val="en-US"/>
        </w:rPr>
        <w:t xml:space="preserve"> </w:t>
      </w:r>
      <w:proofErr w:type="spellStart"/>
      <w:r w:rsidR="00336294" w:rsidRPr="000F56C5">
        <w:rPr>
          <w:b/>
          <w:sz w:val="28"/>
          <w:lang w:val="en-US"/>
        </w:rPr>
        <w:t>aziridines</w:t>
      </w:r>
      <w:proofErr w:type="spellEnd"/>
      <w:r w:rsidR="00336294" w:rsidRPr="000F56C5">
        <w:rPr>
          <w:b/>
          <w:sz w:val="28"/>
          <w:lang w:val="en-US"/>
        </w:rPr>
        <w:t xml:space="preserve"> and </w:t>
      </w:r>
      <w:proofErr w:type="spellStart"/>
      <w:r w:rsidR="00336294" w:rsidRPr="000F56C5">
        <w:rPr>
          <w:b/>
          <w:sz w:val="28"/>
          <w:lang w:val="en-US"/>
        </w:rPr>
        <w:t>azetidines</w:t>
      </w:r>
      <w:proofErr w:type="spellEnd"/>
    </w:p>
    <w:p w:rsidR="00336294" w:rsidRPr="000F56C5" w:rsidRDefault="00040BAD" w:rsidP="00336294">
      <w:pPr>
        <w:spacing w:line="360" w:lineRule="auto"/>
        <w:jc w:val="both"/>
        <w:rPr>
          <w:b/>
          <w:lang w:val="en-US"/>
        </w:rPr>
      </w:pPr>
      <w:r w:rsidRPr="000F56C5">
        <w:rPr>
          <w:b/>
          <w:lang w:val="en-US"/>
        </w:rPr>
        <w:lastRenderedPageBreak/>
        <w:t>3.1</w:t>
      </w:r>
      <w:r w:rsidRPr="000F56C5">
        <w:rPr>
          <w:b/>
          <w:lang w:val="en-US"/>
        </w:rPr>
        <w:tab/>
      </w:r>
      <w:proofErr w:type="spellStart"/>
      <w:r w:rsidR="00336294" w:rsidRPr="000F56C5">
        <w:rPr>
          <w:b/>
          <w:lang w:val="en-US"/>
        </w:rPr>
        <w:t>Aziridines</w:t>
      </w:r>
      <w:proofErr w:type="spellEnd"/>
    </w:p>
    <w:p w:rsidR="00F03702" w:rsidRDefault="00A9690D" w:rsidP="00336294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The synthesis of fluorinated amines starting from </w:t>
      </w:r>
      <w:proofErr w:type="spellStart"/>
      <w:r>
        <w:rPr>
          <w:lang w:val="en-US"/>
        </w:rPr>
        <w:t>a</w:t>
      </w:r>
      <w:r w:rsidR="00ED4C8D">
        <w:rPr>
          <w:lang w:val="en-US"/>
        </w:rPr>
        <w:t>ziridines</w:t>
      </w:r>
      <w:proofErr w:type="spellEnd"/>
      <w:r w:rsidR="00ED4C8D">
        <w:rPr>
          <w:lang w:val="en-US"/>
        </w:rPr>
        <w:t xml:space="preserve"> bearing no</w:t>
      </w:r>
      <w:r w:rsidR="004F0888">
        <w:rPr>
          <w:lang w:val="en-US"/>
        </w:rPr>
        <w:t xml:space="preserve"> fluorine atom</w:t>
      </w:r>
      <w:r>
        <w:rPr>
          <w:lang w:val="en-US"/>
        </w:rPr>
        <w:t xml:space="preserve"> </w:t>
      </w:r>
      <w:r w:rsidR="00F77E92">
        <w:rPr>
          <w:lang w:val="en-US"/>
        </w:rPr>
        <w:t>has been studied</w:t>
      </w:r>
      <w:r>
        <w:rPr>
          <w:lang w:val="en-US"/>
        </w:rPr>
        <w:t xml:space="preserve"> to a limited extent by our </w:t>
      </w:r>
      <w:r w:rsidR="000E3599">
        <w:rPr>
          <w:lang w:val="en-US"/>
        </w:rPr>
        <w:t xml:space="preserve">research </w:t>
      </w:r>
      <w:r>
        <w:rPr>
          <w:lang w:val="en-US"/>
        </w:rPr>
        <w:t xml:space="preserve">group. In </w:t>
      </w:r>
      <w:r w:rsidR="004F0888">
        <w:rPr>
          <w:lang w:val="en-US"/>
        </w:rPr>
        <w:t>that respect</w:t>
      </w:r>
      <w:r>
        <w:rPr>
          <w:lang w:val="en-US"/>
        </w:rPr>
        <w:t xml:space="preserve">, the only </w:t>
      </w:r>
      <w:r w:rsidR="00F77E92">
        <w:rPr>
          <w:lang w:val="en-US"/>
        </w:rPr>
        <w:t>research</w:t>
      </w:r>
      <w:r>
        <w:rPr>
          <w:lang w:val="en-US"/>
        </w:rPr>
        <w:t xml:space="preserve"> performed on </w:t>
      </w:r>
      <w:proofErr w:type="spellStart"/>
      <w:r w:rsidR="00CE1CF3">
        <w:rPr>
          <w:lang w:val="en-US"/>
        </w:rPr>
        <w:t>nonfluorinated</w:t>
      </w:r>
      <w:proofErr w:type="spellEnd"/>
      <w:r w:rsidR="00CE1CF3">
        <w:rPr>
          <w:lang w:val="en-US"/>
        </w:rPr>
        <w:t xml:space="preserve"> </w:t>
      </w:r>
      <w:proofErr w:type="spellStart"/>
      <w:r>
        <w:rPr>
          <w:lang w:val="en-US"/>
        </w:rPr>
        <w:t>aziridines</w:t>
      </w:r>
      <w:proofErr w:type="spellEnd"/>
      <w:r>
        <w:rPr>
          <w:lang w:val="en-US"/>
        </w:rPr>
        <w:t xml:space="preserve"> </w:t>
      </w:r>
      <w:r w:rsidR="00F77E92">
        <w:rPr>
          <w:lang w:val="en-US"/>
        </w:rPr>
        <w:t>involved</w:t>
      </w:r>
      <w:r>
        <w:rPr>
          <w:lang w:val="en-US"/>
        </w:rPr>
        <w:t xml:space="preserve"> the systematic study of halide-induced ring opening of 2-substituted </w:t>
      </w:r>
      <w:proofErr w:type="spellStart"/>
      <w:r>
        <w:rPr>
          <w:lang w:val="en-US"/>
        </w:rPr>
        <w:t>aziridinium</w:t>
      </w:r>
      <w:proofErr w:type="spellEnd"/>
      <w:r>
        <w:rPr>
          <w:lang w:val="en-US"/>
        </w:rPr>
        <w:t xml:space="preserve"> salts</w:t>
      </w:r>
      <w:r w:rsidR="00786CEE">
        <w:rPr>
          <w:lang w:val="en-US"/>
        </w:rPr>
        <w:t xml:space="preserve">. To </w:t>
      </w:r>
      <w:r w:rsidR="00F77E92">
        <w:rPr>
          <w:lang w:val="en-US"/>
        </w:rPr>
        <w:t>that</w:t>
      </w:r>
      <w:r w:rsidR="00786CEE">
        <w:rPr>
          <w:lang w:val="en-US"/>
        </w:rPr>
        <w:t xml:space="preserve"> end, </w:t>
      </w:r>
      <w:r w:rsidR="00364EBE">
        <w:rPr>
          <w:lang w:val="en-US"/>
        </w:rPr>
        <w:t xml:space="preserve">a variety of </w:t>
      </w:r>
      <w:proofErr w:type="spellStart"/>
      <w:r w:rsidR="00364EBE">
        <w:rPr>
          <w:lang w:val="en-US"/>
        </w:rPr>
        <w:t>nonactivated</w:t>
      </w:r>
      <w:proofErr w:type="spellEnd"/>
      <w:r w:rsidR="00364EBE">
        <w:rPr>
          <w:lang w:val="en-US"/>
        </w:rPr>
        <w:t xml:space="preserve"> 2-</w:t>
      </w:r>
      <w:r w:rsidR="00CE1CF3">
        <w:rPr>
          <w:lang w:val="en-US"/>
        </w:rPr>
        <w:t>(</w:t>
      </w:r>
      <w:proofErr w:type="spellStart"/>
      <w:r w:rsidR="00364EBE">
        <w:rPr>
          <w:lang w:val="en-US"/>
        </w:rPr>
        <w:t>aryloxymethyl</w:t>
      </w:r>
      <w:proofErr w:type="spellEnd"/>
      <w:r w:rsidR="00CE1CF3">
        <w:rPr>
          <w:lang w:val="en-US"/>
        </w:rPr>
        <w:t>)</w:t>
      </w:r>
      <w:proofErr w:type="spellStart"/>
      <w:r w:rsidR="00364EBE">
        <w:rPr>
          <w:lang w:val="en-US"/>
        </w:rPr>
        <w:t>aziridines</w:t>
      </w:r>
      <w:proofErr w:type="spellEnd"/>
      <w:r w:rsidR="00364EBE">
        <w:rPr>
          <w:lang w:val="en-US"/>
        </w:rPr>
        <w:t xml:space="preserve"> </w:t>
      </w:r>
      <w:r w:rsidR="007A6F4C">
        <w:rPr>
          <w:b/>
          <w:lang w:val="en-US"/>
        </w:rPr>
        <w:t>1</w:t>
      </w:r>
      <w:r w:rsidR="006A0B97">
        <w:rPr>
          <w:b/>
          <w:lang w:val="en-US"/>
        </w:rPr>
        <w:t>52</w:t>
      </w:r>
      <w:hyperlink w:anchor="_ENREF_44" w:tooltip="D'hooghe, 2010 #52" w:history="1">
        <w:r w:rsidR="00C03167" w:rsidRPr="00AE7FBD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&lt;EndNote&gt;&lt;Cite&gt;&lt;Author&gt;D&amp;apos;hooghe&lt;/Author&gt;&lt;Year&gt;2010&lt;/Year&gt;&lt;RecNum&gt;52&lt;/RecNum&gt;&lt;DisplayText&gt;&lt;style face="superscript"&gt;10&lt;/style&gt;&lt;/DisplayText&gt;&lt;record&gt;&lt;rec-number&gt;52&lt;/rec-number&gt;&lt;foreign-keys&gt;&lt;key app="EN" db-id="a5st2fxzyfzvwjeetrmpdzpezv0ezww0fdsp" timestamp="1441110633"&gt;52&lt;/key&gt;&lt;/foreign-keys&gt;&lt;ref-type name="Journal Article"&gt;17&lt;/ref-type&gt;&lt;contributors&gt;&lt;authors&gt;&lt;author&gt;D&amp;apos;hooghe, Matthias&lt;/author&gt;&lt;author&gt;Catak, Saron&lt;/author&gt;&lt;author&gt;Stanković, Sonja&lt;/author&gt;&lt;author&gt;Waroquier, Michel&lt;/author&gt;&lt;author&gt;Kim, Yongeun&lt;/author&gt;&lt;author&gt;Ha, Hyun‐Joon&lt;/author&gt;&lt;author&gt;Van Speybroeck, Veronique&lt;/author&gt;&lt;author&gt;De Kimpe, Norbert&lt;/author&gt;&lt;/authors&gt;&lt;/contributors&gt;&lt;titles&gt;&lt;title&gt;Systematic Study of Halide‐Induced Ring Opening of 2‐Substituted Aziridinium Salts and Theoretical Rationalization of the Reaction Pathways&lt;/title&gt;&lt;secondary-title&gt;Eur. J. Org. Chem.&lt;/secondary-title&gt;&lt;/titles&gt;&lt;periodical&gt;&lt;full-title&gt;Eur. J. Org. Chem.&lt;/full-title&gt;&lt;/periodical&gt;&lt;pages&gt;4920-4931&lt;/pages&gt;&lt;volume&gt;2010&lt;/volume&gt;&lt;number&gt;25&lt;/number&gt;&lt;section&gt;4920&lt;/section&gt;&lt;dates&gt;&lt;year&gt;2010&lt;/year&gt;&lt;/dates&gt;&lt;isbn&gt;1099-0690&lt;/isbn&gt;&lt;urls&gt;&lt;/urls&gt;&lt;/record&gt;&lt;/Cite&gt;&lt;/EndNote&gt;</w:instrText>
        </w:r>
        <w:r w:rsidR="00C03167" w:rsidRPr="00AE7FBD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10</w:t>
        </w:r>
        <w:r w:rsidR="00C03167" w:rsidRPr="00AE7FBD">
          <w:rPr>
            <w:lang w:val="en-US"/>
          </w:rPr>
          <w:fldChar w:fldCharType="end"/>
        </w:r>
      </w:hyperlink>
      <w:r w:rsidR="00364EBE">
        <w:rPr>
          <w:lang w:val="en-US"/>
        </w:rPr>
        <w:t xml:space="preserve"> and 2-</w:t>
      </w:r>
      <w:r w:rsidR="003A772A">
        <w:rPr>
          <w:lang w:val="en-US"/>
        </w:rPr>
        <w:t>(</w:t>
      </w:r>
      <w:proofErr w:type="spellStart"/>
      <w:r w:rsidR="003A772A">
        <w:rPr>
          <w:lang w:val="en-US"/>
        </w:rPr>
        <w:t>alkanoyloxymethyl</w:t>
      </w:r>
      <w:proofErr w:type="spellEnd"/>
      <w:r w:rsidR="003A772A">
        <w:rPr>
          <w:lang w:val="en-US"/>
        </w:rPr>
        <w:t>)</w:t>
      </w:r>
      <w:proofErr w:type="spellStart"/>
      <w:r w:rsidR="003A772A">
        <w:rPr>
          <w:lang w:val="en-US"/>
        </w:rPr>
        <w:t>aziridines</w:t>
      </w:r>
      <w:proofErr w:type="spellEnd"/>
      <w:r w:rsidR="00364EBE">
        <w:rPr>
          <w:lang w:val="en-US"/>
        </w:rPr>
        <w:t xml:space="preserve"> </w:t>
      </w:r>
      <w:r w:rsidR="007A6F4C">
        <w:rPr>
          <w:b/>
          <w:lang w:val="en-US"/>
        </w:rPr>
        <w:t>1</w:t>
      </w:r>
      <w:r w:rsidR="006A0B97">
        <w:rPr>
          <w:b/>
          <w:lang w:val="en-US"/>
        </w:rPr>
        <w:t>52</w:t>
      </w:r>
      <w:hyperlink w:anchor="_ENREF_118" w:tooltip="D'hooghe, 2006 #79" w:history="1">
        <w:r w:rsidR="00C03167" w:rsidRPr="00AE7FBD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&lt;EndNote&gt;&lt;Cite&gt;&lt;Author&gt;D&amp;apos;hooghe&lt;/Author&gt;&lt;Year&gt;2006&lt;/Year&gt;&lt;RecNum&gt;79&lt;/RecNum&gt;&lt;DisplayText&gt;&lt;style face="superscript"&gt;37&lt;/style&gt;&lt;/DisplayText&gt;&lt;record&gt;&lt;rec-number&gt;79&lt;/rec-number&gt;&lt;foreign-keys&gt;&lt;key app="EN" db-id="a5st2fxzyfzvwjeetrmpdzpezv0ezww0fdsp" timestamp="1443012171"&gt;79&lt;/key&gt;&lt;key app="ENWeb" db-id=""&gt;0&lt;/key&gt;&lt;/foreign-keys&gt;&lt;ref-type name="Journal Article"&gt;17&lt;/ref-type&gt;&lt;contributors&gt;&lt;authors&gt;&lt;author&gt;D&amp;apos;hooghe, M.&lt;/author&gt;&lt;author&gt;De Kimpe, Norbert&lt;/author&gt;&lt;/authors&gt;&lt;/contributors&gt;&lt;titles&gt;&lt;title&gt;Opposite Regioselectivity in the Sequential Ring-Opening of 2-(Alkanoyloxymethyl)aziridinium Salts by Bromide and Fluoride in the Synthesis of Functionalized β-Fluoro Amines&lt;/title&gt;&lt;secondary-title&gt;Synlett&lt;/secondary-title&gt;&lt;/titles&gt;&lt;periodical&gt;&lt;full-title&gt;Synlett&lt;/full-title&gt;&lt;/periodical&gt;&lt;pages&gt;2089-2093&lt;/pages&gt;&lt;volume&gt;2006&lt;/volume&gt;&lt;number&gt;13&lt;/number&gt;&lt;section&gt;2089&lt;/section&gt;&lt;dates&gt;&lt;year&gt;2006&lt;/year&gt;&lt;/dates&gt;&lt;isbn&gt;0936-5214&amp;#xD;1437-2096&lt;/isbn&gt;&lt;urls&gt;&lt;/urls&gt;&lt;electronic-resource-num&gt;10.1055/s-2006-947359&lt;/electronic-resource-num&gt;&lt;/record&gt;&lt;/Cite&gt;&lt;/EndNote&gt;</w:instrText>
        </w:r>
        <w:r w:rsidR="00C03167" w:rsidRPr="00AE7FBD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37</w:t>
        </w:r>
        <w:r w:rsidR="00C03167" w:rsidRPr="00AE7FBD">
          <w:rPr>
            <w:lang w:val="en-US"/>
          </w:rPr>
          <w:fldChar w:fldCharType="end"/>
        </w:r>
      </w:hyperlink>
      <w:r w:rsidR="00364EBE">
        <w:rPr>
          <w:lang w:val="en-US"/>
        </w:rPr>
        <w:t xml:space="preserve"> were treated with an alkyl bromide </w:t>
      </w:r>
      <w:r w:rsidR="008B6E9E">
        <w:rPr>
          <w:lang w:val="en-US"/>
        </w:rPr>
        <w:t>furnishing β-</w:t>
      </w:r>
      <w:proofErr w:type="spellStart"/>
      <w:r w:rsidR="008B6E9E">
        <w:rPr>
          <w:lang w:val="en-US"/>
        </w:rPr>
        <w:t>bromo</w:t>
      </w:r>
      <w:proofErr w:type="spellEnd"/>
      <w:r w:rsidR="008B6E9E">
        <w:rPr>
          <w:lang w:val="en-US"/>
        </w:rPr>
        <w:t xml:space="preserve"> amines </w:t>
      </w:r>
      <w:r w:rsidR="007A6F4C">
        <w:rPr>
          <w:b/>
          <w:lang w:val="en-US"/>
        </w:rPr>
        <w:t>1</w:t>
      </w:r>
      <w:r w:rsidR="006A0B97">
        <w:rPr>
          <w:b/>
          <w:lang w:val="en-US"/>
        </w:rPr>
        <w:t xml:space="preserve">53 </w:t>
      </w:r>
      <w:r w:rsidR="00AE7FBD">
        <w:rPr>
          <w:lang w:val="en-US"/>
        </w:rPr>
        <w:t>(</w:t>
      </w:r>
      <w:r w:rsidR="00AE7FBD" w:rsidRPr="00AE7FBD">
        <w:rPr>
          <w:lang w:val="en-US"/>
        </w:rPr>
        <w:fldChar w:fldCharType="begin"/>
      </w:r>
      <w:r w:rsidR="00AE7FBD" w:rsidRPr="00AE7FBD">
        <w:rPr>
          <w:lang w:val="en-US"/>
        </w:rPr>
        <w:instrText xml:space="preserve"> REF _Ref430935440 \h  \* MERGEFORMAT </w:instrText>
      </w:r>
      <w:r w:rsidR="00AE7FBD" w:rsidRPr="00AE7FBD">
        <w:rPr>
          <w:lang w:val="en-US"/>
        </w:rPr>
      </w:r>
      <w:r w:rsidR="00AE7FBD" w:rsidRPr="00AE7FBD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42</w:t>
      </w:r>
      <w:r w:rsidR="00AE7FBD" w:rsidRPr="00AE7FBD">
        <w:rPr>
          <w:lang w:val="en-US"/>
        </w:rPr>
        <w:fldChar w:fldCharType="end"/>
      </w:r>
      <w:r w:rsidR="00AE7FBD">
        <w:rPr>
          <w:lang w:val="en-US"/>
        </w:rPr>
        <w:t>)</w:t>
      </w:r>
      <w:r w:rsidR="008B6E9E">
        <w:rPr>
          <w:lang w:val="en-US"/>
        </w:rPr>
        <w:t>. Subsequent reaction with</w:t>
      </w:r>
      <w:r w:rsidR="00364EBE">
        <w:rPr>
          <w:lang w:val="en-US"/>
        </w:rPr>
        <w:t xml:space="preserve"> TBAF</w:t>
      </w:r>
      <w:r w:rsidR="008B6E9E">
        <w:rPr>
          <w:lang w:val="en-US"/>
        </w:rPr>
        <w:t xml:space="preserve"> afforded</w:t>
      </w:r>
      <w:r w:rsidR="00364EBE">
        <w:rPr>
          <w:lang w:val="en-US"/>
        </w:rPr>
        <w:t xml:space="preserve"> a mixture of </w:t>
      </w:r>
      <w:r w:rsidR="00C03231">
        <w:rPr>
          <w:lang w:val="en-US"/>
        </w:rPr>
        <w:t>primary fluorides</w:t>
      </w:r>
      <w:r w:rsidR="00364EBE">
        <w:rPr>
          <w:lang w:val="en-US"/>
        </w:rPr>
        <w:t xml:space="preserve"> </w:t>
      </w:r>
      <w:r w:rsidR="007A6F4C">
        <w:rPr>
          <w:b/>
          <w:lang w:val="en-US"/>
        </w:rPr>
        <w:t>1</w:t>
      </w:r>
      <w:r w:rsidR="006A0B97">
        <w:rPr>
          <w:b/>
          <w:lang w:val="en-US"/>
        </w:rPr>
        <w:t>54</w:t>
      </w:r>
      <w:r w:rsidR="00364EBE">
        <w:rPr>
          <w:lang w:val="en-US"/>
        </w:rPr>
        <w:t xml:space="preserve"> as the major constituents (42-86%) and </w:t>
      </w:r>
      <w:r w:rsidR="00C03231">
        <w:rPr>
          <w:lang w:val="en-US"/>
        </w:rPr>
        <w:t>secondary fluorides</w:t>
      </w:r>
      <w:r w:rsidR="00364EBE">
        <w:rPr>
          <w:lang w:val="en-US"/>
        </w:rPr>
        <w:t xml:space="preserve"> </w:t>
      </w:r>
      <w:r w:rsidR="007A6F4C">
        <w:rPr>
          <w:b/>
          <w:lang w:val="en-US"/>
        </w:rPr>
        <w:t>1</w:t>
      </w:r>
      <w:r w:rsidR="006A0B97">
        <w:rPr>
          <w:b/>
          <w:lang w:val="en-US"/>
        </w:rPr>
        <w:t>55</w:t>
      </w:r>
      <w:r w:rsidR="00364EBE">
        <w:rPr>
          <w:b/>
          <w:lang w:val="en-US"/>
        </w:rPr>
        <w:t xml:space="preserve"> </w:t>
      </w:r>
      <w:r w:rsidR="00364EBE">
        <w:rPr>
          <w:lang w:val="en-US"/>
        </w:rPr>
        <w:t>as the minor compounds (</w:t>
      </w:r>
      <w:r w:rsidR="00C03231">
        <w:rPr>
          <w:lang w:val="en-US"/>
        </w:rPr>
        <w:t>8-28%)</w:t>
      </w:r>
      <w:r w:rsidR="00364EBE">
        <w:rPr>
          <w:lang w:val="en-US"/>
        </w:rPr>
        <w:t xml:space="preserve">. </w:t>
      </w:r>
      <w:r w:rsidR="00C03231">
        <w:rPr>
          <w:lang w:val="en-US"/>
        </w:rPr>
        <w:t xml:space="preserve">From a mechanistic point of view, </w:t>
      </w:r>
      <w:r w:rsidR="00C03231" w:rsidRPr="00C03231">
        <w:rPr>
          <w:i/>
          <w:lang w:val="en-US"/>
        </w:rPr>
        <w:t>N</w:t>
      </w:r>
      <w:r w:rsidR="00715180">
        <w:rPr>
          <w:lang w:val="en-US"/>
        </w:rPr>
        <w:t>-a</w:t>
      </w:r>
      <w:r w:rsidR="00C03231">
        <w:rPr>
          <w:lang w:val="en-US"/>
        </w:rPr>
        <w:t xml:space="preserve">lkylation of the starting material </w:t>
      </w:r>
      <w:r w:rsidR="007A6F4C">
        <w:rPr>
          <w:b/>
          <w:lang w:val="en-US"/>
        </w:rPr>
        <w:t>1</w:t>
      </w:r>
      <w:r w:rsidR="006A0B97">
        <w:rPr>
          <w:b/>
          <w:lang w:val="en-US"/>
        </w:rPr>
        <w:t>52</w:t>
      </w:r>
      <w:r w:rsidR="00C03231">
        <w:rPr>
          <w:lang w:val="en-US"/>
        </w:rPr>
        <w:t xml:space="preserve"> </w:t>
      </w:r>
      <w:r w:rsidR="000E3599">
        <w:rPr>
          <w:lang w:val="en-US"/>
        </w:rPr>
        <w:t>a</w:t>
      </w:r>
      <w:r w:rsidR="00C03231">
        <w:rPr>
          <w:lang w:val="en-US"/>
        </w:rPr>
        <w:t xml:space="preserve">ffects the activation of </w:t>
      </w:r>
      <w:proofErr w:type="spellStart"/>
      <w:r w:rsidR="00C03231">
        <w:rPr>
          <w:lang w:val="en-US"/>
        </w:rPr>
        <w:t>aziridine</w:t>
      </w:r>
      <w:r w:rsidR="004F0888">
        <w:rPr>
          <w:lang w:val="en-US"/>
        </w:rPr>
        <w:t>s</w:t>
      </w:r>
      <w:proofErr w:type="spellEnd"/>
      <w:r w:rsidR="00C03231">
        <w:rPr>
          <w:lang w:val="en-US"/>
        </w:rPr>
        <w:t xml:space="preserve"> </w:t>
      </w:r>
      <w:r w:rsidR="007A6F4C">
        <w:rPr>
          <w:b/>
          <w:lang w:val="en-US"/>
        </w:rPr>
        <w:t>1</w:t>
      </w:r>
      <w:r w:rsidR="006A0B97">
        <w:rPr>
          <w:b/>
          <w:lang w:val="en-US"/>
        </w:rPr>
        <w:t>52</w:t>
      </w:r>
      <w:r w:rsidR="00C03231">
        <w:rPr>
          <w:lang w:val="en-US"/>
        </w:rPr>
        <w:t xml:space="preserve"> toward the intermediate </w:t>
      </w:r>
      <w:proofErr w:type="spellStart"/>
      <w:r w:rsidR="00C03231">
        <w:rPr>
          <w:lang w:val="en-US"/>
        </w:rPr>
        <w:t>aziridinium</w:t>
      </w:r>
      <w:proofErr w:type="spellEnd"/>
      <w:r w:rsidR="00C03231">
        <w:rPr>
          <w:lang w:val="en-US"/>
        </w:rPr>
        <w:t xml:space="preserve"> </w:t>
      </w:r>
      <w:r w:rsidR="003F6726">
        <w:rPr>
          <w:lang w:val="en-US"/>
        </w:rPr>
        <w:t>bromides</w:t>
      </w:r>
      <w:r w:rsidR="00C03231">
        <w:rPr>
          <w:lang w:val="en-US"/>
        </w:rPr>
        <w:t xml:space="preserve"> </w:t>
      </w:r>
      <w:r w:rsidR="007A6F4C">
        <w:rPr>
          <w:b/>
          <w:lang w:val="en-US"/>
        </w:rPr>
        <w:t>1</w:t>
      </w:r>
      <w:r w:rsidR="006A0B97">
        <w:rPr>
          <w:b/>
          <w:lang w:val="en-US"/>
        </w:rPr>
        <w:t>56</w:t>
      </w:r>
      <w:r w:rsidR="004F0888">
        <w:rPr>
          <w:lang w:val="en-US"/>
        </w:rPr>
        <w:t>, which are</w:t>
      </w:r>
      <w:r w:rsidR="00C03231">
        <w:rPr>
          <w:lang w:val="en-US"/>
        </w:rPr>
        <w:t xml:space="preserve"> then opened</w:t>
      </w:r>
      <w:r w:rsidR="00C03231" w:rsidRPr="00C03231">
        <w:rPr>
          <w:lang w:val="en-US"/>
        </w:rPr>
        <w:t xml:space="preserve"> </w:t>
      </w:r>
      <w:r w:rsidR="00C03231">
        <w:rPr>
          <w:lang w:val="en-US"/>
        </w:rPr>
        <w:t>exclusively at the more hindered carbon atom by bromide</w:t>
      </w:r>
      <w:r w:rsidR="008B6E9E">
        <w:rPr>
          <w:lang w:val="en-US"/>
        </w:rPr>
        <w:t xml:space="preserve"> </w:t>
      </w:r>
      <w:r w:rsidR="008533B0">
        <w:rPr>
          <w:lang w:val="en-US"/>
        </w:rPr>
        <w:t>under thermodynamic control</w:t>
      </w:r>
      <w:r w:rsidR="00C03231">
        <w:rPr>
          <w:lang w:val="en-US"/>
        </w:rPr>
        <w:t>. Subsequent heating result</w:t>
      </w:r>
      <w:r w:rsidR="00715180">
        <w:rPr>
          <w:lang w:val="en-US"/>
        </w:rPr>
        <w:t>ed</w:t>
      </w:r>
      <w:r w:rsidR="00C03231">
        <w:rPr>
          <w:lang w:val="en-US"/>
        </w:rPr>
        <w:t xml:space="preserve"> in the formation of the intermediate </w:t>
      </w:r>
      <w:proofErr w:type="spellStart"/>
      <w:r w:rsidR="00C03231">
        <w:rPr>
          <w:lang w:val="en-US"/>
        </w:rPr>
        <w:t>aziridinium</w:t>
      </w:r>
      <w:proofErr w:type="spellEnd"/>
      <w:r w:rsidR="00C03231">
        <w:rPr>
          <w:lang w:val="en-US"/>
        </w:rPr>
        <w:t xml:space="preserve"> ion</w:t>
      </w:r>
      <w:r w:rsidR="004F0888">
        <w:rPr>
          <w:lang w:val="en-US"/>
        </w:rPr>
        <w:t>s</w:t>
      </w:r>
      <w:r w:rsidR="007A6F4C">
        <w:rPr>
          <w:lang w:val="en-US"/>
        </w:rPr>
        <w:t xml:space="preserve"> </w:t>
      </w:r>
      <w:r w:rsidR="007A6F4C">
        <w:rPr>
          <w:b/>
          <w:lang w:val="en-US"/>
        </w:rPr>
        <w:t>1</w:t>
      </w:r>
      <w:r w:rsidR="006A0B97">
        <w:rPr>
          <w:b/>
          <w:lang w:val="en-US"/>
        </w:rPr>
        <w:t>56</w:t>
      </w:r>
      <w:r w:rsidR="00C03231">
        <w:rPr>
          <w:lang w:val="en-US"/>
        </w:rPr>
        <w:t xml:space="preserve">, which </w:t>
      </w:r>
      <w:r w:rsidR="00345629">
        <w:rPr>
          <w:lang w:val="en-US"/>
        </w:rPr>
        <w:t>w</w:t>
      </w:r>
      <w:r w:rsidR="004F0888">
        <w:rPr>
          <w:lang w:val="en-US"/>
        </w:rPr>
        <w:t>ere</w:t>
      </w:r>
      <w:r w:rsidR="00C03231">
        <w:rPr>
          <w:lang w:val="en-US"/>
        </w:rPr>
        <w:t xml:space="preserve"> then </w:t>
      </w:r>
      <w:r w:rsidR="00F03702">
        <w:rPr>
          <w:lang w:val="en-US"/>
        </w:rPr>
        <w:t>preferential</w:t>
      </w:r>
      <w:r w:rsidR="00CE1CF3">
        <w:rPr>
          <w:lang w:val="en-US"/>
        </w:rPr>
        <w:t>ly</w:t>
      </w:r>
      <w:r w:rsidR="00F03702">
        <w:rPr>
          <w:lang w:val="en-US"/>
        </w:rPr>
        <w:t xml:space="preserve"> </w:t>
      </w:r>
      <w:r w:rsidR="00C03231">
        <w:rPr>
          <w:lang w:val="en-US"/>
        </w:rPr>
        <w:t xml:space="preserve">attacked by fluoride at the less hindered carbon atom of the </w:t>
      </w:r>
      <w:proofErr w:type="spellStart"/>
      <w:r w:rsidR="00C03231">
        <w:rPr>
          <w:lang w:val="en-US"/>
        </w:rPr>
        <w:t>aziridine</w:t>
      </w:r>
      <w:proofErr w:type="spellEnd"/>
      <w:r w:rsidR="00C03231">
        <w:rPr>
          <w:lang w:val="en-US"/>
        </w:rPr>
        <w:t xml:space="preserve"> ring.</w:t>
      </w:r>
      <w:r w:rsidR="008533B0">
        <w:rPr>
          <w:lang w:val="en-US"/>
        </w:rPr>
        <w:t xml:space="preserve"> </w:t>
      </w:r>
      <w:proofErr w:type="spellStart"/>
      <w:r w:rsidR="008533B0">
        <w:rPr>
          <w:lang w:val="en-US"/>
        </w:rPr>
        <w:t>Recyclization</w:t>
      </w:r>
      <w:proofErr w:type="spellEnd"/>
      <w:r w:rsidR="008533B0">
        <w:rPr>
          <w:lang w:val="en-US"/>
        </w:rPr>
        <w:t xml:space="preserve"> toward </w:t>
      </w:r>
      <w:proofErr w:type="spellStart"/>
      <w:r w:rsidR="008533B0">
        <w:rPr>
          <w:lang w:val="en-US"/>
        </w:rPr>
        <w:t>aziridinium</w:t>
      </w:r>
      <w:proofErr w:type="spellEnd"/>
      <w:r w:rsidR="008533B0">
        <w:rPr>
          <w:lang w:val="en-US"/>
        </w:rPr>
        <w:t xml:space="preserve"> salts </w:t>
      </w:r>
      <w:r w:rsidR="008533B0" w:rsidRPr="008533B0">
        <w:rPr>
          <w:b/>
          <w:lang w:val="en-US"/>
        </w:rPr>
        <w:t>1</w:t>
      </w:r>
      <w:r w:rsidR="006A0B97">
        <w:rPr>
          <w:b/>
          <w:lang w:val="en-US"/>
        </w:rPr>
        <w:t>56</w:t>
      </w:r>
      <w:r w:rsidR="008533B0">
        <w:rPr>
          <w:lang w:val="en-US"/>
        </w:rPr>
        <w:t xml:space="preserve"> upon expulsion of fluoride </w:t>
      </w:r>
      <w:r w:rsidR="00345629">
        <w:rPr>
          <w:lang w:val="en-US"/>
        </w:rPr>
        <w:t>did</w:t>
      </w:r>
      <w:r w:rsidR="008533B0">
        <w:rPr>
          <w:lang w:val="en-US"/>
        </w:rPr>
        <w:t xml:space="preserve"> not occur due to the low leaving group capacity of fluoride as compared to </w:t>
      </w:r>
      <w:r w:rsidR="004F0888">
        <w:rPr>
          <w:lang w:val="en-US"/>
        </w:rPr>
        <w:t xml:space="preserve">the </w:t>
      </w:r>
      <w:r w:rsidR="008533B0">
        <w:rPr>
          <w:lang w:val="en-US"/>
        </w:rPr>
        <w:t>other hal</w:t>
      </w:r>
      <w:r w:rsidR="000E3599">
        <w:rPr>
          <w:lang w:val="en-US"/>
        </w:rPr>
        <w:t>ide</w:t>
      </w:r>
      <w:r w:rsidR="008533B0">
        <w:rPr>
          <w:lang w:val="en-US"/>
        </w:rPr>
        <w:t>s (iodide, bromide and chloride in descending order).</w:t>
      </w:r>
      <w:r w:rsidR="008B6E9E">
        <w:rPr>
          <w:lang w:val="en-US"/>
        </w:rPr>
        <w:t xml:space="preserve"> Furthermore, the choice of </w:t>
      </w:r>
      <w:r w:rsidR="00F03702">
        <w:rPr>
          <w:lang w:val="en-US"/>
        </w:rPr>
        <w:t xml:space="preserve">the </w:t>
      </w:r>
      <w:r w:rsidR="008B6E9E">
        <w:rPr>
          <w:lang w:val="en-US"/>
        </w:rPr>
        <w:t xml:space="preserve">fluoride source </w:t>
      </w:r>
      <w:r w:rsidR="00345629">
        <w:rPr>
          <w:lang w:val="en-US"/>
        </w:rPr>
        <w:t>seemed</w:t>
      </w:r>
      <w:r w:rsidR="008B6E9E">
        <w:rPr>
          <w:lang w:val="en-US"/>
        </w:rPr>
        <w:t xml:space="preserve"> also important</w:t>
      </w:r>
      <w:r w:rsidR="004F0888">
        <w:rPr>
          <w:lang w:val="en-US"/>
        </w:rPr>
        <w:t>,</w:t>
      </w:r>
      <w:r w:rsidR="003A772A">
        <w:rPr>
          <w:lang w:val="en-US"/>
        </w:rPr>
        <w:t xml:space="preserve"> since the use of</w:t>
      </w:r>
      <w:r w:rsidR="008B6E9E">
        <w:rPr>
          <w:lang w:val="en-US"/>
        </w:rPr>
        <w:t xml:space="preserve"> potassium fluoride </w:t>
      </w:r>
      <w:r w:rsidR="003A772A">
        <w:rPr>
          <w:lang w:val="en-US"/>
        </w:rPr>
        <w:t xml:space="preserve">resulted in full recovery of </w:t>
      </w:r>
      <w:r w:rsidR="00F03702">
        <w:rPr>
          <w:lang w:val="en-US"/>
        </w:rPr>
        <w:t>β-</w:t>
      </w:r>
      <w:proofErr w:type="spellStart"/>
      <w:r w:rsidR="00F03702">
        <w:rPr>
          <w:lang w:val="en-US"/>
        </w:rPr>
        <w:t>bromo</w:t>
      </w:r>
      <w:proofErr w:type="spellEnd"/>
      <w:r w:rsidR="00F03702">
        <w:rPr>
          <w:lang w:val="en-US"/>
        </w:rPr>
        <w:t xml:space="preserve"> amines </w:t>
      </w:r>
      <w:r w:rsidR="007A6F4C">
        <w:rPr>
          <w:b/>
          <w:lang w:val="en-US"/>
        </w:rPr>
        <w:t>1</w:t>
      </w:r>
      <w:r w:rsidR="006A0B97">
        <w:rPr>
          <w:b/>
          <w:lang w:val="en-US"/>
        </w:rPr>
        <w:t>53</w:t>
      </w:r>
      <w:r w:rsidR="00F03702">
        <w:rPr>
          <w:lang w:val="en-US"/>
        </w:rPr>
        <w:t xml:space="preserve">. Variation in the amount of utilized TBAF only had a </w:t>
      </w:r>
      <w:r w:rsidR="008533B0">
        <w:rPr>
          <w:lang w:val="en-US"/>
        </w:rPr>
        <w:t>small</w:t>
      </w:r>
      <w:r w:rsidR="00F03702">
        <w:rPr>
          <w:lang w:val="en-US"/>
        </w:rPr>
        <w:t xml:space="preserve"> influence on the ratio of the major versus the minor isomer. </w:t>
      </w:r>
    </w:p>
    <w:p w:rsidR="000027C1" w:rsidRPr="009C3A5F" w:rsidRDefault="000027C1" w:rsidP="000027C1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41" w:name="_Ref430935440"/>
      <w:r w:rsidRPr="009C3A5F">
        <w:rPr>
          <w:b/>
          <w:i w:val="0"/>
          <w:color w:val="auto"/>
          <w:lang w:val="en-US"/>
        </w:rPr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42</w:t>
      </w:r>
      <w:r w:rsidR="00240677">
        <w:rPr>
          <w:b/>
          <w:i w:val="0"/>
          <w:color w:val="auto"/>
          <w:lang w:val="en-US"/>
        </w:rPr>
        <w:fldChar w:fldCharType="end"/>
      </w:r>
      <w:bookmarkEnd w:id="41"/>
      <w:r w:rsidRPr="009C3A5F">
        <w:rPr>
          <w:b/>
          <w:i w:val="0"/>
          <w:color w:val="auto"/>
          <w:lang w:val="en-US"/>
        </w:rPr>
        <w:t xml:space="preserve">: </w:t>
      </w:r>
      <w:proofErr w:type="spellStart"/>
      <w:r w:rsidRPr="009C3A5F">
        <w:rPr>
          <w:b/>
          <w:i w:val="0"/>
          <w:color w:val="auto"/>
          <w:lang w:val="en-US"/>
        </w:rPr>
        <w:t>Regioselective</w:t>
      </w:r>
      <w:proofErr w:type="spellEnd"/>
      <w:r w:rsidRPr="009C3A5F">
        <w:rPr>
          <w:b/>
          <w:i w:val="0"/>
          <w:color w:val="auto"/>
          <w:lang w:val="en-US"/>
        </w:rPr>
        <w:t xml:space="preserve"> ring</w:t>
      </w:r>
      <w:r w:rsidR="00AB4BC6">
        <w:rPr>
          <w:b/>
          <w:i w:val="0"/>
          <w:color w:val="auto"/>
          <w:lang w:val="en-US"/>
        </w:rPr>
        <w:t xml:space="preserve"> </w:t>
      </w:r>
      <w:r w:rsidRPr="009C3A5F">
        <w:rPr>
          <w:b/>
          <w:i w:val="0"/>
          <w:color w:val="auto"/>
          <w:lang w:val="en-US"/>
        </w:rPr>
        <w:t xml:space="preserve">opening of </w:t>
      </w:r>
      <w:proofErr w:type="spellStart"/>
      <w:r w:rsidRPr="009C3A5F">
        <w:rPr>
          <w:b/>
          <w:i w:val="0"/>
          <w:color w:val="auto"/>
          <w:lang w:val="en-US"/>
        </w:rPr>
        <w:t>aziridines</w:t>
      </w:r>
      <w:proofErr w:type="spellEnd"/>
      <w:r w:rsidRPr="009C3A5F">
        <w:rPr>
          <w:b/>
          <w:i w:val="0"/>
          <w:color w:val="auto"/>
          <w:lang w:val="en-US"/>
        </w:rPr>
        <w:t xml:space="preserve"> 1</w:t>
      </w:r>
      <w:r w:rsidR="006A0B97">
        <w:rPr>
          <w:b/>
          <w:i w:val="0"/>
          <w:color w:val="auto"/>
          <w:lang w:val="en-US"/>
        </w:rPr>
        <w:t>52</w:t>
      </w:r>
      <w:r w:rsidR="00453D76">
        <w:rPr>
          <w:b/>
          <w:i w:val="0"/>
          <w:color w:val="auto"/>
          <w:lang w:val="en-US"/>
        </w:rPr>
        <w:t xml:space="preserve"> </w:t>
      </w:r>
      <w:r w:rsidR="00AB4BC6">
        <w:rPr>
          <w:b/>
          <w:i w:val="0"/>
          <w:color w:val="auto"/>
          <w:lang w:val="en-US"/>
        </w:rPr>
        <w:t>with</w:t>
      </w:r>
      <w:r w:rsidR="00453D76">
        <w:rPr>
          <w:b/>
          <w:i w:val="0"/>
          <w:color w:val="auto"/>
          <w:lang w:val="en-US"/>
        </w:rPr>
        <w:t xml:space="preserve"> TBAF</w:t>
      </w:r>
    </w:p>
    <w:p w:rsidR="007A6F4C" w:rsidRDefault="006A0B97" w:rsidP="00336294">
      <w:pPr>
        <w:spacing w:line="360" w:lineRule="auto"/>
        <w:jc w:val="both"/>
      </w:pPr>
      <w:r>
        <w:object w:dxaOrig="14397" w:dyaOrig="4624">
          <v:shape id="_x0000_i1066" type="#_x0000_t75" style="width:453.25pt;height:145.65pt" o:ole="">
            <v:imagedata r:id="rId93" o:title=""/>
          </v:shape>
          <o:OLEObject Type="Embed" ProgID="ChemDraw.Document.6.0" ShapeID="_x0000_i1066" DrawAspect="Content" ObjectID="_1514271989" r:id="rId94"/>
        </w:object>
      </w:r>
    </w:p>
    <w:p w:rsidR="00DF425F" w:rsidRDefault="00DF425F" w:rsidP="00336294">
      <w:pPr>
        <w:spacing w:line="360" w:lineRule="auto"/>
        <w:jc w:val="both"/>
        <w:rPr>
          <w:lang w:val="en-US"/>
        </w:rPr>
      </w:pPr>
    </w:p>
    <w:p w:rsidR="00A9690D" w:rsidRDefault="008B6E9E" w:rsidP="00336294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To </w:t>
      </w:r>
      <w:r w:rsidR="00946782">
        <w:rPr>
          <w:lang w:val="en-US"/>
        </w:rPr>
        <w:t>study</w:t>
      </w:r>
      <w:r>
        <w:rPr>
          <w:lang w:val="en-US"/>
        </w:rPr>
        <w:t xml:space="preserve"> the possible effect of the substrate</w:t>
      </w:r>
      <w:r w:rsidR="003A772A">
        <w:rPr>
          <w:lang w:val="en-US"/>
        </w:rPr>
        <w:t xml:space="preserve"> on the halide-dependent </w:t>
      </w:r>
      <w:proofErr w:type="spellStart"/>
      <w:r w:rsidR="003A772A">
        <w:rPr>
          <w:lang w:val="en-US"/>
        </w:rPr>
        <w:t>regioselective</w:t>
      </w:r>
      <w:proofErr w:type="spellEnd"/>
      <w:r w:rsidR="003A772A">
        <w:rPr>
          <w:lang w:val="en-US"/>
        </w:rPr>
        <w:t xml:space="preserve"> ring opening of </w:t>
      </w:r>
      <w:proofErr w:type="spellStart"/>
      <w:r w:rsidR="003A772A">
        <w:rPr>
          <w:lang w:val="en-US"/>
        </w:rPr>
        <w:t>aziridines</w:t>
      </w:r>
      <w:proofErr w:type="spellEnd"/>
      <w:r>
        <w:rPr>
          <w:lang w:val="en-US"/>
        </w:rPr>
        <w:t xml:space="preserve">, chiral </w:t>
      </w:r>
      <w:proofErr w:type="spellStart"/>
      <w:r>
        <w:rPr>
          <w:lang w:val="en-US"/>
        </w:rPr>
        <w:t>aziridine</w:t>
      </w:r>
      <w:r w:rsidR="00946782">
        <w:rPr>
          <w:lang w:val="en-US"/>
        </w:rPr>
        <w:t>s</w:t>
      </w:r>
      <w:proofErr w:type="spellEnd"/>
      <w:r>
        <w:rPr>
          <w:lang w:val="en-US"/>
        </w:rPr>
        <w:t xml:space="preserve"> </w:t>
      </w:r>
      <w:r w:rsidR="00C152A8">
        <w:rPr>
          <w:b/>
          <w:lang w:val="en-US"/>
        </w:rPr>
        <w:t>1</w:t>
      </w:r>
      <w:r w:rsidR="006A0B97">
        <w:rPr>
          <w:b/>
          <w:lang w:val="en-US"/>
        </w:rPr>
        <w:t>57</w:t>
      </w:r>
      <w:r w:rsidR="00946782">
        <w:rPr>
          <w:lang w:val="en-US"/>
        </w:rPr>
        <w:t xml:space="preserve"> </w:t>
      </w:r>
      <w:r w:rsidR="00BA4317">
        <w:rPr>
          <w:lang w:val="en-US"/>
        </w:rPr>
        <w:t>have been</w:t>
      </w:r>
      <w:r>
        <w:rPr>
          <w:lang w:val="en-US"/>
        </w:rPr>
        <w:t xml:space="preserve"> subjected </w:t>
      </w:r>
      <w:r w:rsidR="00F03702">
        <w:rPr>
          <w:lang w:val="en-US"/>
        </w:rPr>
        <w:t xml:space="preserve">to </w:t>
      </w:r>
      <w:proofErr w:type="spellStart"/>
      <w:r w:rsidR="00946782">
        <w:rPr>
          <w:lang w:val="en-US"/>
        </w:rPr>
        <w:t>tetrabutylammonium</w:t>
      </w:r>
      <w:proofErr w:type="spellEnd"/>
      <w:r w:rsidR="00946782">
        <w:rPr>
          <w:lang w:val="en-US"/>
        </w:rPr>
        <w:t xml:space="preserve"> fluoride after</w:t>
      </w:r>
      <w:r w:rsidR="00F03702">
        <w:rPr>
          <w:lang w:val="en-US"/>
        </w:rPr>
        <w:t xml:space="preserve"> activation with </w:t>
      </w:r>
      <w:proofErr w:type="spellStart"/>
      <w:r w:rsidR="00F03702">
        <w:rPr>
          <w:lang w:val="en-US"/>
        </w:rPr>
        <w:t>MeOTf</w:t>
      </w:r>
      <w:proofErr w:type="spellEnd"/>
      <w:r w:rsidR="00AE7FBD">
        <w:rPr>
          <w:lang w:val="en-US"/>
        </w:rPr>
        <w:t xml:space="preserve"> (</w:t>
      </w:r>
      <w:r w:rsidR="00AE7FBD" w:rsidRPr="00AE7FBD">
        <w:rPr>
          <w:lang w:val="en-US"/>
        </w:rPr>
        <w:fldChar w:fldCharType="begin"/>
      </w:r>
      <w:r w:rsidR="00AE7FBD" w:rsidRPr="00AE7FBD">
        <w:rPr>
          <w:lang w:val="en-US"/>
        </w:rPr>
        <w:instrText xml:space="preserve"> REF _Ref430935501 \h  \* MERGEFORMAT </w:instrText>
      </w:r>
      <w:r w:rsidR="00AE7FBD" w:rsidRPr="00AE7FBD">
        <w:rPr>
          <w:lang w:val="en-US"/>
        </w:rPr>
      </w:r>
      <w:r w:rsidR="00AE7FBD" w:rsidRPr="00AE7FBD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43</w:t>
      </w:r>
      <w:r w:rsidR="00AE7FBD" w:rsidRPr="00AE7FBD">
        <w:rPr>
          <w:lang w:val="en-US"/>
        </w:rPr>
        <w:fldChar w:fldCharType="end"/>
      </w:r>
      <w:r w:rsidR="00AE7FBD">
        <w:rPr>
          <w:lang w:val="en-US"/>
        </w:rPr>
        <w:t>)</w:t>
      </w:r>
      <w:r w:rsidR="00F03702">
        <w:rPr>
          <w:lang w:val="en-US"/>
        </w:rPr>
        <w:t>.</w:t>
      </w:r>
      <w:hyperlink w:anchor="_ENREF_44" w:tooltip="D'hooghe, 2010 #52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&lt;EndNote&gt;&lt;Cite&gt;&lt;Author&gt;D&amp;apos;hooghe&lt;/Author&gt;&lt;Year&gt;2010&lt;/Year&gt;&lt;RecNum&gt;52&lt;/RecNum&gt;&lt;DisplayText&gt;&lt;style face="superscript"&gt;10&lt;/style&gt;&lt;/DisplayText&gt;&lt;record&gt;&lt;rec-number&gt;52&lt;/rec-number&gt;&lt;foreign-keys&gt;&lt;key app="EN" db-id="a5st2fxzyfzvwjeetrmpdzpezv0ezww0fdsp" timestamp="1441110633"&gt;52&lt;/key&gt;&lt;/foreign-keys&gt;&lt;ref-type name="Journal Article"&gt;17&lt;/ref-type&gt;&lt;contributors&gt;&lt;authors&gt;&lt;author&gt;D&amp;apos;hooghe, Matthias&lt;/author&gt;&lt;author&gt;Catak, Saron&lt;/author&gt;&lt;author&gt;Stanković, Sonja&lt;/author&gt;&lt;author&gt;Waroquier, Michel&lt;/author&gt;&lt;author&gt;Kim, Yongeun&lt;/author&gt;&lt;author&gt;Ha, Hyun‐Joon&lt;/author&gt;&lt;author&gt;Van Speybroeck, Veronique&lt;/author&gt;&lt;author&gt;De Kimpe, Norbert&lt;/author&gt;&lt;/authors&gt;&lt;/contributors&gt;&lt;titles&gt;&lt;title&gt;Systematic Study of Halide‐Induced Ring Opening of 2‐Substituted Aziridinium Salts and Theoretical Rationalization of the Reaction Pathways&lt;/title&gt;&lt;secondary-title&gt;Eur. J. Org. Chem.&lt;/secondary-title&gt;&lt;/titles&gt;&lt;periodical&gt;&lt;full-title&gt;Eur. J. Org. Chem.&lt;/full-title&gt;&lt;/periodical&gt;&lt;pages&gt;4920-4931&lt;/pages&gt;&lt;volume&gt;2010&lt;/volume&gt;&lt;number&gt;25&lt;/number&gt;&lt;section&gt;4920&lt;/section&gt;&lt;dates&gt;&lt;year&gt;2010&lt;/year&gt;&lt;/dates&gt;&lt;isbn&gt;1099-0690&lt;/isbn&gt;&lt;urls&gt;&lt;/urls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10</w:t>
        </w:r>
        <w:r w:rsidR="00C03167">
          <w:rPr>
            <w:lang w:val="en-US"/>
          </w:rPr>
          <w:fldChar w:fldCharType="end"/>
        </w:r>
      </w:hyperlink>
      <w:r w:rsidR="00946782">
        <w:rPr>
          <w:lang w:val="en-US"/>
        </w:rPr>
        <w:t xml:space="preserve"> </w:t>
      </w:r>
      <w:r w:rsidR="003F6726">
        <w:rPr>
          <w:lang w:val="en-US"/>
        </w:rPr>
        <w:t xml:space="preserve">Whereas ring opening of the </w:t>
      </w:r>
      <w:proofErr w:type="spellStart"/>
      <w:r w:rsidR="003F6726">
        <w:rPr>
          <w:lang w:val="en-US"/>
        </w:rPr>
        <w:t>methoxymethyl</w:t>
      </w:r>
      <w:proofErr w:type="spellEnd"/>
      <w:r w:rsidR="003F6726">
        <w:rPr>
          <w:lang w:val="en-US"/>
        </w:rPr>
        <w:t xml:space="preserve"> derivative </w:t>
      </w:r>
      <w:r w:rsidR="003F6726">
        <w:rPr>
          <w:b/>
          <w:lang w:val="en-US"/>
        </w:rPr>
        <w:t>1</w:t>
      </w:r>
      <w:r w:rsidR="006A0B97">
        <w:rPr>
          <w:b/>
          <w:lang w:val="en-US"/>
        </w:rPr>
        <w:t>58</w:t>
      </w:r>
      <w:r w:rsidR="003F6726">
        <w:rPr>
          <w:lang w:val="en-US"/>
        </w:rPr>
        <w:t xml:space="preserve"> (R = CH</w:t>
      </w:r>
      <w:r w:rsidR="003F6726" w:rsidRPr="003F6726">
        <w:rPr>
          <w:vertAlign w:val="subscript"/>
          <w:lang w:val="en-US"/>
        </w:rPr>
        <w:t>2</w:t>
      </w:r>
      <w:r w:rsidR="003F6726">
        <w:rPr>
          <w:lang w:val="en-US"/>
        </w:rPr>
        <w:t xml:space="preserve">OMe) mainly produced the expected primary fluoride </w:t>
      </w:r>
      <w:r w:rsidR="003F6726">
        <w:rPr>
          <w:b/>
          <w:lang w:val="en-US"/>
        </w:rPr>
        <w:t>1</w:t>
      </w:r>
      <w:r w:rsidR="006A0B97">
        <w:rPr>
          <w:b/>
          <w:lang w:val="en-US"/>
        </w:rPr>
        <w:t>59</w:t>
      </w:r>
      <w:r w:rsidR="003F6726">
        <w:rPr>
          <w:lang w:val="en-US"/>
        </w:rPr>
        <w:t xml:space="preserve">, </w:t>
      </w:r>
      <w:r w:rsidR="00946782">
        <w:rPr>
          <w:lang w:val="en-US"/>
        </w:rPr>
        <w:t>the reaction of 2-(</w:t>
      </w:r>
      <w:proofErr w:type="spellStart"/>
      <w:r w:rsidR="00946782">
        <w:rPr>
          <w:lang w:val="en-US"/>
        </w:rPr>
        <w:t>ethoxycarbonyl</w:t>
      </w:r>
      <w:proofErr w:type="spellEnd"/>
      <w:r w:rsidR="00946782">
        <w:rPr>
          <w:lang w:val="en-US"/>
        </w:rPr>
        <w:t>)</w:t>
      </w:r>
      <w:proofErr w:type="spellStart"/>
      <w:r w:rsidR="00946782">
        <w:rPr>
          <w:lang w:val="en-US"/>
        </w:rPr>
        <w:t>aziridinium</w:t>
      </w:r>
      <w:proofErr w:type="spellEnd"/>
      <w:r w:rsidR="00946782">
        <w:rPr>
          <w:lang w:val="en-US"/>
        </w:rPr>
        <w:t xml:space="preserve"> salt </w:t>
      </w:r>
      <w:r w:rsidR="00C152A8">
        <w:rPr>
          <w:b/>
          <w:lang w:val="en-US"/>
        </w:rPr>
        <w:t>1</w:t>
      </w:r>
      <w:r w:rsidR="006A0B97">
        <w:rPr>
          <w:b/>
          <w:lang w:val="en-US"/>
        </w:rPr>
        <w:t>58</w:t>
      </w:r>
      <w:r w:rsidR="003F6726">
        <w:rPr>
          <w:lang w:val="en-US"/>
        </w:rPr>
        <w:t xml:space="preserve"> </w:t>
      </w:r>
      <w:r w:rsidR="00946782">
        <w:rPr>
          <w:lang w:val="en-US"/>
        </w:rPr>
        <w:t>(R = CO</w:t>
      </w:r>
      <w:r w:rsidR="00946782" w:rsidRPr="00946782">
        <w:rPr>
          <w:vertAlign w:val="subscript"/>
          <w:lang w:val="en-US"/>
        </w:rPr>
        <w:t>2</w:t>
      </w:r>
      <w:r w:rsidR="00946782">
        <w:rPr>
          <w:lang w:val="en-US"/>
        </w:rPr>
        <w:t>Et) with TBAF afforded only the c</w:t>
      </w:r>
      <w:r w:rsidR="003F6726">
        <w:rPr>
          <w:lang w:val="en-US"/>
        </w:rPr>
        <w:t xml:space="preserve">orresponding </w:t>
      </w:r>
      <w:r w:rsidR="003F6726">
        <w:rPr>
          <w:lang w:val="en-US"/>
        </w:rPr>
        <w:lastRenderedPageBreak/>
        <w:t xml:space="preserve">secondary fluoride </w:t>
      </w:r>
      <w:r w:rsidR="003F6726">
        <w:rPr>
          <w:b/>
          <w:lang w:val="en-US"/>
        </w:rPr>
        <w:t>1</w:t>
      </w:r>
      <w:r w:rsidR="006A0B97">
        <w:rPr>
          <w:b/>
          <w:lang w:val="en-US"/>
        </w:rPr>
        <w:t>60</w:t>
      </w:r>
      <w:r w:rsidR="00946782">
        <w:rPr>
          <w:lang w:val="en-US"/>
        </w:rPr>
        <w:t xml:space="preserve">, which demonstrates the substrate-dependency </w:t>
      </w:r>
      <w:r w:rsidR="004F0888">
        <w:rPr>
          <w:lang w:val="en-US"/>
        </w:rPr>
        <w:t>of</w:t>
      </w:r>
      <w:r w:rsidR="00946782">
        <w:rPr>
          <w:lang w:val="en-US"/>
        </w:rPr>
        <w:t xml:space="preserve"> </w:t>
      </w:r>
      <w:r w:rsidR="003F6726">
        <w:rPr>
          <w:lang w:val="en-US"/>
        </w:rPr>
        <w:t xml:space="preserve">this </w:t>
      </w:r>
      <w:proofErr w:type="spellStart"/>
      <w:r w:rsidR="00946782">
        <w:rPr>
          <w:lang w:val="en-US"/>
        </w:rPr>
        <w:t>regioselective</w:t>
      </w:r>
      <w:proofErr w:type="spellEnd"/>
      <w:r w:rsidR="00946782">
        <w:rPr>
          <w:lang w:val="en-US"/>
        </w:rPr>
        <w:t xml:space="preserve"> ring opening.</w:t>
      </w:r>
      <w:r w:rsidR="00DF425F">
        <w:rPr>
          <w:lang w:val="en-US"/>
        </w:rPr>
        <w:t xml:space="preserve"> </w:t>
      </w:r>
      <w:r w:rsidR="00DF425F" w:rsidRPr="005975BE">
        <w:rPr>
          <w:color w:val="FF0000"/>
          <w:lang w:val="en-US"/>
        </w:rPr>
        <w:t xml:space="preserve">Due to the presence of an ester group in compound </w:t>
      </w:r>
      <w:r w:rsidR="00DF425F" w:rsidRPr="005975BE">
        <w:rPr>
          <w:b/>
          <w:color w:val="FF0000"/>
          <w:lang w:val="en-US"/>
        </w:rPr>
        <w:t>1</w:t>
      </w:r>
      <w:r w:rsidR="006A0B97" w:rsidRPr="005975BE">
        <w:rPr>
          <w:b/>
          <w:color w:val="FF0000"/>
          <w:lang w:val="en-US"/>
        </w:rPr>
        <w:t>58</w:t>
      </w:r>
      <w:r w:rsidR="00DF425F" w:rsidRPr="005975BE">
        <w:rPr>
          <w:color w:val="FF0000"/>
          <w:lang w:val="en-US"/>
        </w:rPr>
        <w:t xml:space="preserve"> (R = CO</w:t>
      </w:r>
      <w:r w:rsidR="00DF425F" w:rsidRPr="005975BE">
        <w:rPr>
          <w:color w:val="FF0000"/>
          <w:vertAlign w:val="subscript"/>
          <w:lang w:val="en-US"/>
        </w:rPr>
        <w:t>2</w:t>
      </w:r>
      <w:r w:rsidR="00DF425F" w:rsidRPr="005975BE">
        <w:rPr>
          <w:color w:val="FF0000"/>
          <w:lang w:val="en-US"/>
        </w:rPr>
        <w:t xml:space="preserve">Et), the </w:t>
      </w:r>
      <w:r w:rsidR="000C293D">
        <w:rPr>
          <w:color w:val="FF0000"/>
          <w:lang w:val="en-US"/>
        </w:rPr>
        <w:t>more substituted carbon atom</w:t>
      </w:r>
      <w:r w:rsidR="00DF425F" w:rsidRPr="005975BE">
        <w:rPr>
          <w:color w:val="FF0000"/>
          <w:lang w:val="en-US"/>
        </w:rPr>
        <w:t xml:space="preserve"> </w:t>
      </w:r>
      <w:r w:rsidR="00A15E54">
        <w:rPr>
          <w:color w:val="FF0000"/>
          <w:lang w:val="en-US"/>
        </w:rPr>
        <w:t>is</w:t>
      </w:r>
      <w:r w:rsidR="00DF425F" w:rsidRPr="005975BE">
        <w:rPr>
          <w:color w:val="FF0000"/>
          <w:lang w:val="en-US"/>
        </w:rPr>
        <w:t xml:space="preserve"> more electrophilic, </w:t>
      </w:r>
      <w:r w:rsidR="005975BE">
        <w:rPr>
          <w:color w:val="FF0000"/>
          <w:lang w:val="en-US"/>
        </w:rPr>
        <w:t>favoring</w:t>
      </w:r>
      <w:r w:rsidR="00DF425F" w:rsidRPr="005975BE">
        <w:rPr>
          <w:color w:val="FF0000"/>
          <w:lang w:val="en-US"/>
        </w:rPr>
        <w:t xml:space="preserve"> nucleophilic attack </w:t>
      </w:r>
      <w:r w:rsidR="00A15E54">
        <w:rPr>
          <w:color w:val="FF0000"/>
          <w:lang w:val="en-US"/>
        </w:rPr>
        <w:t>at</w:t>
      </w:r>
      <w:r w:rsidR="00DF425F" w:rsidRPr="005975BE">
        <w:rPr>
          <w:color w:val="FF0000"/>
          <w:lang w:val="en-US"/>
        </w:rPr>
        <w:t xml:space="preserve"> this position. </w:t>
      </w:r>
    </w:p>
    <w:p w:rsidR="000027C1" w:rsidRPr="009C3A5F" w:rsidRDefault="000027C1" w:rsidP="000027C1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42" w:name="_Ref430935501"/>
      <w:r w:rsidRPr="009C3A5F">
        <w:rPr>
          <w:b/>
          <w:i w:val="0"/>
          <w:color w:val="auto"/>
          <w:lang w:val="en-US"/>
        </w:rPr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43</w:t>
      </w:r>
      <w:r w:rsidR="00240677">
        <w:rPr>
          <w:b/>
          <w:i w:val="0"/>
          <w:color w:val="auto"/>
          <w:lang w:val="en-US"/>
        </w:rPr>
        <w:fldChar w:fldCharType="end"/>
      </w:r>
      <w:bookmarkEnd w:id="42"/>
      <w:r w:rsidRPr="009C3A5F">
        <w:rPr>
          <w:b/>
          <w:i w:val="0"/>
          <w:color w:val="auto"/>
          <w:lang w:val="en-US"/>
        </w:rPr>
        <w:t xml:space="preserve">: Ring opening of chiral </w:t>
      </w:r>
      <w:proofErr w:type="spellStart"/>
      <w:r w:rsidRPr="009C3A5F">
        <w:rPr>
          <w:b/>
          <w:i w:val="0"/>
          <w:color w:val="auto"/>
          <w:lang w:val="en-US"/>
        </w:rPr>
        <w:t>aziridin</w:t>
      </w:r>
      <w:r w:rsidR="00453D76">
        <w:rPr>
          <w:b/>
          <w:i w:val="0"/>
          <w:color w:val="auto"/>
          <w:lang w:val="en-US"/>
        </w:rPr>
        <w:t>e</w:t>
      </w:r>
      <w:proofErr w:type="spellEnd"/>
      <w:r w:rsidR="00453D76">
        <w:rPr>
          <w:b/>
          <w:i w:val="0"/>
          <w:color w:val="auto"/>
          <w:lang w:val="en-US"/>
        </w:rPr>
        <w:t xml:space="preserve"> 1</w:t>
      </w:r>
      <w:r w:rsidR="006A0B97">
        <w:rPr>
          <w:b/>
          <w:i w:val="0"/>
          <w:color w:val="auto"/>
          <w:lang w:val="en-US"/>
        </w:rPr>
        <w:t>57</w:t>
      </w:r>
      <w:r w:rsidR="00453D76">
        <w:rPr>
          <w:b/>
          <w:i w:val="0"/>
          <w:color w:val="auto"/>
          <w:lang w:val="en-US"/>
        </w:rPr>
        <w:t xml:space="preserve"> with TBAF</w:t>
      </w:r>
    </w:p>
    <w:p w:rsidR="00C152A8" w:rsidRDefault="006A0B97" w:rsidP="00C152A8">
      <w:pPr>
        <w:spacing w:line="360" w:lineRule="auto"/>
        <w:jc w:val="center"/>
        <w:rPr>
          <w:lang w:val="en-US"/>
        </w:rPr>
      </w:pPr>
      <w:r>
        <w:object w:dxaOrig="12277" w:dyaOrig="2570">
          <v:shape id="_x0000_i1067" type="#_x0000_t75" style="width:432.55pt;height:90pt" o:ole="">
            <v:imagedata r:id="rId95" o:title=""/>
          </v:shape>
          <o:OLEObject Type="Embed" ProgID="ChemDraw.Document.6.0" ShapeID="_x0000_i1067" DrawAspect="Content" ObjectID="_1514271990" r:id="rId96"/>
        </w:object>
      </w:r>
    </w:p>
    <w:p w:rsidR="008B6E9E" w:rsidRPr="00A9690D" w:rsidRDefault="008B6E9E" w:rsidP="00336294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These experimental data </w:t>
      </w:r>
      <w:r w:rsidR="00345629">
        <w:rPr>
          <w:lang w:val="en-US"/>
        </w:rPr>
        <w:t>have</w:t>
      </w:r>
      <w:r>
        <w:rPr>
          <w:lang w:val="en-US"/>
        </w:rPr>
        <w:t xml:space="preserve"> also </w:t>
      </w:r>
      <w:r w:rsidR="00345629">
        <w:rPr>
          <w:lang w:val="en-US"/>
        </w:rPr>
        <w:t xml:space="preserve">been </w:t>
      </w:r>
      <w:r>
        <w:rPr>
          <w:lang w:val="en-US"/>
        </w:rPr>
        <w:t xml:space="preserve">supported by computational </w:t>
      </w:r>
      <w:r w:rsidR="004F0888">
        <w:rPr>
          <w:lang w:val="en-US"/>
        </w:rPr>
        <w:t>studies</w:t>
      </w:r>
      <w:r>
        <w:rPr>
          <w:lang w:val="en-US"/>
        </w:rPr>
        <w:t>, which revealed that the re</w:t>
      </w:r>
      <w:r w:rsidR="000E3599">
        <w:rPr>
          <w:lang w:val="en-US"/>
        </w:rPr>
        <w:t xml:space="preserve">action outcome of ring </w:t>
      </w:r>
      <w:r>
        <w:rPr>
          <w:lang w:val="en-US"/>
        </w:rPr>
        <w:t xml:space="preserve">opening reactions of </w:t>
      </w:r>
      <w:proofErr w:type="spellStart"/>
      <w:r>
        <w:rPr>
          <w:lang w:val="en-US"/>
        </w:rPr>
        <w:t>nonactivated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aziridines</w:t>
      </w:r>
      <w:proofErr w:type="spellEnd"/>
      <w:r>
        <w:rPr>
          <w:lang w:val="en-US"/>
        </w:rPr>
        <w:t xml:space="preserve"> with alkyl halides </w:t>
      </w:r>
      <w:r w:rsidR="00345629">
        <w:rPr>
          <w:lang w:val="en-US"/>
        </w:rPr>
        <w:t>was</w:t>
      </w:r>
      <w:r w:rsidR="003A772A">
        <w:rPr>
          <w:lang w:val="en-US"/>
        </w:rPr>
        <w:t xml:space="preserve"> mainly </w:t>
      </w:r>
      <w:r>
        <w:rPr>
          <w:lang w:val="en-US"/>
        </w:rPr>
        <w:t>dependent</w:t>
      </w:r>
      <w:r w:rsidR="003C30F4">
        <w:rPr>
          <w:lang w:val="en-US"/>
        </w:rPr>
        <w:t xml:space="preserve"> on</w:t>
      </w:r>
      <w:r>
        <w:rPr>
          <w:lang w:val="en-US"/>
        </w:rPr>
        <w:t xml:space="preserve"> the halide.</w:t>
      </w:r>
      <w:r w:rsidR="00967B70">
        <w:rPr>
          <w:lang w:val="en-US"/>
        </w:rPr>
        <w:fldChar w:fldCharType="begin">
          <w:fldData xml:space="preserve">PEVuZE5vdGU+PENpdGU+PEF1dGhvcj5DYXRhazwvQXV0aG9yPjxZZWFyPjIwMTA8L1llYXI+PFJl
Y051bT44MTwvUmVjTnVtPjxEaXNwbGF5VGV4dD48c3R5bGUgZmFjZT0ic3VwZXJzY3JpcHQiPjEw
LDM4PC9zdHlsZT48L0Rpc3BsYXlUZXh0PjxyZWNvcmQ+PHJlYy1udW1iZXI+ODE8L3JlYy1udW1i
ZXI+PGZvcmVpZ24ta2V5cz48a2V5IGFwcD0iRU4iIGRiLWlkPSJhNXN0MmZ4enlmenZ3amVldHJt
cGR6cGV6djBlend3MGZkc3AiIHRpbWVzdGFtcD0iMTQ0MzAxMjI5MCI+ODE8L2tleT48a2V5IGFw
cD0iRU5XZWIiIGRiLWlkPSIiPjA8L2tleT48L2ZvcmVpZ24ta2V5cz48cmVmLXR5cGUgbmFtZT0i
Sm91cm5hbCBBcnRpY2xlIj4xNzwvcmVmLXR5cGU+PGNvbnRyaWJ1dG9ycz48YXV0aG9ycz48YXV0
aG9yPkNhdGFrLCBTLjwvYXV0aG9yPjxhdXRob3I+RCZhcG9zO2hvb2doZSwgTS48L2F1dGhvcj48
YXV0aG9yPkRlIEtpbXBlLCBOLjwvYXV0aG9yPjxhdXRob3I+V2Fyb3F1aWVyLCBNLjwvYXV0aG9y
PjxhdXRob3I+VmFuIFNwZXlicm9lY2ssIFYuPC9hdXRob3I+PC9hdXRob3JzPjwvY29udHJpYnV0
b3JzPjxhdXRoLWFkZHJlc3M+Q2VudGVyIGZvciBNb2xlY3VsYXIgTW9kZWxpbmcsIEdoZW50IFVu
aXZlcnNpdHksIFRlY2hub2xvZ2llcGFyayA5MDMsIEItOTA1MiBad2lqbmFhcmRlLCBCZWxnaXVt
LiBzYXJvbi5jYXRha0B1Z2VudC5iZTwvYXV0aC1hZGRyZXNzPjx0aXRsZXM+PHRpdGxlPkludHJh
bW9sZWN1bGFyIHBpLXBpIHN0YWNraW5nIGludGVyYWN0aW9ucyBpbiAyLXN1YnN0aXR1dGVkIE4s
Ti1kaWJlbnp5bGF6aXJpZGluaXVtIGlvbnMgYW5kIHRoZWlyIHJlZ2lvc2VsZWN0aXZpdHkgaW4g
bnVjbGVvcGhpbGljIHJpbmctb3BlbmluZyByZWFjdGlvbnM8L3RpdGxlPjxzZWNvbmRhcnktdGl0
bGU+Si4gT3JnLiBDaGVtLjwvc2Vjb25kYXJ5LXRpdGxlPjxhbHQtdGl0bGU+VGhlIEpvdXJuYWwg
b2Ygb3JnYW5pYyBjaGVtaXN0cnk8L2FsdC10aXRsZT48L3RpdGxlcz48cGVyaW9kaWNhbD48ZnVs
bC10aXRsZT5KLiBPcmcuIENoZW0uPC9mdWxsLXRpdGxlPjwvcGVyaW9kaWNhbD48YWx0LXBlcmlv
ZGljYWw+PGZ1bGwtdGl0bGU+VGhlIEpvdXJuYWwgb2YgT3JnYW5pYyBDaGVtaXN0cnk8L2Z1bGwt
dGl0bGU+PC9hbHQtcGVyaW9kaWNhbD48cGFnZXM+ODg1LTg5NjwvcGFnZXM+PHZvbHVtZT43NTwv
dm9sdW1lPjxudW1iZXI+MzwvbnVtYmVyPjxzZWN0aW9uPjg4NTwvc2VjdGlvbj48a2V5d29yZHM+
PGtleXdvcmQ+QXppcmlkaW5lcy8qY2hlbWlzdHJ5PC9rZXl3b3JkPjxrZXl3b3JkPkJlbnp5bCBD
b21wb3VuZHMvKmNoZW1pc3RyeTwva2V5d29yZD48a2V5d29yZD5Ccm9taWRlcy8qY2hlbWlzdHJ5
PC9rZXl3b3JkPjxrZXl3b3JkPkNhdGFseXNpczwva2V5d29yZD48a2V5d29yZD5Db21wdXRlciBT
aW11bGF0aW9uPC9rZXl3b3JkPjxrZXl3b3JkPklvbnMvKmNoZW1pc3RyeTwva2V5d29yZD48a2V5
d29yZD5Nb2RlbHMsIE1vbGVjdWxhcjwva2V5d29yZD48a2V5d29yZD5TdGVyZW9pc29tZXJpc208
L2tleXdvcmQ+PC9rZXl3b3Jkcz48ZGF0ZXM+PHllYXI+MjAxMDwveWVhcj48cHViLWRhdGVzPjxk
YXRlPkZlYiA1PC9kYXRlPjwvcHViLWRhdGVzPjwvZGF0ZXM+PGlzYm4+MTUyMC02OTA0IChFbGVj
dHJvbmljKSYjeEQ7MDAyMi0zMjYzIChMaW5raW5nKTwvaXNibj48YWNjZXNzaW9uLW51bT4yMDAz
OTY1MDwvYWNjZXNzaW9uLW51bT48dXJscz48cmVsYXRlZC11cmxzPjx1cmw+aHR0cDovL3d3dy5u
Y2JpLm5sbS5uaWguZ292L3B1Ym1lZC8yMDAzOTY1MDwvdXJsPjwvcmVsYXRlZC11cmxzPjwvdXJs
cz48ZWxlY3Ryb25pYy1yZXNvdXJjZS1udW0+MTAuMTAyMS9qbzkwMjQ5M3c8L2VsZWN0cm9uaWMt
cmVzb3VyY2UtbnVtPjwvcmVjb3JkPjwvQ2l0ZT48Q2l0ZT48QXV0aG9yPkQmYXBvcztob29naGU8
L0F1dGhvcj48WWVhcj4yMDEwPC9ZZWFyPjxSZWNOdW0+NTI8L1JlY051bT48cmVjb3JkPjxyZWMt
bnVtYmVyPjUyPC9yZWMtbnVtYmVyPjxmb3JlaWduLWtleXM+PGtleSBhcHA9IkVOIiBkYi1pZD0i
YTVzdDJmeHp5Znp2d2plZXRybXBkenBlenYwZXp3dzBmZHNwIiB0aW1lc3RhbXA9IjE0NDExMTA2
MzMiPjUyPC9rZXk+PC9mb3JlaWduLWtleXM+PHJlZi10eXBlIG5hbWU9IkpvdXJuYWwgQXJ0aWNs
ZSI+MTc8L3JlZi10eXBlPjxjb250cmlidXRvcnM+PGF1dGhvcnM+PGF1dGhvcj5EJmFwb3M7aG9v
Z2hlLCBNYXR0aGlhczwvYXV0aG9yPjxhdXRob3I+Q2F0YWssIFNhcm9uPC9hdXRob3I+PGF1dGhv
cj5TdGFua292acSHLCBTb25qYTwvYXV0aG9yPjxhdXRob3I+V2Fyb3F1aWVyLCBNaWNoZWw8L2F1
dGhvcj48YXV0aG9yPktpbSwgWW9uZ2V1bjwvYXV0aG9yPjxhdXRob3I+SGEsIEh5dW7igJBKb29u
PC9hdXRob3I+PGF1dGhvcj5WYW4gU3BleWJyb2VjaywgVmVyb25pcXVlPC9hdXRob3I+PGF1dGhv
cj5EZSBLaW1wZSwgTm9yYmVydDwvYXV0aG9yPjwvYXV0aG9ycz48L2NvbnRyaWJ1dG9ycz48dGl0
bGVzPjx0aXRsZT5TeXN0ZW1hdGljIFN0dWR5IG9mIEhhbGlkZeKAkEluZHVjZWQgUmluZyBPcGVu
aW5nIG9mIDLigJBTdWJzdGl0dXRlZCBBemlyaWRpbml1bSBTYWx0cyBhbmQgVGhlb3JldGljYWwg
UmF0aW9uYWxpemF0aW9uIG9mIHRoZSBSZWFjdGlvbiBQYXRod2F5czwvdGl0bGU+PHNlY29uZGFy
eS10aXRsZT5FdXIuIEouIE9yZy4gQ2hlbS48L3NlY29uZGFyeS10aXRsZT48L3RpdGxlcz48cGVy
aW9kaWNhbD48ZnVsbC10aXRsZT5FdXIuIEouIE9yZy4gQ2hlbS48L2Z1bGwtdGl0bGU+PC9wZXJp
b2RpY2FsPjxwYWdlcz40OTIwLTQ5MzE8L3BhZ2VzPjx2b2x1bWU+MjAxMDwvdm9sdW1lPjxudW1i
ZXI+MjU8L251bWJlcj48c2VjdGlvbj40OTIwPC9zZWN0aW9uPjxkYXRlcz48eWVhcj4yMDEwPC95
ZWFyPjwvZGF0ZXM+PGlzYm4+MTA5OS0wNjkwPC9pc2JuPjx1cmxzPjwvdXJscz48L3JlY29yZD48
L0NpdGU+PC9FbmROb3RlPn==
</w:fldData>
        </w:fldChar>
      </w:r>
      <w:r w:rsidR="00C03167">
        <w:rPr>
          <w:lang w:val="en-US"/>
        </w:rPr>
        <w:instrText xml:space="preserve"> ADDIN EN.CITE </w:instrText>
      </w:r>
      <w:r w:rsidR="00C03167">
        <w:rPr>
          <w:lang w:val="en-US"/>
        </w:rPr>
        <w:fldChar w:fldCharType="begin">
          <w:fldData xml:space="preserve">PEVuZE5vdGU+PENpdGU+PEF1dGhvcj5DYXRhazwvQXV0aG9yPjxZZWFyPjIwMTA8L1llYXI+PFJl
Y051bT44MTwvUmVjTnVtPjxEaXNwbGF5VGV4dD48c3R5bGUgZmFjZT0ic3VwZXJzY3JpcHQiPjEw
LDM4PC9zdHlsZT48L0Rpc3BsYXlUZXh0PjxyZWNvcmQ+PHJlYy1udW1iZXI+ODE8L3JlYy1udW1i
ZXI+PGZvcmVpZ24ta2V5cz48a2V5IGFwcD0iRU4iIGRiLWlkPSJhNXN0MmZ4enlmenZ3amVldHJt
cGR6cGV6djBlend3MGZkc3AiIHRpbWVzdGFtcD0iMTQ0MzAxMjI5MCI+ODE8L2tleT48a2V5IGFw
cD0iRU5XZWIiIGRiLWlkPSIiPjA8L2tleT48L2ZvcmVpZ24ta2V5cz48cmVmLXR5cGUgbmFtZT0i
Sm91cm5hbCBBcnRpY2xlIj4xNzwvcmVmLXR5cGU+PGNvbnRyaWJ1dG9ycz48YXV0aG9ycz48YXV0
aG9yPkNhdGFrLCBTLjwvYXV0aG9yPjxhdXRob3I+RCZhcG9zO2hvb2doZSwgTS48L2F1dGhvcj48
YXV0aG9yPkRlIEtpbXBlLCBOLjwvYXV0aG9yPjxhdXRob3I+V2Fyb3F1aWVyLCBNLjwvYXV0aG9y
PjxhdXRob3I+VmFuIFNwZXlicm9lY2ssIFYuPC9hdXRob3I+PC9hdXRob3JzPjwvY29udHJpYnV0
b3JzPjxhdXRoLWFkZHJlc3M+Q2VudGVyIGZvciBNb2xlY3VsYXIgTW9kZWxpbmcsIEdoZW50IFVu
aXZlcnNpdHksIFRlY2hub2xvZ2llcGFyayA5MDMsIEItOTA1MiBad2lqbmFhcmRlLCBCZWxnaXVt
LiBzYXJvbi5jYXRha0B1Z2VudC5iZTwvYXV0aC1hZGRyZXNzPjx0aXRsZXM+PHRpdGxlPkludHJh
bW9sZWN1bGFyIHBpLXBpIHN0YWNraW5nIGludGVyYWN0aW9ucyBpbiAyLXN1YnN0aXR1dGVkIE4s
Ti1kaWJlbnp5bGF6aXJpZGluaXVtIGlvbnMgYW5kIHRoZWlyIHJlZ2lvc2VsZWN0aXZpdHkgaW4g
bnVjbGVvcGhpbGljIHJpbmctb3BlbmluZyByZWFjdGlvbnM8L3RpdGxlPjxzZWNvbmRhcnktdGl0
bGU+Si4gT3JnLiBDaGVtLjwvc2Vjb25kYXJ5LXRpdGxlPjxhbHQtdGl0bGU+VGhlIEpvdXJuYWwg
b2Ygb3JnYW5pYyBjaGVtaXN0cnk8L2FsdC10aXRsZT48L3RpdGxlcz48cGVyaW9kaWNhbD48ZnVs
bC10aXRsZT5KLiBPcmcuIENoZW0uPC9mdWxsLXRpdGxlPjwvcGVyaW9kaWNhbD48YWx0LXBlcmlv
ZGljYWw+PGZ1bGwtdGl0bGU+VGhlIEpvdXJuYWwgb2YgT3JnYW5pYyBDaGVtaXN0cnk8L2Z1bGwt
dGl0bGU+PC9hbHQtcGVyaW9kaWNhbD48cGFnZXM+ODg1LTg5NjwvcGFnZXM+PHZvbHVtZT43NTwv
dm9sdW1lPjxudW1iZXI+MzwvbnVtYmVyPjxzZWN0aW9uPjg4NTwvc2VjdGlvbj48a2V5d29yZHM+
PGtleXdvcmQ+QXppcmlkaW5lcy8qY2hlbWlzdHJ5PC9rZXl3b3JkPjxrZXl3b3JkPkJlbnp5bCBD
b21wb3VuZHMvKmNoZW1pc3RyeTwva2V5d29yZD48a2V5d29yZD5Ccm9taWRlcy8qY2hlbWlzdHJ5
PC9rZXl3b3JkPjxrZXl3b3JkPkNhdGFseXNpczwva2V5d29yZD48a2V5d29yZD5Db21wdXRlciBT
aW11bGF0aW9uPC9rZXl3b3JkPjxrZXl3b3JkPklvbnMvKmNoZW1pc3RyeTwva2V5d29yZD48a2V5
d29yZD5Nb2RlbHMsIE1vbGVjdWxhcjwva2V5d29yZD48a2V5d29yZD5TdGVyZW9pc29tZXJpc208
L2tleXdvcmQ+PC9rZXl3b3Jkcz48ZGF0ZXM+PHllYXI+MjAxMDwveWVhcj48cHViLWRhdGVzPjxk
YXRlPkZlYiA1PC9kYXRlPjwvcHViLWRhdGVzPjwvZGF0ZXM+PGlzYm4+MTUyMC02OTA0IChFbGVj
dHJvbmljKSYjeEQ7MDAyMi0zMjYzIChMaW5raW5nKTwvaXNibj48YWNjZXNzaW9uLW51bT4yMDAz
OTY1MDwvYWNjZXNzaW9uLW51bT48dXJscz48cmVsYXRlZC11cmxzPjx1cmw+aHR0cDovL3d3dy5u
Y2JpLm5sbS5uaWguZ292L3B1Ym1lZC8yMDAzOTY1MDwvdXJsPjwvcmVsYXRlZC11cmxzPjwvdXJs
cz48ZWxlY3Ryb25pYy1yZXNvdXJjZS1udW0+MTAuMTAyMS9qbzkwMjQ5M3c8L2VsZWN0cm9uaWMt
cmVzb3VyY2UtbnVtPjwvcmVjb3JkPjwvQ2l0ZT48Q2l0ZT48QXV0aG9yPkQmYXBvcztob29naGU8
L0F1dGhvcj48WWVhcj4yMDEwPC9ZZWFyPjxSZWNOdW0+NTI8L1JlY051bT48cmVjb3JkPjxyZWMt
bnVtYmVyPjUyPC9yZWMtbnVtYmVyPjxmb3JlaWduLWtleXM+PGtleSBhcHA9IkVOIiBkYi1pZD0i
YTVzdDJmeHp5Znp2d2plZXRybXBkenBlenYwZXp3dzBmZHNwIiB0aW1lc3RhbXA9IjE0NDExMTA2
MzMiPjUyPC9rZXk+PC9mb3JlaWduLWtleXM+PHJlZi10eXBlIG5hbWU9IkpvdXJuYWwgQXJ0aWNs
ZSI+MTc8L3JlZi10eXBlPjxjb250cmlidXRvcnM+PGF1dGhvcnM+PGF1dGhvcj5EJmFwb3M7aG9v
Z2hlLCBNYXR0aGlhczwvYXV0aG9yPjxhdXRob3I+Q2F0YWssIFNhcm9uPC9hdXRob3I+PGF1dGhv
cj5TdGFua292acSHLCBTb25qYTwvYXV0aG9yPjxhdXRob3I+V2Fyb3F1aWVyLCBNaWNoZWw8L2F1
dGhvcj48YXV0aG9yPktpbSwgWW9uZ2V1bjwvYXV0aG9yPjxhdXRob3I+SGEsIEh5dW7igJBKb29u
PC9hdXRob3I+PGF1dGhvcj5WYW4gU3BleWJyb2VjaywgVmVyb25pcXVlPC9hdXRob3I+PGF1dGhv
cj5EZSBLaW1wZSwgTm9yYmVydDwvYXV0aG9yPjwvYXV0aG9ycz48L2NvbnRyaWJ1dG9ycz48dGl0
bGVzPjx0aXRsZT5TeXN0ZW1hdGljIFN0dWR5IG9mIEhhbGlkZeKAkEluZHVjZWQgUmluZyBPcGVu
aW5nIG9mIDLigJBTdWJzdGl0dXRlZCBBemlyaWRpbml1bSBTYWx0cyBhbmQgVGhlb3JldGljYWwg
UmF0aW9uYWxpemF0aW9uIG9mIHRoZSBSZWFjdGlvbiBQYXRod2F5czwvdGl0bGU+PHNlY29uZGFy
eS10aXRsZT5FdXIuIEouIE9yZy4gQ2hlbS48L3NlY29uZGFyeS10aXRsZT48L3RpdGxlcz48cGVy
aW9kaWNhbD48ZnVsbC10aXRsZT5FdXIuIEouIE9yZy4gQ2hlbS48L2Z1bGwtdGl0bGU+PC9wZXJp
b2RpY2FsPjxwYWdlcz40OTIwLTQ5MzE8L3BhZ2VzPjx2b2x1bWU+MjAxMDwvdm9sdW1lPjxudW1i
ZXI+MjU8L251bWJlcj48c2VjdGlvbj40OTIwPC9zZWN0aW9uPjxkYXRlcz48eWVhcj4yMDEwPC95
ZWFyPjwvZGF0ZXM+PGlzYm4+MTA5OS0wNjkwPC9pc2JuPjx1cmxzPjwvdXJscz48L3JlY29yZD48
L0NpdGU+PC9FbmROb3RlPn==
</w:fldData>
        </w:fldChar>
      </w:r>
      <w:r w:rsidR="00C03167">
        <w:rPr>
          <w:lang w:val="en-US"/>
        </w:rPr>
        <w:instrText xml:space="preserve"> ADDIN EN.CITE.DATA </w:instrText>
      </w:r>
      <w:r w:rsidR="00C03167">
        <w:rPr>
          <w:lang w:val="en-US"/>
        </w:rPr>
      </w:r>
      <w:r w:rsidR="00C03167">
        <w:rPr>
          <w:lang w:val="en-US"/>
        </w:rPr>
        <w:fldChar w:fldCharType="end"/>
      </w:r>
      <w:r w:rsidR="00967B70">
        <w:rPr>
          <w:lang w:val="en-US"/>
        </w:rPr>
      </w:r>
      <w:r w:rsidR="00967B70">
        <w:rPr>
          <w:lang w:val="en-US"/>
        </w:rPr>
        <w:fldChar w:fldCharType="separate"/>
      </w:r>
      <w:hyperlink w:anchor="_ENREF_44" w:tooltip="D'hooghe, 2010 #52" w:history="1">
        <w:r w:rsidR="00C03167" w:rsidRPr="00C03167">
          <w:rPr>
            <w:noProof/>
            <w:vertAlign w:val="superscript"/>
            <w:lang w:val="en-US"/>
          </w:rPr>
          <w:t>10</w:t>
        </w:r>
      </w:hyperlink>
      <w:r w:rsidR="00C03167" w:rsidRPr="00C03167">
        <w:rPr>
          <w:noProof/>
          <w:vertAlign w:val="superscript"/>
          <w:lang w:val="en-US"/>
        </w:rPr>
        <w:t>,</w:t>
      </w:r>
      <w:hyperlink w:anchor="_ENREF_119" w:tooltip="Catak, 2010 #81" w:history="1">
        <w:r w:rsidR="00C03167" w:rsidRPr="00C03167">
          <w:rPr>
            <w:noProof/>
            <w:vertAlign w:val="superscript"/>
            <w:lang w:val="en-US"/>
          </w:rPr>
          <w:t>38</w:t>
        </w:r>
      </w:hyperlink>
      <w:r w:rsidR="00967B70">
        <w:rPr>
          <w:lang w:val="en-US"/>
        </w:rPr>
        <w:fldChar w:fldCharType="end"/>
      </w:r>
      <w:r>
        <w:rPr>
          <w:lang w:val="en-US"/>
        </w:rPr>
        <w:t xml:space="preserve"> Whereas </w:t>
      </w:r>
      <w:r w:rsidR="00562828">
        <w:rPr>
          <w:lang w:val="en-US"/>
        </w:rPr>
        <w:t xml:space="preserve">chloride-, </w:t>
      </w:r>
      <w:r>
        <w:rPr>
          <w:lang w:val="en-US"/>
        </w:rPr>
        <w:t>bromide</w:t>
      </w:r>
      <w:r w:rsidR="00562828">
        <w:rPr>
          <w:lang w:val="en-US"/>
        </w:rPr>
        <w:t>-, or iodide</w:t>
      </w:r>
      <w:r>
        <w:rPr>
          <w:lang w:val="en-US"/>
        </w:rPr>
        <w:t xml:space="preserve">-induced ring opening </w:t>
      </w:r>
      <w:r w:rsidR="00345629">
        <w:rPr>
          <w:lang w:val="en-US"/>
        </w:rPr>
        <w:t>was</w:t>
      </w:r>
      <w:r>
        <w:rPr>
          <w:lang w:val="en-US"/>
        </w:rPr>
        <w:t xml:space="preserve"> mediated by product stability through thermodynamic control</w:t>
      </w:r>
      <w:r w:rsidR="003C30F4">
        <w:rPr>
          <w:lang w:val="en-US"/>
        </w:rPr>
        <w:t xml:space="preserve"> affording secondary halides</w:t>
      </w:r>
      <w:r>
        <w:rPr>
          <w:lang w:val="en-US"/>
        </w:rPr>
        <w:t xml:space="preserve">, ring opening of the same </w:t>
      </w:r>
      <w:proofErr w:type="spellStart"/>
      <w:r w:rsidR="00F10D04">
        <w:rPr>
          <w:lang w:val="en-US"/>
        </w:rPr>
        <w:t>aziridinium</w:t>
      </w:r>
      <w:proofErr w:type="spellEnd"/>
      <w:r w:rsidR="00F10D04">
        <w:rPr>
          <w:lang w:val="en-US"/>
        </w:rPr>
        <w:t xml:space="preserve"> salts with fluoride</w:t>
      </w:r>
      <w:r>
        <w:rPr>
          <w:lang w:val="en-US"/>
        </w:rPr>
        <w:t xml:space="preserve"> was shown to be dictated by kinetic control (steric </w:t>
      </w:r>
      <w:r w:rsidR="00562828">
        <w:rPr>
          <w:lang w:val="en-US"/>
        </w:rPr>
        <w:t>interactions</w:t>
      </w:r>
      <w:r>
        <w:rPr>
          <w:lang w:val="en-US"/>
        </w:rPr>
        <w:t>)</w:t>
      </w:r>
      <w:r w:rsidR="003C30F4">
        <w:rPr>
          <w:lang w:val="en-US"/>
        </w:rPr>
        <w:t xml:space="preserve"> giving rise to primary fluoride</w:t>
      </w:r>
      <w:r w:rsidR="003A772A">
        <w:rPr>
          <w:lang w:val="en-US"/>
        </w:rPr>
        <w:t>s</w:t>
      </w:r>
      <w:r w:rsidR="003C30F4">
        <w:rPr>
          <w:lang w:val="en-US"/>
        </w:rPr>
        <w:t xml:space="preserve"> as the main constituents</w:t>
      </w:r>
      <w:r>
        <w:rPr>
          <w:lang w:val="en-US"/>
        </w:rPr>
        <w:t>.</w:t>
      </w:r>
    </w:p>
    <w:p w:rsidR="00336294" w:rsidRPr="000F56C5" w:rsidRDefault="00D860FB" w:rsidP="00336294">
      <w:pPr>
        <w:spacing w:line="360" w:lineRule="auto"/>
        <w:jc w:val="both"/>
        <w:rPr>
          <w:b/>
          <w:lang w:val="en-US"/>
        </w:rPr>
      </w:pPr>
      <w:r w:rsidRPr="000F56C5">
        <w:rPr>
          <w:b/>
          <w:lang w:val="en-US"/>
        </w:rPr>
        <w:t>3.2</w:t>
      </w:r>
      <w:r w:rsidRPr="000F56C5">
        <w:rPr>
          <w:b/>
          <w:lang w:val="en-US"/>
        </w:rPr>
        <w:tab/>
      </w:r>
      <w:proofErr w:type="spellStart"/>
      <w:r w:rsidR="00336294" w:rsidRPr="000F56C5">
        <w:rPr>
          <w:b/>
          <w:lang w:val="en-US"/>
        </w:rPr>
        <w:t>Azetidines</w:t>
      </w:r>
      <w:proofErr w:type="spellEnd"/>
    </w:p>
    <w:p w:rsidR="001B0349" w:rsidRDefault="001C1BB1" w:rsidP="00116BDB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Next to </w:t>
      </w:r>
      <w:proofErr w:type="spellStart"/>
      <w:r>
        <w:rPr>
          <w:lang w:val="en-US"/>
        </w:rPr>
        <w:t>aziridines</w:t>
      </w:r>
      <w:proofErr w:type="spellEnd"/>
      <w:r w:rsidR="00E8486C">
        <w:rPr>
          <w:lang w:val="en-US"/>
        </w:rPr>
        <w:t>,</w:t>
      </w:r>
      <w:r w:rsidR="008533B0">
        <w:rPr>
          <w:lang w:val="en-US"/>
        </w:rPr>
        <w:t xml:space="preserve"> </w:t>
      </w:r>
      <w:proofErr w:type="spellStart"/>
      <w:r w:rsidR="008533B0">
        <w:rPr>
          <w:lang w:val="en-US"/>
        </w:rPr>
        <w:t>nonfluorinated</w:t>
      </w:r>
      <w:proofErr w:type="spellEnd"/>
      <w:r w:rsidR="001D21A2">
        <w:rPr>
          <w:lang w:val="en-US"/>
        </w:rPr>
        <w:t xml:space="preserve"> </w:t>
      </w:r>
      <w:proofErr w:type="spellStart"/>
      <w:r w:rsidR="001D21A2">
        <w:rPr>
          <w:lang w:val="en-US"/>
        </w:rPr>
        <w:t>azetidines</w:t>
      </w:r>
      <w:proofErr w:type="spellEnd"/>
      <w:r>
        <w:rPr>
          <w:lang w:val="en-US"/>
        </w:rPr>
        <w:t xml:space="preserve"> </w:t>
      </w:r>
      <w:r w:rsidR="00345629">
        <w:rPr>
          <w:lang w:val="en-US"/>
        </w:rPr>
        <w:t>have</w:t>
      </w:r>
      <w:r>
        <w:rPr>
          <w:lang w:val="en-US"/>
        </w:rPr>
        <w:t xml:space="preserve"> also </w:t>
      </w:r>
      <w:r w:rsidR="00345629">
        <w:rPr>
          <w:lang w:val="en-US"/>
        </w:rPr>
        <w:t xml:space="preserve">been </w:t>
      </w:r>
      <w:r>
        <w:rPr>
          <w:lang w:val="en-US"/>
        </w:rPr>
        <w:t xml:space="preserve">applied for the </w:t>
      </w:r>
      <w:r w:rsidR="001D21A2">
        <w:rPr>
          <w:lang w:val="en-US"/>
        </w:rPr>
        <w:t xml:space="preserve">synthesis of </w:t>
      </w:r>
      <w:proofErr w:type="spellStart"/>
      <w:r w:rsidR="001D21A2">
        <w:rPr>
          <w:lang w:val="en-US"/>
        </w:rPr>
        <w:t>organofluorine</w:t>
      </w:r>
      <w:proofErr w:type="spellEnd"/>
      <w:r w:rsidR="001D21A2">
        <w:rPr>
          <w:lang w:val="en-US"/>
        </w:rPr>
        <w:t xml:space="preserve"> compounds</w:t>
      </w:r>
      <w:r>
        <w:rPr>
          <w:lang w:val="en-US"/>
        </w:rPr>
        <w:t xml:space="preserve">. </w:t>
      </w:r>
      <w:r w:rsidR="00792C90">
        <w:rPr>
          <w:lang w:val="en-US"/>
        </w:rPr>
        <w:t>In a first approach, ring transformation of 2-(2-bromoethyl)</w:t>
      </w:r>
      <w:proofErr w:type="spellStart"/>
      <w:r w:rsidR="00792C90">
        <w:rPr>
          <w:lang w:val="en-US"/>
        </w:rPr>
        <w:t>azetidines</w:t>
      </w:r>
      <w:proofErr w:type="spellEnd"/>
      <w:r w:rsidR="00792C90">
        <w:rPr>
          <w:lang w:val="en-US"/>
        </w:rPr>
        <w:t xml:space="preserve"> </w:t>
      </w:r>
      <w:r w:rsidR="00453D76">
        <w:rPr>
          <w:b/>
          <w:lang w:val="en-US"/>
        </w:rPr>
        <w:t>1</w:t>
      </w:r>
      <w:r w:rsidR="006A0B97">
        <w:rPr>
          <w:b/>
          <w:lang w:val="en-US"/>
        </w:rPr>
        <w:t>61</w:t>
      </w:r>
      <w:r w:rsidR="00792C90">
        <w:rPr>
          <w:lang w:val="en-US"/>
        </w:rPr>
        <w:t xml:space="preserve"> </w:t>
      </w:r>
      <w:r w:rsidR="00345629">
        <w:rPr>
          <w:lang w:val="en-US"/>
        </w:rPr>
        <w:t>has been</w:t>
      </w:r>
      <w:r w:rsidR="00792C90">
        <w:rPr>
          <w:lang w:val="en-US"/>
        </w:rPr>
        <w:t xml:space="preserve"> performed upon treatment with </w:t>
      </w:r>
      <w:proofErr w:type="spellStart"/>
      <w:r w:rsidR="000E3599">
        <w:rPr>
          <w:lang w:val="en-US"/>
        </w:rPr>
        <w:t>tetramethylammonium</w:t>
      </w:r>
      <w:proofErr w:type="spellEnd"/>
      <w:r w:rsidR="000E3599">
        <w:rPr>
          <w:lang w:val="en-US"/>
        </w:rPr>
        <w:t xml:space="preserve"> fluoride (</w:t>
      </w:r>
      <w:r w:rsidR="00792C90">
        <w:rPr>
          <w:lang w:val="en-US"/>
        </w:rPr>
        <w:t>TMAF</w:t>
      </w:r>
      <w:r w:rsidR="000E3599">
        <w:rPr>
          <w:lang w:val="en-US"/>
        </w:rPr>
        <w:t>)</w:t>
      </w:r>
      <w:r w:rsidR="00792C90">
        <w:rPr>
          <w:lang w:val="en-US"/>
        </w:rPr>
        <w:t xml:space="preserve"> affording </w:t>
      </w:r>
      <w:r w:rsidR="00792C90" w:rsidRPr="003A772A">
        <w:rPr>
          <w:i/>
          <w:lang w:val="en-US"/>
        </w:rPr>
        <w:t>cis</w:t>
      </w:r>
      <w:r w:rsidR="00792C90">
        <w:rPr>
          <w:lang w:val="en-US"/>
        </w:rPr>
        <w:t xml:space="preserve">-4-fluoro-5,5-dimethylpiperidines </w:t>
      </w:r>
      <w:r w:rsidR="007B58AE">
        <w:rPr>
          <w:b/>
          <w:lang w:val="en-US"/>
        </w:rPr>
        <w:t>1</w:t>
      </w:r>
      <w:r w:rsidR="006A0B97">
        <w:rPr>
          <w:b/>
          <w:lang w:val="en-US"/>
        </w:rPr>
        <w:t>63</w:t>
      </w:r>
      <w:r w:rsidR="00967B70">
        <w:rPr>
          <w:b/>
          <w:lang w:val="en-US"/>
        </w:rPr>
        <w:t xml:space="preserve"> </w:t>
      </w:r>
      <w:r w:rsidR="00967B70">
        <w:rPr>
          <w:lang w:val="en-US"/>
        </w:rPr>
        <w:t>(</w:t>
      </w:r>
      <w:r w:rsidR="00967B70" w:rsidRPr="00967B70">
        <w:rPr>
          <w:lang w:val="en-US"/>
        </w:rPr>
        <w:fldChar w:fldCharType="begin"/>
      </w:r>
      <w:r w:rsidR="00967B70" w:rsidRPr="00967B70">
        <w:rPr>
          <w:lang w:val="en-US"/>
        </w:rPr>
        <w:instrText xml:space="preserve"> REF _Ref430935594 \h  \* MERGEFORMAT </w:instrText>
      </w:r>
      <w:r w:rsidR="00967B70" w:rsidRPr="00967B70">
        <w:rPr>
          <w:lang w:val="en-US"/>
        </w:rPr>
      </w:r>
      <w:r w:rsidR="00967B70" w:rsidRPr="00967B70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44</w:t>
      </w:r>
      <w:r w:rsidR="00967B70" w:rsidRPr="00967B70">
        <w:rPr>
          <w:lang w:val="en-US"/>
        </w:rPr>
        <w:fldChar w:fldCharType="end"/>
      </w:r>
      <w:r w:rsidR="00967B70">
        <w:rPr>
          <w:lang w:val="en-US"/>
        </w:rPr>
        <w:t>)</w:t>
      </w:r>
      <w:r w:rsidR="00792C90">
        <w:rPr>
          <w:lang w:val="en-US"/>
        </w:rPr>
        <w:t>.</w:t>
      </w:r>
      <w:hyperlink w:anchor="_ENREF_120" w:tooltip="Mollet, 2012 #68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&lt;EndNote&gt;&lt;Cite&gt;&lt;Author&gt;Mollet&lt;/Author&gt;&lt;Year&gt;2012&lt;/Year&gt;&lt;RecNum&gt;68&lt;/RecNum&gt;&lt;DisplayText&gt;&lt;style face="superscript"&gt;39&lt;/style&gt;&lt;/DisplayText&gt;&lt;record&gt;&lt;rec-number&gt;68&lt;/rec-number&gt;&lt;foreign-keys&gt;&lt;key app="EN" db-id="a5st2fxzyfzvwjeetrmpdzpezv0ezww0fdsp" timestamp="1443010744"&gt;68&lt;/key&gt;&lt;key app="ENWeb" db-id=""&gt;0&lt;/key&gt;&lt;/foreign-keys&gt;&lt;ref-type name="Journal Article"&gt;17&lt;/ref-type&gt;&lt;contributors&gt;&lt;authors&gt;&lt;author&gt;Mollet, Karen&lt;/author&gt;&lt;author&gt;Broeckx, Leen&lt;/author&gt;&lt;author&gt;D’hooghe, Matthias&lt;/author&gt;&lt;author&gt;De Kimpe, N.&lt;/author&gt;&lt;/authors&gt;&lt;/contributors&gt;&lt;titles&gt;&lt;title&gt;Synthesis of Stereodefined 3,4-Disubstituted Piperidines through Rearrangement of 2-(2-Bromo-1,1-dimethylethyl)azetidines&lt;/title&gt;&lt;secondary-title&gt;Heterocycles&lt;/secondary-title&gt;&lt;/titles&gt;&lt;periodical&gt;&lt;full-title&gt;Heterocycles&lt;/full-title&gt;&lt;/periodical&gt;&lt;pages&gt;431-447&lt;/pages&gt;&lt;volume&gt;84&lt;/volume&gt;&lt;number&gt;1&lt;/number&gt;&lt;section&gt;431&lt;/section&gt;&lt;dates&gt;&lt;year&gt;2012&lt;/year&gt;&lt;/dates&gt;&lt;isbn&gt;0385-5414&lt;/isbn&gt;&lt;urls&gt;&lt;/urls&gt;&lt;electronic-resource-num&gt;10.3987/com-11-s(p)3&lt;/electronic-resource-num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39</w:t>
        </w:r>
        <w:r w:rsidR="00C03167">
          <w:rPr>
            <w:lang w:val="en-US"/>
          </w:rPr>
          <w:fldChar w:fldCharType="end"/>
        </w:r>
      </w:hyperlink>
      <w:r w:rsidR="00792C90">
        <w:rPr>
          <w:lang w:val="en-US"/>
        </w:rPr>
        <w:t xml:space="preserve"> From a mechanistic point of view, the observed </w:t>
      </w:r>
      <w:r w:rsidR="00792C90" w:rsidRPr="00792C90">
        <w:rPr>
          <w:i/>
          <w:lang w:val="en-US"/>
        </w:rPr>
        <w:t>cis</w:t>
      </w:r>
      <w:r w:rsidR="00792C90">
        <w:rPr>
          <w:lang w:val="en-US"/>
        </w:rPr>
        <w:t xml:space="preserve">-stereochemistry of </w:t>
      </w:r>
      <w:proofErr w:type="spellStart"/>
      <w:r w:rsidR="00792C90">
        <w:rPr>
          <w:lang w:val="en-US"/>
        </w:rPr>
        <w:t>piperidines</w:t>
      </w:r>
      <w:proofErr w:type="spellEnd"/>
      <w:r w:rsidR="00AB4BC6">
        <w:rPr>
          <w:lang w:val="en-US"/>
        </w:rPr>
        <w:t xml:space="preserve"> </w:t>
      </w:r>
      <w:r w:rsidR="00AB4BC6" w:rsidRPr="00AB4BC6">
        <w:rPr>
          <w:b/>
          <w:lang w:val="en-US"/>
        </w:rPr>
        <w:t>1</w:t>
      </w:r>
      <w:r w:rsidR="006A0B97">
        <w:rPr>
          <w:b/>
          <w:lang w:val="en-US"/>
        </w:rPr>
        <w:t>63</w:t>
      </w:r>
      <w:r w:rsidR="00792C90">
        <w:rPr>
          <w:lang w:val="en-US"/>
        </w:rPr>
        <w:t xml:space="preserve"> was rationalized considering the intramolecular displacement of bromide by the nucleophilic nitrogen lone pair of </w:t>
      </w:r>
      <w:proofErr w:type="spellStart"/>
      <w:r w:rsidR="00792C90">
        <w:rPr>
          <w:lang w:val="en-US"/>
        </w:rPr>
        <w:t>azetidines</w:t>
      </w:r>
      <w:proofErr w:type="spellEnd"/>
      <w:r w:rsidR="00792C90">
        <w:rPr>
          <w:lang w:val="en-US"/>
        </w:rPr>
        <w:t xml:space="preserve"> </w:t>
      </w:r>
      <w:r w:rsidR="007B58AE">
        <w:rPr>
          <w:b/>
          <w:lang w:val="en-US"/>
        </w:rPr>
        <w:t>1</w:t>
      </w:r>
      <w:r w:rsidR="006A0B97">
        <w:rPr>
          <w:b/>
          <w:lang w:val="en-US"/>
        </w:rPr>
        <w:t>61</w:t>
      </w:r>
      <w:r w:rsidR="00792C90">
        <w:rPr>
          <w:lang w:val="en-US"/>
        </w:rPr>
        <w:t xml:space="preserve"> toward bicyclic </w:t>
      </w:r>
      <w:proofErr w:type="spellStart"/>
      <w:r w:rsidR="00792C90">
        <w:rPr>
          <w:lang w:val="en-US"/>
        </w:rPr>
        <w:t>azetidinium</w:t>
      </w:r>
      <w:proofErr w:type="spellEnd"/>
      <w:r w:rsidR="00792C90">
        <w:rPr>
          <w:lang w:val="en-US"/>
        </w:rPr>
        <w:t xml:space="preserve"> intermediates</w:t>
      </w:r>
      <w:r w:rsidR="00116BDB">
        <w:rPr>
          <w:lang w:val="en-US"/>
        </w:rPr>
        <w:t xml:space="preserve"> </w:t>
      </w:r>
      <w:r w:rsidR="007B58AE">
        <w:rPr>
          <w:b/>
          <w:lang w:val="en-US"/>
        </w:rPr>
        <w:t>1</w:t>
      </w:r>
      <w:r w:rsidR="006A0B97">
        <w:rPr>
          <w:b/>
          <w:lang w:val="en-US"/>
        </w:rPr>
        <w:t>62</w:t>
      </w:r>
      <w:r w:rsidR="00792C90">
        <w:rPr>
          <w:lang w:val="en-US"/>
        </w:rPr>
        <w:t>.</w:t>
      </w:r>
      <w:hyperlink w:anchor="_ENREF_121" w:tooltip="Van Brabandt, 2006 #137" w:history="1">
        <w:r w:rsidR="00C03167">
          <w:rPr>
            <w:lang w:val="en-US"/>
          </w:rPr>
          <w:fldChar w:fldCharType="begin"/>
        </w:r>
        <w:r w:rsidR="00C03167">
          <w:rPr>
            <w:lang w:val="en-US"/>
          </w:rPr>
          <w:instrText xml:space="preserve"> ADDIN EN.CITE &lt;EndNote&gt;&lt;Cite&gt;&lt;Author&gt;Van Brabandt&lt;/Author&gt;&lt;Year&gt;2006&lt;/Year&gt;&lt;RecNum&gt;137&lt;/RecNum&gt;&lt;DisplayText&gt;&lt;style face="superscript"&gt;40&lt;/style&gt;&lt;/DisplayText&gt;&lt;record&gt;&lt;rec-number&gt;137&lt;/rec-number&gt;&lt;foreign-keys&gt;&lt;key app="EN" db-id="a5st2fxzyfzvwjeetrmpdzpezv0ezww0fdsp" timestamp="1448973664"&gt;137&lt;/key&gt;&lt;/foreign-keys&gt;&lt;ref-type name="Journal Article"&gt;17&lt;/ref-type&gt;&lt;contributors&gt;&lt;authors&gt;&lt;author&gt;Van Brabandt, Willem&lt;/author&gt;&lt;author&gt;Van Landeghem, Robin&lt;/author&gt;&lt;author&gt;De Kimpe, Norbert&lt;/author&gt;&lt;/authors&gt;&lt;/contributors&gt;&lt;titles&gt;&lt;title&gt;Ring transformation of 2-(haloalkyl) azetidines into 3, 4-disubstituted pyrrolidines and piperidines&lt;/title&gt;&lt;secondary-title&gt;Org. Lett.&lt;/secondary-title&gt;&lt;/titles&gt;&lt;periodical&gt;&lt;full-title&gt;Org. Lett.&lt;/full-title&gt;&lt;/periodical&gt;&lt;pages&gt;1105-1108&lt;/pages&gt;&lt;volume&gt;8&lt;/volume&gt;&lt;number&gt;6&lt;/number&gt;&lt;section&gt;1105&lt;/section&gt;&lt;dates&gt;&lt;year&gt;2006&lt;/year&gt;&lt;/dates&gt;&lt;isbn&gt;1523-7060&lt;/isbn&gt;&lt;urls&gt;&lt;/urls&gt;&lt;/record&gt;&lt;/Cite&gt;&lt;/EndNote&gt;</w:instrText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40</w:t>
        </w:r>
        <w:r w:rsidR="00C03167">
          <w:rPr>
            <w:lang w:val="en-US"/>
          </w:rPr>
          <w:fldChar w:fldCharType="end"/>
        </w:r>
      </w:hyperlink>
      <w:r w:rsidR="00792C90">
        <w:rPr>
          <w:lang w:val="en-US"/>
        </w:rPr>
        <w:t xml:space="preserve"> Consecutive ring opening of these high</w:t>
      </w:r>
      <w:r w:rsidR="00E8486C">
        <w:rPr>
          <w:lang w:val="en-US"/>
        </w:rPr>
        <w:t>ly</w:t>
      </w:r>
      <w:r w:rsidR="00792C90">
        <w:rPr>
          <w:lang w:val="en-US"/>
        </w:rPr>
        <w:t xml:space="preserve"> reactive intermediates </w:t>
      </w:r>
      <w:r w:rsidR="007B58AE">
        <w:rPr>
          <w:b/>
          <w:lang w:val="en-US"/>
        </w:rPr>
        <w:t>1</w:t>
      </w:r>
      <w:r w:rsidR="006A0B97">
        <w:rPr>
          <w:b/>
          <w:lang w:val="en-US"/>
        </w:rPr>
        <w:t>62</w:t>
      </w:r>
      <w:r w:rsidR="00116BDB">
        <w:rPr>
          <w:b/>
          <w:lang w:val="en-US"/>
        </w:rPr>
        <w:t xml:space="preserve"> </w:t>
      </w:r>
      <w:r w:rsidR="00792C90">
        <w:rPr>
          <w:lang w:val="en-US"/>
        </w:rPr>
        <w:t xml:space="preserve">at </w:t>
      </w:r>
      <w:r w:rsidR="00792C90" w:rsidRPr="00A15E54">
        <w:rPr>
          <w:lang w:val="en-US"/>
        </w:rPr>
        <w:t>the bridgehead carbon atom</w:t>
      </w:r>
      <w:r w:rsidR="00DB0CE4" w:rsidRPr="00A15E54">
        <w:rPr>
          <w:lang w:val="en-US"/>
        </w:rPr>
        <w:t xml:space="preserve"> </w:t>
      </w:r>
      <w:r w:rsidR="00DB0CE4">
        <w:rPr>
          <w:lang w:val="en-US"/>
        </w:rPr>
        <w:t>by fluoride</w:t>
      </w:r>
      <w:r w:rsidR="00792C90">
        <w:rPr>
          <w:lang w:val="en-US"/>
        </w:rPr>
        <w:t xml:space="preserve"> in a S</w:t>
      </w:r>
      <w:r w:rsidR="00792C90" w:rsidRPr="00792C90">
        <w:rPr>
          <w:vertAlign w:val="subscript"/>
          <w:lang w:val="en-US"/>
        </w:rPr>
        <w:t>N</w:t>
      </w:r>
      <w:r w:rsidR="00792C90">
        <w:rPr>
          <w:lang w:val="en-US"/>
        </w:rPr>
        <w:t>2 fashion result</w:t>
      </w:r>
      <w:r w:rsidR="00345629">
        <w:rPr>
          <w:lang w:val="en-US"/>
        </w:rPr>
        <w:t xml:space="preserve">ed </w:t>
      </w:r>
      <w:r w:rsidR="00792C90">
        <w:rPr>
          <w:lang w:val="en-US"/>
        </w:rPr>
        <w:t xml:space="preserve">in the thermodynamically more favored </w:t>
      </w:r>
      <w:proofErr w:type="spellStart"/>
      <w:r w:rsidR="00792C90">
        <w:rPr>
          <w:lang w:val="en-US"/>
        </w:rPr>
        <w:t>piperidines</w:t>
      </w:r>
      <w:proofErr w:type="spellEnd"/>
      <w:r w:rsidR="00792C90">
        <w:rPr>
          <w:lang w:val="en-US"/>
        </w:rPr>
        <w:t xml:space="preserve"> </w:t>
      </w:r>
      <w:r w:rsidR="007B58AE">
        <w:rPr>
          <w:b/>
          <w:lang w:val="en-US"/>
        </w:rPr>
        <w:t>1</w:t>
      </w:r>
      <w:r w:rsidR="006A0B97">
        <w:rPr>
          <w:b/>
          <w:lang w:val="en-US"/>
        </w:rPr>
        <w:t>63</w:t>
      </w:r>
      <w:r w:rsidR="00792C90">
        <w:rPr>
          <w:lang w:val="en-US"/>
        </w:rPr>
        <w:t xml:space="preserve">. In </w:t>
      </w:r>
      <w:r w:rsidR="00116BDB">
        <w:rPr>
          <w:lang w:val="en-US"/>
        </w:rPr>
        <w:t xml:space="preserve">contrast to </w:t>
      </w:r>
      <w:r w:rsidR="003A772A">
        <w:rPr>
          <w:lang w:val="en-US"/>
        </w:rPr>
        <w:t xml:space="preserve">the </w:t>
      </w:r>
      <w:r w:rsidR="00792C90">
        <w:rPr>
          <w:lang w:val="en-US"/>
        </w:rPr>
        <w:t xml:space="preserve">previous section regarding the nucleophilic ring opening of </w:t>
      </w:r>
      <w:proofErr w:type="spellStart"/>
      <w:r w:rsidR="00792C90">
        <w:rPr>
          <w:lang w:val="en-US"/>
        </w:rPr>
        <w:t>aziridines</w:t>
      </w:r>
      <w:proofErr w:type="spellEnd"/>
      <w:r w:rsidR="00792C90">
        <w:rPr>
          <w:lang w:val="en-US"/>
        </w:rPr>
        <w:t xml:space="preserve"> </w:t>
      </w:r>
      <w:r w:rsidR="007B58AE" w:rsidRPr="007B58AE">
        <w:rPr>
          <w:b/>
          <w:lang w:val="en-US"/>
        </w:rPr>
        <w:t>1</w:t>
      </w:r>
      <w:r w:rsidR="006A0B97">
        <w:rPr>
          <w:b/>
          <w:lang w:val="en-US"/>
        </w:rPr>
        <w:t>52</w:t>
      </w:r>
      <w:r w:rsidR="007B58AE">
        <w:rPr>
          <w:lang w:val="en-US"/>
        </w:rPr>
        <w:t xml:space="preserve"> </w:t>
      </w:r>
      <w:r w:rsidR="00792C90">
        <w:rPr>
          <w:lang w:val="en-US"/>
        </w:rPr>
        <w:t xml:space="preserve">by TBAF, TMAF had to be used </w:t>
      </w:r>
      <w:r w:rsidR="00116BDB">
        <w:rPr>
          <w:lang w:val="en-US"/>
        </w:rPr>
        <w:t xml:space="preserve">in this case </w:t>
      </w:r>
      <w:r w:rsidR="00792C90">
        <w:rPr>
          <w:lang w:val="en-US"/>
        </w:rPr>
        <w:t xml:space="preserve">because of the decomposition of TBAF at elevated temperatures. </w:t>
      </w:r>
      <w:r w:rsidR="00116BDB">
        <w:rPr>
          <w:lang w:val="en-US"/>
        </w:rPr>
        <w:t xml:space="preserve">Besides the main formation of </w:t>
      </w:r>
      <w:proofErr w:type="spellStart"/>
      <w:r w:rsidR="00116BDB">
        <w:rPr>
          <w:lang w:val="en-US"/>
        </w:rPr>
        <w:t>piperidines</w:t>
      </w:r>
      <w:proofErr w:type="spellEnd"/>
      <w:r w:rsidR="00116BDB">
        <w:rPr>
          <w:lang w:val="en-US"/>
        </w:rPr>
        <w:t xml:space="preserve">, small amounts of </w:t>
      </w:r>
      <w:proofErr w:type="spellStart"/>
      <w:r w:rsidR="00116BDB">
        <w:rPr>
          <w:lang w:val="en-US"/>
        </w:rPr>
        <w:t>piperidine</w:t>
      </w:r>
      <w:proofErr w:type="spellEnd"/>
      <w:r w:rsidR="00116BDB">
        <w:rPr>
          <w:lang w:val="en-US"/>
        </w:rPr>
        <w:t xml:space="preserve"> enol ethers were also observed, most probably as a result from a fluoride-induced </w:t>
      </w:r>
      <w:proofErr w:type="spellStart"/>
      <w:r w:rsidR="00116BDB">
        <w:rPr>
          <w:lang w:val="en-US"/>
        </w:rPr>
        <w:t>dehydrobromination</w:t>
      </w:r>
      <w:proofErr w:type="spellEnd"/>
      <w:r w:rsidR="00116BDB">
        <w:rPr>
          <w:lang w:val="en-US"/>
        </w:rPr>
        <w:t xml:space="preserve"> of the bromine analogues of </w:t>
      </w:r>
      <w:proofErr w:type="spellStart"/>
      <w:r w:rsidR="00116BDB">
        <w:rPr>
          <w:lang w:val="en-US"/>
        </w:rPr>
        <w:t>piperidines</w:t>
      </w:r>
      <w:proofErr w:type="spellEnd"/>
      <w:r w:rsidR="00116BDB">
        <w:rPr>
          <w:lang w:val="en-US"/>
        </w:rPr>
        <w:t xml:space="preserve"> </w:t>
      </w:r>
      <w:r w:rsidR="007B58AE">
        <w:rPr>
          <w:b/>
          <w:lang w:val="en-US"/>
        </w:rPr>
        <w:t>1</w:t>
      </w:r>
      <w:r w:rsidR="006A0B97">
        <w:rPr>
          <w:b/>
          <w:lang w:val="en-US"/>
        </w:rPr>
        <w:t>63</w:t>
      </w:r>
      <w:r w:rsidR="00116BDB">
        <w:rPr>
          <w:lang w:val="en-US"/>
        </w:rPr>
        <w:t>.</w:t>
      </w:r>
    </w:p>
    <w:p w:rsidR="000027C1" w:rsidRPr="000027C1" w:rsidRDefault="000027C1" w:rsidP="000027C1">
      <w:pPr>
        <w:pStyle w:val="Bijschrift"/>
        <w:keepNext/>
        <w:jc w:val="center"/>
        <w:rPr>
          <w:b/>
          <w:i w:val="0"/>
          <w:color w:val="auto"/>
        </w:rPr>
      </w:pPr>
      <w:bookmarkStart w:id="43" w:name="_Ref430935594"/>
      <w:proofErr w:type="spellStart"/>
      <w:r w:rsidRPr="000027C1">
        <w:rPr>
          <w:b/>
          <w:i w:val="0"/>
          <w:color w:val="auto"/>
        </w:rPr>
        <w:lastRenderedPageBreak/>
        <w:t>Scheme</w:t>
      </w:r>
      <w:proofErr w:type="spellEnd"/>
      <w:r w:rsidRPr="000027C1">
        <w:rPr>
          <w:b/>
          <w:i w:val="0"/>
          <w:color w:val="auto"/>
        </w:rPr>
        <w:t xml:space="preserve"> </w:t>
      </w:r>
      <w:r w:rsidR="00240677">
        <w:rPr>
          <w:b/>
          <w:i w:val="0"/>
          <w:color w:val="auto"/>
        </w:rPr>
        <w:fldChar w:fldCharType="begin"/>
      </w:r>
      <w:r w:rsidR="00240677">
        <w:rPr>
          <w:b/>
          <w:i w:val="0"/>
          <w:color w:val="auto"/>
        </w:rPr>
        <w:instrText xml:space="preserve"> SEQ Scheme \* ARABIC </w:instrText>
      </w:r>
      <w:r w:rsidR="00240677">
        <w:rPr>
          <w:b/>
          <w:i w:val="0"/>
          <w:color w:val="auto"/>
        </w:rPr>
        <w:fldChar w:fldCharType="separate"/>
      </w:r>
      <w:r w:rsidR="005A2FEF">
        <w:rPr>
          <w:b/>
          <w:i w:val="0"/>
          <w:noProof/>
          <w:color w:val="auto"/>
        </w:rPr>
        <w:t>44</w:t>
      </w:r>
      <w:r w:rsidR="00240677">
        <w:rPr>
          <w:b/>
          <w:i w:val="0"/>
          <w:color w:val="auto"/>
        </w:rPr>
        <w:fldChar w:fldCharType="end"/>
      </w:r>
      <w:bookmarkEnd w:id="43"/>
      <w:r w:rsidRPr="000027C1">
        <w:rPr>
          <w:b/>
          <w:i w:val="0"/>
          <w:color w:val="auto"/>
        </w:rPr>
        <w:t xml:space="preserve">: </w:t>
      </w:r>
      <w:proofErr w:type="spellStart"/>
      <w:r w:rsidRPr="000027C1">
        <w:rPr>
          <w:b/>
          <w:i w:val="0"/>
          <w:color w:val="auto"/>
        </w:rPr>
        <w:t>Synthesis</w:t>
      </w:r>
      <w:proofErr w:type="spellEnd"/>
      <w:r w:rsidRPr="000027C1">
        <w:rPr>
          <w:b/>
          <w:i w:val="0"/>
          <w:color w:val="auto"/>
        </w:rPr>
        <w:t xml:space="preserve"> of 3-fluoropiperidines 1</w:t>
      </w:r>
      <w:r w:rsidR="006A0B97">
        <w:rPr>
          <w:b/>
          <w:i w:val="0"/>
          <w:color w:val="auto"/>
        </w:rPr>
        <w:t>63</w:t>
      </w:r>
    </w:p>
    <w:p w:rsidR="00116BDB" w:rsidRDefault="006A0B97" w:rsidP="007B58AE">
      <w:pPr>
        <w:spacing w:line="360" w:lineRule="auto"/>
        <w:jc w:val="center"/>
      </w:pPr>
      <w:r>
        <w:object w:dxaOrig="10324" w:dyaOrig="2728">
          <v:shape id="_x0000_i1068" type="#_x0000_t75" style="width:5in;height:95.45pt" o:ole="">
            <v:imagedata r:id="rId97" o:title=""/>
          </v:shape>
          <o:OLEObject Type="Embed" ProgID="ChemDraw.Document.6.0" ShapeID="_x0000_i1068" DrawAspect="Content" ObjectID="_1514271991" r:id="rId98"/>
        </w:object>
      </w:r>
    </w:p>
    <w:p w:rsidR="007B58AE" w:rsidRDefault="007B58AE" w:rsidP="007B58AE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In a second approach, starting from another class of </w:t>
      </w:r>
      <w:proofErr w:type="spellStart"/>
      <w:r w:rsidR="003A772A">
        <w:rPr>
          <w:lang w:val="en-US"/>
        </w:rPr>
        <w:t>nonfluorinated</w:t>
      </w:r>
      <w:proofErr w:type="spellEnd"/>
      <w:r w:rsidR="003A772A">
        <w:rPr>
          <w:lang w:val="en-US"/>
        </w:rPr>
        <w:t xml:space="preserve"> </w:t>
      </w:r>
      <w:proofErr w:type="spellStart"/>
      <w:r>
        <w:rPr>
          <w:lang w:val="en-US"/>
        </w:rPr>
        <w:t>azetidines</w:t>
      </w:r>
      <w:proofErr w:type="spellEnd"/>
      <w:r>
        <w:rPr>
          <w:lang w:val="en-US"/>
        </w:rPr>
        <w:t xml:space="preserve">, the synthesis of </w:t>
      </w:r>
      <w:proofErr w:type="spellStart"/>
      <w:r>
        <w:rPr>
          <w:lang w:val="en-US"/>
        </w:rPr>
        <w:t>monofluorinated</w:t>
      </w:r>
      <w:proofErr w:type="spellEnd"/>
      <w:r>
        <w:rPr>
          <w:lang w:val="en-US"/>
        </w:rPr>
        <w:t xml:space="preserve"> morpholin-3-ones </w:t>
      </w:r>
      <w:r w:rsidR="00453D76">
        <w:rPr>
          <w:b/>
          <w:lang w:val="en-US"/>
        </w:rPr>
        <w:t>1</w:t>
      </w:r>
      <w:r w:rsidR="006A0B97">
        <w:rPr>
          <w:b/>
          <w:lang w:val="en-US"/>
        </w:rPr>
        <w:t>66</w:t>
      </w:r>
      <w:r w:rsidR="008533B0">
        <w:rPr>
          <w:lang w:val="en-US"/>
        </w:rPr>
        <w:t>,</w:t>
      </w:r>
      <w:r>
        <w:rPr>
          <w:lang w:val="en-US"/>
        </w:rPr>
        <w:t xml:space="preserve"> </w:t>
      </w:r>
      <w:r w:rsidR="00453D76">
        <w:rPr>
          <w:b/>
          <w:lang w:val="en-US"/>
        </w:rPr>
        <w:t>1</w:t>
      </w:r>
      <w:r w:rsidR="006A0B97">
        <w:rPr>
          <w:b/>
          <w:lang w:val="en-US"/>
        </w:rPr>
        <w:t>68</w:t>
      </w:r>
      <w:r w:rsidR="008533B0">
        <w:rPr>
          <w:b/>
          <w:lang w:val="en-US"/>
        </w:rPr>
        <w:t xml:space="preserve"> </w:t>
      </w:r>
      <w:r w:rsidR="008533B0">
        <w:rPr>
          <w:lang w:val="en-US"/>
        </w:rPr>
        <w:t xml:space="preserve">and </w:t>
      </w:r>
      <w:r w:rsidR="006A0B97">
        <w:rPr>
          <w:b/>
          <w:lang w:val="en-US"/>
        </w:rPr>
        <w:t>169</w:t>
      </w:r>
      <w:r w:rsidR="00CA7C83">
        <w:rPr>
          <w:b/>
          <w:lang w:val="en-US"/>
        </w:rPr>
        <w:t xml:space="preserve"> </w:t>
      </w:r>
      <w:r w:rsidR="00E8486C">
        <w:rPr>
          <w:lang w:val="en-US"/>
        </w:rPr>
        <w:t xml:space="preserve">has </w:t>
      </w:r>
      <w:r>
        <w:rPr>
          <w:lang w:val="en-US"/>
        </w:rPr>
        <w:t xml:space="preserve">successfully </w:t>
      </w:r>
      <w:r w:rsidR="00C90EDB">
        <w:rPr>
          <w:lang w:val="en-US"/>
        </w:rPr>
        <w:t xml:space="preserve">been </w:t>
      </w:r>
      <w:r w:rsidR="00E8486C">
        <w:rPr>
          <w:lang w:val="en-US"/>
        </w:rPr>
        <w:t>accomplished</w:t>
      </w:r>
      <w:r w:rsidR="00967B70">
        <w:rPr>
          <w:lang w:val="en-US"/>
        </w:rPr>
        <w:t xml:space="preserve"> (</w:t>
      </w:r>
      <w:r w:rsidR="00967B70" w:rsidRPr="00967B70">
        <w:rPr>
          <w:lang w:val="en-US"/>
        </w:rPr>
        <w:fldChar w:fldCharType="begin"/>
      </w:r>
      <w:r w:rsidR="00967B70" w:rsidRPr="00967B70">
        <w:rPr>
          <w:lang w:val="en-US"/>
        </w:rPr>
        <w:instrText xml:space="preserve"> REF _Ref430935656 \h  \* MERGEFORMAT </w:instrText>
      </w:r>
      <w:r w:rsidR="00967B70" w:rsidRPr="00967B70">
        <w:rPr>
          <w:lang w:val="en-US"/>
        </w:rPr>
      </w:r>
      <w:r w:rsidR="00967B70" w:rsidRPr="00967B70">
        <w:rPr>
          <w:lang w:val="en-US"/>
        </w:rPr>
        <w:fldChar w:fldCharType="separate"/>
      </w:r>
      <w:r w:rsidR="002E673D" w:rsidRPr="002E673D">
        <w:rPr>
          <w:lang w:val="en-US"/>
        </w:rPr>
        <w:t xml:space="preserve">Scheme </w:t>
      </w:r>
      <w:r w:rsidR="002E673D" w:rsidRPr="002E673D">
        <w:rPr>
          <w:noProof/>
          <w:lang w:val="en-US"/>
        </w:rPr>
        <w:t>45</w:t>
      </w:r>
      <w:r w:rsidR="00967B70" w:rsidRPr="00967B70">
        <w:rPr>
          <w:lang w:val="en-US"/>
        </w:rPr>
        <w:fldChar w:fldCharType="end"/>
      </w:r>
      <w:r w:rsidR="00967B70">
        <w:rPr>
          <w:lang w:val="en-US"/>
        </w:rPr>
        <w:t>)</w:t>
      </w:r>
      <w:r>
        <w:rPr>
          <w:lang w:val="en-US"/>
        </w:rPr>
        <w:t>.</w:t>
      </w:r>
      <w:hyperlink w:anchor="_ENREF_122" w:tooltip="Mollet, 2013 #70" w:history="1">
        <w:r w:rsidR="00C03167">
          <w:rPr>
            <w:lang w:val="en-US"/>
          </w:rPr>
          <w:fldChar w:fldCharType="begin">
            <w:fldData xml:space="preserve">PEVuZE5vdGU+PENpdGU+PEF1dGhvcj5Nb2xsZXQ8L0F1dGhvcj48WWVhcj4yMDEzPC9ZZWFyPjxS
ZWNOdW0+NzA8L1JlY051bT48RGlzcGxheVRleHQ+PHN0eWxlIGZhY2U9InN1cGVyc2NyaXB0Ij40
MTwvc3R5bGU+PC9EaXNwbGF5VGV4dD48cmVjb3JkPjxyZWMtbnVtYmVyPjcwPC9yZWMtbnVtYmVy
Pjxmb3JlaWduLWtleXM+PGtleSBhcHA9IkVOIiBkYi1pZD0iYTVzdDJmeHp5Znp2d2plZXRybXBk
enBlenYwZXp3dzBmZHNwIiB0aW1lc3RhbXA9IjE0NDMwMTA4NzgiPjcwPC9rZXk+PGtleSBhcHA9
IkVOV2ViIiBkYi1pZD0iIj4wPC9rZXk+PC9mb3JlaWduLWtleXM+PHJlZi10eXBlIG5hbWU9Ikpv
dXJuYWwgQXJ0aWNsZSI+MTc8L3JlZi10eXBlPjxjb250cmlidXRvcnM+PGF1dGhvcnM+PGF1dGhv
cj5Nb2xsZXQsIEsuPC9hdXRob3I+PGF1dGhvcj5Hb29zc2VucywgSC48L2F1dGhvcj48YXV0aG9y
PlBpZW5zLCBOLjwvYXV0aG9yPjxhdXRob3I+Q2F0YWssIFMuPC9hdXRob3I+PGF1dGhvcj5XYXJv
cXVpZXIsIE0uPC9hdXRob3I+PGF1dGhvcj5Ub3Jucm9vcywgSy4gVy48L2F1dGhvcj48YXV0aG9y
PlZhbiBTcGV5YnJvZWNrLCBWLjwvYXV0aG9yPjxhdXRob3I+RCZhcG9zO2hvb2doZSwgTS48L2F1
dGhvcj48YXV0aG9yPkRlIEtpbXBlLCBOLjwvYXV0aG9yPjwvYXV0aG9ycz48L2NvbnRyaWJ1dG9y
cz48YXV0aC1hZGRyZXNzPkRlcGFydG1lbnQgb2YgU3VzdGFpbmFibGUgT3JnYW5pYyBDaGVtaXN0
cnkgYW5kIFRlY2hub2xvZ3ksIEZhY3VsdHkgb2YgQmlvc2NpZW5jZSBFbmdpbmVlcmluZywgR2hl
bnQgVW5pdmVyc2l0eSwgQ291cHVyZSBMaW5rcyA2NTMsIDkwMDAgR2hlbnQsIEJlbGdpdW0uPC9h
dXRoLWFkZHJlc3M+PHRpdGxlcz48dGl0bGU+U3ludGhlc2lzIG9mIDItaHlkcm94eS0xLDQtb3hh
emluLTMtb25lcyB0aHJvdWdoIHJpbmcgdHJhbnNmb3JtYXRpb24gb2YgMy1oeWRyb3h5LTQtKDEs
Mi1kaWh5ZHJveHlldGh5bCktYmV0YS1sYWN0YW1zIGFuZCBhIHN0dWR5IG9mIHRoZWlyIHJlYWN0
aXZpdHk8L3RpdGxlPjxzZWNvbmRhcnktdGl0bGU+Q2hlbS4gRXVyLiBKLjwvc2Vjb25kYXJ5LXRp
dGxlPjxhbHQtdGl0bGU+Q2hlbWlzdHJ5PC9hbHQtdGl0bGU+PC90aXRsZXM+PHBlcmlvZGljYWw+
PGZ1bGwtdGl0bGU+Q2hlbS4gRXVyLiBKLjwvZnVsbC10aXRsZT48L3BlcmlvZGljYWw+PGFsdC1w
ZXJpb2RpY2FsPjxmdWxsLXRpdGxlPkNoZW1pc3RyeTwvZnVsbC10aXRsZT48YWJici0xPkNoZW1p
c3RyeTwvYWJici0xPjwvYWx0LXBlcmlvZGljYWw+PHBhZ2VzPjMzODMtMzM5NjwvcGFnZXM+PHZv
bHVtZT4xOTwvdm9sdW1lPjxudW1iZXI+MTA8L251bWJlcj48c2VjdGlvbj4zMzgzPC9zZWN0aW9u
PjxrZXl3b3Jkcz48a2V5d29yZD5BemV0aWRpbmVzLypjaGVtaXN0cnk8L2tleXdvcmQ+PGtleXdv
cmQ+TW9sZWN1bGFyIFN0cnVjdHVyZTwva2V5d29yZD48a2V5d29yZD5PeGF6aW5lcy8qY2hlbWlj
YWwgc3ludGhlc2lzL2NoZW1pc3RyeTwva2V5d29yZD48a2V5d29yZD5PeGlkYXRpb24tUmVkdWN0
aW9uPC9rZXl3b3JkPjxrZXl3b3JkPlBlcmlvZGljIEFjaWQvY2hlbWlzdHJ5PC9rZXl3b3JkPjxr
ZXl3b3JkPlN0ZXJlb2lzb21lcmlzbTwva2V5d29yZD48a2V5d29yZD5iZXRhLUxhY3RhbXMvKmNo
ZW1pY2FsIHN5bnRoZXNpcy9jaGVtaXN0cnk8L2tleXdvcmQ+PC9rZXl3b3Jkcz48ZGF0ZXM+PHll
YXI+MjAxMzwveWVhcj48cHViLWRhdGVzPjxkYXRlPk1hciA0PC9kYXRlPjwvcHViLWRhdGVzPjwv
ZGF0ZXM+PGlzYm4+MTUyMS0zNzY1IChFbGVjdHJvbmljKSYjeEQ7MDk0Ny02NTM5IChMaW5raW5n
KTwvaXNibj48YWNjZXNzaW9uLW51bT4yMzM0ODc0NjwvYWNjZXNzaW9uLW51bT48dXJscz48cmVs
YXRlZC11cmxzPjx1cmw+aHR0cDovL3d3dy5uY2JpLm5sbS5uaWguZ292L3B1Ym1lZC8yMzM0ODc0
NjwvdXJsPjwvcmVsYXRlZC11cmxzPjwvdXJscz48ZWxlY3Ryb25pYy1yZXNvdXJjZS1udW0+MTAu
MTAwMi9jaGVtLjIwMTIwMzMxNDwvZWxlY3Ryb25pYy1yZXNvdXJjZS1udW0+PC9yZWNvcmQ+PC9D
aXRlPjxDaXRlPjxBdXRob3I+TW9sbGV0PC9BdXRob3I+PFllYXI+MjAxMzwvWWVhcj48UmVjTnVt
PjcwPC9SZWNOdW0+PHJlY29yZD48cmVjLW51bWJlcj43MDwvcmVjLW51bWJlcj48Zm9yZWlnbi1r
ZXlzPjxrZXkgYXBwPSJFTiIgZGItaWQ9ImE1c3QyZnh6eWZ6dndqZWV0cm1wZHpwZXp2MGV6d3cw
ZmRzcCIgdGltZXN0YW1wPSIxNDQzMDEwODc4Ij43MDwva2V5PjxrZXkgYXBwPSJFTldlYiIgZGIt
aWQ9IiI+MDwva2V5PjwvZm9yZWlnbi1rZXlzPjxyZWYtdHlwZSBuYW1lPSJKb3VybmFsIEFydGlj
bGUiPjE3PC9yZWYtdHlwZT48Y29udHJpYnV0b3JzPjxhdXRob3JzPjxhdXRob3I+TW9sbGV0LCBL
LjwvYXV0aG9yPjxhdXRob3I+R29vc3NlbnMsIEguPC9hdXRob3I+PGF1dGhvcj5QaWVucywgTi48
L2F1dGhvcj48YXV0aG9yPkNhdGFrLCBTLjwvYXV0aG9yPjxhdXRob3I+V2Fyb3F1aWVyLCBNLjwv
YXV0aG9yPjxhdXRob3I+VG9ybnJvb3MsIEsuIFcuPC9hdXRob3I+PGF1dGhvcj5WYW4gU3BleWJy
b2VjaywgVi48L2F1dGhvcj48YXV0aG9yPkQmYXBvcztob29naGUsIE0uPC9hdXRob3I+PGF1dGhv
cj5EZSBLaW1wZSwgTi48L2F1dGhvcj48L2F1dGhvcnM+PC9jb250cmlidXRvcnM+PGF1dGgtYWRk
cmVzcz5EZXBhcnRtZW50IG9mIFN1c3RhaW5hYmxlIE9yZ2FuaWMgQ2hlbWlzdHJ5IGFuZCBUZWNo
bm9sb2d5LCBGYWN1bHR5IG9mIEJpb3NjaWVuY2UgRW5naW5lZXJpbmcsIEdoZW50IFVuaXZlcnNp
dHksIENvdXB1cmUgTGlua3MgNjUzLCA5MDAwIEdoZW50LCBCZWxnaXVtLjwvYXV0aC1hZGRyZXNz
Pjx0aXRsZXM+PHRpdGxlPlN5bnRoZXNpcyBvZiAyLWh5ZHJveHktMSw0LW94YXppbi0zLW9uZXMg
dGhyb3VnaCByaW5nIHRyYW5zZm9ybWF0aW9uIG9mIDMtaHlkcm94eS00LSgxLDItZGloeWRyb3h5
ZXRoeWwpLWJldGEtbGFjdGFtcyBhbmQgYSBzdHVkeSBvZiB0aGVpciByZWFjdGl2aXR5PC90aXRs
ZT48c2Vjb25kYXJ5LXRpdGxlPkNoZW0uIEV1ci4gSi48L3NlY29uZGFyeS10aXRsZT48YWx0LXRp
dGxlPkNoZW1pc3RyeTwvYWx0LXRpdGxlPjwvdGl0bGVzPjxwZXJpb2RpY2FsPjxmdWxsLXRpdGxl
PkNoZW0uIEV1ci4gSi48L2Z1bGwtdGl0bGU+PC9wZXJpb2RpY2FsPjxhbHQtcGVyaW9kaWNhbD48
ZnVsbC10aXRsZT5DaGVtaXN0cnk8L2Z1bGwtdGl0bGU+PGFiYnItMT5DaGVtaXN0cnk8L2FiYnIt
MT48L2FsdC1wZXJpb2RpY2FsPjxwYWdlcz4zMzgzLTMzOTY8L3BhZ2VzPjx2b2x1bWU+MTk8L3Zv
bHVtZT48bnVtYmVyPjEwPC9udW1iZXI+PHNlY3Rpb24+MzM4Mzwvc2VjdGlvbj48a2V5d29yZHM+
PGtleXdvcmQ+QXpldGlkaW5lcy8qY2hlbWlzdHJ5PC9rZXl3b3JkPjxrZXl3b3JkPk1vbGVjdWxh
ciBTdHJ1Y3R1cmU8L2tleXdvcmQ+PGtleXdvcmQ+T3hhemluZXMvKmNoZW1pY2FsIHN5bnRoZXNp
cy9jaGVtaXN0cnk8L2tleXdvcmQ+PGtleXdvcmQ+T3hpZGF0aW9uLVJlZHVjdGlvbjwva2V5d29y
ZD48a2V5d29yZD5QZXJpb2RpYyBBY2lkL2NoZW1pc3RyeTwva2V5d29yZD48a2V5d29yZD5TdGVy
ZW9pc29tZXJpc208L2tleXdvcmQ+PGtleXdvcmQ+YmV0YS1MYWN0YW1zLypjaGVtaWNhbCBzeW50
aGVzaXMvY2hlbWlzdHJ5PC9rZXl3b3JkPjwva2V5d29yZHM+PGRhdGVzPjx5ZWFyPjIwMTM8L3ll
YXI+PHB1Yi1kYXRlcz48ZGF0ZT5NYXIgNDwvZGF0ZT48L3B1Yi1kYXRlcz48L2RhdGVzPjxpc2Ju
PjE1MjEtMzc2NSAoRWxlY3Ryb25pYykmI3hEOzA5NDctNjUzOSAoTGlua2luZyk8L2lzYm4+PGFj
Y2Vzc2lvbi1udW0+MjMzNDg3NDY8L2FjY2Vzc2lvbi1udW0+PHVybHM+PHJlbGF0ZWQtdXJscz48
dXJsPmh0dHA6Ly93d3cubmNiaS5ubG0ubmloLmdvdi9wdWJtZWQvMjMzNDg3NDY8L3VybD48L3Jl
bGF0ZWQtdXJscz48L3VybHM+PGVsZWN0cm9uaWMtcmVzb3VyY2UtbnVtPjEwLjEwMDIvY2hlbS4y
MDEyMDMzMTQ8L2VsZWN0cm9uaWMtcmVzb3VyY2UtbnVtPjwvcmVjb3JkPjwvQ2l0ZT48L0VuZE5v
dGU+
</w:fldData>
          </w:fldChar>
        </w:r>
        <w:r w:rsidR="00C03167">
          <w:rPr>
            <w:lang w:val="en-US"/>
          </w:rPr>
          <w:instrText xml:space="preserve"> ADDIN EN.CITE </w:instrText>
        </w:r>
        <w:r w:rsidR="00C03167">
          <w:rPr>
            <w:lang w:val="en-US"/>
          </w:rPr>
          <w:fldChar w:fldCharType="begin">
            <w:fldData xml:space="preserve">PEVuZE5vdGU+PENpdGU+PEF1dGhvcj5Nb2xsZXQ8L0F1dGhvcj48WWVhcj4yMDEzPC9ZZWFyPjxS
ZWNOdW0+NzA8L1JlY051bT48RGlzcGxheVRleHQ+PHN0eWxlIGZhY2U9InN1cGVyc2NyaXB0Ij40
MTwvc3R5bGU+PC9EaXNwbGF5VGV4dD48cmVjb3JkPjxyZWMtbnVtYmVyPjcwPC9yZWMtbnVtYmVy
Pjxmb3JlaWduLWtleXM+PGtleSBhcHA9IkVOIiBkYi1pZD0iYTVzdDJmeHp5Znp2d2plZXRybXBk
enBlenYwZXp3dzBmZHNwIiB0aW1lc3RhbXA9IjE0NDMwMTA4NzgiPjcwPC9rZXk+PGtleSBhcHA9
IkVOV2ViIiBkYi1pZD0iIj4wPC9rZXk+PC9mb3JlaWduLWtleXM+PHJlZi10eXBlIG5hbWU9Ikpv
dXJuYWwgQXJ0aWNsZSI+MTc8L3JlZi10eXBlPjxjb250cmlidXRvcnM+PGF1dGhvcnM+PGF1dGhv
cj5Nb2xsZXQsIEsuPC9hdXRob3I+PGF1dGhvcj5Hb29zc2VucywgSC48L2F1dGhvcj48YXV0aG9y
PlBpZW5zLCBOLjwvYXV0aG9yPjxhdXRob3I+Q2F0YWssIFMuPC9hdXRob3I+PGF1dGhvcj5XYXJv
cXVpZXIsIE0uPC9hdXRob3I+PGF1dGhvcj5Ub3Jucm9vcywgSy4gVy48L2F1dGhvcj48YXV0aG9y
PlZhbiBTcGV5YnJvZWNrLCBWLjwvYXV0aG9yPjxhdXRob3I+RCZhcG9zO2hvb2doZSwgTS48L2F1
dGhvcj48YXV0aG9yPkRlIEtpbXBlLCBOLjwvYXV0aG9yPjwvYXV0aG9ycz48L2NvbnRyaWJ1dG9y
cz48YXV0aC1hZGRyZXNzPkRlcGFydG1lbnQgb2YgU3VzdGFpbmFibGUgT3JnYW5pYyBDaGVtaXN0
cnkgYW5kIFRlY2hub2xvZ3ksIEZhY3VsdHkgb2YgQmlvc2NpZW5jZSBFbmdpbmVlcmluZywgR2hl
bnQgVW5pdmVyc2l0eSwgQ291cHVyZSBMaW5rcyA2NTMsIDkwMDAgR2hlbnQsIEJlbGdpdW0uPC9h
dXRoLWFkZHJlc3M+PHRpdGxlcz48dGl0bGU+U3ludGhlc2lzIG9mIDItaHlkcm94eS0xLDQtb3hh
emluLTMtb25lcyB0aHJvdWdoIHJpbmcgdHJhbnNmb3JtYXRpb24gb2YgMy1oeWRyb3h5LTQtKDEs
Mi1kaWh5ZHJveHlldGh5bCktYmV0YS1sYWN0YW1zIGFuZCBhIHN0dWR5IG9mIHRoZWlyIHJlYWN0
aXZpdHk8L3RpdGxlPjxzZWNvbmRhcnktdGl0bGU+Q2hlbS4gRXVyLiBKLjwvc2Vjb25kYXJ5LXRp
dGxlPjxhbHQtdGl0bGU+Q2hlbWlzdHJ5PC9hbHQtdGl0bGU+PC90aXRsZXM+PHBlcmlvZGljYWw+
PGZ1bGwtdGl0bGU+Q2hlbS4gRXVyLiBKLjwvZnVsbC10aXRsZT48L3BlcmlvZGljYWw+PGFsdC1w
ZXJpb2RpY2FsPjxmdWxsLXRpdGxlPkNoZW1pc3RyeTwvZnVsbC10aXRsZT48YWJici0xPkNoZW1p
c3RyeTwvYWJici0xPjwvYWx0LXBlcmlvZGljYWw+PHBhZ2VzPjMzODMtMzM5NjwvcGFnZXM+PHZv
bHVtZT4xOTwvdm9sdW1lPjxudW1iZXI+MTA8L251bWJlcj48c2VjdGlvbj4zMzgzPC9zZWN0aW9u
PjxrZXl3b3Jkcz48a2V5d29yZD5BemV0aWRpbmVzLypjaGVtaXN0cnk8L2tleXdvcmQ+PGtleXdv
cmQ+TW9sZWN1bGFyIFN0cnVjdHVyZTwva2V5d29yZD48a2V5d29yZD5PeGF6aW5lcy8qY2hlbWlj
YWwgc3ludGhlc2lzL2NoZW1pc3RyeTwva2V5d29yZD48a2V5d29yZD5PeGlkYXRpb24tUmVkdWN0
aW9uPC9rZXl3b3JkPjxrZXl3b3JkPlBlcmlvZGljIEFjaWQvY2hlbWlzdHJ5PC9rZXl3b3JkPjxr
ZXl3b3JkPlN0ZXJlb2lzb21lcmlzbTwva2V5d29yZD48a2V5d29yZD5iZXRhLUxhY3RhbXMvKmNo
ZW1pY2FsIHN5bnRoZXNpcy9jaGVtaXN0cnk8L2tleXdvcmQ+PC9rZXl3b3Jkcz48ZGF0ZXM+PHll
YXI+MjAxMzwveWVhcj48cHViLWRhdGVzPjxkYXRlPk1hciA0PC9kYXRlPjwvcHViLWRhdGVzPjwv
ZGF0ZXM+PGlzYm4+MTUyMS0zNzY1IChFbGVjdHJvbmljKSYjeEQ7MDk0Ny02NTM5IChMaW5raW5n
KTwvaXNibj48YWNjZXNzaW9uLW51bT4yMzM0ODc0NjwvYWNjZXNzaW9uLW51bT48dXJscz48cmVs
YXRlZC11cmxzPjx1cmw+aHR0cDovL3d3dy5uY2JpLm5sbS5uaWguZ292L3B1Ym1lZC8yMzM0ODc0
NjwvdXJsPjwvcmVsYXRlZC11cmxzPjwvdXJscz48ZWxlY3Ryb25pYy1yZXNvdXJjZS1udW0+MTAu
MTAwMi9jaGVtLjIwMTIwMzMxNDwvZWxlY3Ryb25pYy1yZXNvdXJjZS1udW0+PC9yZWNvcmQ+PC9D
aXRlPjxDaXRlPjxBdXRob3I+TW9sbGV0PC9BdXRob3I+PFllYXI+MjAxMzwvWWVhcj48UmVjTnVt
PjcwPC9SZWNOdW0+PHJlY29yZD48cmVjLW51bWJlcj43MDwvcmVjLW51bWJlcj48Zm9yZWlnbi1r
ZXlzPjxrZXkgYXBwPSJFTiIgZGItaWQ9ImE1c3QyZnh6eWZ6dndqZWV0cm1wZHpwZXp2MGV6d3cw
ZmRzcCIgdGltZXN0YW1wPSIxNDQzMDEwODc4Ij43MDwva2V5PjxrZXkgYXBwPSJFTldlYiIgZGIt
aWQ9IiI+MDwva2V5PjwvZm9yZWlnbi1rZXlzPjxyZWYtdHlwZSBuYW1lPSJKb3VybmFsIEFydGlj
bGUiPjE3PC9yZWYtdHlwZT48Y29udHJpYnV0b3JzPjxhdXRob3JzPjxhdXRob3I+TW9sbGV0LCBL
LjwvYXV0aG9yPjxhdXRob3I+R29vc3NlbnMsIEguPC9hdXRob3I+PGF1dGhvcj5QaWVucywgTi48
L2F1dGhvcj48YXV0aG9yPkNhdGFrLCBTLjwvYXV0aG9yPjxhdXRob3I+V2Fyb3F1aWVyLCBNLjwv
YXV0aG9yPjxhdXRob3I+VG9ybnJvb3MsIEsuIFcuPC9hdXRob3I+PGF1dGhvcj5WYW4gU3BleWJy
b2VjaywgVi48L2F1dGhvcj48YXV0aG9yPkQmYXBvcztob29naGUsIE0uPC9hdXRob3I+PGF1dGhv
cj5EZSBLaW1wZSwgTi48L2F1dGhvcj48L2F1dGhvcnM+PC9jb250cmlidXRvcnM+PGF1dGgtYWRk
cmVzcz5EZXBhcnRtZW50IG9mIFN1c3RhaW5hYmxlIE9yZ2FuaWMgQ2hlbWlzdHJ5IGFuZCBUZWNo
bm9sb2d5LCBGYWN1bHR5IG9mIEJpb3NjaWVuY2UgRW5naW5lZXJpbmcsIEdoZW50IFVuaXZlcnNp
dHksIENvdXB1cmUgTGlua3MgNjUzLCA5MDAwIEdoZW50LCBCZWxnaXVtLjwvYXV0aC1hZGRyZXNz
Pjx0aXRsZXM+PHRpdGxlPlN5bnRoZXNpcyBvZiAyLWh5ZHJveHktMSw0LW94YXppbi0zLW9uZXMg
dGhyb3VnaCByaW5nIHRyYW5zZm9ybWF0aW9uIG9mIDMtaHlkcm94eS00LSgxLDItZGloeWRyb3h5
ZXRoeWwpLWJldGEtbGFjdGFtcyBhbmQgYSBzdHVkeSBvZiB0aGVpciByZWFjdGl2aXR5PC90aXRs
ZT48c2Vjb25kYXJ5LXRpdGxlPkNoZW0uIEV1ci4gSi48L3NlY29uZGFyeS10aXRsZT48YWx0LXRp
dGxlPkNoZW1pc3RyeTwvYWx0LXRpdGxlPjwvdGl0bGVzPjxwZXJpb2RpY2FsPjxmdWxsLXRpdGxl
PkNoZW0uIEV1ci4gSi48L2Z1bGwtdGl0bGU+PC9wZXJpb2RpY2FsPjxhbHQtcGVyaW9kaWNhbD48
ZnVsbC10aXRsZT5DaGVtaXN0cnk8L2Z1bGwtdGl0bGU+PGFiYnItMT5DaGVtaXN0cnk8L2FiYnIt
MT48L2FsdC1wZXJpb2RpY2FsPjxwYWdlcz4zMzgzLTMzOTY8L3BhZ2VzPjx2b2x1bWU+MTk8L3Zv
bHVtZT48bnVtYmVyPjEwPC9udW1iZXI+PHNlY3Rpb24+MzM4Mzwvc2VjdGlvbj48a2V5d29yZHM+
PGtleXdvcmQ+QXpldGlkaW5lcy8qY2hlbWlzdHJ5PC9rZXl3b3JkPjxrZXl3b3JkPk1vbGVjdWxh
ciBTdHJ1Y3R1cmU8L2tleXdvcmQ+PGtleXdvcmQ+T3hhemluZXMvKmNoZW1pY2FsIHN5bnRoZXNp
cy9jaGVtaXN0cnk8L2tleXdvcmQ+PGtleXdvcmQ+T3hpZGF0aW9uLVJlZHVjdGlvbjwva2V5d29y
ZD48a2V5d29yZD5QZXJpb2RpYyBBY2lkL2NoZW1pc3RyeTwva2V5d29yZD48a2V5d29yZD5TdGVy
ZW9pc29tZXJpc208L2tleXdvcmQ+PGtleXdvcmQ+YmV0YS1MYWN0YW1zLypjaGVtaWNhbCBzeW50
aGVzaXMvY2hlbWlzdHJ5PC9rZXl3b3JkPjwva2V5d29yZHM+PGRhdGVzPjx5ZWFyPjIwMTM8L3ll
YXI+PHB1Yi1kYXRlcz48ZGF0ZT5NYXIgNDwvZGF0ZT48L3B1Yi1kYXRlcz48L2RhdGVzPjxpc2Ju
PjE1MjEtMzc2NSAoRWxlY3Ryb25pYykmI3hEOzA5NDctNjUzOSAoTGlua2luZyk8L2lzYm4+PGFj
Y2Vzc2lvbi1udW0+MjMzNDg3NDY8L2FjY2Vzc2lvbi1udW0+PHVybHM+PHJlbGF0ZWQtdXJscz48
dXJsPmh0dHA6Ly93d3cubmNiaS5ubG0ubmloLmdvdi9wdWJtZWQvMjMzNDg3NDY8L3VybD48L3Jl
bGF0ZWQtdXJscz48L3VybHM+PGVsZWN0cm9uaWMtcmVzb3VyY2UtbnVtPjEwLjEwMDIvY2hlbS4y
MDEyMDMzMTQ8L2VsZWN0cm9uaWMtcmVzb3VyY2UtbnVtPjwvcmVjb3JkPjwvQ2l0ZT48L0VuZE5v
dGU+
</w:fldData>
          </w:fldChar>
        </w:r>
        <w:r w:rsidR="00C03167">
          <w:rPr>
            <w:lang w:val="en-US"/>
          </w:rPr>
          <w:instrText xml:space="preserve"> ADDIN EN.CITE.DATA </w:instrText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end"/>
        </w:r>
        <w:r w:rsidR="00C03167">
          <w:rPr>
            <w:lang w:val="en-US"/>
          </w:rPr>
        </w:r>
        <w:r w:rsidR="00C03167">
          <w:rPr>
            <w:lang w:val="en-US"/>
          </w:rPr>
          <w:fldChar w:fldCharType="separate"/>
        </w:r>
        <w:r w:rsidR="00C03167" w:rsidRPr="00C03167">
          <w:rPr>
            <w:noProof/>
            <w:vertAlign w:val="superscript"/>
            <w:lang w:val="en-US"/>
          </w:rPr>
          <w:t>41</w:t>
        </w:r>
        <w:r w:rsidR="00C03167">
          <w:rPr>
            <w:lang w:val="en-US"/>
          </w:rPr>
          <w:fldChar w:fldCharType="end"/>
        </w:r>
      </w:hyperlink>
      <w:r>
        <w:rPr>
          <w:lang w:val="en-US"/>
        </w:rPr>
        <w:t xml:space="preserve"> To that end, β-lactams </w:t>
      </w:r>
      <w:r w:rsidR="006A0B97">
        <w:rPr>
          <w:b/>
          <w:lang w:val="en-US"/>
        </w:rPr>
        <w:t>164</w:t>
      </w:r>
      <w:r>
        <w:rPr>
          <w:lang w:val="en-US"/>
        </w:rPr>
        <w:t xml:space="preserve"> were converted </w:t>
      </w:r>
      <w:r w:rsidR="008533B0">
        <w:rPr>
          <w:lang w:val="en-US"/>
        </w:rPr>
        <w:t>into</w:t>
      </w:r>
      <w:r>
        <w:rPr>
          <w:lang w:val="en-US"/>
        </w:rPr>
        <w:t xml:space="preserve"> 2-hydroxy-1,4-oxazin-3-ones </w:t>
      </w:r>
      <w:r w:rsidR="00CA7C83">
        <w:rPr>
          <w:b/>
          <w:lang w:val="en-US"/>
        </w:rPr>
        <w:t>1</w:t>
      </w:r>
      <w:r w:rsidR="006A0B97">
        <w:rPr>
          <w:b/>
          <w:lang w:val="en-US"/>
        </w:rPr>
        <w:t>65</w:t>
      </w:r>
      <w:r>
        <w:rPr>
          <w:lang w:val="en-US"/>
        </w:rPr>
        <w:t xml:space="preserve"> through a peculiar NaIO</w:t>
      </w:r>
      <w:r w:rsidRPr="007B58AE">
        <w:rPr>
          <w:vertAlign w:val="subscript"/>
          <w:lang w:val="en-US"/>
        </w:rPr>
        <w:t>4</w:t>
      </w:r>
      <w:r>
        <w:rPr>
          <w:lang w:val="en-US"/>
        </w:rPr>
        <w:t xml:space="preserve">-induced ring transformation. </w:t>
      </w:r>
      <w:r w:rsidR="000E3599">
        <w:rPr>
          <w:lang w:val="en-US"/>
        </w:rPr>
        <w:t>S</w:t>
      </w:r>
      <w:r>
        <w:rPr>
          <w:lang w:val="en-US"/>
        </w:rPr>
        <w:t xml:space="preserve">elective </w:t>
      </w:r>
      <w:proofErr w:type="spellStart"/>
      <w:r>
        <w:rPr>
          <w:lang w:val="en-US"/>
        </w:rPr>
        <w:t>deoxyfluorination</w:t>
      </w:r>
      <w:proofErr w:type="spellEnd"/>
      <w:r>
        <w:rPr>
          <w:lang w:val="en-US"/>
        </w:rPr>
        <w:t xml:space="preserve"> </w:t>
      </w:r>
      <w:r w:rsidR="007B6305">
        <w:rPr>
          <w:lang w:val="en-US"/>
        </w:rPr>
        <w:t xml:space="preserve">of 1,4-oxazin-3-ones </w:t>
      </w:r>
      <w:r w:rsidR="003A772A">
        <w:rPr>
          <w:b/>
          <w:lang w:val="en-US"/>
        </w:rPr>
        <w:t>1</w:t>
      </w:r>
      <w:r w:rsidR="006A0B97">
        <w:rPr>
          <w:b/>
          <w:lang w:val="en-US"/>
        </w:rPr>
        <w:t>65</w:t>
      </w:r>
      <w:r w:rsidR="003A772A">
        <w:rPr>
          <w:b/>
          <w:lang w:val="en-US"/>
        </w:rPr>
        <w:t xml:space="preserve"> </w:t>
      </w:r>
      <w:r>
        <w:rPr>
          <w:lang w:val="en-US"/>
        </w:rPr>
        <w:t>was achieved upon treatment with Morph-DAST</w:t>
      </w:r>
      <w:r w:rsidR="00DB0CE4">
        <w:rPr>
          <w:lang w:val="en-US"/>
        </w:rPr>
        <w:t>,</w:t>
      </w:r>
      <w:r>
        <w:rPr>
          <w:lang w:val="en-US"/>
        </w:rPr>
        <w:t xml:space="preserve"> </w:t>
      </w:r>
      <w:r w:rsidR="0078719C">
        <w:rPr>
          <w:lang w:val="en-US"/>
        </w:rPr>
        <w:t xml:space="preserve">affording 2-fluoro-1,4-oxazin-3-ones </w:t>
      </w:r>
      <w:r w:rsidR="00CA7C83">
        <w:rPr>
          <w:b/>
          <w:lang w:val="en-US"/>
        </w:rPr>
        <w:t>1</w:t>
      </w:r>
      <w:r w:rsidR="006A0B97">
        <w:rPr>
          <w:b/>
          <w:lang w:val="en-US"/>
        </w:rPr>
        <w:t>66</w:t>
      </w:r>
      <w:r w:rsidR="0078719C">
        <w:rPr>
          <w:lang w:val="en-US"/>
        </w:rPr>
        <w:t xml:space="preserve">. In addition, </w:t>
      </w:r>
      <w:r w:rsidR="0078719C" w:rsidRPr="0078719C">
        <w:rPr>
          <w:i/>
          <w:lang w:val="en-US"/>
        </w:rPr>
        <w:t>O</w:t>
      </w:r>
      <w:r w:rsidR="0078719C">
        <w:rPr>
          <w:lang w:val="en-US"/>
        </w:rPr>
        <w:t>-alkylation with benzoyl</w:t>
      </w:r>
      <w:r w:rsidR="000E3599">
        <w:rPr>
          <w:lang w:val="en-US"/>
        </w:rPr>
        <w:t xml:space="preserve"> </w:t>
      </w:r>
      <w:r w:rsidR="0078719C">
        <w:rPr>
          <w:lang w:val="en-US"/>
        </w:rPr>
        <w:t xml:space="preserve">chloride and subsequent </w:t>
      </w:r>
      <w:proofErr w:type="spellStart"/>
      <w:r w:rsidR="0078719C">
        <w:rPr>
          <w:lang w:val="en-US"/>
        </w:rPr>
        <w:t>regioselective</w:t>
      </w:r>
      <w:proofErr w:type="spellEnd"/>
      <w:r w:rsidR="0078719C">
        <w:rPr>
          <w:lang w:val="en-US"/>
        </w:rPr>
        <w:t xml:space="preserve"> </w:t>
      </w:r>
      <w:proofErr w:type="spellStart"/>
      <w:r w:rsidR="0078719C">
        <w:rPr>
          <w:lang w:val="en-US"/>
        </w:rPr>
        <w:t>bromofluorination</w:t>
      </w:r>
      <w:proofErr w:type="spellEnd"/>
      <w:r w:rsidR="0078719C">
        <w:rPr>
          <w:lang w:val="en-US"/>
        </w:rPr>
        <w:t xml:space="preserve"> resulted in a </w:t>
      </w:r>
      <w:proofErr w:type="spellStart"/>
      <w:r w:rsidR="0078719C">
        <w:rPr>
          <w:lang w:val="en-US"/>
        </w:rPr>
        <w:t>diastereomeric</w:t>
      </w:r>
      <w:proofErr w:type="spellEnd"/>
      <w:r w:rsidR="0078719C">
        <w:rPr>
          <w:lang w:val="en-US"/>
        </w:rPr>
        <w:t xml:space="preserve"> mixture of 2-benz</w:t>
      </w:r>
      <w:r w:rsidR="00AB4BC6">
        <w:rPr>
          <w:lang w:val="en-US"/>
        </w:rPr>
        <w:t>o</w:t>
      </w:r>
      <w:r w:rsidR="0078719C">
        <w:rPr>
          <w:lang w:val="en-US"/>
        </w:rPr>
        <w:t xml:space="preserve">yloxy-6-bromo-5-fluoromorpholin-3-ones </w:t>
      </w:r>
      <w:r w:rsidR="00CA7C83">
        <w:rPr>
          <w:b/>
          <w:lang w:val="en-US"/>
        </w:rPr>
        <w:t>1</w:t>
      </w:r>
      <w:r w:rsidR="006A0B97">
        <w:rPr>
          <w:b/>
          <w:lang w:val="en-US"/>
        </w:rPr>
        <w:t>68</w:t>
      </w:r>
      <w:r w:rsidR="0078719C">
        <w:rPr>
          <w:lang w:val="en-US"/>
        </w:rPr>
        <w:t xml:space="preserve"> and </w:t>
      </w:r>
      <w:r w:rsidR="00CA7C83">
        <w:rPr>
          <w:b/>
          <w:lang w:val="en-US"/>
        </w:rPr>
        <w:t>1</w:t>
      </w:r>
      <w:r w:rsidR="006A0B97">
        <w:rPr>
          <w:b/>
          <w:lang w:val="en-US"/>
        </w:rPr>
        <w:t>69</w:t>
      </w:r>
      <w:r w:rsidR="0078719C">
        <w:rPr>
          <w:lang w:val="en-US"/>
        </w:rPr>
        <w:t xml:space="preserve"> t</w:t>
      </w:r>
      <w:r w:rsidR="007B6305">
        <w:rPr>
          <w:lang w:val="en-US"/>
        </w:rPr>
        <w:t>h</w:t>
      </w:r>
      <w:r w:rsidR="0078719C">
        <w:rPr>
          <w:lang w:val="en-US"/>
        </w:rPr>
        <w:t xml:space="preserve">rough </w:t>
      </w:r>
      <w:r w:rsidR="0078719C" w:rsidRPr="00CA7C83">
        <w:rPr>
          <w:i/>
          <w:lang w:val="en-US"/>
        </w:rPr>
        <w:t>anti</w:t>
      </w:r>
      <w:r w:rsidR="0078719C">
        <w:rPr>
          <w:lang w:val="en-US"/>
        </w:rPr>
        <w:t xml:space="preserve">-addition across the C–C double bond. Based on the experimental coupling pattern in the </w:t>
      </w:r>
      <w:r w:rsidR="0078719C" w:rsidRPr="0078719C">
        <w:rPr>
          <w:vertAlign w:val="superscript"/>
          <w:lang w:val="en-US"/>
        </w:rPr>
        <w:t>13</w:t>
      </w:r>
      <w:r w:rsidR="0078719C">
        <w:rPr>
          <w:lang w:val="en-US"/>
        </w:rPr>
        <w:t xml:space="preserve">C NMR spectra, the </w:t>
      </w:r>
      <w:proofErr w:type="spellStart"/>
      <w:r w:rsidR="0078719C">
        <w:rPr>
          <w:lang w:val="en-US"/>
        </w:rPr>
        <w:t>regioselectivity</w:t>
      </w:r>
      <w:proofErr w:type="spellEnd"/>
      <w:r w:rsidR="0078719C">
        <w:rPr>
          <w:lang w:val="en-US"/>
        </w:rPr>
        <w:t xml:space="preserve"> was unambiguously assigned, pointing</w:t>
      </w:r>
      <w:r w:rsidR="007B6305">
        <w:rPr>
          <w:lang w:val="en-US"/>
        </w:rPr>
        <w:t xml:space="preserve"> to the </w:t>
      </w:r>
      <w:r w:rsidR="007B6305" w:rsidRPr="007B6305">
        <w:rPr>
          <w:i/>
          <w:lang w:val="en-US"/>
        </w:rPr>
        <w:t>N</w:t>
      </w:r>
      <w:r w:rsidR="007B6305">
        <w:rPr>
          <w:lang w:val="en-US"/>
        </w:rPr>
        <w:t>-</w:t>
      </w:r>
      <w:proofErr w:type="spellStart"/>
      <w:r w:rsidR="007B6305">
        <w:rPr>
          <w:lang w:val="en-US"/>
        </w:rPr>
        <w:t>acyliminium</w:t>
      </w:r>
      <w:proofErr w:type="spellEnd"/>
      <w:r w:rsidR="007B6305">
        <w:rPr>
          <w:lang w:val="en-US"/>
        </w:rPr>
        <w:t xml:space="preserve"> ion character of the intermediates </w:t>
      </w:r>
      <w:r w:rsidR="00BC1C7A">
        <w:rPr>
          <w:b/>
          <w:lang w:val="en-US"/>
        </w:rPr>
        <w:t>1</w:t>
      </w:r>
      <w:r w:rsidR="006A0B97">
        <w:rPr>
          <w:b/>
          <w:lang w:val="en-US"/>
        </w:rPr>
        <w:t>70</w:t>
      </w:r>
      <w:r w:rsidR="007B6305">
        <w:rPr>
          <w:lang w:val="en-US"/>
        </w:rPr>
        <w:t xml:space="preserve"> during the </w:t>
      </w:r>
      <w:proofErr w:type="spellStart"/>
      <w:r w:rsidR="007B6305">
        <w:rPr>
          <w:lang w:val="en-US"/>
        </w:rPr>
        <w:t>bromofluorination</w:t>
      </w:r>
      <w:proofErr w:type="spellEnd"/>
      <w:r w:rsidR="007B6305">
        <w:rPr>
          <w:lang w:val="en-US"/>
        </w:rPr>
        <w:t>.</w:t>
      </w:r>
    </w:p>
    <w:p w:rsidR="000027C1" w:rsidRPr="009C3A5F" w:rsidRDefault="000027C1" w:rsidP="000027C1">
      <w:pPr>
        <w:pStyle w:val="Bijschrift"/>
        <w:keepNext/>
        <w:jc w:val="center"/>
        <w:rPr>
          <w:b/>
          <w:i w:val="0"/>
          <w:color w:val="auto"/>
          <w:lang w:val="en-US"/>
        </w:rPr>
      </w:pPr>
      <w:bookmarkStart w:id="44" w:name="_Ref430935656"/>
      <w:r w:rsidRPr="009C3A5F">
        <w:rPr>
          <w:b/>
          <w:i w:val="0"/>
          <w:color w:val="auto"/>
          <w:lang w:val="en-US"/>
        </w:rPr>
        <w:t xml:space="preserve">Scheme </w:t>
      </w:r>
      <w:r w:rsidR="00240677">
        <w:rPr>
          <w:b/>
          <w:i w:val="0"/>
          <w:color w:val="auto"/>
          <w:lang w:val="en-US"/>
        </w:rPr>
        <w:fldChar w:fldCharType="begin"/>
      </w:r>
      <w:r w:rsidR="00240677">
        <w:rPr>
          <w:b/>
          <w:i w:val="0"/>
          <w:color w:val="auto"/>
          <w:lang w:val="en-US"/>
        </w:rPr>
        <w:instrText xml:space="preserve"> SEQ Scheme \* ARABIC </w:instrText>
      </w:r>
      <w:r w:rsidR="00240677">
        <w:rPr>
          <w:b/>
          <w:i w:val="0"/>
          <w:color w:val="auto"/>
          <w:lang w:val="en-US"/>
        </w:rPr>
        <w:fldChar w:fldCharType="separate"/>
      </w:r>
      <w:r w:rsidR="005A2FEF">
        <w:rPr>
          <w:b/>
          <w:i w:val="0"/>
          <w:noProof/>
          <w:color w:val="auto"/>
          <w:lang w:val="en-US"/>
        </w:rPr>
        <w:t>45</w:t>
      </w:r>
      <w:r w:rsidR="00240677">
        <w:rPr>
          <w:b/>
          <w:i w:val="0"/>
          <w:color w:val="auto"/>
          <w:lang w:val="en-US"/>
        </w:rPr>
        <w:fldChar w:fldCharType="end"/>
      </w:r>
      <w:bookmarkEnd w:id="44"/>
      <w:r w:rsidRPr="009C3A5F">
        <w:rPr>
          <w:b/>
          <w:i w:val="0"/>
          <w:color w:val="auto"/>
          <w:lang w:val="en-US"/>
        </w:rPr>
        <w:t>: Synthesis o</w:t>
      </w:r>
      <w:r w:rsidR="00FE06FF">
        <w:rPr>
          <w:b/>
          <w:i w:val="0"/>
          <w:color w:val="auto"/>
          <w:lang w:val="en-US"/>
        </w:rPr>
        <w:t>f 2-fluoro-1,4-oxazin-3-ones 1</w:t>
      </w:r>
      <w:r w:rsidR="006A0B97">
        <w:rPr>
          <w:b/>
          <w:i w:val="0"/>
          <w:color w:val="auto"/>
          <w:lang w:val="en-US"/>
        </w:rPr>
        <w:t>66</w:t>
      </w:r>
      <w:r w:rsidRPr="009C3A5F">
        <w:rPr>
          <w:b/>
          <w:i w:val="0"/>
          <w:color w:val="auto"/>
          <w:lang w:val="en-US"/>
        </w:rPr>
        <w:t xml:space="preserve"> and 5-flu</w:t>
      </w:r>
      <w:r w:rsidR="00FE06FF">
        <w:rPr>
          <w:b/>
          <w:i w:val="0"/>
          <w:color w:val="auto"/>
          <w:lang w:val="en-US"/>
        </w:rPr>
        <w:t>oromorpholin-3-ones 1</w:t>
      </w:r>
      <w:r w:rsidR="006A0B97">
        <w:rPr>
          <w:b/>
          <w:i w:val="0"/>
          <w:color w:val="auto"/>
          <w:lang w:val="en-US"/>
        </w:rPr>
        <w:t>68</w:t>
      </w:r>
      <w:r w:rsidR="00453D76">
        <w:rPr>
          <w:b/>
          <w:i w:val="0"/>
          <w:color w:val="auto"/>
          <w:lang w:val="en-US"/>
        </w:rPr>
        <w:t xml:space="preserve"> and 1</w:t>
      </w:r>
      <w:r w:rsidR="006A0B97">
        <w:rPr>
          <w:b/>
          <w:i w:val="0"/>
          <w:color w:val="auto"/>
          <w:lang w:val="en-US"/>
        </w:rPr>
        <w:t>69</w:t>
      </w:r>
    </w:p>
    <w:p w:rsidR="00BC1C7A" w:rsidRDefault="006A0B97" w:rsidP="00CA7C83">
      <w:pPr>
        <w:spacing w:line="360" w:lineRule="auto"/>
        <w:jc w:val="center"/>
      </w:pPr>
      <w:r>
        <w:object w:dxaOrig="12563" w:dyaOrig="7850">
          <v:shape id="_x0000_i1069" type="#_x0000_t75" style="width:440.75pt;height:274.35pt" o:ole="">
            <v:imagedata r:id="rId99" o:title=""/>
          </v:shape>
          <o:OLEObject Type="Embed" ProgID="ChemDraw.Document.6.0" ShapeID="_x0000_i1069" DrawAspect="Content" ObjectID="_1514271992" r:id="rId100"/>
        </w:object>
      </w:r>
    </w:p>
    <w:p w:rsidR="00742C48" w:rsidRPr="000F56C5" w:rsidRDefault="00D860FB" w:rsidP="008637D5">
      <w:pPr>
        <w:spacing w:line="360" w:lineRule="auto"/>
        <w:jc w:val="both"/>
        <w:rPr>
          <w:b/>
          <w:sz w:val="28"/>
          <w:lang w:val="en-US"/>
        </w:rPr>
      </w:pPr>
      <w:r w:rsidRPr="000F56C5">
        <w:rPr>
          <w:b/>
          <w:sz w:val="28"/>
          <w:lang w:val="en-US"/>
        </w:rPr>
        <w:t>4</w:t>
      </w:r>
      <w:r w:rsidRPr="000F56C5">
        <w:rPr>
          <w:b/>
          <w:sz w:val="28"/>
          <w:lang w:val="en-US"/>
        </w:rPr>
        <w:tab/>
      </w:r>
      <w:r w:rsidR="00742C48" w:rsidRPr="000F56C5">
        <w:rPr>
          <w:b/>
          <w:sz w:val="28"/>
          <w:lang w:val="en-US"/>
        </w:rPr>
        <w:t>Conclusions and outlook</w:t>
      </w:r>
    </w:p>
    <w:p w:rsidR="008637D5" w:rsidRPr="005975BE" w:rsidRDefault="00E8486C" w:rsidP="008637D5">
      <w:pPr>
        <w:spacing w:line="360" w:lineRule="auto"/>
        <w:jc w:val="both"/>
        <w:rPr>
          <w:color w:val="FF0000"/>
          <w:lang w:val="en-US"/>
        </w:rPr>
      </w:pPr>
      <w:r>
        <w:rPr>
          <w:lang w:val="en-US"/>
        </w:rPr>
        <w:lastRenderedPageBreak/>
        <w:t>In this A</w:t>
      </w:r>
      <w:r w:rsidR="008637D5" w:rsidRPr="008637D5">
        <w:rPr>
          <w:lang w:val="en-US"/>
        </w:rPr>
        <w:t xml:space="preserve">ccount, an overview </w:t>
      </w:r>
      <w:r w:rsidR="000E3599">
        <w:rPr>
          <w:lang w:val="en-US"/>
        </w:rPr>
        <w:t>was</w:t>
      </w:r>
      <w:r w:rsidR="008637D5" w:rsidRPr="008637D5">
        <w:rPr>
          <w:lang w:val="en-US"/>
        </w:rPr>
        <w:t xml:space="preserve"> presented </w:t>
      </w:r>
      <w:r>
        <w:rPr>
          <w:lang w:val="en-US"/>
        </w:rPr>
        <w:t>dealing with</w:t>
      </w:r>
      <w:r w:rsidR="008637D5" w:rsidRPr="008637D5">
        <w:rPr>
          <w:lang w:val="en-US"/>
        </w:rPr>
        <w:t xml:space="preserve"> </w:t>
      </w:r>
      <w:r w:rsidR="008637D5">
        <w:rPr>
          <w:lang w:val="en-US"/>
        </w:rPr>
        <w:t xml:space="preserve">the </w:t>
      </w:r>
      <w:r w:rsidR="003C7763">
        <w:rPr>
          <w:lang w:val="en-US"/>
        </w:rPr>
        <w:t xml:space="preserve">preparation and consecutive </w:t>
      </w:r>
      <w:r w:rsidR="008637D5">
        <w:rPr>
          <w:lang w:val="en-US"/>
        </w:rPr>
        <w:t xml:space="preserve">application of small-ring </w:t>
      </w:r>
      <w:proofErr w:type="spellStart"/>
      <w:r w:rsidR="008637D5">
        <w:rPr>
          <w:lang w:val="en-US"/>
        </w:rPr>
        <w:t>azaheterocycles</w:t>
      </w:r>
      <w:proofErr w:type="spellEnd"/>
      <w:r w:rsidR="008637D5">
        <w:rPr>
          <w:lang w:val="en-US"/>
        </w:rPr>
        <w:t xml:space="preserve"> </w:t>
      </w:r>
      <w:r>
        <w:rPr>
          <w:lang w:val="en-US"/>
        </w:rPr>
        <w:t>for</w:t>
      </w:r>
      <w:r w:rsidR="008637D5">
        <w:rPr>
          <w:lang w:val="en-US"/>
        </w:rPr>
        <w:t xml:space="preserve"> the synthesis of a </w:t>
      </w:r>
      <w:r w:rsidR="00BD415B">
        <w:rPr>
          <w:lang w:val="en-US"/>
        </w:rPr>
        <w:t>wide variety</w:t>
      </w:r>
      <w:r w:rsidR="008637D5">
        <w:rPr>
          <w:lang w:val="en-US"/>
        </w:rPr>
        <w:t xml:space="preserve"> of </w:t>
      </w:r>
      <w:proofErr w:type="spellStart"/>
      <w:r w:rsidR="008637D5">
        <w:rPr>
          <w:lang w:val="en-US"/>
        </w:rPr>
        <w:t>organofluorine</w:t>
      </w:r>
      <w:proofErr w:type="spellEnd"/>
      <w:r w:rsidR="008637D5">
        <w:rPr>
          <w:lang w:val="en-US"/>
        </w:rPr>
        <w:t xml:space="preserve"> compounds. Bearing in mind the above-mentioned protocols for the synthesis of (fluorinated) </w:t>
      </w:r>
      <w:proofErr w:type="spellStart"/>
      <w:r w:rsidR="008637D5">
        <w:rPr>
          <w:lang w:val="en-US"/>
        </w:rPr>
        <w:t>aziridines</w:t>
      </w:r>
      <w:proofErr w:type="spellEnd"/>
      <w:r w:rsidR="008637D5">
        <w:rPr>
          <w:lang w:val="en-US"/>
        </w:rPr>
        <w:t xml:space="preserve"> and </w:t>
      </w:r>
      <w:proofErr w:type="spellStart"/>
      <w:r w:rsidR="008637D5">
        <w:rPr>
          <w:lang w:val="en-US"/>
        </w:rPr>
        <w:t>azetidines</w:t>
      </w:r>
      <w:proofErr w:type="spellEnd"/>
      <w:r w:rsidR="008637D5">
        <w:rPr>
          <w:lang w:val="en-US"/>
        </w:rPr>
        <w:t xml:space="preserve"> and the exploration of their reactivity, </w:t>
      </w:r>
      <w:r>
        <w:rPr>
          <w:lang w:val="en-US"/>
        </w:rPr>
        <w:t>it is clear that both the synthesis of</w:t>
      </w:r>
      <w:r w:rsidR="00AC78B7">
        <w:rPr>
          <w:lang w:val="en-US"/>
        </w:rPr>
        <w:t xml:space="preserve"> small-ring </w:t>
      </w:r>
      <w:proofErr w:type="spellStart"/>
      <w:r w:rsidR="00AC78B7">
        <w:rPr>
          <w:lang w:val="en-US"/>
        </w:rPr>
        <w:t>azaheterocycles</w:t>
      </w:r>
      <w:proofErr w:type="spellEnd"/>
      <w:r w:rsidR="00AC78B7">
        <w:rPr>
          <w:lang w:val="en-US"/>
        </w:rPr>
        <w:t xml:space="preserve"> </w:t>
      </w:r>
      <w:r>
        <w:rPr>
          <w:lang w:val="en-US"/>
        </w:rPr>
        <w:t>and</w:t>
      </w:r>
      <w:r w:rsidR="00AC78B7">
        <w:rPr>
          <w:lang w:val="en-US"/>
        </w:rPr>
        <w:t xml:space="preserve"> their ring transformation toward different </w:t>
      </w:r>
      <w:r w:rsidR="00BD415B">
        <w:rPr>
          <w:lang w:val="en-US"/>
        </w:rPr>
        <w:t>target</w:t>
      </w:r>
      <w:r w:rsidR="00AC78B7">
        <w:rPr>
          <w:lang w:val="en-US"/>
        </w:rPr>
        <w:t xml:space="preserve"> compounds can be dramatically altered upon fluorine introduction.</w:t>
      </w:r>
      <w:r w:rsidR="008637D5">
        <w:rPr>
          <w:lang w:val="en-US"/>
        </w:rPr>
        <w:t xml:space="preserve"> </w:t>
      </w:r>
      <w:r>
        <w:rPr>
          <w:lang w:val="en-US"/>
        </w:rPr>
        <w:t xml:space="preserve">On the other hand, careful deployment of </w:t>
      </w:r>
      <w:r w:rsidR="00BD415B">
        <w:rPr>
          <w:lang w:val="en-US"/>
        </w:rPr>
        <w:t xml:space="preserve">(fluorinated) </w:t>
      </w:r>
      <w:r>
        <w:rPr>
          <w:lang w:val="en-US"/>
        </w:rPr>
        <w:t xml:space="preserve">small-ring </w:t>
      </w:r>
      <w:proofErr w:type="spellStart"/>
      <w:r>
        <w:rPr>
          <w:lang w:val="en-US"/>
        </w:rPr>
        <w:t>azaheterocycles</w:t>
      </w:r>
      <w:proofErr w:type="spellEnd"/>
      <w:r>
        <w:rPr>
          <w:lang w:val="en-US"/>
        </w:rPr>
        <w:t>, based on a good knowledge of their chemical reactivity, provides a powerful approach toward a broad range of valuable fluorinated target compounds, and further endeavors in that direction are certainly expected to have a considerable impact on the field of fluorine chemistry in the near future.</w:t>
      </w:r>
      <w:r w:rsidR="00E04FEF">
        <w:rPr>
          <w:lang w:val="en-US"/>
        </w:rPr>
        <w:t xml:space="preserve"> </w:t>
      </w:r>
      <w:r w:rsidR="00E04FEF" w:rsidRPr="005975BE">
        <w:rPr>
          <w:color w:val="FF0000"/>
          <w:lang w:val="en-US"/>
        </w:rPr>
        <w:t xml:space="preserve">It is evident that asymmetric versions of all the above-described racemic approaches can be developed in future work if the synthesis of chiral target compounds is desired. </w:t>
      </w:r>
    </w:p>
    <w:p w:rsidR="00CB69BF" w:rsidRDefault="00CB69BF">
      <w:pPr>
        <w:rPr>
          <w:rFonts w:ascii="Segoe UI" w:hAnsi="Segoe UI" w:cs="Segoe UI"/>
          <w:noProof/>
          <w:sz w:val="18"/>
          <w:szCs w:val="18"/>
          <w:lang w:val="en-US"/>
        </w:rPr>
      </w:pPr>
      <w:bookmarkStart w:id="45" w:name="_GoBack"/>
      <w:bookmarkEnd w:id="45"/>
      <w:r w:rsidRPr="00876069">
        <w:rPr>
          <w:rFonts w:ascii="Segoe UI" w:hAnsi="Segoe UI" w:cs="Segoe UI"/>
          <w:sz w:val="18"/>
          <w:szCs w:val="18"/>
          <w:lang w:val="en-US"/>
        </w:rPr>
        <w:br w:type="page"/>
      </w:r>
    </w:p>
    <w:p w:rsidR="004908E5" w:rsidRPr="000F56C5" w:rsidRDefault="00D860FB" w:rsidP="004908E5">
      <w:pPr>
        <w:spacing w:line="360" w:lineRule="auto"/>
        <w:jc w:val="both"/>
        <w:rPr>
          <w:b/>
          <w:sz w:val="28"/>
          <w:lang w:val="en-US"/>
        </w:rPr>
      </w:pPr>
      <w:r w:rsidRPr="000F56C5">
        <w:rPr>
          <w:b/>
          <w:sz w:val="28"/>
          <w:lang w:val="en-US"/>
        </w:rPr>
        <w:lastRenderedPageBreak/>
        <w:t>5</w:t>
      </w:r>
      <w:r w:rsidRPr="000F56C5">
        <w:rPr>
          <w:b/>
          <w:sz w:val="28"/>
          <w:lang w:val="en-US"/>
        </w:rPr>
        <w:tab/>
      </w:r>
      <w:r w:rsidR="004908E5" w:rsidRPr="000F56C5">
        <w:rPr>
          <w:b/>
          <w:sz w:val="28"/>
          <w:lang w:val="en-US"/>
        </w:rPr>
        <w:t>References</w:t>
      </w:r>
    </w:p>
    <w:p w:rsidR="00C03167" w:rsidRPr="00C03167" w:rsidRDefault="00827DC0" w:rsidP="00C03167">
      <w:pPr>
        <w:pStyle w:val="EndNoteBibliography"/>
        <w:spacing w:after="0"/>
      </w:pPr>
      <w:r>
        <w:rPr>
          <w:rFonts w:ascii="Segoe UI" w:hAnsi="Segoe UI" w:cs="Segoe UI"/>
          <w:sz w:val="18"/>
          <w:szCs w:val="18"/>
        </w:rPr>
        <w:fldChar w:fldCharType="begin"/>
      </w:r>
      <w:r>
        <w:rPr>
          <w:rFonts w:ascii="Segoe UI" w:hAnsi="Segoe UI" w:cs="Segoe UI"/>
          <w:sz w:val="18"/>
          <w:szCs w:val="18"/>
        </w:rPr>
        <w:instrText xml:space="preserve"> ADDIN EN.REFLIST </w:instrText>
      </w:r>
      <w:r>
        <w:rPr>
          <w:rFonts w:ascii="Segoe UI" w:hAnsi="Segoe UI" w:cs="Segoe UI"/>
          <w:sz w:val="18"/>
          <w:szCs w:val="18"/>
        </w:rPr>
        <w:fldChar w:fldCharType="separate"/>
      </w:r>
      <w:bookmarkStart w:id="46" w:name="_ENREF_1"/>
      <w:r w:rsidR="00C03167" w:rsidRPr="00C03167">
        <w:t>1.</w:t>
      </w:r>
      <w:r w:rsidR="00C03167" w:rsidRPr="00C03167">
        <w:tab/>
        <w:t xml:space="preserve">(a) Bégué, J.-P.; Bonnet-Delpon, D., </w:t>
      </w:r>
      <w:r w:rsidR="00C03167" w:rsidRPr="00C03167">
        <w:rPr>
          <w:i/>
        </w:rPr>
        <w:t xml:space="preserve">J. Fluorine Chem. </w:t>
      </w:r>
      <w:r w:rsidR="00C03167" w:rsidRPr="00C03167">
        <w:rPr>
          <w:b/>
        </w:rPr>
        <w:t>2006,</w:t>
      </w:r>
      <w:r w:rsidR="00C03167" w:rsidRPr="00C03167">
        <w:t xml:space="preserve"> </w:t>
      </w:r>
      <w:r w:rsidR="00C03167" w:rsidRPr="00C03167">
        <w:rPr>
          <w:i/>
        </w:rPr>
        <w:t>127</w:t>
      </w:r>
      <w:r w:rsidR="00C03167" w:rsidRPr="00C03167">
        <w:t>, 992;</w:t>
      </w:r>
      <w:bookmarkEnd w:id="46"/>
      <w:r w:rsidR="00C03167" w:rsidRPr="00C03167">
        <w:t xml:space="preserve"> </w:t>
      </w:r>
      <w:bookmarkStart w:id="47" w:name="_ENREF_2"/>
      <w:r w:rsidR="00C03167" w:rsidRPr="00C03167">
        <w:t xml:space="preserve">(b) Bégué, J.-P.; Bonnet-Delpon, D., </w:t>
      </w:r>
      <w:r w:rsidR="00C03167" w:rsidRPr="00C03167">
        <w:rPr>
          <w:i/>
        </w:rPr>
        <w:t>Bioorganic and Medicinal Chemistry of Fluorine</w:t>
      </w:r>
      <w:r w:rsidR="00C03167" w:rsidRPr="00C03167">
        <w:t>. Wiley: Hoboken, NJ, 2007; p. 1-365;</w:t>
      </w:r>
      <w:bookmarkEnd w:id="47"/>
      <w:r w:rsidR="00C03167" w:rsidRPr="00C03167">
        <w:t xml:space="preserve"> </w:t>
      </w:r>
      <w:bookmarkStart w:id="48" w:name="_ENREF_3"/>
      <w:r w:rsidR="00C03167" w:rsidRPr="00C03167">
        <w:t xml:space="preserve">(c) Bohm, H. J.; Banner, D.; Bendels, S.; Kansy, M.; Kuhn, B.; Muller, K.; Obst-Sander, U.; Stahl, M., </w:t>
      </w:r>
      <w:r w:rsidR="00C03167" w:rsidRPr="00C03167">
        <w:rPr>
          <w:i/>
        </w:rPr>
        <w:t xml:space="preserve">Chembiochem : a European journal of chemical biology </w:t>
      </w:r>
      <w:r w:rsidR="00C03167" w:rsidRPr="00C03167">
        <w:rPr>
          <w:b/>
        </w:rPr>
        <w:t>2004,</w:t>
      </w:r>
      <w:r w:rsidR="00C03167" w:rsidRPr="00C03167">
        <w:t xml:space="preserve"> </w:t>
      </w:r>
      <w:r w:rsidR="00C03167" w:rsidRPr="00C03167">
        <w:rPr>
          <w:i/>
        </w:rPr>
        <w:t>5</w:t>
      </w:r>
      <w:r w:rsidR="00C03167" w:rsidRPr="00C03167">
        <w:t>, 637;</w:t>
      </w:r>
      <w:bookmarkEnd w:id="48"/>
      <w:r w:rsidR="00C03167" w:rsidRPr="00C03167">
        <w:t xml:space="preserve"> </w:t>
      </w:r>
      <w:bookmarkStart w:id="49" w:name="_ENREF_4"/>
      <w:r w:rsidR="00C03167" w:rsidRPr="00C03167">
        <w:t xml:space="preserve">(d) Gillis, E. P.; Eastman, K. J.; Hill, M. D.; Donnelly, D. J.; Meanwell, N. A., </w:t>
      </w:r>
      <w:r w:rsidR="00C03167" w:rsidRPr="00C03167">
        <w:rPr>
          <w:i/>
        </w:rPr>
        <w:t xml:space="preserve">J. Med. Chem. </w:t>
      </w:r>
      <w:r w:rsidR="00C03167" w:rsidRPr="00C03167">
        <w:rPr>
          <w:b/>
        </w:rPr>
        <w:t>2015,</w:t>
      </w:r>
      <w:r w:rsidR="00C03167" w:rsidRPr="00C03167">
        <w:t xml:space="preserve"> </w:t>
      </w:r>
      <w:r w:rsidR="00C03167" w:rsidRPr="00C03167">
        <w:rPr>
          <w:i/>
        </w:rPr>
        <w:t>58</w:t>
      </w:r>
      <w:r w:rsidR="00C03167" w:rsidRPr="00C03167">
        <w:t>, 8315;</w:t>
      </w:r>
      <w:bookmarkEnd w:id="49"/>
      <w:r w:rsidR="00C03167" w:rsidRPr="00C03167">
        <w:t xml:space="preserve"> </w:t>
      </w:r>
      <w:bookmarkStart w:id="50" w:name="_ENREF_5"/>
      <w:r w:rsidR="00C03167" w:rsidRPr="00C03167">
        <w:t xml:space="preserve">(e) Meanwell, N. A.; Eastman, K. J.; Gillis, E. P., Tactical applications of fluorine in drug design and development. In </w:t>
      </w:r>
      <w:r w:rsidR="00C03167" w:rsidRPr="00C03167">
        <w:rPr>
          <w:i/>
        </w:rPr>
        <w:t>Fluorine in Heterocyclic Chemistry</w:t>
      </w:r>
      <w:r w:rsidR="00C03167" w:rsidRPr="00C03167">
        <w:t>, Nenajdenko, V., Ed. Springer International: Cham, Switzerland: 2014; 1-54;</w:t>
      </w:r>
      <w:bookmarkEnd w:id="50"/>
      <w:r w:rsidR="00C03167" w:rsidRPr="00C03167">
        <w:t xml:space="preserve"> </w:t>
      </w:r>
      <w:bookmarkStart w:id="51" w:name="_ENREF_6"/>
      <w:r w:rsidR="00C03167" w:rsidRPr="00C03167">
        <w:t xml:space="preserve">(f) Hagmann, W. K., </w:t>
      </w:r>
      <w:r w:rsidR="00C03167" w:rsidRPr="00C03167">
        <w:rPr>
          <w:i/>
        </w:rPr>
        <w:t xml:space="preserve">J. Med. Chem. </w:t>
      </w:r>
      <w:r w:rsidR="00C03167" w:rsidRPr="00C03167">
        <w:rPr>
          <w:b/>
        </w:rPr>
        <w:t>2008,</w:t>
      </w:r>
      <w:r w:rsidR="00C03167" w:rsidRPr="00C03167">
        <w:t xml:space="preserve"> </w:t>
      </w:r>
      <w:r w:rsidR="00C03167" w:rsidRPr="00C03167">
        <w:rPr>
          <w:i/>
        </w:rPr>
        <w:t>51</w:t>
      </w:r>
      <w:r w:rsidR="00C03167" w:rsidRPr="00C03167">
        <w:t>, 4359;</w:t>
      </w:r>
      <w:bookmarkEnd w:id="51"/>
      <w:r w:rsidR="00C03167" w:rsidRPr="00C03167">
        <w:t xml:space="preserve"> </w:t>
      </w:r>
      <w:bookmarkStart w:id="52" w:name="_ENREF_7"/>
      <w:r w:rsidR="00C03167" w:rsidRPr="00C03167">
        <w:t xml:space="preserve">(g) Isanbor, C.; O’Hagan, D., </w:t>
      </w:r>
      <w:r w:rsidR="00C03167" w:rsidRPr="00C03167">
        <w:rPr>
          <w:i/>
        </w:rPr>
        <w:t xml:space="preserve">J. Fluorine Chem. </w:t>
      </w:r>
      <w:r w:rsidR="00C03167" w:rsidRPr="00C03167">
        <w:rPr>
          <w:b/>
        </w:rPr>
        <w:t>2006,</w:t>
      </w:r>
      <w:r w:rsidR="00C03167" w:rsidRPr="00C03167">
        <w:t xml:space="preserve"> </w:t>
      </w:r>
      <w:r w:rsidR="00C03167" w:rsidRPr="00C03167">
        <w:rPr>
          <w:i/>
        </w:rPr>
        <w:t>127</w:t>
      </w:r>
      <w:r w:rsidR="00C03167" w:rsidRPr="00C03167">
        <w:t>, 303;</w:t>
      </w:r>
      <w:bookmarkEnd w:id="52"/>
      <w:r w:rsidR="00C03167" w:rsidRPr="00C03167">
        <w:t xml:space="preserve"> </w:t>
      </w:r>
      <w:bookmarkStart w:id="53" w:name="_ENREF_8"/>
      <w:r w:rsidR="00C03167" w:rsidRPr="00C03167">
        <w:t xml:space="preserve">(h) Kirk, K. L., </w:t>
      </w:r>
      <w:r w:rsidR="00C03167" w:rsidRPr="00C03167">
        <w:rPr>
          <w:i/>
        </w:rPr>
        <w:t xml:space="preserve">J. Fluorine Chem. </w:t>
      </w:r>
      <w:r w:rsidR="00C03167" w:rsidRPr="00C03167">
        <w:rPr>
          <w:b/>
        </w:rPr>
        <w:t>2006,</w:t>
      </w:r>
      <w:r w:rsidR="00C03167" w:rsidRPr="00C03167">
        <w:t xml:space="preserve"> </w:t>
      </w:r>
      <w:r w:rsidR="00C03167" w:rsidRPr="00C03167">
        <w:rPr>
          <w:i/>
        </w:rPr>
        <w:t>127</w:t>
      </w:r>
      <w:r w:rsidR="00C03167" w:rsidRPr="00C03167">
        <w:t>, 1013;</w:t>
      </w:r>
      <w:bookmarkEnd w:id="53"/>
      <w:r w:rsidR="00C03167" w:rsidRPr="00C03167">
        <w:t xml:space="preserve"> </w:t>
      </w:r>
      <w:bookmarkStart w:id="54" w:name="_ENREF_9"/>
      <w:r w:rsidR="00C03167" w:rsidRPr="00C03167">
        <w:t xml:space="preserve">(i) Muller, K.; Faeh, C.; Diederich, F., </w:t>
      </w:r>
      <w:r w:rsidR="00C03167" w:rsidRPr="00C03167">
        <w:rPr>
          <w:i/>
        </w:rPr>
        <w:t xml:space="preserve">Science </w:t>
      </w:r>
      <w:r w:rsidR="00C03167" w:rsidRPr="00C03167">
        <w:rPr>
          <w:b/>
        </w:rPr>
        <w:t>2007,</w:t>
      </w:r>
      <w:r w:rsidR="00C03167" w:rsidRPr="00C03167">
        <w:t xml:space="preserve"> </w:t>
      </w:r>
      <w:r w:rsidR="00C03167" w:rsidRPr="00C03167">
        <w:rPr>
          <w:i/>
        </w:rPr>
        <w:t>317</w:t>
      </w:r>
      <w:r w:rsidR="00C03167" w:rsidRPr="00C03167">
        <w:t>, 1881;</w:t>
      </w:r>
      <w:bookmarkEnd w:id="54"/>
      <w:r w:rsidR="00C03167" w:rsidRPr="00C03167">
        <w:t xml:space="preserve"> </w:t>
      </w:r>
      <w:bookmarkStart w:id="55" w:name="_ENREF_10"/>
      <w:r w:rsidR="00C03167" w:rsidRPr="00C03167">
        <w:t xml:space="preserve">(j) Purser, S.; Moore, P. R.; Swallow, S.; Gouverneur, V., </w:t>
      </w:r>
      <w:r w:rsidR="00C03167" w:rsidRPr="00C03167">
        <w:rPr>
          <w:i/>
        </w:rPr>
        <w:t xml:space="preserve">Chem. Soc. Rev. </w:t>
      </w:r>
      <w:r w:rsidR="00C03167" w:rsidRPr="00C03167">
        <w:rPr>
          <w:b/>
        </w:rPr>
        <w:t>2008,</w:t>
      </w:r>
      <w:r w:rsidR="00C03167" w:rsidRPr="00C03167">
        <w:t xml:space="preserve"> </w:t>
      </w:r>
      <w:r w:rsidR="00C03167" w:rsidRPr="00C03167">
        <w:rPr>
          <w:i/>
        </w:rPr>
        <w:t>37</w:t>
      </w:r>
      <w:r w:rsidR="00C03167" w:rsidRPr="00C03167">
        <w:t>, 320;</w:t>
      </w:r>
      <w:bookmarkEnd w:id="55"/>
      <w:r w:rsidR="00C03167" w:rsidRPr="00C03167">
        <w:t xml:space="preserve"> </w:t>
      </w:r>
      <w:bookmarkStart w:id="56" w:name="_ENREF_11"/>
      <w:r w:rsidR="00C03167" w:rsidRPr="00C03167">
        <w:t xml:space="preserve">(k) Shah, P.; Westwell, A. D., </w:t>
      </w:r>
      <w:r w:rsidR="00C03167" w:rsidRPr="00C03167">
        <w:rPr>
          <w:i/>
        </w:rPr>
        <w:t xml:space="preserve">J. Enzyme Inhib. Med. Chem. </w:t>
      </w:r>
      <w:r w:rsidR="00C03167" w:rsidRPr="00C03167">
        <w:rPr>
          <w:b/>
        </w:rPr>
        <w:t>2007,</w:t>
      </w:r>
      <w:r w:rsidR="00C03167" w:rsidRPr="00C03167">
        <w:t xml:space="preserve"> </w:t>
      </w:r>
      <w:r w:rsidR="00C03167" w:rsidRPr="00C03167">
        <w:rPr>
          <w:i/>
        </w:rPr>
        <w:t>22</w:t>
      </w:r>
      <w:r w:rsidR="00C03167" w:rsidRPr="00C03167">
        <w:t>;</w:t>
      </w:r>
      <w:bookmarkEnd w:id="56"/>
      <w:r w:rsidR="00C03167" w:rsidRPr="00C03167">
        <w:t xml:space="preserve"> </w:t>
      </w:r>
      <w:bookmarkStart w:id="57" w:name="_ENREF_12"/>
      <w:r w:rsidR="00C03167" w:rsidRPr="00C03167">
        <w:t xml:space="preserve">(l) Wang, J.; Sanchez-Rosello, M.; Acena, J. L.; del Pozo, C.; Sorochinsky, A. E.; Fustero, S.; Soloshonok, V. A.; Liu, H., </w:t>
      </w:r>
      <w:r w:rsidR="00C03167" w:rsidRPr="00C03167">
        <w:rPr>
          <w:i/>
        </w:rPr>
        <w:t xml:space="preserve">Chem. Rev. </w:t>
      </w:r>
      <w:r w:rsidR="00C03167" w:rsidRPr="00C03167">
        <w:rPr>
          <w:b/>
        </w:rPr>
        <w:t>2014,</w:t>
      </w:r>
      <w:r w:rsidR="00C03167" w:rsidRPr="00C03167">
        <w:t xml:space="preserve"> </w:t>
      </w:r>
      <w:r w:rsidR="00C03167" w:rsidRPr="00C03167">
        <w:rPr>
          <w:i/>
        </w:rPr>
        <w:t>114</w:t>
      </w:r>
      <w:r w:rsidR="00C03167" w:rsidRPr="00C03167">
        <w:t>, 2432;</w:t>
      </w:r>
      <w:bookmarkEnd w:id="57"/>
      <w:r w:rsidR="00C03167" w:rsidRPr="00C03167">
        <w:t xml:space="preserve"> </w:t>
      </w:r>
      <w:bookmarkStart w:id="58" w:name="_ENREF_13"/>
      <w:r w:rsidR="00C03167" w:rsidRPr="00C03167">
        <w:t xml:space="preserve">(m) Yamazaki, T.; Taguchi, T.; Ojima, I., Unique properties of fluorine and their relevance to medicinal chemistry and chemical biology. In </w:t>
      </w:r>
      <w:r w:rsidR="00C03167" w:rsidRPr="00C03167">
        <w:rPr>
          <w:i/>
        </w:rPr>
        <w:t>Fluorine in Heterocyclic Chemistry, Volume 1, 5-Membered Heterocycles and Macrocycles</w:t>
      </w:r>
      <w:r w:rsidR="00C03167" w:rsidRPr="00C03167">
        <w:t>, Ojima, I., Ed. Wiley-Blackwell: Chichester, UK, 2009; Vol. 1, 1-46.</w:t>
      </w:r>
      <w:bookmarkEnd w:id="58"/>
    </w:p>
    <w:p w:rsidR="00C03167" w:rsidRPr="00C03167" w:rsidRDefault="00C03167" w:rsidP="00C03167">
      <w:pPr>
        <w:pStyle w:val="EndNoteBibliography"/>
        <w:spacing w:after="0"/>
      </w:pPr>
      <w:bookmarkStart w:id="59" w:name="_ENREF_14"/>
      <w:r w:rsidRPr="00C03167">
        <w:t>2.</w:t>
      </w:r>
      <w:r w:rsidRPr="00C03167">
        <w:tab/>
        <w:t xml:space="preserve">(a) Champagne, P. A.; Desroches, J.; Hamel, J. D.; Vandamme, M.; Paquin, J. F., </w:t>
      </w:r>
      <w:r w:rsidRPr="00C03167">
        <w:rPr>
          <w:i/>
        </w:rPr>
        <w:t xml:space="preserve">Chem. Rev. </w:t>
      </w:r>
      <w:r w:rsidRPr="00C03167">
        <w:rPr>
          <w:b/>
        </w:rPr>
        <w:t>2015,</w:t>
      </w:r>
      <w:r w:rsidRPr="00C03167">
        <w:t xml:space="preserve"> </w:t>
      </w:r>
      <w:r w:rsidRPr="00C03167">
        <w:rPr>
          <w:i/>
        </w:rPr>
        <w:t>115</w:t>
      </w:r>
      <w:r w:rsidRPr="00C03167">
        <w:t>, 9073;</w:t>
      </w:r>
      <w:bookmarkEnd w:id="59"/>
      <w:r w:rsidRPr="00C03167">
        <w:t xml:space="preserve"> </w:t>
      </w:r>
      <w:bookmarkStart w:id="60" w:name="_ENREF_15"/>
      <w:r w:rsidRPr="00C03167">
        <w:t xml:space="preserve">(b) Liang, T.; Neumann, C. N.; Ritter, T., </w:t>
      </w:r>
      <w:r w:rsidRPr="00C03167">
        <w:rPr>
          <w:i/>
        </w:rPr>
        <w:t xml:space="preserve">Angew. Chem. Int. Ed. </w:t>
      </w:r>
      <w:r w:rsidRPr="00C03167">
        <w:rPr>
          <w:b/>
        </w:rPr>
        <w:t>2013,</w:t>
      </w:r>
      <w:r w:rsidRPr="00C03167">
        <w:t xml:space="preserve"> </w:t>
      </w:r>
      <w:r w:rsidRPr="00C03167">
        <w:rPr>
          <w:i/>
        </w:rPr>
        <w:t>52</w:t>
      </w:r>
      <w:r w:rsidRPr="00C03167">
        <w:t>, 8214;</w:t>
      </w:r>
      <w:bookmarkEnd w:id="60"/>
      <w:r w:rsidRPr="00C03167">
        <w:t xml:space="preserve"> </w:t>
      </w:r>
      <w:bookmarkStart w:id="61" w:name="_ENREF_16"/>
      <w:r w:rsidRPr="00C03167">
        <w:t xml:space="preserve">(c) Neumann, C. N.; Ritter, T., </w:t>
      </w:r>
      <w:r w:rsidRPr="00C03167">
        <w:rPr>
          <w:i/>
        </w:rPr>
        <w:t xml:space="preserve">Angew. Chem. Int. Ed. </w:t>
      </w:r>
      <w:r w:rsidRPr="00C03167">
        <w:rPr>
          <w:b/>
        </w:rPr>
        <w:t>2015,</w:t>
      </w:r>
      <w:r w:rsidRPr="00C03167">
        <w:t xml:space="preserve"> </w:t>
      </w:r>
      <w:r w:rsidRPr="00C03167">
        <w:rPr>
          <w:i/>
        </w:rPr>
        <w:t>54</w:t>
      </w:r>
      <w:r w:rsidRPr="00C03167">
        <w:t>, 3216;</w:t>
      </w:r>
      <w:bookmarkEnd w:id="61"/>
      <w:r w:rsidRPr="00C03167">
        <w:t xml:space="preserve"> </w:t>
      </w:r>
      <w:bookmarkStart w:id="62" w:name="_ENREF_17"/>
      <w:r w:rsidRPr="00C03167">
        <w:t xml:space="preserve">(d) Besset, T.; Poisson, T.; Pannecoucke, X., </w:t>
      </w:r>
      <w:r w:rsidRPr="00C03167">
        <w:rPr>
          <w:i/>
        </w:rPr>
        <w:t xml:space="preserve">Chem. Eur. J. </w:t>
      </w:r>
      <w:r w:rsidRPr="00C03167">
        <w:rPr>
          <w:b/>
        </w:rPr>
        <w:t>2014,</w:t>
      </w:r>
      <w:r w:rsidRPr="00C03167">
        <w:t xml:space="preserve"> </w:t>
      </w:r>
      <w:r w:rsidRPr="00C03167">
        <w:rPr>
          <w:i/>
        </w:rPr>
        <w:t>20</w:t>
      </w:r>
      <w:r w:rsidRPr="00C03167">
        <w:t>, 16830;</w:t>
      </w:r>
      <w:bookmarkEnd w:id="62"/>
      <w:r w:rsidRPr="00C03167">
        <w:t xml:space="preserve"> </w:t>
      </w:r>
      <w:bookmarkStart w:id="63" w:name="_ENREF_18"/>
      <w:r w:rsidRPr="00C03167">
        <w:t xml:space="preserve">(e) Yang, X.; Wu, T.; Phipps, R. J.; Toste, F. D., </w:t>
      </w:r>
      <w:r w:rsidRPr="00C03167">
        <w:rPr>
          <w:i/>
        </w:rPr>
        <w:t xml:space="preserve">Chem. Rev. </w:t>
      </w:r>
      <w:r w:rsidRPr="00C03167">
        <w:rPr>
          <w:b/>
        </w:rPr>
        <w:t>2015,</w:t>
      </w:r>
      <w:r w:rsidRPr="00C03167">
        <w:t xml:space="preserve"> </w:t>
      </w:r>
      <w:r w:rsidRPr="00C03167">
        <w:rPr>
          <w:i/>
        </w:rPr>
        <w:t>115</w:t>
      </w:r>
      <w:r w:rsidRPr="00C03167">
        <w:t>, 826.</w:t>
      </w:r>
      <w:bookmarkEnd w:id="63"/>
    </w:p>
    <w:p w:rsidR="00C03167" w:rsidRPr="00C03167" w:rsidRDefault="00C03167" w:rsidP="00C03167">
      <w:pPr>
        <w:pStyle w:val="EndNoteBibliography"/>
        <w:spacing w:after="0"/>
      </w:pPr>
      <w:bookmarkStart w:id="64" w:name="_ENREF_19"/>
      <w:r w:rsidRPr="00C03167">
        <w:t>3.</w:t>
      </w:r>
      <w:r w:rsidRPr="00C03167">
        <w:tab/>
        <w:t xml:space="preserve">(a) O'Hagan, D., </w:t>
      </w:r>
      <w:r w:rsidRPr="00C03167">
        <w:rPr>
          <w:i/>
        </w:rPr>
        <w:t xml:space="preserve">Chem. Soc. Rev. </w:t>
      </w:r>
      <w:r w:rsidRPr="00C03167">
        <w:rPr>
          <w:b/>
        </w:rPr>
        <w:t>2008,</w:t>
      </w:r>
      <w:r w:rsidRPr="00C03167">
        <w:t xml:space="preserve"> </w:t>
      </w:r>
      <w:r w:rsidRPr="00C03167">
        <w:rPr>
          <w:i/>
        </w:rPr>
        <w:t>37</w:t>
      </w:r>
      <w:r w:rsidRPr="00C03167">
        <w:t>, 308;</w:t>
      </w:r>
      <w:bookmarkEnd w:id="64"/>
      <w:r w:rsidRPr="00C03167">
        <w:t xml:space="preserve"> </w:t>
      </w:r>
      <w:bookmarkStart w:id="65" w:name="_ENREF_20"/>
      <w:r w:rsidRPr="00C03167">
        <w:t xml:space="preserve">(b) Smart, B. E., </w:t>
      </w:r>
      <w:r w:rsidRPr="00C03167">
        <w:rPr>
          <w:i/>
        </w:rPr>
        <w:t xml:space="preserve">J. Fluorine Chem. </w:t>
      </w:r>
      <w:r w:rsidRPr="00C03167">
        <w:rPr>
          <w:b/>
        </w:rPr>
        <w:t>2001,</w:t>
      </w:r>
      <w:r w:rsidRPr="00C03167">
        <w:t xml:space="preserve"> </w:t>
      </w:r>
      <w:r w:rsidRPr="00C03167">
        <w:rPr>
          <w:i/>
        </w:rPr>
        <w:t>109</w:t>
      </w:r>
      <w:r w:rsidRPr="00C03167">
        <w:t>, 3.</w:t>
      </w:r>
      <w:bookmarkEnd w:id="65"/>
    </w:p>
    <w:p w:rsidR="00C03167" w:rsidRPr="00C03167" w:rsidRDefault="00C03167" w:rsidP="00C03167">
      <w:pPr>
        <w:pStyle w:val="EndNoteBibliography"/>
        <w:spacing w:after="0"/>
      </w:pPr>
      <w:bookmarkStart w:id="66" w:name="_ENREF_21"/>
      <w:r w:rsidRPr="00C03167">
        <w:t>4.</w:t>
      </w:r>
      <w:r w:rsidRPr="00C03167">
        <w:tab/>
        <w:t xml:space="preserve">(a) Morgenthaler, M.; Schweizer, E.; Hoffmann‐Röder, A.; Benini, F.; Martin, R. E.; Jaeschke, G.; Wagner, B.; Fischer, H.; Bendels, S.; Zimmerli, D., </w:t>
      </w:r>
      <w:r w:rsidRPr="00C03167">
        <w:rPr>
          <w:i/>
        </w:rPr>
        <w:t xml:space="preserve">ChemMedChem </w:t>
      </w:r>
      <w:r w:rsidRPr="00C03167">
        <w:rPr>
          <w:b/>
        </w:rPr>
        <w:t>2007,</w:t>
      </w:r>
      <w:r w:rsidRPr="00C03167">
        <w:t xml:space="preserve"> </w:t>
      </w:r>
      <w:r w:rsidRPr="00C03167">
        <w:rPr>
          <w:i/>
        </w:rPr>
        <w:t>2</w:t>
      </w:r>
      <w:r w:rsidRPr="00C03167">
        <w:t>, 1100;</w:t>
      </w:r>
      <w:bookmarkEnd w:id="66"/>
      <w:r w:rsidRPr="00C03167">
        <w:t xml:space="preserve"> </w:t>
      </w:r>
      <w:bookmarkStart w:id="67" w:name="_ENREF_22"/>
      <w:r w:rsidRPr="00C03167">
        <w:t xml:space="preserve">(b) van Niel, M. B.; Colins, I.; Beer, M. S.; Broughton, H. B.; Cheng, S. K. F.; Goodacre, S. C.; Heald, A.; Locker, K. L.; Macleod, A. M.; Morrison, D.; Moyes, C. R.; Connor, D. O.; Pike, A.; Rowley, M.; Russell, M. G. N.; Sohal, b.; Stanton, J. A.; Thomas, S.; Verrier, H.; Watt, A. P.; Castro, J. L., </w:t>
      </w:r>
      <w:r w:rsidRPr="00C03167">
        <w:rPr>
          <w:i/>
        </w:rPr>
        <w:t xml:space="preserve">J. Med. Chem. </w:t>
      </w:r>
      <w:r w:rsidRPr="00C03167">
        <w:rPr>
          <w:b/>
        </w:rPr>
        <w:t>1999,</w:t>
      </w:r>
      <w:r w:rsidRPr="00C03167">
        <w:t xml:space="preserve"> </w:t>
      </w:r>
      <w:r w:rsidRPr="00C03167">
        <w:rPr>
          <w:i/>
        </w:rPr>
        <w:t>42</w:t>
      </w:r>
      <w:r w:rsidRPr="00C03167">
        <w:t>, 2087.</w:t>
      </w:r>
      <w:bookmarkEnd w:id="67"/>
    </w:p>
    <w:p w:rsidR="00C03167" w:rsidRPr="00C03167" w:rsidRDefault="00C03167" w:rsidP="00C03167">
      <w:pPr>
        <w:pStyle w:val="EndNoteBibliography"/>
        <w:spacing w:after="0"/>
      </w:pPr>
      <w:bookmarkStart w:id="68" w:name="_ENREF_23"/>
      <w:r w:rsidRPr="00C03167">
        <w:t>5.</w:t>
      </w:r>
      <w:r w:rsidRPr="00C03167">
        <w:tab/>
        <w:t xml:space="preserve">(a) Callebaut, G.; Meiresonne, T.; De Kimpe, N.; Mangelinckx, S., </w:t>
      </w:r>
      <w:r w:rsidRPr="00C03167">
        <w:rPr>
          <w:i/>
        </w:rPr>
        <w:t xml:space="preserve">Chem. Rev. </w:t>
      </w:r>
      <w:r w:rsidRPr="00C03167">
        <w:rPr>
          <w:b/>
        </w:rPr>
        <w:t>2014,</w:t>
      </w:r>
      <w:r w:rsidRPr="00C03167">
        <w:t xml:space="preserve"> </w:t>
      </w:r>
      <w:r w:rsidRPr="00C03167">
        <w:rPr>
          <w:i/>
        </w:rPr>
        <w:t>114</w:t>
      </w:r>
      <w:r w:rsidRPr="00C03167">
        <w:t>, 7954;</w:t>
      </w:r>
      <w:bookmarkEnd w:id="68"/>
      <w:r w:rsidRPr="00C03167">
        <w:t xml:space="preserve"> </w:t>
      </w:r>
      <w:bookmarkStart w:id="69" w:name="_ENREF_24"/>
      <w:r w:rsidRPr="00C03167">
        <w:t xml:space="preserve">(b) Pearson, W. H.; Lian, B. W.; Bergmeier, S. C., </w:t>
      </w:r>
      <w:r w:rsidRPr="00C03167">
        <w:rPr>
          <w:i/>
        </w:rPr>
        <w:t>Comprehensive Heterocyclic Chemistry II</w:t>
      </w:r>
      <w:r w:rsidRPr="00C03167">
        <w:t>. Padwa, A., Ed.: Pergamon: Oxford: 1996; Vol. 1, p. 1-60;</w:t>
      </w:r>
      <w:bookmarkEnd w:id="69"/>
      <w:r w:rsidRPr="00C03167">
        <w:t xml:space="preserve"> </w:t>
      </w:r>
      <w:bookmarkStart w:id="70" w:name="_ENREF_25"/>
      <w:r w:rsidRPr="00C03167">
        <w:t xml:space="preserve">(c) Singh, G.; D'hooghe, M.; De Kimpe, N., Azetidines, Azetines, and Azetes: Monocyclic. In </w:t>
      </w:r>
      <w:r w:rsidRPr="00C03167">
        <w:rPr>
          <w:i/>
        </w:rPr>
        <w:t>Comprehensive Heterocyclic Chemistry III</w:t>
      </w:r>
      <w:r w:rsidRPr="00C03167">
        <w:t>, Stevens, C. V., Ed. Elsevier: Oxford, U.K., 2008; Vol. 2, 1;</w:t>
      </w:r>
      <w:bookmarkEnd w:id="70"/>
      <w:r w:rsidRPr="00C03167">
        <w:t xml:space="preserve"> </w:t>
      </w:r>
      <w:bookmarkStart w:id="71" w:name="_ENREF_26"/>
      <w:r w:rsidRPr="00C03167">
        <w:t xml:space="preserve">(d) Singh, G. S.; D’hooghe, M.; De Kimpe, N., </w:t>
      </w:r>
      <w:r w:rsidRPr="00C03167">
        <w:rPr>
          <w:i/>
        </w:rPr>
        <w:t xml:space="preserve">Chem. Rev. </w:t>
      </w:r>
      <w:r w:rsidRPr="00C03167">
        <w:rPr>
          <w:b/>
        </w:rPr>
        <w:t>2007,</w:t>
      </w:r>
      <w:r w:rsidRPr="00C03167">
        <w:t xml:space="preserve"> </w:t>
      </w:r>
      <w:r w:rsidRPr="00C03167">
        <w:rPr>
          <w:i/>
        </w:rPr>
        <w:t>107</w:t>
      </w:r>
      <w:r w:rsidRPr="00C03167">
        <w:t>, 2080;</w:t>
      </w:r>
      <w:bookmarkEnd w:id="71"/>
      <w:r w:rsidRPr="00C03167">
        <w:t xml:space="preserve"> </w:t>
      </w:r>
      <w:bookmarkStart w:id="72" w:name="_ENREF_27"/>
      <w:r w:rsidRPr="00C03167">
        <w:t xml:space="preserve">(e) Stankovic, S.; D'hooghe, M.; Catak, S.; Eum, H.; Waroquier, M.; Van Speybroeck, V.; De Kimpe, N.; Ha, H. J., </w:t>
      </w:r>
      <w:r w:rsidRPr="00C03167">
        <w:rPr>
          <w:i/>
        </w:rPr>
        <w:t xml:space="preserve">Chem. Soc. Rev. </w:t>
      </w:r>
      <w:r w:rsidRPr="00C03167">
        <w:rPr>
          <w:b/>
        </w:rPr>
        <w:t>2012,</w:t>
      </w:r>
      <w:r w:rsidRPr="00C03167">
        <w:t xml:space="preserve"> </w:t>
      </w:r>
      <w:r w:rsidRPr="00C03167">
        <w:rPr>
          <w:i/>
        </w:rPr>
        <w:t>41</w:t>
      </w:r>
      <w:r w:rsidRPr="00C03167">
        <w:t>, 643.</w:t>
      </w:r>
      <w:bookmarkEnd w:id="72"/>
    </w:p>
    <w:p w:rsidR="00C03167" w:rsidRPr="00C03167" w:rsidRDefault="00C03167" w:rsidP="00C03167">
      <w:pPr>
        <w:pStyle w:val="EndNoteBibliography"/>
        <w:spacing w:after="0"/>
        <w:rPr>
          <w:lang w:val="nl-BE"/>
        </w:rPr>
      </w:pPr>
      <w:bookmarkStart w:id="73" w:name="_ENREF_28"/>
      <w:r w:rsidRPr="00C03167">
        <w:t>6.</w:t>
      </w:r>
      <w:r w:rsidRPr="00C03167">
        <w:tab/>
        <w:t xml:space="preserve">(a) Hirotaki, K.; Takehiro, Y.; Kamaishi, R.; Yamada, Y.; Hanamoto, T., </w:t>
      </w:r>
      <w:r w:rsidRPr="00C03167">
        <w:rPr>
          <w:i/>
        </w:rPr>
        <w:t xml:space="preserve">Chem. Commun. </w:t>
      </w:r>
      <w:r w:rsidRPr="00C03167">
        <w:rPr>
          <w:b/>
        </w:rPr>
        <w:t>2013,</w:t>
      </w:r>
      <w:r w:rsidRPr="00C03167">
        <w:t xml:space="preserve"> </w:t>
      </w:r>
      <w:r w:rsidRPr="00C03167">
        <w:rPr>
          <w:i/>
        </w:rPr>
        <w:t>49</w:t>
      </w:r>
      <w:r w:rsidRPr="00C03167">
        <w:t>, 7965;</w:t>
      </w:r>
      <w:bookmarkEnd w:id="73"/>
      <w:r w:rsidRPr="00C03167">
        <w:t xml:space="preserve"> </w:t>
      </w:r>
      <w:bookmarkStart w:id="74" w:name="_ENREF_29"/>
      <w:r w:rsidRPr="00C03167">
        <w:t xml:space="preserve">(b) Konev, A. S.; Abbaspour Tehrani, K.; Khlebnikov, A. F.; Novikov, M. S.; Magull, J., </w:t>
      </w:r>
      <w:r w:rsidRPr="00C03167">
        <w:rPr>
          <w:i/>
        </w:rPr>
        <w:t xml:space="preserve">Russ. J. Org. Chem. </w:t>
      </w:r>
      <w:r w:rsidRPr="00C03167">
        <w:rPr>
          <w:b/>
        </w:rPr>
        <w:t>2010,</w:t>
      </w:r>
      <w:r w:rsidRPr="00C03167">
        <w:t xml:space="preserve"> </w:t>
      </w:r>
      <w:r w:rsidRPr="00C03167">
        <w:rPr>
          <w:i/>
        </w:rPr>
        <w:t>46</w:t>
      </w:r>
      <w:r w:rsidRPr="00C03167">
        <w:t>, 976;</w:t>
      </w:r>
      <w:bookmarkEnd w:id="74"/>
      <w:r w:rsidRPr="00C03167">
        <w:t xml:space="preserve"> </w:t>
      </w:r>
      <w:bookmarkStart w:id="75" w:name="_ENREF_30"/>
      <w:r w:rsidRPr="00C03167">
        <w:t xml:space="preserve">(c) Konev, A. S.; Novikov, M. S.; Khlebnikov, A. F., </w:t>
      </w:r>
      <w:r w:rsidRPr="00C03167">
        <w:rPr>
          <w:i/>
        </w:rPr>
        <w:t xml:space="preserve">Tetrahedron Lett. </w:t>
      </w:r>
      <w:r w:rsidRPr="00C03167">
        <w:rPr>
          <w:b/>
        </w:rPr>
        <w:t>2005,</w:t>
      </w:r>
      <w:r w:rsidRPr="00C03167">
        <w:t xml:space="preserve"> </w:t>
      </w:r>
      <w:r w:rsidRPr="00C03167">
        <w:rPr>
          <w:i/>
        </w:rPr>
        <w:t>46</w:t>
      </w:r>
      <w:r w:rsidRPr="00C03167">
        <w:t>, 8337;</w:t>
      </w:r>
      <w:bookmarkEnd w:id="75"/>
      <w:r w:rsidRPr="00C03167">
        <w:t xml:space="preserve"> </w:t>
      </w:r>
      <w:bookmarkStart w:id="76" w:name="_ENREF_31"/>
      <w:r w:rsidRPr="00C03167">
        <w:t xml:space="preserve">(d) Konev, A. S.; Novikov, M. S.; Khlebnikov, A. F., </w:t>
      </w:r>
      <w:r w:rsidRPr="00C03167">
        <w:rPr>
          <w:i/>
        </w:rPr>
        <w:t xml:space="preserve">Russ. J. Org. Chem. </w:t>
      </w:r>
      <w:r w:rsidRPr="00C03167">
        <w:rPr>
          <w:b/>
        </w:rPr>
        <w:t>2007,</w:t>
      </w:r>
      <w:r w:rsidRPr="00C03167">
        <w:t xml:space="preserve"> </w:t>
      </w:r>
      <w:r w:rsidRPr="00C03167">
        <w:rPr>
          <w:i/>
        </w:rPr>
        <w:t>43</w:t>
      </w:r>
      <w:r w:rsidRPr="00C03167">
        <w:t>, 286;</w:t>
      </w:r>
      <w:bookmarkEnd w:id="76"/>
      <w:r w:rsidRPr="00C03167">
        <w:t xml:space="preserve"> </w:t>
      </w:r>
      <w:bookmarkStart w:id="77" w:name="_ENREF_32"/>
      <w:r w:rsidRPr="00C03167">
        <w:t xml:space="preserve">(e) Khlebnikov, A. F.; Novikov, M. S.; Shinkevich, E. Y.; Vidovic, D., </w:t>
      </w:r>
      <w:r w:rsidRPr="00C03167">
        <w:rPr>
          <w:i/>
        </w:rPr>
        <w:t xml:space="preserve">Org. Biomol. Chem. </w:t>
      </w:r>
      <w:r w:rsidRPr="00C03167">
        <w:rPr>
          <w:b/>
        </w:rPr>
        <w:t>2005,</w:t>
      </w:r>
      <w:r w:rsidRPr="00C03167">
        <w:t xml:space="preserve"> </w:t>
      </w:r>
      <w:r w:rsidRPr="00C03167">
        <w:rPr>
          <w:i/>
        </w:rPr>
        <w:t>3</w:t>
      </w:r>
      <w:r w:rsidRPr="00C03167">
        <w:t>, 4040;</w:t>
      </w:r>
      <w:bookmarkEnd w:id="77"/>
      <w:r w:rsidRPr="00C03167">
        <w:t xml:space="preserve"> </w:t>
      </w:r>
      <w:bookmarkStart w:id="78" w:name="_ENREF_33"/>
      <w:r w:rsidRPr="00C03167">
        <w:t xml:space="preserve">(f) Usuki, Y.; Fukuda, Y.; Iio, H., </w:t>
      </w:r>
      <w:r w:rsidRPr="00C03167">
        <w:rPr>
          <w:i/>
        </w:rPr>
        <w:t xml:space="preserve">ITE Lett. Batteries, New Technol. Med. </w:t>
      </w:r>
      <w:r w:rsidRPr="00C03167">
        <w:rPr>
          <w:b/>
        </w:rPr>
        <w:t>2001,</w:t>
      </w:r>
      <w:r w:rsidRPr="00C03167">
        <w:t xml:space="preserve"> </w:t>
      </w:r>
      <w:r w:rsidRPr="00C03167">
        <w:rPr>
          <w:i/>
        </w:rPr>
        <w:t>2</w:t>
      </w:r>
      <w:r w:rsidRPr="00C03167">
        <w:t>, 237;</w:t>
      </w:r>
      <w:bookmarkEnd w:id="78"/>
      <w:r w:rsidRPr="00C03167">
        <w:t xml:space="preserve"> </w:t>
      </w:r>
      <w:bookmarkStart w:id="79" w:name="_ENREF_34"/>
      <w:r w:rsidRPr="00C03167">
        <w:t xml:space="preserve">(g) Seyferth, D.; Woodruff, R. A., </w:t>
      </w:r>
      <w:r w:rsidRPr="00C03167">
        <w:rPr>
          <w:i/>
        </w:rPr>
        <w:t xml:space="preserve">J. Org. </w:t>
      </w:r>
      <w:r w:rsidRPr="00C03167">
        <w:rPr>
          <w:i/>
          <w:lang w:val="nl-BE"/>
        </w:rPr>
        <w:t xml:space="preserve">Chem. </w:t>
      </w:r>
      <w:r w:rsidRPr="00C03167">
        <w:rPr>
          <w:b/>
          <w:lang w:val="nl-BE"/>
        </w:rPr>
        <w:t>1973,</w:t>
      </w:r>
      <w:r w:rsidRPr="00C03167">
        <w:rPr>
          <w:lang w:val="nl-BE"/>
        </w:rPr>
        <w:t xml:space="preserve"> </w:t>
      </w:r>
      <w:r w:rsidRPr="00C03167">
        <w:rPr>
          <w:i/>
          <w:lang w:val="nl-BE"/>
        </w:rPr>
        <w:t>38</w:t>
      </w:r>
      <w:r w:rsidRPr="00C03167">
        <w:rPr>
          <w:lang w:val="nl-BE"/>
        </w:rPr>
        <w:t>, 4031;</w:t>
      </w:r>
      <w:bookmarkEnd w:id="79"/>
      <w:r w:rsidRPr="00C03167">
        <w:rPr>
          <w:lang w:val="nl-BE"/>
        </w:rPr>
        <w:t xml:space="preserve"> </w:t>
      </w:r>
      <w:bookmarkStart w:id="80" w:name="_ENREF_35"/>
      <w:r w:rsidRPr="00C03167">
        <w:rPr>
          <w:lang w:val="nl-BE"/>
        </w:rPr>
        <w:t xml:space="preserve">(h) Yamanaka, H.; Kikui, J.; Teramura, K.; Ando, T., </w:t>
      </w:r>
      <w:r w:rsidRPr="00C03167">
        <w:rPr>
          <w:i/>
          <w:lang w:val="nl-BE"/>
        </w:rPr>
        <w:t xml:space="preserve">J. Org. Chem. </w:t>
      </w:r>
      <w:r w:rsidRPr="00C03167">
        <w:rPr>
          <w:b/>
          <w:lang w:val="nl-BE"/>
        </w:rPr>
        <w:t>1976,</w:t>
      </w:r>
      <w:r w:rsidRPr="00C03167">
        <w:rPr>
          <w:lang w:val="nl-BE"/>
        </w:rPr>
        <w:t xml:space="preserve"> </w:t>
      </w:r>
      <w:r w:rsidRPr="00C03167">
        <w:rPr>
          <w:i/>
          <w:lang w:val="nl-BE"/>
        </w:rPr>
        <w:t>41</w:t>
      </w:r>
      <w:r w:rsidRPr="00C03167">
        <w:rPr>
          <w:lang w:val="nl-BE"/>
        </w:rPr>
        <w:t>, 3794.</w:t>
      </w:r>
      <w:bookmarkEnd w:id="80"/>
    </w:p>
    <w:p w:rsidR="00C03167" w:rsidRPr="00C03167" w:rsidRDefault="00C03167" w:rsidP="00C03167">
      <w:pPr>
        <w:pStyle w:val="EndNoteBibliography"/>
        <w:spacing w:after="0"/>
        <w:rPr>
          <w:lang w:val="nl-BE"/>
        </w:rPr>
      </w:pPr>
      <w:bookmarkStart w:id="81" w:name="_ENREF_36"/>
      <w:r w:rsidRPr="00C03167">
        <w:rPr>
          <w:lang w:val="nl-BE"/>
        </w:rPr>
        <w:t>7.</w:t>
      </w:r>
      <w:r w:rsidRPr="00C03167">
        <w:rPr>
          <w:lang w:val="nl-BE"/>
        </w:rPr>
        <w:tab/>
        <w:t xml:space="preserve">Van Hende, E.; Verniest, G.; Surmont, R.; De Kimpe, N., </w:t>
      </w:r>
      <w:r w:rsidRPr="00C03167">
        <w:rPr>
          <w:i/>
          <w:lang w:val="nl-BE"/>
        </w:rPr>
        <w:t xml:space="preserve">Org. Lett. </w:t>
      </w:r>
      <w:r w:rsidRPr="00C03167">
        <w:rPr>
          <w:b/>
          <w:lang w:val="nl-BE"/>
        </w:rPr>
        <w:t>2007,</w:t>
      </w:r>
      <w:r w:rsidRPr="00C03167">
        <w:rPr>
          <w:lang w:val="nl-BE"/>
        </w:rPr>
        <w:t xml:space="preserve"> </w:t>
      </w:r>
      <w:r w:rsidRPr="00C03167">
        <w:rPr>
          <w:i/>
          <w:lang w:val="nl-BE"/>
        </w:rPr>
        <w:t>9</w:t>
      </w:r>
      <w:r w:rsidRPr="00C03167">
        <w:rPr>
          <w:lang w:val="nl-BE"/>
        </w:rPr>
        <w:t>, 2935.</w:t>
      </w:r>
      <w:bookmarkEnd w:id="81"/>
    </w:p>
    <w:p w:rsidR="00C03167" w:rsidRPr="00C03167" w:rsidRDefault="00C03167" w:rsidP="00C03167">
      <w:pPr>
        <w:pStyle w:val="EndNoteBibliography"/>
        <w:spacing w:after="0"/>
      </w:pPr>
      <w:bookmarkStart w:id="82" w:name="_ENREF_37"/>
      <w:r w:rsidRPr="00C03167">
        <w:rPr>
          <w:lang w:val="nl-BE"/>
        </w:rPr>
        <w:t>8.</w:t>
      </w:r>
      <w:r w:rsidRPr="00C03167">
        <w:rPr>
          <w:lang w:val="nl-BE"/>
        </w:rPr>
        <w:tab/>
        <w:t xml:space="preserve">Verniest, G.; Colpaert, F.; Van Hende, E.; De Kimpe, N., </w:t>
      </w:r>
      <w:r w:rsidRPr="00C03167">
        <w:rPr>
          <w:i/>
          <w:lang w:val="nl-BE"/>
        </w:rPr>
        <w:t xml:space="preserve">J. Org. </w:t>
      </w:r>
      <w:r w:rsidRPr="00C03167">
        <w:rPr>
          <w:i/>
        </w:rPr>
        <w:t xml:space="preserve">Chem. </w:t>
      </w:r>
      <w:r w:rsidRPr="00C03167">
        <w:rPr>
          <w:b/>
        </w:rPr>
        <w:t>2007,</w:t>
      </w:r>
      <w:r w:rsidRPr="00C03167">
        <w:t xml:space="preserve"> </w:t>
      </w:r>
      <w:r w:rsidRPr="00C03167">
        <w:rPr>
          <w:i/>
        </w:rPr>
        <w:t>72</w:t>
      </w:r>
      <w:r w:rsidRPr="00C03167">
        <w:t>, 8569.</w:t>
      </w:r>
      <w:bookmarkEnd w:id="82"/>
    </w:p>
    <w:p w:rsidR="00C03167" w:rsidRPr="00C03167" w:rsidRDefault="00C03167" w:rsidP="00C03167">
      <w:pPr>
        <w:pStyle w:val="EndNoteBibliography"/>
        <w:spacing w:after="0"/>
        <w:rPr>
          <w:lang w:val="nl-BE"/>
        </w:rPr>
      </w:pPr>
      <w:bookmarkStart w:id="83" w:name="_ENREF_38"/>
      <w:r w:rsidRPr="00C03167">
        <w:t>9.</w:t>
      </w:r>
      <w:r w:rsidRPr="00C03167">
        <w:tab/>
        <w:t xml:space="preserve">(a) Carpenter, W.; Haymaker, A.; Moore, D. W., </w:t>
      </w:r>
      <w:r w:rsidRPr="00C03167">
        <w:rPr>
          <w:i/>
        </w:rPr>
        <w:t xml:space="preserve">J. Org. Chem. </w:t>
      </w:r>
      <w:r w:rsidRPr="00C03167">
        <w:rPr>
          <w:b/>
        </w:rPr>
        <w:t>1966,</w:t>
      </w:r>
      <w:r w:rsidRPr="00C03167">
        <w:t xml:space="preserve"> </w:t>
      </w:r>
      <w:r w:rsidRPr="00C03167">
        <w:rPr>
          <w:i/>
        </w:rPr>
        <w:t>31</w:t>
      </w:r>
      <w:r w:rsidRPr="00C03167">
        <w:t>, 789;</w:t>
      </w:r>
      <w:bookmarkEnd w:id="83"/>
      <w:r w:rsidRPr="00C03167">
        <w:t xml:space="preserve"> </w:t>
      </w:r>
      <w:bookmarkStart w:id="84" w:name="_ENREF_39"/>
      <w:r w:rsidRPr="00C03167">
        <w:t xml:space="preserve">(b) Krespan, C. G., </w:t>
      </w:r>
      <w:r w:rsidRPr="00C03167">
        <w:rPr>
          <w:i/>
        </w:rPr>
        <w:t xml:space="preserve">J. Org. Chem. </w:t>
      </w:r>
      <w:r w:rsidRPr="00C03167">
        <w:rPr>
          <w:b/>
        </w:rPr>
        <w:t>1986,</w:t>
      </w:r>
      <w:r w:rsidRPr="00C03167">
        <w:t xml:space="preserve"> </w:t>
      </w:r>
      <w:r w:rsidRPr="00C03167">
        <w:rPr>
          <w:i/>
        </w:rPr>
        <w:t>51</w:t>
      </w:r>
      <w:r w:rsidRPr="00C03167">
        <w:t>, 332;</w:t>
      </w:r>
      <w:bookmarkEnd w:id="84"/>
      <w:r w:rsidRPr="00C03167">
        <w:t xml:space="preserve"> </w:t>
      </w:r>
      <w:bookmarkStart w:id="85" w:name="_ENREF_40"/>
      <w:r w:rsidRPr="00C03167">
        <w:t xml:space="preserve">(c) Logothetis, A., </w:t>
      </w:r>
      <w:r w:rsidRPr="00C03167">
        <w:rPr>
          <w:i/>
        </w:rPr>
        <w:t xml:space="preserve">J. Org. Chem. </w:t>
      </w:r>
      <w:r w:rsidRPr="00C03167">
        <w:rPr>
          <w:b/>
        </w:rPr>
        <w:t>1964,</w:t>
      </w:r>
      <w:r w:rsidRPr="00C03167">
        <w:t xml:space="preserve"> </w:t>
      </w:r>
      <w:r w:rsidRPr="00C03167">
        <w:rPr>
          <w:i/>
        </w:rPr>
        <w:t>29</w:t>
      </w:r>
      <w:r w:rsidRPr="00C03167">
        <w:t>, 3049;</w:t>
      </w:r>
      <w:bookmarkEnd w:id="85"/>
      <w:r w:rsidRPr="00C03167">
        <w:t xml:space="preserve"> </w:t>
      </w:r>
      <w:bookmarkStart w:id="86" w:name="_ENREF_41"/>
      <w:r w:rsidRPr="00C03167">
        <w:t xml:space="preserve">(d) Lork, A.; Gard, G.; Hare, M.; Mews, R.; Stohrer, W.-D.; Winter, R., </w:t>
      </w:r>
      <w:r w:rsidRPr="00C03167">
        <w:rPr>
          <w:i/>
        </w:rPr>
        <w:t xml:space="preserve">J. Chem. Soc., Chem. Commun. </w:t>
      </w:r>
      <w:r w:rsidRPr="00C03167">
        <w:rPr>
          <w:b/>
        </w:rPr>
        <w:t>1992,</w:t>
      </w:r>
      <w:r w:rsidRPr="00C03167">
        <w:t xml:space="preserve"> </w:t>
      </w:r>
      <w:r w:rsidRPr="00C03167">
        <w:rPr>
          <w:i/>
        </w:rPr>
        <w:t>12</w:t>
      </w:r>
      <w:r w:rsidRPr="00C03167">
        <w:t>, 898;</w:t>
      </w:r>
      <w:bookmarkEnd w:id="86"/>
      <w:r w:rsidRPr="00C03167">
        <w:t xml:space="preserve"> </w:t>
      </w:r>
      <w:bookmarkStart w:id="87" w:name="_ENREF_42"/>
      <w:r w:rsidRPr="00C03167">
        <w:t xml:space="preserve">(e) </w:t>
      </w:r>
      <w:r w:rsidRPr="00C03167">
        <w:lastRenderedPageBreak/>
        <w:t xml:space="preserve">Petrov, V. A., </w:t>
      </w:r>
      <w:r w:rsidRPr="00C03167">
        <w:rPr>
          <w:i/>
        </w:rPr>
        <w:t xml:space="preserve">J. Fluorine Chem. </w:t>
      </w:r>
      <w:r w:rsidRPr="00C03167">
        <w:rPr>
          <w:b/>
        </w:rPr>
        <w:t>2000,</w:t>
      </w:r>
      <w:r w:rsidRPr="00C03167">
        <w:t xml:space="preserve"> </w:t>
      </w:r>
      <w:r w:rsidRPr="00C03167">
        <w:rPr>
          <w:i/>
        </w:rPr>
        <w:t>106</w:t>
      </w:r>
      <w:r w:rsidRPr="00C03167">
        <w:t>, 25;</w:t>
      </w:r>
      <w:bookmarkEnd w:id="87"/>
      <w:r w:rsidRPr="00C03167">
        <w:t xml:space="preserve"> </w:t>
      </w:r>
      <w:bookmarkStart w:id="88" w:name="_ENREF_43"/>
      <w:r w:rsidRPr="00C03167">
        <w:t xml:space="preserve">(f) Zeifman, Y. V.; Ter-Gabrielyan, E.; Gambaryan, N. P.; Knunyants, I. L., </w:t>
      </w:r>
      <w:r w:rsidRPr="00C03167">
        <w:rPr>
          <w:i/>
        </w:rPr>
        <w:t xml:space="preserve">Russ. </w:t>
      </w:r>
      <w:r w:rsidRPr="00C03167">
        <w:rPr>
          <w:i/>
          <w:lang w:val="nl-BE"/>
        </w:rPr>
        <w:t xml:space="preserve">Chem. Rev. </w:t>
      </w:r>
      <w:r w:rsidRPr="00C03167">
        <w:rPr>
          <w:b/>
          <w:lang w:val="nl-BE"/>
        </w:rPr>
        <w:t>1984,</w:t>
      </w:r>
      <w:r w:rsidRPr="00C03167">
        <w:rPr>
          <w:lang w:val="nl-BE"/>
        </w:rPr>
        <w:t xml:space="preserve"> </w:t>
      </w:r>
      <w:r w:rsidRPr="00C03167">
        <w:rPr>
          <w:i/>
          <w:lang w:val="nl-BE"/>
        </w:rPr>
        <w:t>53</w:t>
      </w:r>
      <w:r w:rsidRPr="00C03167">
        <w:rPr>
          <w:lang w:val="nl-BE"/>
        </w:rPr>
        <w:t>, 256.</w:t>
      </w:r>
      <w:bookmarkEnd w:id="88"/>
    </w:p>
    <w:p w:rsidR="00C03167" w:rsidRPr="00C03167" w:rsidRDefault="00C03167" w:rsidP="00C03167">
      <w:pPr>
        <w:pStyle w:val="EndNoteBibliography"/>
        <w:spacing w:after="0"/>
      </w:pPr>
      <w:bookmarkStart w:id="89" w:name="_ENREF_44"/>
      <w:r w:rsidRPr="00C03167">
        <w:rPr>
          <w:lang w:val="nl-BE"/>
        </w:rPr>
        <w:t>10.</w:t>
      </w:r>
      <w:r w:rsidRPr="00C03167">
        <w:rPr>
          <w:lang w:val="nl-BE"/>
        </w:rPr>
        <w:tab/>
        <w:t xml:space="preserve">D'hooghe, M.; Catak, S.; Stanković, S.; Waroquier, M.; Kim, Y.; Ha, H. J.; Van Speybroeck, V.; De Kimpe, N., </w:t>
      </w:r>
      <w:r w:rsidRPr="00C03167">
        <w:rPr>
          <w:i/>
          <w:lang w:val="nl-BE"/>
        </w:rPr>
        <w:t xml:space="preserve">Eur. J. Org. </w:t>
      </w:r>
      <w:r w:rsidRPr="00C03167">
        <w:rPr>
          <w:i/>
        </w:rPr>
        <w:t xml:space="preserve">Chem. </w:t>
      </w:r>
      <w:r w:rsidRPr="00C03167">
        <w:rPr>
          <w:b/>
        </w:rPr>
        <w:t>2010,</w:t>
      </w:r>
      <w:r w:rsidRPr="00C03167">
        <w:t xml:space="preserve"> </w:t>
      </w:r>
      <w:r w:rsidRPr="00C03167">
        <w:rPr>
          <w:i/>
        </w:rPr>
        <w:t>2010</w:t>
      </w:r>
      <w:r w:rsidRPr="00C03167">
        <w:t>, 4920.</w:t>
      </w:r>
      <w:bookmarkEnd w:id="89"/>
    </w:p>
    <w:p w:rsidR="00C03167" w:rsidRPr="00C03167" w:rsidRDefault="00C03167" w:rsidP="00C03167">
      <w:pPr>
        <w:pStyle w:val="EndNoteBibliography"/>
        <w:spacing w:after="0"/>
      </w:pPr>
      <w:bookmarkStart w:id="90" w:name="_ENREF_45"/>
      <w:r w:rsidRPr="00C03167">
        <w:t>11.</w:t>
      </w:r>
      <w:r w:rsidRPr="00C03167">
        <w:tab/>
        <w:t xml:space="preserve">(a) Akiyama, T.; Ogi, S.; Fuchibe, K., </w:t>
      </w:r>
      <w:r w:rsidRPr="00C03167">
        <w:rPr>
          <w:i/>
        </w:rPr>
        <w:t xml:space="preserve">Tetrahedron Lett. </w:t>
      </w:r>
      <w:r w:rsidRPr="00C03167">
        <w:rPr>
          <w:b/>
        </w:rPr>
        <w:t>2003,</w:t>
      </w:r>
      <w:r w:rsidRPr="00C03167">
        <w:t xml:space="preserve"> </w:t>
      </w:r>
      <w:r w:rsidRPr="00C03167">
        <w:rPr>
          <w:i/>
        </w:rPr>
        <w:t>44</w:t>
      </w:r>
      <w:r w:rsidRPr="00C03167">
        <w:t>, 4011;</w:t>
      </w:r>
      <w:bookmarkEnd w:id="90"/>
      <w:r w:rsidRPr="00C03167">
        <w:t xml:space="preserve"> </w:t>
      </w:r>
      <w:bookmarkStart w:id="91" w:name="_ENREF_46"/>
      <w:r w:rsidRPr="00C03167">
        <w:t xml:space="preserve">(b) Colantoni, D.; Fioravanti, S.; Pellacani, L.; Tardella, P. A., </w:t>
      </w:r>
      <w:r w:rsidRPr="00C03167">
        <w:rPr>
          <w:i/>
        </w:rPr>
        <w:t xml:space="preserve">Org. Lett. </w:t>
      </w:r>
      <w:r w:rsidRPr="00C03167">
        <w:rPr>
          <w:b/>
        </w:rPr>
        <w:t>2004,</w:t>
      </w:r>
      <w:r w:rsidRPr="00C03167">
        <w:t xml:space="preserve"> </w:t>
      </w:r>
      <w:r w:rsidRPr="00C03167">
        <w:rPr>
          <w:i/>
        </w:rPr>
        <w:t>6</w:t>
      </w:r>
      <w:r w:rsidRPr="00C03167">
        <w:t>, 197;</w:t>
      </w:r>
      <w:bookmarkEnd w:id="91"/>
      <w:r w:rsidRPr="00C03167">
        <w:t xml:space="preserve"> </w:t>
      </w:r>
      <w:bookmarkStart w:id="92" w:name="_ENREF_47"/>
      <w:r w:rsidRPr="00C03167">
        <w:t xml:space="preserve">(c) Crousse, B.; Narizuka, S.; Bonnet-Delpon; Bégué, J.-P., </w:t>
      </w:r>
      <w:r w:rsidRPr="00C03167">
        <w:rPr>
          <w:i/>
        </w:rPr>
        <w:t xml:space="preserve">Synlett </w:t>
      </w:r>
      <w:r w:rsidRPr="00C03167">
        <w:rPr>
          <w:b/>
        </w:rPr>
        <w:t>2001</w:t>
      </w:r>
      <w:r w:rsidRPr="00C03167">
        <w:t>, 679;</w:t>
      </w:r>
      <w:bookmarkEnd w:id="92"/>
      <w:r w:rsidRPr="00C03167">
        <w:t xml:space="preserve"> </w:t>
      </w:r>
      <w:bookmarkStart w:id="93" w:name="_ENREF_48"/>
      <w:r w:rsidRPr="00C03167">
        <w:t xml:space="preserve">(d) Davoli, P.; Forni, A.; Franciosi, C.; Moretti, I.; Prati, F., </w:t>
      </w:r>
      <w:r w:rsidRPr="00C03167">
        <w:rPr>
          <w:i/>
        </w:rPr>
        <w:t xml:space="preserve">Tetrahedron: Asymm. </w:t>
      </w:r>
      <w:r w:rsidRPr="00C03167">
        <w:rPr>
          <w:b/>
        </w:rPr>
        <w:t>1999,</w:t>
      </w:r>
      <w:r w:rsidRPr="00C03167">
        <w:t xml:space="preserve"> </w:t>
      </w:r>
      <w:r w:rsidRPr="00C03167">
        <w:rPr>
          <w:i/>
        </w:rPr>
        <w:t>10</w:t>
      </w:r>
      <w:r w:rsidRPr="00C03167">
        <w:t>, 2361;</w:t>
      </w:r>
      <w:bookmarkEnd w:id="93"/>
      <w:r w:rsidRPr="00C03167">
        <w:t xml:space="preserve"> </w:t>
      </w:r>
      <w:bookmarkStart w:id="94" w:name="_ENREF_49"/>
      <w:r w:rsidRPr="00C03167">
        <w:t xml:space="preserve">(e) Fioravanti, S.; Colantoni, D.; Pellacani, L.; Tardella, P. A., </w:t>
      </w:r>
      <w:r w:rsidRPr="00C03167">
        <w:rPr>
          <w:i/>
        </w:rPr>
        <w:t xml:space="preserve">J. Org. Chem. </w:t>
      </w:r>
      <w:r w:rsidRPr="00C03167">
        <w:rPr>
          <w:b/>
        </w:rPr>
        <w:t>2005,</w:t>
      </w:r>
      <w:r w:rsidRPr="00C03167">
        <w:t xml:space="preserve"> </w:t>
      </w:r>
      <w:r w:rsidRPr="00C03167">
        <w:rPr>
          <w:i/>
        </w:rPr>
        <w:t>70</w:t>
      </w:r>
      <w:r w:rsidRPr="00C03167">
        <w:t>, 3296;</w:t>
      </w:r>
      <w:bookmarkEnd w:id="94"/>
      <w:r w:rsidRPr="00C03167">
        <w:t xml:space="preserve"> </w:t>
      </w:r>
      <w:bookmarkStart w:id="95" w:name="_ENREF_50"/>
      <w:r w:rsidRPr="00C03167">
        <w:t xml:space="preserve">(f) Grellepois, F.; Nonnenmacher, J.; Lachaud, F.; Portella, C., </w:t>
      </w:r>
      <w:r w:rsidRPr="00C03167">
        <w:rPr>
          <w:i/>
        </w:rPr>
        <w:t xml:space="preserve">Org. Biomol. Chem. </w:t>
      </w:r>
      <w:r w:rsidRPr="00C03167">
        <w:rPr>
          <w:b/>
        </w:rPr>
        <w:t>2011,</w:t>
      </w:r>
      <w:r w:rsidRPr="00C03167">
        <w:t xml:space="preserve"> </w:t>
      </w:r>
      <w:r w:rsidRPr="00C03167">
        <w:rPr>
          <w:i/>
        </w:rPr>
        <w:t>9</w:t>
      </w:r>
      <w:r w:rsidRPr="00C03167">
        <w:t>, 1160;</w:t>
      </w:r>
      <w:bookmarkEnd w:id="95"/>
      <w:r w:rsidRPr="00C03167">
        <w:t xml:space="preserve"> </w:t>
      </w:r>
      <w:bookmarkStart w:id="96" w:name="_ENREF_51"/>
      <w:r w:rsidRPr="00C03167">
        <w:t xml:space="preserve">(g) Higashiyama, K.; Matsumura, M.; Shiogama, A.; Yamauchi, T.; Ohmiya, S., </w:t>
      </w:r>
      <w:r w:rsidRPr="00C03167">
        <w:rPr>
          <w:i/>
        </w:rPr>
        <w:t xml:space="preserve">Heterocycles </w:t>
      </w:r>
      <w:r w:rsidRPr="00C03167">
        <w:rPr>
          <w:b/>
        </w:rPr>
        <w:t>2002,</w:t>
      </w:r>
      <w:r w:rsidRPr="00C03167">
        <w:t xml:space="preserve"> </w:t>
      </w:r>
      <w:r w:rsidRPr="00C03167">
        <w:rPr>
          <w:i/>
        </w:rPr>
        <w:t>58</w:t>
      </w:r>
      <w:r w:rsidRPr="00C03167">
        <w:t>, 431;</w:t>
      </w:r>
      <w:bookmarkEnd w:id="96"/>
      <w:r w:rsidRPr="00C03167">
        <w:t xml:space="preserve"> </w:t>
      </w:r>
      <w:bookmarkStart w:id="97" w:name="_ENREF_52"/>
      <w:r w:rsidRPr="00C03167">
        <w:t xml:space="preserve">(h) Karimova, N. M.; Teplenicheva, Y. L.; Kolomiets, A. F.; Fokin, A. V., </w:t>
      </w:r>
      <w:r w:rsidRPr="00C03167">
        <w:rPr>
          <w:i/>
        </w:rPr>
        <w:t xml:space="preserve">Russ. Chem. Bull. </w:t>
      </w:r>
      <w:r w:rsidRPr="00C03167">
        <w:rPr>
          <w:b/>
        </w:rPr>
        <w:t>1997,</w:t>
      </w:r>
      <w:r w:rsidRPr="00C03167">
        <w:t xml:space="preserve"> </w:t>
      </w:r>
      <w:r w:rsidRPr="00C03167">
        <w:rPr>
          <w:i/>
        </w:rPr>
        <w:t>46</w:t>
      </w:r>
      <w:r w:rsidRPr="00C03167">
        <w:t>, 1136;</w:t>
      </w:r>
      <w:bookmarkEnd w:id="97"/>
      <w:r w:rsidRPr="00C03167">
        <w:t xml:space="preserve"> </w:t>
      </w:r>
      <w:bookmarkStart w:id="98" w:name="_ENREF_53"/>
      <w:r w:rsidRPr="00C03167">
        <w:t xml:space="preserve">(i) Katagiri, T.; Ihara, H.; Takahashi, M.; Kashino, S.; Furuhashi, K.; Uneyama, K., </w:t>
      </w:r>
      <w:r w:rsidRPr="00C03167">
        <w:rPr>
          <w:i/>
        </w:rPr>
        <w:t xml:space="preserve">Tetrahedron: Asymm. </w:t>
      </w:r>
      <w:r w:rsidRPr="00C03167">
        <w:rPr>
          <w:b/>
        </w:rPr>
        <w:t>1997,</w:t>
      </w:r>
      <w:r w:rsidRPr="00C03167">
        <w:t xml:space="preserve"> </w:t>
      </w:r>
      <w:r w:rsidRPr="00C03167">
        <w:rPr>
          <w:i/>
        </w:rPr>
        <w:t>8</w:t>
      </w:r>
      <w:r w:rsidRPr="00C03167">
        <w:t>, 2933;</w:t>
      </w:r>
      <w:bookmarkEnd w:id="98"/>
      <w:r w:rsidRPr="00C03167">
        <w:t xml:space="preserve"> </w:t>
      </w:r>
      <w:bookmarkStart w:id="99" w:name="_ENREF_54"/>
      <w:r w:rsidRPr="00C03167">
        <w:t xml:space="preserve">(j) Katagiri, T.; Katayama, Y.; Taeda, M.; Ohshima, T.; Iguchi, N.; Uneyama, K., </w:t>
      </w:r>
      <w:r w:rsidRPr="00C03167">
        <w:rPr>
          <w:i/>
        </w:rPr>
        <w:t xml:space="preserve">J. Org. Chem. </w:t>
      </w:r>
      <w:r w:rsidRPr="00C03167">
        <w:rPr>
          <w:b/>
        </w:rPr>
        <w:t>2011,</w:t>
      </w:r>
      <w:r w:rsidRPr="00C03167">
        <w:t xml:space="preserve"> </w:t>
      </w:r>
      <w:r w:rsidRPr="00C03167">
        <w:rPr>
          <w:i/>
        </w:rPr>
        <w:t>76</w:t>
      </w:r>
      <w:r w:rsidRPr="00C03167">
        <w:t>, 9305;</w:t>
      </w:r>
      <w:bookmarkEnd w:id="99"/>
      <w:r w:rsidRPr="00C03167">
        <w:t xml:space="preserve"> </w:t>
      </w:r>
      <w:bookmarkStart w:id="100" w:name="_ENREF_55"/>
      <w:r w:rsidRPr="00C03167">
        <w:t xml:space="preserve">(k) Katagiri, T.; Takahashi, M.; Fujiwara, Y.; Ihara, H.; Uneyama, K., </w:t>
      </w:r>
      <w:r w:rsidRPr="00C03167">
        <w:rPr>
          <w:i/>
        </w:rPr>
        <w:t xml:space="preserve">J. Org. Chem. </w:t>
      </w:r>
      <w:r w:rsidRPr="00C03167">
        <w:rPr>
          <w:b/>
        </w:rPr>
        <w:t>1999,</w:t>
      </w:r>
      <w:r w:rsidRPr="00C03167">
        <w:t xml:space="preserve"> </w:t>
      </w:r>
      <w:r w:rsidRPr="00C03167">
        <w:rPr>
          <w:i/>
        </w:rPr>
        <w:t>64</w:t>
      </w:r>
      <w:r w:rsidRPr="00C03167">
        <w:t>, 7323;</w:t>
      </w:r>
      <w:bookmarkEnd w:id="100"/>
      <w:r w:rsidRPr="00C03167">
        <w:t xml:space="preserve"> </w:t>
      </w:r>
      <w:bookmarkStart w:id="101" w:name="_ENREF_56"/>
      <w:r w:rsidRPr="00C03167">
        <w:t xml:space="preserve">(l) Maeda, R.; Ishibashi, R.; Kamaishi, R.; Hirotaki, K.; Furuno, H.; Hanamoto, T., </w:t>
      </w:r>
      <w:r w:rsidRPr="00C03167">
        <w:rPr>
          <w:i/>
        </w:rPr>
        <w:t xml:space="preserve">Org. Lett. </w:t>
      </w:r>
      <w:r w:rsidRPr="00C03167">
        <w:rPr>
          <w:b/>
        </w:rPr>
        <w:t>2011,</w:t>
      </w:r>
      <w:r w:rsidRPr="00C03167">
        <w:t xml:space="preserve"> </w:t>
      </w:r>
      <w:r w:rsidRPr="00C03167">
        <w:rPr>
          <w:i/>
        </w:rPr>
        <w:t>13</w:t>
      </w:r>
      <w:r w:rsidRPr="00C03167">
        <w:t>, 6240;</w:t>
      </w:r>
      <w:bookmarkEnd w:id="101"/>
      <w:r w:rsidRPr="00C03167">
        <w:t xml:space="preserve"> </w:t>
      </w:r>
      <w:bookmarkStart w:id="102" w:name="_ENREF_57"/>
      <w:r w:rsidRPr="00C03167">
        <w:t xml:space="preserve">(m) Maeda, R.; Ooyama, K.; Anno, R.; Shiosaki, M.; Azema, T.; Hanamoto, T., </w:t>
      </w:r>
      <w:r w:rsidRPr="00C03167">
        <w:rPr>
          <w:i/>
        </w:rPr>
        <w:t xml:space="preserve">Org. Lett. </w:t>
      </w:r>
      <w:r w:rsidRPr="00C03167">
        <w:rPr>
          <w:b/>
        </w:rPr>
        <w:t>2010,</w:t>
      </w:r>
      <w:r w:rsidRPr="00C03167">
        <w:t xml:space="preserve"> </w:t>
      </w:r>
      <w:r w:rsidRPr="00C03167">
        <w:rPr>
          <w:i/>
        </w:rPr>
        <w:t>12</w:t>
      </w:r>
      <w:r w:rsidRPr="00C03167">
        <w:t>, 2548;</w:t>
      </w:r>
      <w:bookmarkEnd w:id="102"/>
      <w:r w:rsidRPr="00C03167">
        <w:t xml:space="preserve"> </w:t>
      </w:r>
      <w:bookmarkStart w:id="103" w:name="_ENREF_58"/>
      <w:r w:rsidRPr="00C03167">
        <w:t xml:space="preserve">(n) Rinaudo, G.; Narizuka, S.; Askari, N.; Crousse, B.; Bonnet-Delpon, D., </w:t>
      </w:r>
      <w:r w:rsidRPr="00C03167">
        <w:rPr>
          <w:i/>
        </w:rPr>
        <w:t xml:space="preserve">Tetrahedron Lett. </w:t>
      </w:r>
      <w:r w:rsidRPr="00C03167">
        <w:rPr>
          <w:b/>
        </w:rPr>
        <w:t>2006,</w:t>
      </w:r>
      <w:r w:rsidRPr="00C03167">
        <w:t xml:space="preserve"> </w:t>
      </w:r>
      <w:r w:rsidRPr="00C03167">
        <w:rPr>
          <w:i/>
        </w:rPr>
        <w:t>47</w:t>
      </w:r>
      <w:r w:rsidRPr="00C03167">
        <w:t>, 2065;</w:t>
      </w:r>
      <w:bookmarkEnd w:id="103"/>
      <w:r w:rsidRPr="00C03167">
        <w:t xml:space="preserve"> </w:t>
      </w:r>
      <w:bookmarkStart w:id="104" w:name="_ENREF_59"/>
      <w:r w:rsidRPr="00C03167">
        <w:t xml:space="preserve">(o) Tanaka, K.; Ohsuga, M.; Sugimoto, Y.; Okafuji, Y.; Mitsuhashi, K., </w:t>
      </w:r>
      <w:r w:rsidRPr="00C03167">
        <w:rPr>
          <w:i/>
        </w:rPr>
        <w:t xml:space="preserve">J. Fluorine Chem. </w:t>
      </w:r>
      <w:r w:rsidRPr="00C03167">
        <w:rPr>
          <w:b/>
        </w:rPr>
        <w:t>1988,</w:t>
      </w:r>
      <w:r w:rsidRPr="00C03167">
        <w:t xml:space="preserve"> </w:t>
      </w:r>
      <w:r w:rsidRPr="00C03167">
        <w:rPr>
          <w:i/>
        </w:rPr>
        <w:t>39</w:t>
      </w:r>
      <w:r w:rsidRPr="00C03167">
        <w:t>, 39;</w:t>
      </w:r>
      <w:bookmarkEnd w:id="104"/>
      <w:r w:rsidRPr="00C03167">
        <w:t xml:space="preserve"> </w:t>
      </w:r>
      <w:bookmarkStart w:id="105" w:name="_ENREF_60"/>
      <w:r w:rsidRPr="00C03167">
        <w:t xml:space="preserve">(p) Yamauchi, Y.; Kawate, T.; Itahashi, H.; Katagiri, T.; Uneyama, K., </w:t>
      </w:r>
      <w:r w:rsidRPr="00C03167">
        <w:rPr>
          <w:i/>
        </w:rPr>
        <w:t xml:space="preserve">Tetrahedron Lett. </w:t>
      </w:r>
      <w:r w:rsidRPr="00C03167">
        <w:rPr>
          <w:b/>
        </w:rPr>
        <w:t>2003,</w:t>
      </w:r>
      <w:r w:rsidRPr="00C03167">
        <w:t xml:space="preserve"> </w:t>
      </w:r>
      <w:r w:rsidRPr="00C03167">
        <w:rPr>
          <w:i/>
        </w:rPr>
        <w:t>44</w:t>
      </w:r>
      <w:r w:rsidRPr="00C03167">
        <w:t>, 6319;</w:t>
      </w:r>
      <w:bookmarkEnd w:id="105"/>
      <w:r w:rsidRPr="00C03167">
        <w:t xml:space="preserve"> </w:t>
      </w:r>
      <w:bookmarkStart w:id="106" w:name="_ENREF_61"/>
      <w:r w:rsidRPr="00C03167">
        <w:t xml:space="preserve">(q) Yamauchi, Y.; Kawate, T.; Katagiri, T.; Uneyama, K., </w:t>
      </w:r>
      <w:r w:rsidRPr="00C03167">
        <w:rPr>
          <w:i/>
        </w:rPr>
        <w:t xml:space="preserve">Tetrahedron </w:t>
      </w:r>
      <w:r w:rsidRPr="00C03167">
        <w:rPr>
          <w:b/>
        </w:rPr>
        <w:t>2003,</w:t>
      </w:r>
      <w:r w:rsidRPr="00C03167">
        <w:t xml:space="preserve"> </w:t>
      </w:r>
      <w:r w:rsidRPr="00C03167">
        <w:rPr>
          <w:i/>
        </w:rPr>
        <w:t>59</w:t>
      </w:r>
      <w:r w:rsidRPr="00C03167">
        <w:t>, 9839;</w:t>
      </w:r>
      <w:bookmarkEnd w:id="106"/>
      <w:r w:rsidRPr="00C03167">
        <w:t xml:space="preserve"> </w:t>
      </w:r>
      <w:bookmarkStart w:id="107" w:name="_ENREF_62"/>
      <w:r w:rsidRPr="00C03167">
        <w:t xml:space="preserve">(r) Yoshiki, M.; Ishibashi, R.; Yamada, Y.; Hanamoto, T., </w:t>
      </w:r>
      <w:r w:rsidRPr="00C03167">
        <w:rPr>
          <w:i/>
        </w:rPr>
        <w:t xml:space="preserve">Org. Lett. </w:t>
      </w:r>
      <w:r w:rsidRPr="00C03167">
        <w:rPr>
          <w:b/>
        </w:rPr>
        <w:t>2014,</w:t>
      </w:r>
      <w:r w:rsidRPr="00C03167">
        <w:t xml:space="preserve"> </w:t>
      </w:r>
      <w:r w:rsidRPr="00C03167">
        <w:rPr>
          <w:i/>
        </w:rPr>
        <w:t>16</w:t>
      </w:r>
      <w:r w:rsidRPr="00C03167">
        <w:t>, 5509.</w:t>
      </w:r>
      <w:bookmarkEnd w:id="107"/>
    </w:p>
    <w:p w:rsidR="00C03167" w:rsidRPr="00C03167" w:rsidRDefault="00C03167" w:rsidP="00C03167">
      <w:pPr>
        <w:pStyle w:val="EndNoteBibliography"/>
        <w:spacing w:after="0"/>
      </w:pPr>
      <w:bookmarkStart w:id="108" w:name="_ENREF_63"/>
      <w:r w:rsidRPr="00C03167">
        <w:t>12.</w:t>
      </w:r>
      <w:r w:rsidRPr="00C03167">
        <w:tab/>
        <w:t xml:space="preserve">(a) Barata‐Vallejo, S.; Lantano, B.; Postigo, A., </w:t>
      </w:r>
      <w:r w:rsidRPr="00C03167">
        <w:rPr>
          <w:i/>
        </w:rPr>
        <w:t xml:space="preserve">Chem. Eur. J. </w:t>
      </w:r>
      <w:r w:rsidRPr="00C03167">
        <w:rPr>
          <w:b/>
        </w:rPr>
        <w:t>2014,</w:t>
      </w:r>
      <w:r w:rsidRPr="00C03167">
        <w:t xml:space="preserve"> </w:t>
      </w:r>
      <w:r w:rsidRPr="00C03167">
        <w:rPr>
          <w:i/>
        </w:rPr>
        <w:t>20</w:t>
      </w:r>
      <w:r w:rsidRPr="00C03167">
        <w:t>, 16806;</w:t>
      </w:r>
      <w:bookmarkEnd w:id="108"/>
      <w:r w:rsidRPr="00C03167">
        <w:t xml:space="preserve"> </w:t>
      </w:r>
      <w:bookmarkStart w:id="109" w:name="_ENREF_64"/>
      <w:r w:rsidRPr="00C03167">
        <w:t xml:space="preserve">(b) Charpentier, J.; Früh, N.; Togni, A., </w:t>
      </w:r>
      <w:r w:rsidRPr="00C03167">
        <w:rPr>
          <w:i/>
        </w:rPr>
        <w:t xml:space="preserve">Chem. Rev. </w:t>
      </w:r>
      <w:r w:rsidRPr="00C03167">
        <w:rPr>
          <w:b/>
        </w:rPr>
        <w:t>2014,</w:t>
      </w:r>
      <w:r w:rsidRPr="00C03167">
        <w:t xml:space="preserve"> </w:t>
      </w:r>
      <w:r w:rsidRPr="00C03167">
        <w:rPr>
          <w:i/>
        </w:rPr>
        <w:t>115</w:t>
      </w:r>
      <w:r w:rsidRPr="00C03167">
        <w:t>, 650;</w:t>
      </w:r>
      <w:bookmarkEnd w:id="109"/>
      <w:r w:rsidRPr="00C03167">
        <w:t xml:space="preserve"> </w:t>
      </w:r>
      <w:bookmarkStart w:id="110" w:name="_ENREF_65"/>
      <w:r w:rsidRPr="00C03167">
        <w:t xml:space="preserve">(c) Lin, P.; Jiang, J., </w:t>
      </w:r>
      <w:r w:rsidRPr="00C03167">
        <w:rPr>
          <w:i/>
        </w:rPr>
        <w:t xml:space="preserve">Tetrahedron </w:t>
      </w:r>
      <w:r w:rsidRPr="00C03167">
        <w:rPr>
          <w:b/>
        </w:rPr>
        <w:t>2000,</w:t>
      </w:r>
      <w:r w:rsidRPr="00C03167">
        <w:t xml:space="preserve"> </w:t>
      </w:r>
      <w:r w:rsidRPr="00C03167">
        <w:rPr>
          <w:i/>
        </w:rPr>
        <w:t>56</w:t>
      </w:r>
      <w:r w:rsidRPr="00C03167">
        <w:t>, 3635;</w:t>
      </w:r>
      <w:bookmarkEnd w:id="110"/>
      <w:r w:rsidRPr="00C03167">
        <w:t xml:space="preserve"> </w:t>
      </w:r>
      <w:bookmarkStart w:id="111" w:name="_ENREF_66"/>
      <w:r w:rsidRPr="00C03167">
        <w:t xml:space="preserve">(d) Ma, J. A.; Cahard, D., </w:t>
      </w:r>
      <w:r w:rsidRPr="00C03167">
        <w:rPr>
          <w:i/>
        </w:rPr>
        <w:t xml:space="preserve">Chem. Rev. </w:t>
      </w:r>
      <w:r w:rsidRPr="00C03167">
        <w:rPr>
          <w:b/>
        </w:rPr>
        <w:t>2004,</w:t>
      </w:r>
      <w:r w:rsidRPr="00C03167">
        <w:t xml:space="preserve"> </w:t>
      </w:r>
      <w:r w:rsidRPr="00C03167">
        <w:rPr>
          <w:i/>
        </w:rPr>
        <w:t>104</w:t>
      </w:r>
      <w:r w:rsidRPr="00C03167">
        <w:t>, 6119;</w:t>
      </w:r>
      <w:bookmarkEnd w:id="111"/>
      <w:r w:rsidRPr="00C03167">
        <w:t xml:space="preserve"> </w:t>
      </w:r>
      <w:bookmarkStart w:id="112" w:name="_ENREF_67"/>
      <w:r w:rsidRPr="00C03167">
        <w:t xml:space="preserve">(e) Prakash, G. S.; Mandal, M., </w:t>
      </w:r>
      <w:r w:rsidRPr="00C03167">
        <w:rPr>
          <w:i/>
        </w:rPr>
        <w:t xml:space="preserve">J. Fluorine Chem. </w:t>
      </w:r>
      <w:r w:rsidRPr="00C03167">
        <w:rPr>
          <w:b/>
        </w:rPr>
        <w:t>2001,</w:t>
      </w:r>
      <w:r w:rsidRPr="00C03167">
        <w:t xml:space="preserve"> </w:t>
      </w:r>
      <w:r w:rsidRPr="00C03167">
        <w:rPr>
          <w:i/>
        </w:rPr>
        <w:t>112</w:t>
      </w:r>
      <w:r w:rsidRPr="00C03167">
        <w:t>, 123;</w:t>
      </w:r>
      <w:bookmarkEnd w:id="112"/>
      <w:r w:rsidRPr="00C03167">
        <w:t xml:space="preserve"> </w:t>
      </w:r>
      <w:bookmarkStart w:id="113" w:name="_ENREF_68"/>
      <w:r w:rsidRPr="00C03167">
        <w:t xml:space="preserve">(f) Rubiales, G.; Alonso, C.; de Marigorta, E. M.; Palacios, F., </w:t>
      </w:r>
      <w:r w:rsidRPr="00C03167">
        <w:rPr>
          <w:i/>
        </w:rPr>
        <w:t xml:space="preserve">Arkivoc </w:t>
      </w:r>
      <w:r w:rsidRPr="00C03167">
        <w:rPr>
          <w:b/>
        </w:rPr>
        <w:t>2014,</w:t>
      </w:r>
      <w:r w:rsidRPr="00C03167">
        <w:t xml:space="preserve"> </w:t>
      </w:r>
      <w:r w:rsidRPr="00C03167">
        <w:rPr>
          <w:i/>
        </w:rPr>
        <w:t>2</w:t>
      </w:r>
      <w:r w:rsidRPr="00C03167">
        <w:t>, 362;</w:t>
      </w:r>
      <w:bookmarkEnd w:id="113"/>
      <w:r w:rsidRPr="00C03167">
        <w:t xml:space="preserve"> </w:t>
      </w:r>
      <w:bookmarkStart w:id="114" w:name="_ENREF_69"/>
      <w:r w:rsidRPr="00C03167">
        <w:t xml:space="preserve">(g) Shao, X.; Xu, C.; Lu, L.; Shen, Q., </w:t>
      </w:r>
      <w:r w:rsidRPr="00C03167">
        <w:rPr>
          <w:i/>
        </w:rPr>
        <w:t xml:space="preserve">Acc. Chem. Res. </w:t>
      </w:r>
      <w:r w:rsidRPr="00C03167">
        <w:rPr>
          <w:b/>
        </w:rPr>
        <w:t>2015,</w:t>
      </w:r>
      <w:r w:rsidRPr="00C03167">
        <w:t xml:space="preserve"> </w:t>
      </w:r>
      <w:r w:rsidRPr="00C03167">
        <w:rPr>
          <w:i/>
        </w:rPr>
        <w:t>48</w:t>
      </w:r>
      <w:r w:rsidRPr="00C03167">
        <w:t>, 1227;</w:t>
      </w:r>
      <w:bookmarkEnd w:id="114"/>
      <w:r w:rsidRPr="00C03167">
        <w:t xml:space="preserve"> </w:t>
      </w:r>
      <w:bookmarkStart w:id="115" w:name="_ENREF_70"/>
      <w:r w:rsidRPr="00C03167">
        <w:t xml:space="preserve">(h) Shibata, N.; Matsnev, A.; Cahard, D., </w:t>
      </w:r>
      <w:r w:rsidRPr="00C03167">
        <w:rPr>
          <w:i/>
        </w:rPr>
        <w:t xml:space="preserve">Beilstein J. Org. Chem. </w:t>
      </w:r>
      <w:r w:rsidRPr="00C03167">
        <w:rPr>
          <w:b/>
        </w:rPr>
        <w:t>2010,</w:t>
      </w:r>
      <w:r w:rsidRPr="00C03167">
        <w:t xml:space="preserve"> </w:t>
      </w:r>
      <w:r w:rsidRPr="00C03167">
        <w:rPr>
          <w:i/>
        </w:rPr>
        <w:t>6</w:t>
      </w:r>
      <w:r w:rsidRPr="00C03167">
        <w:t>, 65;</w:t>
      </w:r>
      <w:bookmarkEnd w:id="115"/>
      <w:r w:rsidRPr="00C03167">
        <w:t xml:space="preserve"> </w:t>
      </w:r>
      <w:bookmarkStart w:id="116" w:name="_ENREF_71"/>
      <w:r w:rsidRPr="00C03167">
        <w:t xml:space="preserve">(i) Singh, R. P.; Shreeve, J. M., </w:t>
      </w:r>
      <w:r w:rsidRPr="00C03167">
        <w:rPr>
          <w:i/>
        </w:rPr>
        <w:t xml:space="preserve">Tetrahedron </w:t>
      </w:r>
      <w:r w:rsidRPr="00C03167">
        <w:rPr>
          <w:b/>
        </w:rPr>
        <w:t>2000,</w:t>
      </w:r>
      <w:r w:rsidRPr="00C03167">
        <w:t xml:space="preserve"> </w:t>
      </w:r>
      <w:r w:rsidRPr="00C03167">
        <w:rPr>
          <w:i/>
        </w:rPr>
        <w:t>56</w:t>
      </w:r>
      <w:r w:rsidRPr="00C03167">
        <w:t>, 7613;</w:t>
      </w:r>
      <w:bookmarkEnd w:id="116"/>
      <w:r w:rsidRPr="00C03167">
        <w:t xml:space="preserve"> </w:t>
      </w:r>
      <w:bookmarkStart w:id="117" w:name="_ENREF_72"/>
      <w:r w:rsidRPr="00C03167">
        <w:t xml:space="preserve">(j) Wang, S.-M.; Han, J.-B.; Zhang, C.-P.; Qin, H.-L.; Xiao, J.-C., </w:t>
      </w:r>
      <w:r w:rsidRPr="00C03167">
        <w:rPr>
          <w:i/>
        </w:rPr>
        <w:t xml:space="preserve">Tetrahedron </w:t>
      </w:r>
      <w:r w:rsidRPr="00C03167">
        <w:rPr>
          <w:b/>
        </w:rPr>
        <w:t>2015,</w:t>
      </w:r>
      <w:r w:rsidRPr="00C03167">
        <w:t xml:space="preserve"> </w:t>
      </w:r>
      <w:r w:rsidRPr="00C03167">
        <w:rPr>
          <w:i/>
        </w:rPr>
        <w:t>71</w:t>
      </w:r>
      <w:r w:rsidRPr="00C03167">
        <w:t>, 7949;</w:t>
      </w:r>
      <w:bookmarkEnd w:id="117"/>
      <w:r w:rsidRPr="00C03167">
        <w:t xml:space="preserve"> </w:t>
      </w:r>
      <w:bookmarkStart w:id="118" w:name="_ENREF_73"/>
      <w:r w:rsidRPr="00C03167">
        <w:t xml:space="preserve">(k) Wei, Z., </w:t>
      </w:r>
      <w:r w:rsidRPr="00C03167">
        <w:rPr>
          <w:i/>
        </w:rPr>
        <w:t xml:space="preserve">Chin. J. Appl. Chem. </w:t>
      </w:r>
      <w:r w:rsidRPr="00C03167">
        <w:rPr>
          <w:b/>
        </w:rPr>
        <w:t>2014,</w:t>
      </w:r>
      <w:r w:rsidRPr="00C03167">
        <w:t xml:space="preserve"> </w:t>
      </w:r>
      <w:r w:rsidRPr="00C03167">
        <w:rPr>
          <w:i/>
        </w:rPr>
        <w:t>31</w:t>
      </w:r>
      <w:r w:rsidRPr="00C03167">
        <w:t>, 627;</w:t>
      </w:r>
      <w:bookmarkEnd w:id="118"/>
      <w:r w:rsidRPr="00C03167">
        <w:t xml:space="preserve"> </w:t>
      </w:r>
      <w:bookmarkStart w:id="119" w:name="_ENREF_74"/>
      <w:r w:rsidRPr="00C03167">
        <w:t xml:space="preserve">(l) Zhang, C., </w:t>
      </w:r>
      <w:r w:rsidRPr="00C03167">
        <w:rPr>
          <w:i/>
        </w:rPr>
        <w:t xml:space="preserve">Advanced Synthesis &amp; Catalysis </w:t>
      </w:r>
      <w:r w:rsidRPr="00C03167">
        <w:rPr>
          <w:b/>
        </w:rPr>
        <w:t>2014,</w:t>
      </w:r>
      <w:r w:rsidRPr="00C03167">
        <w:t xml:space="preserve"> </w:t>
      </w:r>
      <w:r w:rsidRPr="00C03167">
        <w:rPr>
          <w:i/>
        </w:rPr>
        <w:t>356</w:t>
      </w:r>
      <w:r w:rsidRPr="00C03167">
        <w:t>, 2895;</w:t>
      </w:r>
      <w:bookmarkEnd w:id="119"/>
      <w:r w:rsidRPr="00C03167">
        <w:t xml:space="preserve"> </w:t>
      </w:r>
      <w:bookmarkStart w:id="120" w:name="_ENREF_75"/>
      <w:r w:rsidRPr="00C03167">
        <w:t xml:space="preserve">(m) Zhang, C., </w:t>
      </w:r>
      <w:r w:rsidRPr="00C03167">
        <w:rPr>
          <w:i/>
        </w:rPr>
        <w:t xml:space="preserve">Org. Biomol. Chem. </w:t>
      </w:r>
      <w:r w:rsidRPr="00C03167">
        <w:rPr>
          <w:b/>
        </w:rPr>
        <w:t>2014,</w:t>
      </w:r>
      <w:r w:rsidRPr="00C03167">
        <w:t xml:space="preserve"> </w:t>
      </w:r>
      <w:r w:rsidRPr="00C03167">
        <w:rPr>
          <w:i/>
        </w:rPr>
        <w:t>12</w:t>
      </w:r>
      <w:r w:rsidRPr="00C03167">
        <w:t>, 6580;</w:t>
      </w:r>
      <w:bookmarkEnd w:id="120"/>
      <w:r w:rsidRPr="00C03167">
        <w:t xml:space="preserve"> </w:t>
      </w:r>
      <w:bookmarkStart w:id="121" w:name="_ENREF_76"/>
      <w:r w:rsidRPr="00C03167">
        <w:t xml:space="preserve">(n) Zhu, W.; Wang, J.; Wang, S.; Gu, Z.; Aceña, J. L.; Izawa, K.; Liu, H.; Soloshonok, V. A., </w:t>
      </w:r>
      <w:r w:rsidRPr="00C03167">
        <w:rPr>
          <w:i/>
        </w:rPr>
        <w:t xml:space="preserve">J. Fluorine Chem. </w:t>
      </w:r>
      <w:r w:rsidRPr="00C03167">
        <w:rPr>
          <w:b/>
        </w:rPr>
        <w:t>2014,</w:t>
      </w:r>
      <w:r w:rsidRPr="00C03167">
        <w:t xml:space="preserve"> </w:t>
      </w:r>
      <w:r w:rsidRPr="00C03167">
        <w:rPr>
          <w:i/>
        </w:rPr>
        <w:t>167</w:t>
      </w:r>
      <w:r w:rsidRPr="00C03167">
        <w:t>, 37.</w:t>
      </w:r>
      <w:bookmarkEnd w:id="121"/>
    </w:p>
    <w:p w:rsidR="00C03167" w:rsidRPr="00C03167" w:rsidRDefault="00C03167" w:rsidP="00C03167">
      <w:pPr>
        <w:pStyle w:val="EndNoteBibliography"/>
        <w:spacing w:after="0"/>
      </w:pPr>
      <w:bookmarkStart w:id="122" w:name="_ENREF_77"/>
      <w:r w:rsidRPr="00C03167">
        <w:t>13.</w:t>
      </w:r>
      <w:r w:rsidRPr="00C03167">
        <w:tab/>
        <w:t xml:space="preserve">(a) Künzi, S. A.; Morandi, B.; Carreira, E. M., </w:t>
      </w:r>
      <w:r w:rsidRPr="00C03167">
        <w:rPr>
          <w:i/>
        </w:rPr>
        <w:t xml:space="preserve">Org. Lett. </w:t>
      </w:r>
      <w:r w:rsidRPr="00C03167">
        <w:rPr>
          <w:b/>
        </w:rPr>
        <w:t>2012,</w:t>
      </w:r>
      <w:r w:rsidRPr="00C03167">
        <w:t xml:space="preserve"> </w:t>
      </w:r>
      <w:r w:rsidRPr="00C03167">
        <w:rPr>
          <w:i/>
        </w:rPr>
        <w:t>14</w:t>
      </w:r>
      <w:r w:rsidRPr="00C03167">
        <w:t>, 1900;</w:t>
      </w:r>
      <w:bookmarkEnd w:id="122"/>
      <w:r w:rsidRPr="00C03167">
        <w:t xml:space="preserve"> </w:t>
      </w:r>
      <w:bookmarkStart w:id="123" w:name="_ENREF_78"/>
      <w:r w:rsidRPr="00C03167">
        <w:t xml:space="preserve">(b) Chai, Z.; Bouillon, J.-P.; Cahard, D., </w:t>
      </w:r>
      <w:r w:rsidRPr="00C03167">
        <w:rPr>
          <w:i/>
        </w:rPr>
        <w:t xml:space="preserve">Chem. Commun. </w:t>
      </w:r>
      <w:r w:rsidRPr="00C03167">
        <w:rPr>
          <w:b/>
        </w:rPr>
        <w:t>2012,</w:t>
      </w:r>
      <w:r w:rsidRPr="00C03167">
        <w:t xml:space="preserve"> </w:t>
      </w:r>
      <w:r w:rsidRPr="00C03167">
        <w:rPr>
          <w:i/>
        </w:rPr>
        <w:t>48</w:t>
      </w:r>
      <w:r w:rsidRPr="00C03167">
        <w:t>, 9471.</w:t>
      </w:r>
      <w:bookmarkEnd w:id="123"/>
    </w:p>
    <w:p w:rsidR="00C03167" w:rsidRPr="00C03167" w:rsidRDefault="00C03167" w:rsidP="00C03167">
      <w:pPr>
        <w:pStyle w:val="EndNoteBibliography"/>
        <w:spacing w:after="0"/>
      </w:pPr>
      <w:bookmarkStart w:id="124" w:name="_ENREF_79"/>
      <w:r w:rsidRPr="00C03167">
        <w:t>14.</w:t>
      </w:r>
      <w:r w:rsidRPr="00C03167">
        <w:tab/>
        <w:t xml:space="preserve">Félix, C. P.; Khatimi, N.; Laurent, A. J., </w:t>
      </w:r>
      <w:r w:rsidRPr="00C03167">
        <w:rPr>
          <w:i/>
        </w:rPr>
        <w:t xml:space="preserve">Tetrahedron Lett. </w:t>
      </w:r>
      <w:r w:rsidRPr="00C03167">
        <w:rPr>
          <w:b/>
        </w:rPr>
        <w:t>1994,</w:t>
      </w:r>
      <w:r w:rsidRPr="00C03167">
        <w:t xml:space="preserve"> </w:t>
      </w:r>
      <w:r w:rsidRPr="00C03167">
        <w:rPr>
          <w:i/>
        </w:rPr>
        <w:t>35</w:t>
      </w:r>
      <w:r w:rsidRPr="00C03167">
        <w:t>, 3303.</w:t>
      </w:r>
      <w:bookmarkEnd w:id="124"/>
    </w:p>
    <w:p w:rsidR="00C03167" w:rsidRPr="00C03167" w:rsidRDefault="00C03167" w:rsidP="00C03167">
      <w:pPr>
        <w:pStyle w:val="EndNoteBibliography"/>
        <w:spacing w:after="0"/>
        <w:rPr>
          <w:lang w:val="nl-BE"/>
        </w:rPr>
      </w:pPr>
      <w:bookmarkStart w:id="125" w:name="_ENREF_80"/>
      <w:r w:rsidRPr="00C03167">
        <w:rPr>
          <w:lang w:val="nl-BE"/>
        </w:rPr>
        <w:t>15.</w:t>
      </w:r>
      <w:r w:rsidRPr="00C03167">
        <w:rPr>
          <w:lang w:val="nl-BE"/>
        </w:rPr>
        <w:tab/>
        <w:t xml:space="preserve">Kenis, S.; D'hooghe, M.; Verniest, G.; Nguyen, V. D.; Thi, T. A.; Nguyen, T. V.; De Kimpe, N., </w:t>
      </w:r>
      <w:r w:rsidRPr="00C03167">
        <w:rPr>
          <w:i/>
          <w:lang w:val="nl-BE"/>
        </w:rPr>
        <w:t xml:space="preserve">Org. Biomol. Chem. </w:t>
      </w:r>
      <w:r w:rsidRPr="00C03167">
        <w:rPr>
          <w:b/>
          <w:lang w:val="nl-BE"/>
        </w:rPr>
        <w:t>2011,</w:t>
      </w:r>
      <w:r w:rsidRPr="00C03167">
        <w:rPr>
          <w:lang w:val="nl-BE"/>
        </w:rPr>
        <w:t xml:space="preserve"> </w:t>
      </w:r>
      <w:r w:rsidRPr="00C03167">
        <w:rPr>
          <w:i/>
          <w:lang w:val="nl-BE"/>
        </w:rPr>
        <w:t>9</w:t>
      </w:r>
      <w:r w:rsidRPr="00C03167">
        <w:rPr>
          <w:lang w:val="nl-BE"/>
        </w:rPr>
        <w:t>, 7217.</w:t>
      </w:r>
      <w:bookmarkEnd w:id="125"/>
    </w:p>
    <w:p w:rsidR="00C03167" w:rsidRPr="00C03167" w:rsidRDefault="00C03167" w:rsidP="00C03167">
      <w:pPr>
        <w:pStyle w:val="EndNoteBibliography"/>
        <w:spacing w:after="0"/>
        <w:rPr>
          <w:lang w:val="nl-BE"/>
        </w:rPr>
      </w:pPr>
      <w:bookmarkStart w:id="126" w:name="_ENREF_81"/>
      <w:r w:rsidRPr="00C03167">
        <w:rPr>
          <w:lang w:val="nl-BE"/>
        </w:rPr>
        <w:t>16.</w:t>
      </w:r>
      <w:r w:rsidRPr="00C03167">
        <w:rPr>
          <w:lang w:val="nl-BE"/>
        </w:rPr>
        <w:tab/>
        <w:t xml:space="preserve">(a) De Kimpe, N.; Schamp, N., </w:t>
      </w:r>
      <w:r w:rsidRPr="00C03167">
        <w:rPr>
          <w:i/>
          <w:lang w:val="nl-BE"/>
        </w:rPr>
        <w:t xml:space="preserve">Org. Prep. Proced. Int. </w:t>
      </w:r>
      <w:r w:rsidRPr="00C03167">
        <w:rPr>
          <w:b/>
          <w:lang w:val="nl-BE"/>
        </w:rPr>
        <w:t>1979,</w:t>
      </w:r>
      <w:r w:rsidRPr="00C03167">
        <w:rPr>
          <w:lang w:val="nl-BE"/>
        </w:rPr>
        <w:t xml:space="preserve"> </w:t>
      </w:r>
      <w:r w:rsidRPr="00C03167">
        <w:rPr>
          <w:i/>
          <w:lang w:val="nl-BE"/>
        </w:rPr>
        <w:t>11</w:t>
      </w:r>
      <w:r w:rsidRPr="00C03167">
        <w:rPr>
          <w:lang w:val="nl-BE"/>
        </w:rPr>
        <w:t>, 115;</w:t>
      </w:r>
      <w:bookmarkEnd w:id="126"/>
      <w:r w:rsidRPr="00C03167">
        <w:rPr>
          <w:lang w:val="nl-BE"/>
        </w:rPr>
        <w:t xml:space="preserve"> </w:t>
      </w:r>
      <w:bookmarkStart w:id="127" w:name="_ENREF_82"/>
      <w:r w:rsidRPr="00C03167">
        <w:rPr>
          <w:lang w:val="nl-BE"/>
        </w:rPr>
        <w:t xml:space="preserve">(b) De Kimpe, N.; Sulmon, P.; Brunet, P., </w:t>
      </w:r>
      <w:r w:rsidRPr="00C03167">
        <w:rPr>
          <w:i/>
          <w:lang w:val="nl-BE"/>
        </w:rPr>
        <w:t xml:space="preserve">J. Org. Chem. </w:t>
      </w:r>
      <w:r w:rsidRPr="00C03167">
        <w:rPr>
          <w:b/>
          <w:lang w:val="nl-BE"/>
        </w:rPr>
        <w:t>1990,</w:t>
      </w:r>
      <w:r w:rsidRPr="00C03167">
        <w:rPr>
          <w:lang w:val="nl-BE"/>
        </w:rPr>
        <w:t xml:space="preserve"> </w:t>
      </w:r>
      <w:r w:rsidRPr="00C03167">
        <w:rPr>
          <w:i/>
          <w:lang w:val="nl-BE"/>
        </w:rPr>
        <w:t>55</w:t>
      </w:r>
      <w:r w:rsidRPr="00C03167">
        <w:rPr>
          <w:lang w:val="nl-BE"/>
        </w:rPr>
        <w:t>, 5777;</w:t>
      </w:r>
      <w:bookmarkEnd w:id="127"/>
      <w:r w:rsidRPr="00C03167">
        <w:rPr>
          <w:lang w:val="nl-BE"/>
        </w:rPr>
        <w:t xml:space="preserve"> </w:t>
      </w:r>
      <w:bookmarkStart w:id="128" w:name="_ENREF_83"/>
      <w:r w:rsidRPr="00C03167">
        <w:rPr>
          <w:lang w:val="nl-BE"/>
        </w:rPr>
        <w:t xml:space="preserve">(c) De Kimpe, N.; Verhé, R.; De Buyck, L.; Hasma, H.; Schamp, N., </w:t>
      </w:r>
      <w:r w:rsidRPr="00C03167">
        <w:rPr>
          <w:i/>
          <w:lang w:val="nl-BE"/>
        </w:rPr>
        <w:t xml:space="preserve">Tetrahedron </w:t>
      </w:r>
      <w:r w:rsidRPr="00C03167">
        <w:rPr>
          <w:b/>
          <w:lang w:val="nl-BE"/>
        </w:rPr>
        <w:t>1976,</w:t>
      </w:r>
      <w:r w:rsidRPr="00C03167">
        <w:rPr>
          <w:lang w:val="nl-BE"/>
        </w:rPr>
        <w:t xml:space="preserve"> </w:t>
      </w:r>
      <w:r w:rsidRPr="00C03167">
        <w:rPr>
          <w:i/>
          <w:lang w:val="nl-BE"/>
        </w:rPr>
        <w:t>32</w:t>
      </w:r>
      <w:r w:rsidRPr="00C03167">
        <w:rPr>
          <w:lang w:val="nl-BE"/>
        </w:rPr>
        <w:t>, 2457;</w:t>
      </w:r>
      <w:bookmarkEnd w:id="128"/>
      <w:r w:rsidRPr="00C03167">
        <w:rPr>
          <w:lang w:val="nl-BE"/>
        </w:rPr>
        <w:t xml:space="preserve"> </w:t>
      </w:r>
      <w:bookmarkStart w:id="129" w:name="_ENREF_84"/>
      <w:r w:rsidRPr="00C03167">
        <w:rPr>
          <w:lang w:val="nl-BE"/>
        </w:rPr>
        <w:t xml:space="preserve">(d) De Kimpe, N.; Verhé, R.; De Buyck, L.; Schamp, N., </w:t>
      </w:r>
      <w:r w:rsidRPr="00C03167">
        <w:rPr>
          <w:i/>
          <w:lang w:val="nl-BE"/>
        </w:rPr>
        <w:t xml:space="preserve">Synth. Commun. </w:t>
      </w:r>
      <w:r w:rsidRPr="00C03167">
        <w:rPr>
          <w:b/>
          <w:lang w:val="nl-BE"/>
        </w:rPr>
        <w:t>1975,</w:t>
      </w:r>
      <w:r w:rsidRPr="00C03167">
        <w:rPr>
          <w:lang w:val="nl-BE"/>
        </w:rPr>
        <w:t xml:space="preserve"> </w:t>
      </w:r>
      <w:r w:rsidRPr="00C03167">
        <w:rPr>
          <w:i/>
          <w:lang w:val="nl-BE"/>
        </w:rPr>
        <w:t>5</w:t>
      </w:r>
      <w:r w:rsidRPr="00C03167">
        <w:rPr>
          <w:lang w:val="nl-BE"/>
        </w:rPr>
        <w:t>, 269.</w:t>
      </w:r>
      <w:bookmarkEnd w:id="129"/>
    </w:p>
    <w:p w:rsidR="00C03167" w:rsidRPr="00C03167" w:rsidRDefault="00C03167" w:rsidP="00C03167">
      <w:pPr>
        <w:pStyle w:val="EndNoteBibliography"/>
        <w:spacing w:after="0"/>
        <w:rPr>
          <w:lang w:val="nl-BE"/>
        </w:rPr>
      </w:pPr>
      <w:bookmarkStart w:id="130" w:name="_ENREF_85"/>
      <w:r w:rsidRPr="00C03167">
        <w:rPr>
          <w:lang w:val="nl-BE"/>
        </w:rPr>
        <w:t>17.</w:t>
      </w:r>
      <w:r w:rsidRPr="00C03167">
        <w:rPr>
          <w:lang w:val="nl-BE"/>
        </w:rPr>
        <w:tab/>
        <w:t xml:space="preserve">Obijalska, E.; Mlostoń, G.; Linden, A.; Heimgartner, H., </w:t>
      </w:r>
      <w:r w:rsidRPr="00C03167">
        <w:rPr>
          <w:i/>
          <w:lang w:val="nl-BE"/>
        </w:rPr>
        <w:t xml:space="preserve">Helv. Chim. Acta </w:t>
      </w:r>
      <w:r w:rsidRPr="00C03167">
        <w:rPr>
          <w:b/>
          <w:lang w:val="nl-BE"/>
        </w:rPr>
        <w:t>2010,</w:t>
      </w:r>
      <w:r w:rsidRPr="00C03167">
        <w:rPr>
          <w:lang w:val="nl-BE"/>
        </w:rPr>
        <w:t xml:space="preserve"> </w:t>
      </w:r>
      <w:r w:rsidRPr="00C03167">
        <w:rPr>
          <w:i/>
          <w:lang w:val="nl-BE"/>
        </w:rPr>
        <w:t>93</w:t>
      </w:r>
      <w:r w:rsidRPr="00C03167">
        <w:rPr>
          <w:lang w:val="nl-BE"/>
        </w:rPr>
        <w:t>, 1725.</w:t>
      </w:r>
      <w:bookmarkEnd w:id="130"/>
    </w:p>
    <w:p w:rsidR="00C03167" w:rsidRPr="00C03167" w:rsidRDefault="00C03167" w:rsidP="00C03167">
      <w:pPr>
        <w:pStyle w:val="EndNoteBibliography"/>
        <w:spacing w:after="0"/>
        <w:rPr>
          <w:lang w:val="nl-BE"/>
        </w:rPr>
      </w:pPr>
      <w:bookmarkStart w:id="131" w:name="_ENREF_86"/>
      <w:r w:rsidRPr="00C03167">
        <w:rPr>
          <w:lang w:val="nl-BE"/>
        </w:rPr>
        <w:t>18.</w:t>
      </w:r>
      <w:r w:rsidRPr="00C03167">
        <w:rPr>
          <w:lang w:val="nl-BE"/>
        </w:rPr>
        <w:tab/>
        <w:t xml:space="preserve">Testa, L.; Akssira, M.; Zaballos-Garcıa, E.; Arroyo, P.; Domingo, L. R.; Sepúlveda-Arques, J., </w:t>
      </w:r>
      <w:r w:rsidRPr="00C03167">
        <w:rPr>
          <w:i/>
          <w:lang w:val="nl-BE"/>
        </w:rPr>
        <w:t xml:space="preserve">Tetrahedron </w:t>
      </w:r>
      <w:r w:rsidRPr="00C03167">
        <w:rPr>
          <w:b/>
          <w:lang w:val="nl-BE"/>
        </w:rPr>
        <w:t>2003,</w:t>
      </w:r>
      <w:r w:rsidRPr="00C03167">
        <w:rPr>
          <w:lang w:val="nl-BE"/>
        </w:rPr>
        <w:t xml:space="preserve"> </w:t>
      </w:r>
      <w:r w:rsidRPr="00C03167">
        <w:rPr>
          <w:i/>
          <w:lang w:val="nl-BE"/>
        </w:rPr>
        <w:t>59</w:t>
      </w:r>
      <w:r w:rsidRPr="00C03167">
        <w:rPr>
          <w:lang w:val="nl-BE"/>
        </w:rPr>
        <w:t>, 677.</w:t>
      </w:r>
      <w:bookmarkEnd w:id="131"/>
    </w:p>
    <w:p w:rsidR="00C03167" w:rsidRPr="00C03167" w:rsidRDefault="00C03167" w:rsidP="00C03167">
      <w:pPr>
        <w:pStyle w:val="EndNoteBibliography"/>
        <w:spacing w:after="0"/>
        <w:rPr>
          <w:lang w:val="nl-BE"/>
        </w:rPr>
      </w:pPr>
      <w:bookmarkStart w:id="132" w:name="_ENREF_87"/>
      <w:r w:rsidRPr="00C03167">
        <w:rPr>
          <w:lang w:val="nl-BE"/>
        </w:rPr>
        <w:t>19.</w:t>
      </w:r>
      <w:r w:rsidRPr="00C03167">
        <w:rPr>
          <w:lang w:val="nl-BE"/>
        </w:rPr>
        <w:tab/>
        <w:t xml:space="preserve">Moens, M.; De Kimpe, N.; D'hooghe, M., </w:t>
      </w:r>
      <w:r w:rsidRPr="00C03167">
        <w:rPr>
          <w:i/>
          <w:lang w:val="nl-BE"/>
        </w:rPr>
        <w:t xml:space="preserve">J. Org. Chem. </w:t>
      </w:r>
      <w:r w:rsidRPr="00C03167">
        <w:rPr>
          <w:b/>
          <w:lang w:val="nl-BE"/>
        </w:rPr>
        <w:t>2014,</w:t>
      </w:r>
      <w:r w:rsidRPr="00C03167">
        <w:rPr>
          <w:lang w:val="nl-BE"/>
        </w:rPr>
        <w:t xml:space="preserve"> </w:t>
      </w:r>
      <w:r w:rsidRPr="00C03167">
        <w:rPr>
          <w:i/>
          <w:lang w:val="nl-BE"/>
        </w:rPr>
        <w:t>79</w:t>
      </w:r>
      <w:r w:rsidRPr="00C03167">
        <w:rPr>
          <w:lang w:val="nl-BE"/>
        </w:rPr>
        <w:t>, 5558.</w:t>
      </w:r>
      <w:bookmarkEnd w:id="132"/>
    </w:p>
    <w:p w:rsidR="00C03167" w:rsidRPr="00C03167" w:rsidRDefault="00C03167" w:rsidP="00C03167">
      <w:pPr>
        <w:pStyle w:val="EndNoteBibliography"/>
        <w:spacing w:after="0"/>
        <w:rPr>
          <w:lang w:val="nl-BE"/>
        </w:rPr>
      </w:pPr>
      <w:bookmarkStart w:id="133" w:name="_ENREF_88"/>
      <w:r w:rsidRPr="00C03167">
        <w:rPr>
          <w:lang w:val="nl-BE"/>
        </w:rPr>
        <w:t>20.</w:t>
      </w:r>
      <w:r w:rsidRPr="00C03167">
        <w:rPr>
          <w:lang w:val="nl-BE"/>
        </w:rPr>
        <w:tab/>
        <w:t xml:space="preserve">De Kimpe, N.; Verhe, R.; De Buyck, L.; Schamp, N., </w:t>
      </w:r>
      <w:r w:rsidRPr="00C03167">
        <w:rPr>
          <w:i/>
          <w:lang w:val="nl-BE"/>
        </w:rPr>
        <w:t xml:space="preserve">J. Org. Chem. </w:t>
      </w:r>
      <w:r w:rsidRPr="00C03167">
        <w:rPr>
          <w:b/>
          <w:lang w:val="nl-BE"/>
        </w:rPr>
        <w:t>1980,</w:t>
      </w:r>
      <w:r w:rsidRPr="00C03167">
        <w:rPr>
          <w:lang w:val="nl-BE"/>
        </w:rPr>
        <w:t xml:space="preserve"> </w:t>
      </w:r>
      <w:r w:rsidRPr="00C03167">
        <w:rPr>
          <w:i/>
          <w:lang w:val="nl-BE"/>
        </w:rPr>
        <w:t>45</w:t>
      </w:r>
      <w:r w:rsidRPr="00C03167">
        <w:rPr>
          <w:lang w:val="nl-BE"/>
        </w:rPr>
        <w:t>, 5319.</w:t>
      </w:r>
      <w:bookmarkEnd w:id="133"/>
    </w:p>
    <w:p w:rsidR="00C03167" w:rsidRPr="00C03167" w:rsidRDefault="00C03167" w:rsidP="00C03167">
      <w:pPr>
        <w:pStyle w:val="EndNoteBibliography"/>
        <w:spacing w:after="0"/>
        <w:rPr>
          <w:lang w:val="nl-BE"/>
        </w:rPr>
      </w:pPr>
      <w:bookmarkStart w:id="134" w:name="_ENREF_89"/>
      <w:r w:rsidRPr="00C03167">
        <w:rPr>
          <w:lang w:val="nl-BE"/>
        </w:rPr>
        <w:t>21.</w:t>
      </w:r>
      <w:r w:rsidRPr="00C03167">
        <w:rPr>
          <w:lang w:val="nl-BE"/>
        </w:rPr>
        <w:tab/>
        <w:t xml:space="preserve">Dolfen, J.; Kenis, S.; Van Hecke, K.; De Kimpe, N.; D'hooghe, M., </w:t>
      </w:r>
      <w:r w:rsidRPr="00C03167">
        <w:rPr>
          <w:i/>
          <w:lang w:val="nl-BE"/>
        </w:rPr>
        <w:t xml:space="preserve">Chem. Eur. J. </w:t>
      </w:r>
      <w:r w:rsidRPr="00C03167">
        <w:rPr>
          <w:b/>
          <w:lang w:val="nl-BE"/>
        </w:rPr>
        <w:t>2014,</w:t>
      </w:r>
      <w:r w:rsidRPr="00C03167">
        <w:rPr>
          <w:lang w:val="nl-BE"/>
        </w:rPr>
        <w:t xml:space="preserve"> </w:t>
      </w:r>
      <w:r w:rsidRPr="00C03167">
        <w:rPr>
          <w:i/>
          <w:lang w:val="nl-BE"/>
        </w:rPr>
        <w:t>20</w:t>
      </w:r>
      <w:r w:rsidRPr="00C03167">
        <w:rPr>
          <w:lang w:val="nl-BE"/>
        </w:rPr>
        <w:t>, 10650.</w:t>
      </w:r>
      <w:bookmarkEnd w:id="134"/>
    </w:p>
    <w:p w:rsidR="00C03167" w:rsidRPr="00C03167" w:rsidRDefault="00C03167" w:rsidP="00C03167">
      <w:pPr>
        <w:pStyle w:val="EndNoteBibliography"/>
        <w:spacing w:after="0"/>
        <w:rPr>
          <w:lang w:val="nl-BE"/>
        </w:rPr>
      </w:pPr>
      <w:bookmarkStart w:id="135" w:name="_ENREF_90"/>
      <w:r w:rsidRPr="00C03167">
        <w:rPr>
          <w:lang w:val="nl-BE"/>
        </w:rPr>
        <w:t>22.</w:t>
      </w:r>
      <w:r w:rsidRPr="00C03167">
        <w:rPr>
          <w:lang w:val="nl-BE"/>
        </w:rPr>
        <w:tab/>
        <w:t xml:space="preserve">Kenis, S.; D'hooghe, M.; Verniest, G.; Reybroeck, M.; Dang Thi, T. A.; Pham The, C.; Thi Pham, T.; Törnroos, K. W.; Van Tuyen, N.; De Kimpe, N., </w:t>
      </w:r>
      <w:r w:rsidRPr="00C03167">
        <w:rPr>
          <w:i/>
          <w:lang w:val="nl-BE"/>
        </w:rPr>
        <w:t xml:space="preserve">Chem. Eur. J. </w:t>
      </w:r>
      <w:r w:rsidRPr="00C03167">
        <w:rPr>
          <w:b/>
          <w:lang w:val="nl-BE"/>
        </w:rPr>
        <w:t>2013,</w:t>
      </w:r>
      <w:r w:rsidRPr="00C03167">
        <w:rPr>
          <w:lang w:val="nl-BE"/>
        </w:rPr>
        <w:t xml:space="preserve"> </w:t>
      </w:r>
      <w:r w:rsidRPr="00C03167">
        <w:rPr>
          <w:i/>
          <w:lang w:val="nl-BE"/>
        </w:rPr>
        <w:t>19</w:t>
      </w:r>
      <w:r w:rsidRPr="00C03167">
        <w:rPr>
          <w:lang w:val="nl-BE"/>
        </w:rPr>
        <w:t>, 5966.</w:t>
      </w:r>
      <w:bookmarkEnd w:id="135"/>
    </w:p>
    <w:p w:rsidR="00C03167" w:rsidRPr="00C03167" w:rsidRDefault="00C03167" w:rsidP="00C03167">
      <w:pPr>
        <w:pStyle w:val="EndNoteBibliography"/>
        <w:spacing w:after="0"/>
      </w:pPr>
      <w:bookmarkStart w:id="136" w:name="_ENREF_91"/>
      <w:r w:rsidRPr="00C03167">
        <w:t>23.</w:t>
      </w:r>
      <w:r w:rsidRPr="00C03167">
        <w:tab/>
        <w:t xml:space="preserve">(a) Huang, C. Y.; Doyle, A. G., </w:t>
      </w:r>
      <w:r w:rsidRPr="00C03167">
        <w:rPr>
          <w:i/>
        </w:rPr>
        <w:t xml:space="preserve">Chem. Rev. </w:t>
      </w:r>
      <w:r w:rsidRPr="00C03167">
        <w:rPr>
          <w:b/>
        </w:rPr>
        <w:t>2014,</w:t>
      </w:r>
      <w:r w:rsidRPr="00C03167">
        <w:t xml:space="preserve"> </w:t>
      </w:r>
      <w:r w:rsidRPr="00C03167">
        <w:rPr>
          <w:i/>
        </w:rPr>
        <w:t>114</w:t>
      </w:r>
      <w:r w:rsidRPr="00C03167">
        <w:t>, 8153;</w:t>
      </w:r>
      <w:bookmarkEnd w:id="136"/>
      <w:r w:rsidRPr="00C03167">
        <w:t xml:space="preserve"> </w:t>
      </w:r>
      <w:bookmarkStart w:id="137" w:name="_ENREF_92"/>
      <w:r w:rsidRPr="00C03167">
        <w:t xml:space="preserve">(b) Ohno, H., </w:t>
      </w:r>
      <w:r w:rsidRPr="00C03167">
        <w:rPr>
          <w:i/>
        </w:rPr>
        <w:t xml:space="preserve">Chem. Rev. </w:t>
      </w:r>
      <w:r w:rsidRPr="00C03167">
        <w:rPr>
          <w:b/>
        </w:rPr>
        <w:t>2014,</w:t>
      </w:r>
      <w:r w:rsidRPr="00C03167">
        <w:t xml:space="preserve"> </w:t>
      </w:r>
      <w:r w:rsidRPr="00C03167">
        <w:rPr>
          <w:i/>
        </w:rPr>
        <w:t>114</w:t>
      </w:r>
      <w:r w:rsidRPr="00C03167">
        <w:t>, 7784;</w:t>
      </w:r>
      <w:bookmarkEnd w:id="137"/>
      <w:r w:rsidRPr="00C03167">
        <w:t xml:space="preserve"> </w:t>
      </w:r>
      <w:bookmarkStart w:id="138" w:name="_ENREF_93"/>
      <w:r w:rsidRPr="00C03167">
        <w:t xml:space="preserve">(c) Padwa, A.; Murphree, S. S., </w:t>
      </w:r>
      <w:r w:rsidRPr="00C03167">
        <w:rPr>
          <w:i/>
        </w:rPr>
        <w:t xml:space="preserve">Arkivoc </w:t>
      </w:r>
      <w:r w:rsidRPr="00C03167">
        <w:rPr>
          <w:b/>
        </w:rPr>
        <w:t>2006,</w:t>
      </w:r>
      <w:r w:rsidRPr="00C03167">
        <w:t xml:space="preserve"> </w:t>
      </w:r>
      <w:r w:rsidRPr="00C03167">
        <w:rPr>
          <w:i/>
        </w:rPr>
        <w:t>3</w:t>
      </w:r>
      <w:r w:rsidRPr="00C03167">
        <w:t>, 6;</w:t>
      </w:r>
      <w:bookmarkEnd w:id="138"/>
      <w:r w:rsidRPr="00C03167">
        <w:t xml:space="preserve"> </w:t>
      </w:r>
      <w:bookmarkStart w:id="139" w:name="_ENREF_94"/>
      <w:r w:rsidRPr="00C03167">
        <w:t xml:space="preserve">(d) Sweeney, J. B., </w:t>
      </w:r>
      <w:r w:rsidRPr="00C03167">
        <w:rPr>
          <w:i/>
        </w:rPr>
        <w:t xml:space="preserve">Chem. Soc. Rev. </w:t>
      </w:r>
      <w:r w:rsidRPr="00C03167">
        <w:rPr>
          <w:b/>
        </w:rPr>
        <w:t>2002,</w:t>
      </w:r>
      <w:r w:rsidRPr="00C03167">
        <w:t xml:space="preserve"> </w:t>
      </w:r>
      <w:r w:rsidRPr="00C03167">
        <w:rPr>
          <w:i/>
        </w:rPr>
        <w:lastRenderedPageBreak/>
        <w:t>31</w:t>
      </w:r>
      <w:r w:rsidRPr="00C03167">
        <w:t>, 247;</w:t>
      </w:r>
      <w:bookmarkEnd w:id="139"/>
      <w:r w:rsidRPr="00C03167">
        <w:t xml:space="preserve"> </w:t>
      </w:r>
      <w:bookmarkStart w:id="140" w:name="_ENREF_95"/>
      <w:r w:rsidRPr="00C03167">
        <w:t xml:space="preserve">(e) Tanner, D., </w:t>
      </w:r>
      <w:r w:rsidRPr="00C03167">
        <w:rPr>
          <w:i/>
        </w:rPr>
        <w:t xml:space="preserve">Angew. Chem. Int. Ed. </w:t>
      </w:r>
      <w:r w:rsidRPr="00C03167">
        <w:rPr>
          <w:b/>
        </w:rPr>
        <w:t>1994,</w:t>
      </w:r>
      <w:r w:rsidRPr="00C03167">
        <w:t xml:space="preserve"> </w:t>
      </w:r>
      <w:r w:rsidRPr="00C03167">
        <w:rPr>
          <w:i/>
        </w:rPr>
        <w:t>33</w:t>
      </w:r>
      <w:r w:rsidRPr="00C03167">
        <w:t>, 599;</w:t>
      </w:r>
      <w:bookmarkEnd w:id="140"/>
      <w:r w:rsidRPr="00C03167">
        <w:t xml:space="preserve"> </w:t>
      </w:r>
      <w:bookmarkStart w:id="141" w:name="_ENREF_96"/>
      <w:r w:rsidRPr="00C03167">
        <w:t xml:space="preserve">(f) Zwanenburg, B.; ten Holte, P., </w:t>
      </w:r>
      <w:r w:rsidRPr="00C03167">
        <w:rPr>
          <w:i/>
        </w:rPr>
        <w:t xml:space="preserve">Top. Curr. Chem. </w:t>
      </w:r>
      <w:r w:rsidRPr="00C03167">
        <w:rPr>
          <w:b/>
        </w:rPr>
        <w:t>2001,</w:t>
      </w:r>
      <w:r w:rsidRPr="00C03167">
        <w:t xml:space="preserve"> </w:t>
      </w:r>
      <w:r w:rsidRPr="00C03167">
        <w:rPr>
          <w:i/>
        </w:rPr>
        <w:t>216</w:t>
      </w:r>
      <w:r w:rsidRPr="00C03167">
        <w:t>, 93.</w:t>
      </w:r>
      <w:bookmarkEnd w:id="141"/>
    </w:p>
    <w:p w:rsidR="00C03167" w:rsidRPr="00C03167" w:rsidRDefault="00C03167" w:rsidP="00C03167">
      <w:pPr>
        <w:pStyle w:val="EndNoteBibliography"/>
        <w:spacing w:after="0"/>
        <w:rPr>
          <w:lang w:val="nl-BE"/>
        </w:rPr>
      </w:pPr>
      <w:bookmarkStart w:id="142" w:name="_ENREF_97"/>
      <w:r w:rsidRPr="00C03167">
        <w:t>24.</w:t>
      </w:r>
      <w:r w:rsidRPr="00C03167">
        <w:tab/>
        <w:t xml:space="preserve">(a) Couty, F.; Drouillat, B.; Evano, G.; David, O., </w:t>
      </w:r>
      <w:r w:rsidRPr="00C03167">
        <w:rPr>
          <w:i/>
        </w:rPr>
        <w:t xml:space="preserve">Eur. J. Org. Chem. </w:t>
      </w:r>
      <w:r w:rsidRPr="00C03167">
        <w:rPr>
          <w:b/>
        </w:rPr>
        <w:t>2013</w:t>
      </w:r>
      <w:r w:rsidRPr="00C03167">
        <w:t>, 2045;</w:t>
      </w:r>
      <w:bookmarkEnd w:id="142"/>
      <w:r w:rsidRPr="00C03167">
        <w:t xml:space="preserve"> </w:t>
      </w:r>
      <w:bookmarkStart w:id="143" w:name="_ENREF_98"/>
      <w:r w:rsidRPr="00C03167">
        <w:t xml:space="preserve">(b) Bott, T. M.; West, F., </w:t>
      </w:r>
      <w:r w:rsidRPr="00C03167">
        <w:rPr>
          <w:i/>
        </w:rPr>
        <w:t xml:space="preserve">Heterocycles </w:t>
      </w:r>
      <w:r w:rsidRPr="00C03167">
        <w:rPr>
          <w:b/>
        </w:rPr>
        <w:t>2012,</w:t>
      </w:r>
      <w:r w:rsidRPr="00C03167">
        <w:t xml:space="preserve"> </w:t>
      </w:r>
      <w:r w:rsidRPr="00C03167">
        <w:rPr>
          <w:i/>
        </w:rPr>
        <w:t>84</w:t>
      </w:r>
      <w:r w:rsidRPr="00C03167">
        <w:t>, 223;</w:t>
      </w:r>
      <w:bookmarkEnd w:id="143"/>
      <w:r w:rsidRPr="00C03167">
        <w:t xml:space="preserve"> </w:t>
      </w:r>
      <w:bookmarkStart w:id="144" w:name="_ENREF_99"/>
      <w:r w:rsidRPr="00C03167">
        <w:t xml:space="preserve">(c) Alcaide, B.; Almendros, P.; Arangocillo, C., </w:t>
      </w:r>
      <w:r w:rsidRPr="00C03167">
        <w:rPr>
          <w:i/>
        </w:rPr>
        <w:t xml:space="preserve">Curr. Opin. Drug Discov. Devel. </w:t>
      </w:r>
      <w:r w:rsidRPr="00C03167">
        <w:rPr>
          <w:b/>
        </w:rPr>
        <w:t>2010,</w:t>
      </w:r>
      <w:r w:rsidRPr="00C03167">
        <w:t xml:space="preserve"> </w:t>
      </w:r>
      <w:r w:rsidRPr="00C03167">
        <w:rPr>
          <w:i/>
        </w:rPr>
        <w:t>13</w:t>
      </w:r>
      <w:r w:rsidRPr="00C03167">
        <w:t>, 685;</w:t>
      </w:r>
      <w:bookmarkEnd w:id="144"/>
      <w:r w:rsidRPr="00C03167">
        <w:t xml:space="preserve"> </w:t>
      </w:r>
      <w:bookmarkStart w:id="145" w:name="_ENREF_100"/>
      <w:r w:rsidRPr="00C03167">
        <w:t xml:space="preserve">(d) Couty, F.; Evano, G., </w:t>
      </w:r>
      <w:r w:rsidRPr="00C03167">
        <w:rPr>
          <w:i/>
        </w:rPr>
        <w:t xml:space="preserve">Synlett </w:t>
      </w:r>
      <w:r w:rsidRPr="00C03167">
        <w:rPr>
          <w:b/>
        </w:rPr>
        <w:t>2009</w:t>
      </w:r>
      <w:r w:rsidRPr="00C03167">
        <w:t>, 3053;</w:t>
      </w:r>
      <w:bookmarkEnd w:id="145"/>
      <w:r w:rsidRPr="00C03167">
        <w:t xml:space="preserve"> </w:t>
      </w:r>
      <w:bookmarkStart w:id="146" w:name="_ENREF_101"/>
      <w:r w:rsidRPr="00C03167">
        <w:t xml:space="preserve">(e) Couty, F.; Evano, G., </w:t>
      </w:r>
      <w:r w:rsidRPr="00C03167">
        <w:rPr>
          <w:i/>
        </w:rPr>
        <w:t xml:space="preserve">Org. Prep. Proced. Int. </w:t>
      </w:r>
      <w:r w:rsidRPr="00C03167">
        <w:rPr>
          <w:b/>
        </w:rPr>
        <w:t>2006,</w:t>
      </w:r>
      <w:r w:rsidRPr="00C03167">
        <w:t xml:space="preserve"> </w:t>
      </w:r>
      <w:r w:rsidRPr="00C03167">
        <w:rPr>
          <w:i/>
        </w:rPr>
        <w:t>38</w:t>
      </w:r>
      <w:r w:rsidRPr="00C03167">
        <w:t>, 427;</w:t>
      </w:r>
      <w:bookmarkEnd w:id="146"/>
      <w:r w:rsidRPr="00C03167">
        <w:t xml:space="preserve"> </w:t>
      </w:r>
      <w:bookmarkStart w:id="147" w:name="_ENREF_102"/>
      <w:r w:rsidRPr="00C03167">
        <w:t xml:space="preserve">(f) De Kimpe, N., Azetidines, Azetines, and Azetes: Monocyclic. In </w:t>
      </w:r>
      <w:r w:rsidRPr="00C03167">
        <w:rPr>
          <w:i/>
        </w:rPr>
        <w:t>Comprehensive Heterocyclic Chemistry II, Three and Four-Membered Rings, with All Fused Systems Containing Four-Membered Rings</w:t>
      </w:r>
      <w:r w:rsidRPr="00C03167">
        <w:t xml:space="preserve">, Padwa, A.; Katritzky, A. R.; Rees, C. W.; Scriven, E. F. V., Eds. </w:t>
      </w:r>
      <w:r w:rsidRPr="00C03167">
        <w:rPr>
          <w:lang w:val="nl-BE"/>
        </w:rPr>
        <w:t>Pergamon, Elsevier: Oxford, 1996; Vol. 1B, Chapter 1.18, 507-589.</w:t>
      </w:r>
      <w:bookmarkEnd w:id="147"/>
    </w:p>
    <w:p w:rsidR="00C03167" w:rsidRPr="00C03167" w:rsidRDefault="00C03167" w:rsidP="00C03167">
      <w:pPr>
        <w:pStyle w:val="EndNoteBibliography"/>
        <w:spacing w:after="0"/>
        <w:rPr>
          <w:lang w:val="nl-BE"/>
        </w:rPr>
      </w:pPr>
      <w:bookmarkStart w:id="148" w:name="_ENREF_103"/>
      <w:r w:rsidRPr="00C03167">
        <w:rPr>
          <w:lang w:val="nl-BE"/>
        </w:rPr>
        <w:t>25.</w:t>
      </w:r>
      <w:r w:rsidRPr="00C03167">
        <w:rPr>
          <w:lang w:val="nl-BE"/>
        </w:rPr>
        <w:tab/>
        <w:t xml:space="preserve">Van Brabandt, W.; Mangelinckx, S.; D'hooghe, M.; Van Driessche, B.; De Kimpe, N., </w:t>
      </w:r>
      <w:r w:rsidRPr="00C03167">
        <w:rPr>
          <w:i/>
          <w:lang w:val="nl-BE"/>
        </w:rPr>
        <w:t xml:space="preserve">Curr. Org. Chem. </w:t>
      </w:r>
      <w:r w:rsidRPr="00C03167">
        <w:rPr>
          <w:b/>
          <w:lang w:val="nl-BE"/>
        </w:rPr>
        <w:t>2009,</w:t>
      </w:r>
      <w:r w:rsidRPr="00C03167">
        <w:rPr>
          <w:lang w:val="nl-BE"/>
        </w:rPr>
        <w:t xml:space="preserve"> </w:t>
      </w:r>
      <w:r w:rsidRPr="00C03167">
        <w:rPr>
          <w:i/>
          <w:lang w:val="nl-BE"/>
        </w:rPr>
        <w:t>13</w:t>
      </w:r>
      <w:r w:rsidRPr="00C03167">
        <w:rPr>
          <w:lang w:val="nl-BE"/>
        </w:rPr>
        <w:t>, 827.</w:t>
      </w:r>
      <w:bookmarkEnd w:id="148"/>
    </w:p>
    <w:p w:rsidR="00C03167" w:rsidRPr="00C03167" w:rsidRDefault="00C03167" w:rsidP="00C03167">
      <w:pPr>
        <w:pStyle w:val="EndNoteBibliography"/>
        <w:spacing w:after="0"/>
      </w:pPr>
      <w:bookmarkStart w:id="149" w:name="_ENREF_104"/>
      <w:r w:rsidRPr="00C03167">
        <w:rPr>
          <w:lang w:val="nl-BE"/>
        </w:rPr>
        <w:t>26.</w:t>
      </w:r>
      <w:r w:rsidRPr="00C03167">
        <w:rPr>
          <w:lang w:val="nl-BE"/>
        </w:rPr>
        <w:tab/>
        <w:t xml:space="preserve">Van Brabandt, W.; Verniest, G.; De Smaele, D.; Duvey, G.; De Kimpe, N., </w:t>
      </w:r>
      <w:r w:rsidRPr="00C03167">
        <w:rPr>
          <w:i/>
          <w:lang w:val="nl-BE"/>
        </w:rPr>
        <w:t xml:space="preserve">J. Org. </w:t>
      </w:r>
      <w:r w:rsidRPr="00C03167">
        <w:rPr>
          <w:i/>
        </w:rPr>
        <w:t xml:space="preserve">Chem. </w:t>
      </w:r>
      <w:r w:rsidRPr="00C03167">
        <w:rPr>
          <w:b/>
        </w:rPr>
        <w:t>2006,</w:t>
      </w:r>
      <w:r w:rsidRPr="00C03167">
        <w:t xml:space="preserve"> </w:t>
      </w:r>
      <w:r w:rsidRPr="00C03167">
        <w:rPr>
          <w:i/>
        </w:rPr>
        <w:t>71</w:t>
      </w:r>
      <w:r w:rsidRPr="00C03167">
        <w:t>, 7100.</w:t>
      </w:r>
      <w:bookmarkEnd w:id="149"/>
    </w:p>
    <w:p w:rsidR="00C03167" w:rsidRPr="00C03167" w:rsidRDefault="00C03167" w:rsidP="00C03167">
      <w:pPr>
        <w:pStyle w:val="EndNoteBibliography"/>
        <w:spacing w:after="0"/>
      </w:pPr>
      <w:bookmarkStart w:id="150" w:name="_ENREF_105"/>
      <w:r w:rsidRPr="00C03167">
        <w:t>27.</w:t>
      </w:r>
      <w:r w:rsidRPr="00C03167">
        <w:tab/>
        <w:t xml:space="preserve">(a) Minicone, F.; Rogers, W. J.; Green, J. F.; Khan, M.; Smith, G. M.; Bray, C. D., </w:t>
      </w:r>
      <w:r w:rsidRPr="00C03167">
        <w:rPr>
          <w:i/>
        </w:rPr>
        <w:t xml:space="preserve">Tetrahedron Lett. </w:t>
      </w:r>
      <w:r w:rsidRPr="00C03167">
        <w:rPr>
          <w:b/>
        </w:rPr>
        <w:t>2014,</w:t>
      </w:r>
      <w:r w:rsidRPr="00C03167">
        <w:t xml:space="preserve"> </w:t>
      </w:r>
      <w:r w:rsidRPr="00C03167">
        <w:rPr>
          <w:i/>
        </w:rPr>
        <w:t>55</w:t>
      </w:r>
      <w:r w:rsidRPr="00C03167">
        <w:t>, 5890;</w:t>
      </w:r>
      <w:bookmarkEnd w:id="150"/>
      <w:r w:rsidRPr="00C03167">
        <w:t xml:space="preserve"> </w:t>
      </w:r>
      <w:bookmarkStart w:id="151" w:name="_ENREF_106"/>
      <w:r w:rsidRPr="00C03167">
        <w:t xml:space="preserve">(b) McNally, A.; Haffemayer, B.; Collins, B. S.; Gaunt, M. J., </w:t>
      </w:r>
      <w:r w:rsidRPr="00C03167">
        <w:rPr>
          <w:i/>
        </w:rPr>
        <w:t xml:space="preserve">Nature </w:t>
      </w:r>
      <w:r w:rsidRPr="00C03167">
        <w:rPr>
          <w:b/>
        </w:rPr>
        <w:t>2014,</w:t>
      </w:r>
      <w:r w:rsidRPr="00C03167">
        <w:t xml:space="preserve"> </w:t>
      </w:r>
      <w:r w:rsidRPr="00C03167">
        <w:rPr>
          <w:i/>
        </w:rPr>
        <w:t>510</w:t>
      </w:r>
      <w:r w:rsidRPr="00C03167">
        <w:t>, 129;</w:t>
      </w:r>
      <w:bookmarkEnd w:id="151"/>
      <w:r w:rsidRPr="00C03167">
        <w:t xml:space="preserve"> </w:t>
      </w:r>
      <w:bookmarkStart w:id="152" w:name="_ENREF_107"/>
      <w:r w:rsidRPr="00C03167">
        <w:t xml:space="preserve">(c) Wang, Z.; Li, F.; Zhao, L.; He, Q.; Chen, F.; Zheng, C., </w:t>
      </w:r>
      <w:r w:rsidRPr="00C03167">
        <w:rPr>
          <w:i/>
        </w:rPr>
        <w:t xml:space="preserve">Tetrahedron </w:t>
      </w:r>
      <w:r w:rsidRPr="00C03167">
        <w:rPr>
          <w:b/>
        </w:rPr>
        <w:t>2011,</w:t>
      </w:r>
      <w:r w:rsidRPr="00C03167">
        <w:t xml:space="preserve"> </w:t>
      </w:r>
      <w:r w:rsidRPr="00C03167">
        <w:rPr>
          <w:i/>
        </w:rPr>
        <w:t>67</w:t>
      </w:r>
      <w:r w:rsidRPr="00C03167">
        <w:t>, 9199.</w:t>
      </w:r>
      <w:bookmarkEnd w:id="152"/>
    </w:p>
    <w:p w:rsidR="00C03167" w:rsidRPr="00C03167" w:rsidRDefault="00C03167" w:rsidP="00C03167">
      <w:pPr>
        <w:pStyle w:val="EndNoteBibliography"/>
        <w:spacing w:after="0"/>
        <w:rPr>
          <w:lang w:val="nl-BE"/>
        </w:rPr>
      </w:pPr>
      <w:bookmarkStart w:id="153" w:name="_ENREF_108"/>
      <w:r w:rsidRPr="00C03167">
        <w:rPr>
          <w:lang w:val="nl-BE"/>
        </w:rPr>
        <w:t>28.</w:t>
      </w:r>
      <w:r w:rsidRPr="00C03167">
        <w:rPr>
          <w:lang w:val="nl-BE"/>
        </w:rPr>
        <w:tab/>
        <w:t xml:space="preserve">Van Hende, E.; Verniest, G.; Deroose, F.; Thuring, J.-W.; Macdonald, G.; De Kimpe, N., </w:t>
      </w:r>
      <w:r w:rsidRPr="00C03167">
        <w:rPr>
          <w:i/>
          <w:lang w:val="nl-BE"/>
        </w:rPr>
        <w:t xml:space="preserve">J. Org. Chem. </w:t>
      </w:r>
      <w:r w:rsidRPr="00C03167">
        <w:rPr>
          <w:b/>
          <w:lang w:val="nl-BE"/>
        </w:rPr>
        <w:t>2009,</w:t>
      </w:r>
      <w:r w:rsidRPr="00C03167">
        <w:rPr>
          <w:lang w:val="nl-BE"/>
        </w:rPr>
        <w:t xml:space="preserve"> </w:t>
      </w:r>
      <w:r w:rsidRPr="00C03167">
        <w:rPr>
          <w:i/>
          <w:lang w:val="nl-BE"/>
        </w:rPr>
        <w:t>74</w:t>
      </w:r>
      <w:r w:rsidRPr="00C03167">
        <w:rPr>
          <w:lang w:val="nl-BE"/>
        </w:rPr>
        <w:t>, 2250.</w:t>
      </w:r>
      <w:bookmarkEnd w:id="153"/>
    </w:p>
    <w:p w:rsidR="00C03167" w:rsidRPr="00C03167" w:rsidRDefault="00C03167" w:rsidP="00C03167">
      <w:pPr>
        <w:pStyle w:val="EndNoteBibliography"/>
        <w:spacing w:after="0"/>
        <w:rPr>
          <w:lang w:val="nl-BE"/>
        </w:rPr>
      </w:pPr>
      <w:bookmarkStart w:id="154" w:name="_ENREF_109"/>
      <w:r w:rsidRPr="00C03167">
        <w:rPr>
          <w:lang w:val="nl-BE"/>
        </w:rPr>
        <w:t>29.</w:t>
      </w:r>
      <w:r w:rsidRPr="00C03167">
        <w:rPr>
          <w:lang w:val="nl-BE"/>
        </w:rPr>
        <w:tab/>
        <w:t xml:space="preserve">Piron, K.; Verniest, G.; Van Hende, E.; De Kimpe, N., </w:t>
      </w:r>
      <w:r w:rsidRPr="00C03167">
        <w:rPr>
          <w:i/>
          <w:lang w:val="nl-BE"/>
        </w:rPr>
        <w:t xml:space="preserve">Arkivoc </w:t>
      </w:r>
      <w:r w:rsidRPr="00C03167">
        <w:rPr>
          <w:b/>
          <w:lang w:val="nl-BE"/>
        </w:rPr>
        <w:t>2012,</w:t>
      </w:r>
      <w:r w:rsidRPr="00C03167">
        <w:rPr>
          <w:lang w:val="nl-BE"/>
        </w:rPr>
        <w:t xml:space="preserve"> </w:t>
      </w:r>
      <w:r w:rsidRPr="00C03167">
        <w:rPr>
          <w:i/>
          <w:lang w:val="nl-BE"/>
        </w:rPr>
        <w:t>V</w:t>
      </w:r>
      <w:r w:rsidRPr="00C03167">
        <w:rPr>
          <w:lang w:val="nl-BE"/>
        </w:rPr>
        <w:t>, 6.</w:t>
      </w:r>
      <w:bookmarkEnd w:id="154"/>
    </w:p>
    <w:p w:rsidR="00C03167" w:rsidRPr="00C03167" w:rsidRDefault="00C03167" w:rsidP="00C03167">
      <w:pPr>
        <w:pStyle w:val="EndNoteBibliography"/>
        <w:spacing w:after="0"/>
        <w:rPr>
          <w:lang w:val="nl-BE"/>
        </w:rPr>
      </w:pPr>
      <w:bookmarkStart w:id="155" w:name="_ENREF_110"/>
      <w:r w:rsidRPr="00C03167">
        <w:rPr>
          <w:lang w:val="nl-BE"/>
        </w:rPr>
        <w:t>30.</w:t>
      </w:r>
      <w:r w:rsidRPr="00C03167">
        <w:rPr>
          <w:lang w:val="nl-BE"/>
        </w:rPr>
        <w:tab/>
        <w:t xml:space="preserve">Van Brabandt, W.; De Kimpe, N., </w:t>
      </w:r>
      <w:r w:rsidRPr="00C03167">
        <w:rPr>
          <w:i/>
          <w:lang w:val="nl-BE"/>
        </w:rPr>
        <w:t xml:space="preserve">Synlett </w:t>
      </w:r>
      <w:r w:rsidRPr="00C03167">
        <w:rPr>
          <w:b/>
          <w:lang w:val="nl-BE"/>
        </w:rPr>
        <w:t>2006</w:t>
      </w:r>
      <w:r w:rsidRPr="00C03167">
        <w:rPr>
          <w:lang w:val="nl-BE"/>
        </w:rPr>
        <w:t>, 2039.</w:t>
      </w:r>
      <w:bookmarkEnd w:id="155"/>
    </w:p>
    <w:p w:rsidR="00C03167" w:rsidRPr="00C03167" w:rsidRDefault="00C03167" w:rsidP="00C03167">
      <w:pPr>
        <w:pStyle w:val="EndNoteBibliography"/>
        <w:spacing w:after="0"/>
      </w:pPr>
      <w:bookmarkStart w:id="156" w:name="_ENREF_111"/>
      <w:r w:rsidRPr="00C03167">
        <w:rPr>
          <w:lang w:val="nl-BE"/>
        </w:rPr>
        <w:t>31.</w:t>
      </w:r>
      <w:r w:rsidRPr="00C03167">
        <w:rPr>
          <w:lang w:val="nl-BE"/>
        </w:rPr>
        <w:tab/>
        <w:t xml:space="preserve">Kenis, S.; D’hooghe, M.; Verniest, G.; Dang Thi, T. A.; Pham The, C.; Van Nguyen, T.; De Kimpe, N., </w:t>
      </w:r>
      <w:r w:rsidRPr="00C03167">
        <w:rPr>
          <w:i/>
          <w:lang w:val="nl-BE"/>
        </w:rPr>
        <w:t xml:space="preserve">J. Org. </w:t>
      </w:r>
      <w:r w:rsidRPr="00C03167">
        <w:rPr>
          <w:i/>
        </w:rPr>
        <w:t xml:space="preserve">Chem. </w:t>
      </w:r>
      <w:r w:rsidRPr="00C03167">
        <w:rPr>
          <w:b/>
        </w:rPr>
        <w:t>2012,</w:t>
      </w:r>
      <w:r w:rsidRPr="00C03167">
        <w:t xml:space="preserve"> </w:t>
      </w:r>
      <w:r w:rsidRPr="00C03167">
        <w:rPr>
          <w:i/>
        </w:rPr>
        <w:t>77</w:t>
      </w:r>
      <w:r w:rsidRPr="00C03167">
        <w:t>, 5982.</w:t>
      </w:r>
      <w:bookmarkEnd w:id="156"/>
    </w:p>
    <w:p w:rsidR="00C03167" w:rsidRPr="00C03167" w:rsidRDefault="00C03167" w:rsidP="00C03167">
      <w:pPr>
        <w:pStyle w:val="EndNoteBibliography"/>
        <w:spacing w:after="0"/>
      </w:pPr>
      <w:bookmarkStart w:id="157" w:name="_ENREF_112"/>
      <w:r w:rsidRPr="00C03167">
        <w:t>32.</w:t>
      </w:r>
      <w:r w:rsidRPr="00C03167">
        <w:tab/>
        <w:t xml:space="preserve">Ngoc Tam, N. T.; Magueur, G.; Ourévitch, M.; Crousse, B.; Bégué, J.-P.; Bonnet-Delpon, D., </w:t>
      </w:r>
      <w:r w:rsidRPr="00C03167">
        <w:rPr>
          <w:i/>
        </w:rPr>
        <w:t xml:space="preserve">J. Org. Chem. </w:t>
      </w:r>
      <w:r w:rsidRPr="00C03167">
        <w:rPr>
          <w:b/>
        </w:rPr>
        <w:t>2005,</w:t>
      </w:r>
      <w:r w:rsidRPr="00C03167">
        <w:t xml:space="preserve"> </w:t>
      </w:r>
      <w:r w:rsidRPr="00C03167">
        <w:rPr>
          <w:i/>
        </w:rPr>
        <w:t>70</w:t>
      </w:r>
      <w:r w:rsidRPr="00C03167">
        <w:t>, 699.</w:t>
      </w:r>
      <w:bookmarkEnd w:id="157"/>
    </w:p>
    <w:p w:rsidR="00C03167" w:rsidRPr="00C03167" w:rsidRDefault="00C03167" w:rsidP="00C03167">
      <w:pPr>
        <w:pStyle w:val="EndNoteBibliography"/>
        <w:spacing w:after="0"/>
      </w:pPr>
      <w:bookmarkStart w:id="158" w:name="_ENREF_113"/>
      <w:r w:rsidRPr="00C03167">
        <w:t>33.</w:t>
      </w:r>
      <w:r w:rsidRPr="00C03167">
        <w:tab/>
        <w:t xml:space="preserve">Jiang, J.; Shah, H.; DeVita, R. J., </w:t>
      </w:r>
      <w:r w:rsidRPr="00C03167">
        <w:rPr>
          <w:i/>
        </w:rPr>
        <w:t xml:space="preserve">Org. Lett. </w:t>
      </w:r>
      <w:r w:rsidRPr="00C03167">
        <w:rPr>
          <w:b/>
        </w:rPr>
        <w:t>2003,</w:t>
      </w:r>
      <w:r w:rsidRPr="00C03167">
        <w:t xml:space="preserve"> </w:t>
      </w:r>
      <w:r w:rsidRPr="00C03167">
        <w:rPr>
          <w:i/>
        </w:rPr>
        <w:t>5</w:t>
      </w:r>
      <w:r w:rsidRPr="00C03167">
        <w:t>, 4101.</w:t>
      </w:r>
      <w:bookmarkEnd w:id="158"/>
    </w:p>
    <w:p w:rsidR="00C03167" w:rsidRPr="00C03167" w:rsidRDefault="00C03167" w:rsidP="00C03167">
      <w:pPr>
        <w:pStyle w:val="EndNoteBibliography"/>
        <w:spacing w:after="0"/>
      </w:pPr>
      <w:bookmarkStart w:id="159" w:name="_ENREF_114"/>
      <w:r w:rsidRPr="00C03167">
        <w:t>34.</w:t>
      </w:r>
      <w:r w:rsidRPr="00C03167">
        <w:tab/>
        <w:t xml:space="preserve">Bravo, P.; Fustero, S.; Guidetti, M.; Volonterio, A.; Zanda, M., </w:t>
      </w:r>
      <w:r w:rsidRPr="00C03167">
        <w:rPr>
          <w:i/>
        </w:rPr>
        <w:t xml:space="preserve">J. Org. Chem. </w:t>
      </w:r>
      <w:r w:rsidRPr="00C03167">
        <w:rPr>
          <w:b/>
        </w:rPr>
        <w:t>1999,</w:t>
      </w:r>
      <w:r w:rsidRPr="00C03167">
        <w:t xml:space="preserve"> </w:t>
      </w:r>
      <w:r w:rsidRPr="00C03167">
        <w:rPr>
          <w:i/>
        </w:rPr>
        <w:t>64</w:t>
      </w:r>
      <w:r w:rsidRPr="00C03167">
        <w:t>, 8731.</w:t>
      </w:r>
      <w:bookmarkEnd w:id="159"/>
    </w:p>
    <w:p w:rsidR="00C03167" w:rsidRPr="00406C7E" w:rsidRDefault="00C03167" w:rsidP="00C03167">
      <w:pPr>
        <w:pStyle w:val="EndNoteBibliography"/>
        <w:spacing w:after="0"/>
      </w:pPr>
      <w:bookmarkStart w:id="160" w:name="_ENREF_115"/>
      <w:r w:rsidRPr="00C03167">
        <w:t>35.</w:t>
      </w:r>
      <w:r w:rsidRPr="00C03167">
        <w:tab/>
        <w:t xml:space="preserve">(a) Moiseev, S. V.; Goncharov, V. M.; Zatonsky, G. V.; Cherstkov, V. F.; Vasil’ev, N. V., </w:t>
      </w:r>
      <w:r w:rsidRPr="00C03167">
        <w:rPr>
          <w:i/>
        </w:rPr>
        <w:t xml:space="preserve">Mendeleev Commun. </w:t>
      </w:r>
      <w:r w:rsidRPr="00C03167">
        <w:rPr>
          <w:b/>
        </w:rPr>
        <w:t>2006,</w:t>
      </w:r>
      <w:r w:rsidRPr="00C03167">
        <w:t xml:space="preserve"> </w:t>
      </w:r>
      <w:r w:rsidRPr="00C03167">
        <w:rPr>
          <w:i/>
        </w:rPr>
        <w:t>16</w:t>
      </w:r>
      <w:r w:rsidRPr="00C03167">
        <w:t>, 184;</w:t>
      </w:r>
      <w:bookmarkEnd w:id="160"/>
      <w:r w:rsidRPr="00C03167">
        <w:t xml:space="preserve"> </w:t>
      </w:r>
      <w:bookmarkStart w:id="161" w:name="_ENREF_116"/>
      <w:r w:rsidRPr="00C03167">
        <w:t xml:space="preserve">(b) Shimada, T.; Ando, T.; Takagi, T.; Koyama, M.; Miki, T.; Kumadaki, I., </w:t>
      </w:r>
      <w:r w:rsidRPr="00C03167">
        <w:rPr>
          <w:i/>
        </w:rPr>
        <w:t xml:space="preserve">Chem. Pharm. Bull. </w:t>
      </w:r>
      <w:r w:rsidRPr="00C03167">
        <w:rPr>
          <w:b/>
        </w:rPr>
        <w:t>1992,</w:t>
      </w:r>
      <w:r w:rsidRPr="00C03167">
        <w:t xml:space="preserve"> </w:t>
      </w:r>
      <w:r w:rsidRPr="00C03167">
        <w:rPr>
          <w:i/>
        </w:rPr>
        <w:t>40</w:t>
      </w:r>
      <w:r w:rsidRPr="00C03167">
        <w:t>, 1665</w:t>
      </w:r>
      <w:bookmarkEnd w:id="161"/>
      <w:r w:rsidR="00406C7E">
        <w:t xml:space="preserve">; (c) </w:t>
      </w:r>
      <w:r w:rsidR="00406C7E" w:rsidRPr="00C03167">
        <w:t xml:space="preserve">Katagiri, N.; Watanabe, H.; Kaneko, C., </w:t>
      </w:r>
      <w:r w:rsidR="00406C7E" w:rsidRPr="00C03167">
        <w:rPr>
          <w:i/>
        </w:rPr>
        <w:t xml:space="preserve">Chem. Pharm. </w:t>
      </w:r>
      <w:r w:rsidR="00406C7E" w:rsidRPr="00406C7E">
        <w:rPr>
          <w:i/>
        </w:rPr>
        <w:t xml:space="preserve">Bull. </w:t>
      </w:r>
      <w:r w:rsidR="00406C7E" w:rsidRPr="00406C7E">
        <w:rPr>
          <w:b/>
        </w:rPr>
        <w:t>1988,</w:t>
      </w:r>
      <w:r w:rsidR="00406C7E" w:rsidRPr="00406C7E">
        <w:t xml:space="preserve"> </w:t>
      </w:r>
      <w:r w:rsidR="00406C7E" w:rsidRPr="00406C7E">
        <w:rPr>
          <w:i/>
        </w:rPr>
        <w:t>36</w:t>
      </w:r>
      <w:r w:rsidR="00406C7E" w:rsidRPr="00406C7E">
        <w:t>, 3354.</w:t>
      </w:r>
    </w:p>
    <w:p w:rsidR="00C03167" w:rsidRPr="00C75AE0" w:rsidRDefault="00C03167" w:rsidP="00C03167">
      <w:pPr>
        <w:pStyle w:val="EndNoteBibliography"/>
        <w:spacing w:after="0"/>
      </w:pPr>
      <w:bookmarkStart w:id="162" w:name="_ENREF_117"/>
      <w:r w:rsidRPr="00C75AE0">
        <w:t>36.</w:t>
      </w:r>
      <w:r w:rsidRPr="00C75AE0">
        <w:tab/>
      </w:r>
      <w:bookmarkEnd w:id="162"/>
      <w:r w:rsidR="00406C7E" w:rsidRPr="00C75AE0">
        <w:t xml:space="preserve">Lensen, N.; Marais, J.; Brigaud, T. </w:t>
      </w:r>
      <w:r w:rsidR="00406C7E" w:rsidRPr="00C75AE0">
        <w:rPr>
          <w:i/>
        </w:rPr>
        <w:t>Org. Lett.</w:t>
      </w:r>
      <w:r w:rsidR="00406C7E" w:rsidRPr="00C75AE0">
        <w:t xml:space="preserve"> </w:t>
      </w:r>
      <w:r w:rsidR="00406C7E" w:rsidRPr="00C75AE0">
        <w:rPr>
          <w:b/>
        </w:rPr>
        <w:t>2015</w:t>
      </w:r>
      <w:r w:rsidR="00406C7E" w:rsidRPr="00C75AE0">
        <w:t xml:space="preserve">, </w:t>
      </w:r>
      <w:r w:rsidR="00406C7E" w:rsidRPr="00C75AE0">
        <w:rPr>
          <w:i/>
        </w:rPr>
        <w:t>17</w:t>
      </w:r>
      <w:r w:rsidR="00406C7E" w:rsidRPr="00C75AE0">
        <w:t>, 342.</w:t>
      </w:r>
    </w:p>
    <w:p w:rsidR="00C03167" w:rsidRPr="00C03167" w:rsidRDefault="00C03167" w:rsidP="00C03167">
      <w:pPr>
        <w:pStyle w:val="EndNoteBibliography"/>
        <w:spacing w:after="0"/>
        <w:rPr>
          <w:lang w:val="nl-BE"/>
        </w:rPr>
      </w:pPr>
      <w:bookmarkStart w:id="163" w:name="_ENREF_118"/>
      <w:r w:rsidRPr="00C03167">
        <w:rPr>
          <w:lang w:val="nl-BE"/>
        </w:rPr>
        <w:t>37.</w:t>
      </w:r>
      <w:r w:rsidRPr="00C03167">
        <w:rPr>
          <w:lang w:val="nl-BE"/>
        </w:rPr>
        <w:tab/>
        <w:t xml:space="preserve">D'hooghe, M.; De Kimpe, N., </w:t>
      </w:r>
      <w:r w:rsidRPr="00C03167">
        <w:rPr>
          <w:i/>
          <w:lang w:val="nl-BE"/>
        </w:rPr>
        <w:t xml:space="preserve">Synlett </w:t>
      </w:r>
      <w:r w:rsidRPr="00C03167">
        <w:rPr>
          <w:b/>
          <w:lang w:val="nl-BE"/>
        </w:rPr>
        <w:t>2006,</w:t>
      </w:r>
      <w:r w:rsidRPr="00C03167">
        <w:rPr>
          <w:lang w:val="nl-BE"/>
        </w:rPr>
        <w:t xml:space="preserve"> </w:t>
      </w:r>
      <w:r w:rsidRPr="00C03167">
        <w:rPr>
          <w:i/>
          <w:lang w:val="nl-BE"/>
        </w:rPr>
        <w:t>2006</w:t>
      </w:r>
      <w:r w:rsidRPr="00C03167">
        <w:rPr>
          <w:lang w:val="nl-BE"/>
        </w:rPr>
        <w:t>, 2089.</w:t>
      </w:r>
      <w:bookmarkEnd w:id="163"/>
    </w:p>
    <w:p w:rsidR="00C03167" w:rsidRPr="00C03167" w:rsidRDefault="00C03167" w:rsidP="00C03167">
      <w:pPr>
        <w:pStyle w:val="EndNoteBibliography"/>
        <w:spacing w:after="0"/>
        <w:rPr>
          <w:lang w:val="nl-BE"/>
        </w:rPr>
      </w:pPr>
      <w:bookmarkStart w:id="164" w:name="_ENREF_119"/>
      <w:r w:rsidRPr="00C03167">
        <w:rPr>
          <w:lang w:val="nl-BE"/>
        </w:rPr>
        <w:t>38.</w:t>
      </w:r>
      <w:r w:rsidRPr="00C03167">
        <w:rPr>
          <w:lang w:val="nl-BE"/>
        </w:rPr>
        <w:tab/>
        <w:t xml:space="preserve">Catak, S.; D'hooghe, M.; De Kimpe, N.; Waroquier, M.; Van Speybroeck, V., </w:t>
      </w:r>
      <w:r w:rsidRPr="00C03167">
        <w:rPr>
          <w:i/>
          <w:lang w:val="nl-BE"/>
        </w:rPr>
        <w:t xml:space="preserve">J. Org. Chem. </w:t>
      </w:r>
      <w:r w:rsidRPr="00C03167">
        <w:rPr>
          <w:b/>
          <w:lang w:val="nl-BE"/>
        </w:rPr>
        <w:t>2010,</w:t>
      </w:r>
      <w:r w:rsidRPr="00C03167">
        <w:rPr>
          <w:lang w:val="nl-BE"/>
        </w:rPr>
        <w:t xml:space="preserve"> </w:t>
      </w:r>
      <w:r w:rsidRPr="00C03167">
        <w:rPr>
          <w:i/>
          <w:lang w:val="nl-BE"/>
        </w:rPr>
        <w:t>75</w:t>
      </w:r>
      <w:r w:rsidRPr="00C03167">
        <w:rPr>
          <w:lang w:val="nl-BE"/>
        </w:rPr>
        <w:t>, 885.</w:t>
      </w:r>
      <w:bookmarkEnd w:id="164"/>
    </w:p>
    <w:p w:rsidR="00C03167" w:rsidRPr="00C03167" w:rsidRDefault="00C03167" w:rsidP="00C03167">
      <w:pPr>
        <w:pStyle w:val="EndNoteBibliography"/>
        <w:spacing w:after="0"/>
        <w:rPr>
          <w:lang w:val="nl-BE"/>
        </w:rPr>
      </w:pPr>
      <w:bookmarkStart w:id="165" w:name="_ENREF_120"/>
      <w:r w:rsidRPr="00C03167">
        <w:rPr>
          <w:lang w:val="nl-BE"/>
        </w:rPr>
        <w:t>39.</w:t>
      </w:r>
      <w:r w:rsidRPr="00C03167">
        <w:rPr>
          <w:lang w:val="nl-BE"/>
        </w:rPr>
        <w:tab/>
        <w:t xml:space="preserve">Mollet, K.; Broeckx, L.; D’hooghe, M.; De Kimpe, N., </w:t>
      </w:r>
      <w:r w:rsidRPr="00C03167">
        <w:rPr>
          <w:i/>
          <w:lang w:val="nl-BE"/>
        </w:rPr>
        <w:t xml:space="preserve">Heterocycles </w:t>
      </w:r>
      <w:r w:rsidRPr="00C03167">
        <w:rPr>
          <w:b/>
          <w:lang w:val="nl-BE"/>
        </w:rPr>
        <w:t>2012,</w:t>
      </w:r>
      <w:r w:rsidRPr="00C03167">
        <w:rPr>
          <w:lang w:val="nl-BE"/>
        </w:rPr>
        <w:t xml:space="preserve"> </w:t>
      </w:r>
      <w:r w:rsidRPr="00C03167">
        <w:rPr>
          <w:i/>
          <w:lang w:val="nl-BE"/>
        </w:rPr>
        <w:t>84</w:t>
      </w:r>
      <w:r w:rsidRPr="00C03167">
        <w:rPr>
          <w:lang w:val="nl-BE"/>
        </w:rPr>
        <w:t>, 431.</w:t>
      </w:r>
      <w:bookmarkEnd w:id="165"/>
    </w:p>
    <w:p w:rsidR="00C03167" w:rsidRPr="00C03167" w:rsidRDefault="00C03167" w:rsidP="00C03167">
      <w:pPr>
        <w:pStyle w:val="EndNoteBibliography"/>
        <w:spacing w:after="0"/>
        <w:rPr>
          <w:lang w:val="nl-BE"/>
        </w:rPr>
      </w:pPr>
      <w:bookmarkStart w:id="166" w:name="_ENREF_121"/>
      <w:r w:rsidRPr="00C03167">
        <w:rPr>
          <w:lang w:val="nl-BE"/>
        </w:rPr>
        <w:t>40.</w:t>
      </w:r>
      <w:r w:rsidRPr="00C03167">
        <w:rPr>
          <w:lang w:val="nl-BE"/>
        </w:rPr>
        <w:tab/>
        <w:t xml:space="preserve">Van Brabandt, W.; Van Landeghem, R.; De Kimpe, N., </w:t>
      </w:r>
      <w:r w:rsidRPr="00C03167">
        <w:rPr>
          <w:i/>
          <w:lang w:val="nl-BE"/>
        </w:rPr>
        <w:t xml:space="preserve">Org. Lett. </w:t>
      </w:r>
      <w:r w:rsidRPr="00C03167">
        <w:rPr>
          <w:b/>
          <w:lang w:val="nl-BE"/>
        </w:rPr>
        <w:t>2006,</w:t>
      </w:r>
      <w:r w:rsidRPr="00C03167">
        <w:rPr>
          <w:lang w:val="nl-BE"/>
        </w:rPr>
        <w:t xml:space="preserve"> </w:t>
      </w:r>
      <w:r w:rsidRPr="00C03167">
        <w:rPr>
          <w:i/>
          <w:lang w:val="nl-BE"/>
        </w:rPr>
        <w:t>8</w:t>
      </w:r>
      <w:r w:rsidRPr="00C03167">
        <w:rPr>
          <w:lang w:val="nl-BE"/>
        </w:rPr>
        <w:t>, 1105.</w:t>
      </w:r>
      <w:bookmarkEnd w:id="166"/>
    </w:p>
    <w:p w:rsidR="00C03167" w:rsidRPr="00C03167" w:rsidRDefault="00C03167" w:rsidP="00C03167">
      <w:pPr>
        <w:pStyle w:val="EndNoteBibliography"/>
        <w:rPr>
          <w:lang w:val="nl-BE"/>
        </w:rPr>
      </w:pPr>
      <w:bookmarkStart w:id="167" w:name="_ENREF_122"/>
      <w:r w:rsidRPr="00C03167">
        <w:rPr>
          <w:lang w:val="nl-BE"/>
        </w:rPr>
        <w:t>41.</w:t>
      </w:r>
      <w:r w:rsidRPr="00C03167">
        <w:rPr>
          <w:lang w:val="nl-BE"/>
        </w:rPr>
        <w:tab/>
        <w:t xml:space="preserve">Mollet, K.; Goossens, H.; Piens, N.; Catak, S.; Waroquier, M.; Tornroos, K. W.; Van Speybroeck, V.; D'hooghe, M.; De Kimpe, N., </w:t>
      </w:r>
      <w:r w:rsidRPr="00C03167">
        <w:rPr>
          <w:i/>
          <w:lang w:val="nl-BE"/>
        </w:rPr>
        <w:t xml:space="preserve">Chem. Eur. J. </w:t>
      </w:r>
      <w:r w:rsidRPr="00C03167">
        <w:rPr>
          <w:b/>
          <w:lang w:val="nl-BE"/>
        </w:rPr>
        <w:t>2013,</w:t>
      </w:r>
      <w:r w:rsidRPr="00C03167">
        <w:rPr>
          <w:lang w:val="nl-BE"/>
        </w:rPr>
        <w:t xml:space="preserve"> </w:t>
      </w:r>
      <w:r w:rsidRPr="00C03167">
        <w:rPr>
          <w:i/>
          <w:lang w:val="nl-BE"/>
        </w:rPr>
        <w:t>19</w:t>
      </w:r>
      <w:r w:rsidRPr="00C03167">
        <w:rPr>
          <w:lang w:val="nl-BE"/>
        </w:rPr>
        <w:t>, 3383.</w:t>
      </w:r>
      <w:bookmarkEnd w:id="167"/>
    </w:p>
    <w:p w:rsidR="00E607B6" w:rsidRPr="00E607B6" w:rsidRDefault="00827DC0" w:rsidP="00E607B6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  <w:lang w:val="en-US"/>
        </w:rPr>
      </w:pPr>
      <w:r>
        <w:rPr>
          <w:rFonts w:ascii="Segoe UI" w:hAnsi="Segoe UI" w:cs="Segoe UI"/>
          <w:sz w:val="18"/>
          <w:szCs w:val="18"/>
          <w:lang w:val="en-US"/>
        </w:rPr>
        <w:fldChar w:fldCharType="end"/>
      </w:r>
    </w:p>
    <w:sectPr w:rsidR="00E607B6" w:rsidRPr="00E607B6">
      <w:footerReference w:type="default" r:id="rId10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4DA" w:rsidRDefault="002204DA" w:rsidP="00034BA9">
      <w:pPr>
        <w:spacing w:after="0" w:line="240" w:lineRule="auto"/>
      </w:pPr>
      <w:r>
        <w:separator/>
      </w:r>
    </w:p>
  </w:endnote>
  <w:endnote w:type="continuationSeparator" w:id="0">
    <w:p w:rsidR="002204DA" w:rsidRDefault="002204DA" w:rsidP="00034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8420212"/>
      <w:docPartObj>
        <w:docPartGallery w:val="Page Numbers (Bottom of Page)"/>
        <w:docPartUnique/>
      </w:docPartObj>
    </w:sdtPr>
    <w:sdtContent>
      <w:p w:rsidR="000564E2" w:rsidRDefault="000564E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5E54" w:rsidRPr="00A15E54">
          <w:rPr>
            <w:noProof/>
            <w:lang w:val="nl-NL"/>
          </w:rPr>
          <w:t>33</w:t>
        </w:r>
        <w:r>
          <w:fldChar w:fldCharType="end"/>
        </w:r>
      </w:p>
    </w:sdtContent>
  </w:sdt>
  <w:p w:rsidR="000564E2" w:rsidRDefault="000564E2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4DA" w:rsidRDefault="002204DA" w:rsidP="00034BA9">
      <w:pPr>
        <w:spacing w:after="0" w:line="240" w:lineRule="auto"/>
      </w:pPr>
      <w:r>
        <w:separator/>
      </w:r>
    </w:p>
  </w:footnote>
  <w:footnote w:type="continuationSeparator" w:id="0">
    <w:p w:rsidR="002204DA" w:rsidRDefault="002204DA" w:rsidP="00034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8751C"/>
    <w:multiLevelType w:val="hybridMultilevel"/>
    <w:tmpl w:val="1CC4EBA8"/>
    <w:lvl w:ilvl="0" w:tplc="5B32E48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5st2fxzyfzvwjeetrmpdzpezv0ezww0fdsp&quot;&gt;Review&lt;record-ids&gt;&lt;item&gt;1&lt;/item&gt;&lt;item&gt;3&lt;/item&gt;&lt;item&gt;4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40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6&lt;/item&gt;&lt;item&gt;57&lt;/item&gt;&lt;item&gt;58&lt;/item&gt;&lt;item&gt;59&lt;/item&gt;&lt;item&gt;60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100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item&gt;117&lt;/item&gt;&lt;item&gt;118&lt;/item&gt;&lt;item&gt;119&lt;/item&gt;&lt;item&gt;120&lt;/item&gt;&lt;item&gt;121&lt;/item&gt;&lt;item&gt;123&lt;/item&gt;&lt;item&gt;124&lt;/item&gt;&lt;item&gt;125&lt;/item&gt;&lt;item&gt;127&lt;/item&gt;&lt;item&gt;132&lt;/item&gt;&lt;item&gt;133&lt;/item&gt;&lt;item&gt;134&lt;/item&gt;&lt;item&gt;135&lt;/item&gt;&lt;item&gt;136&lt;/item&gt;&lt;item&gt;137&lt;/item&gt;&lt;item&gt;138&lt;/item&gt;&lt;item&gt;139&lt;/item&gt;&lt;/record-ids&gt;&lt;/item&gt;&lt;/Libraries&gt;"/>
  </w:docVars>
  <w:rsids>
    <w:rsidRoot w:val="009D0983"/>
    <w:rsid w:val="000027C1"/>
    <w:rsid w:val="00022A6F"/>
    <w:rsid w:val="00022E14"/>
    <w:rsid w:val="00030217"/>
    <w:rsid w:val="00031BC1"/>
    <w:rsid w:val="00034BA9"/>
    <w:rsid w:val="00040BAD"/>
    <w:rsid w:val="00045E35"/>
    <w:rsid w:val="000479CD"/>
    <w:rsid w:val="00053640"/>
    <w:rsid w:val="000564E2"/>
    <w:rsid w:val="00061BEC"/>
    <w:rsid w:val="00062635"/>
    <w:rsid w:val="000632F8"/>
    <w:rsid w:val="0007048A"/>
    <w:rsid w:val="00070617"/>
    <w:rsid w:val="00073D02"/>
    <w:rsid w:val="000752DD"/>
    <w:rsid w:val="000816CB"/>
    <w:rsid w:val="000843BE"/>
    <w:rsid w:val="0009265A"/>
    <w:rsid w:val="0009404C"/>
    <w:rsid w:val="00096AD2"/>
    <w:rsid w:val="000A27B5"/>
    <w:rsid w:val="000B1166"/>
    <w:rsid w:val="000B344E"/>
    <w:rsid w:val="000B3635"/>
    <w:rsid w:val="000C02D5"/>
    <w:rsid w:val="000C1F21"/>
    <w:rsid w:val="000C293D"/>
    <w:rsid w:val="000C2964"/>
    <w:rsid w:val="000D16C9"/>
    <w:rsid w:val="000E1EDF"/>
    <w:rsid w:val="000E3599"/>
    <w:rsid w:val="000E57B1"/>
    <w:rsid w:val="000F299C"/>
    <w:rsid w:val="000F45B1"/>
    <w:rsid w:val="000F56C5"/>
    <w:rsid w:val="001011CF"/>
    <w:rsid w:val="00102629"/>
    <w:rsid w:val="00105481"/>
    <w:rsid w:val="00113970"/>
    <w:rsid w:val="001147DF"/>
    <w:rsid w:val="00116BDB"/>
    <w:rsid w:val="00116DD3"/>
    <w:rsid w:val="00116DDA"/>
    <w:rsid w:val="00117C16"/>
    <w:rsid w:val="00125E2F"/>
    <w:rsid w:val="0012655E"/>
    <w:rsid w:val="00127667"/>
    <w:rsid w:val="0013726B"/>
    <w:rsid w:val="001415C1"/>
    <w:rsid w:val="00152578"/>
    <w:rsid w:val="001540BB"/>
    <w:rsid w:val="00155BF9"/>
    <w:rsid w:val="00157F72"/>
    <w:rsid w:val="00160E12"/>
    <w:rsid w:val="00161CF6"/>
    <w:rsid w:val="00164012"/>
    <w:rsid w:val="001756E4"/>
    <w:rsid w:val="00180A2E"/>
    <w:rsid w:val="001845CE"/>
    <w:rsid w:val="0018536C"/>
    <w:rsid w:val="00197419"/>
    <w:rsid w:val="001A4FB5"/>
    <w:rsid w:val="001A6068"/>
    <w:rsid w:val="001B0349"/>
    <w:rsid w:val="001C0221"/>
    <w:rsid w:val="001C1BB1"/>
    <w:rsid w:val="001D21A2"/>
    <w:rsid w:val="001D32FA"/>
    <w:rsid w:val="001D7A36"/>
    <w:rsid w:val="001F66D8"/>
    <w:rsid w:val="001F7E21"/>
    <w:rsid w:val="00200B00"/>
    <w:rsid w:val="0020491E"/>
    <w:rsid w:val="00210FB5"/>
    <w:rsid w:val="002204DA"/>
    <w:rsid w:val="00224BF5"/>
    <w:rsid w:val="00225E97"/>
    <w:rsid w:val="00231BEC"/>
    <w:rsid w:val="00233E6B"/>
    <w:rsid w:val="002355BC"/>
    <w:rsid w:val="00236FD9"/>
    <w:rsid w:val="00237E52"/>
    <w:rsid w:val="00240677"/>
    <w:rsid w:val="00252548"/>
    <w:rsid w:val="00253CDB"/>
    <w:rsid w:val="00261750"/>
    <w:rsid w:val="002621BF"/>
    <w:rsid w:val="002646A3"/>
    <w:rsid w:val="00267D3E"/>
    <w:rsid w:val="002725FF"/>
    <w:rsid w:val="002732AE"/>
    <w:rsid w:val="00276A05"/>
    <w:rsid w:val="00276E22"/>
    <w:rsid w:val="00277F50"/>
    <w:rsid w:val="002811D7"/>
    <w:rsid w:val="00282281"/>
    <w:rsid w:val="00283207"/>
    <w:rsid w:val="00285D99"/>
    <w:rsid w:val="00286927"/>
    <w:rsid w:val="002905F1"/>
    <w:rsid w:val="002943EF"/>
    <w:rsid w:val="002A39E9"/>
    <w:rsid w:val="002B024B"/>
    <w:rsid w:val="002B3EBD"/>
    <w:rsid w:val="002C0D01"/>
    <w:rsid w:val="002C487E"/>
    <w:rsid w:val="002C73FB"/>
    <w:rsid w:val="002C7F28"/>
    <w:rsid w:val="002D22D8"/>
    <w:rsid w:val="002D275F"/>
    <w:rsid w:val="002D45C2"/>
    <w:rsid w:val="002D53C5"/>
    <w:rsid w:val="002D6722"/>
    <w:rsid w:val="002E06EF"/>
    <w:rsid w:val="002E2988"/>
    <w:rsid w:val="002E4666"/>
    <w:rsid w:val="002E673D"/>
    <w:rsid w:val="002E6E58"/>
    <w:rsid w:val="002E7B69"/>
    <w:rsid w:val="002F0D44"/>
    <w:rsid w:val="002F4850"/>
    <w:rsid w:val="00300A6A"/>
    <w:rsid w:val="00301054"/>
    <w:rsid w:val="00301AA7"/>
    <w:rsid w:val="0030245C"/>
    <w:rsid w:val="00314CF5"/>
    <w:rsid w:val="00316778"/>
    <w:rsid w:val="00321255"/>
    <w:rsid w:val="00321946"/>
    <w:rsid w:val="0033143E"/>
    <w:rsid w:val="00331CCD"/>
    <w:rsid w:val="00332419"/>
    <w:rsid w:val="0033414F"/>
    <w:rsid w:val="0033459B"/>
    <w:rsid w:val="00336294"/>
    <w:rsid w:val="00344161"/>
    <w:rsid w:val="00345629"/>
    <w:rsid w:val="003504B7"/>
    <w:rsid w:val="003516AF"/>
    <w:rsid w:val="00352D32"/>
    <w:rsid w:val="00354FFB"/>
    <w:rsid w:val="0036177E"/>
    <w:rsid w:val="003645D3"/>
    <w:rsid w:val="00364EBE"/>
    <w:rsid w:val="0037280A"/>
    <w:rsid w:val="003738D6"/>
    <w:rsid w:val="003743E6"/>
    <w:rsid w:val="003747E1"/>
    <w:rsid w:val="00380F06"/>
    <w:rsid w:val="003813B7"/>
    <w:rsid w:val="00381CE1"/>
    <w:rsid w:val="003846E6"/>
    <w:rsid w:val="00395993"/>
    <w:rsid w:val="003A4DD9"/>
    <w:rsid w:val="003A6EE5"/>
    <w:rsid w:val="003A772A"/>
    <w:rsid w:val="003B0608"/>
    <w:rsid w:val="003B175C"/>
    <w:rsid w:val="003C2325"/>
    <w:rsid w:val="003C30F4"/>
    <w:rsid w:val="003C7456"/>
    <w:rsid w:val="003C7763"/>
    <w:rsid w:val="003D2C6B"/>
    <w:rsid w:val="003E414E"/>
    <w:rsid w:val="003F082D"/>
    <w:rsid w:val="003F41A6"/>
    <w:rsid w:val="003F6726"/>
    <w:rsid w:val="00405951"/>
    <w:rsid w:val="00405BDF"/>
    <w:rsid w:val="00406C7E"/>
    <w:rsid w:val="00407F19"/>
    <w:rsid w:val="004115C4"/>
    <w:rsid w:val="00412125"/>
    <w:rsid w:val="004122BD"/>
    <w:rsid w:val="00417A2C"/>
    <w:rsid w:val="00417DDD"/>
    <w:rsid w:val="00421ABF"/>
    <w:rsid w:val="00424274"/>
    <w:rsid w:val="00426054"/>
    <w:rsid w:val="004273DF"/>
    <w:rsid w:val="004302F5"/>
    <w:rsid w:val="00433738"/>
    <w:rsid w:val="004358B7"/>
    <w:rsid w:val="00437856"/>
    <w:rsid w:val="00437CEA"/>
    <w:rsid w:val="00441DB3"/>
    <w:rsid w:val="004438D3"/>
    <w:rsid w:val="004438DD"/>
    <w:rsid w:val="0045345B"/>
    <w:rsid w:val="00453D76"/>
    <w:rsid w:val="0045484B"/>
    <w:rsid w:val="00457C4B"/>
    <w:rsid w:val="00457EF3"/>
    <w:rsid w:val="00462461"/>
    <w:rsid w:val="004768D6"/>
    <w:rsid w:val="00477260"/>
    <w:rsid w:val="0048001A"/>
    <w:rsid w:val="004835D6"/>
    <w:rsid w:val="004878AD"/>
    <w:rsid w:val="004908E5"/>
    <w:rsid w:val="00491821"/>
    <w:rsid w:val="0049354B"/>
    <w:rsid w:val="00494EC1"/>
    <w:rsid w:val="00497C8F"/>
    <w:rsid w:val="00497F81"/>
    <w:rsid w:val="004B1F42"/>
    <w:rsid w:val="004B3898"/>
    <w:rsid w:val="004B41B3"/>
    <w:rsid w:val="004B64BC"/>
    <w:rsid w:val="004C0776"/>
    <w:rsid w:val="004C0F10"/>
    <w:rsid w:val="004C2A0C"/>
    <w:rsid w:val="004C70F2"/>
    <w:rsid w:val="004D0518"/>
    <w:rsid w:val="004D53ED"/>
    <w:rsid w:val="004D74EA"/>
    <w:rsid w:val="004E6F6B"/>
    <w:rsid w:val="004F03A4"/>
    <w:rsid w:val="004F0888"/>
    <w:rsid w:val="00502668"/>
    <w:rsid w:val="005040C6"/>
    <w:rsid w:val="00506D0C"/>
    <w:rsid w:val="00507923"/>
    <w:rsid w:val="00507B39"/>
    <w:rsid w:val="00511C18"/>
    <w:rsid w:val="00512C59"/>
    <w:rsid w:val="0051792A"/>
    <w:rsid w:val="0052023C"/>
    <w:rsid w:val="005207E8"/>
    <w:rsid w:val="00520EDF"/>
    <w:rsid w:val="005409FF"/>
    <w:rsid w:val="00541349"/>
    <w:rsid w:val="005474E5"/>
    <w:rsid w:val="00550C0D"/>
    <w:rsid w:val="00553CF5"/>
    <w:rsid w:val="0055413C"/>
    <w:rsid w:val="0055504B"/>
    <w:rsid w:val="00556870"/>
    <w:rsid w:val="005615EF"/>
    <w:rsid w:val="00562828"/>
    <w:rsid w:val="00563B32"/>
    <w:rsid w:val="00575BCE"/>
    <w:rsid w:val="00577028"/>
    <w:rsid w:val="00577FC5"/>
    <w:rsid w:val="00584288"/>
    <w:rsid w:val="005952B0"/>
    <w:rsid w:val="00597115"/>
    <w:rsid w:val="005975BE"/>
    <w:rsid w:val="005A0942"/>
    <w:rsid w:val="005A2FEF"/>
    <w:rsid w:val="005B113C"/>
    <w:rsid w:val="005B3B50"/>
    <w:rsid w:val="005B71D0"/>
    <w:rsid w:val="005C263D"/>
    <w:rsid w:val="005D0F8A"/>
    <w:rsid w:val="005D314E"/>
    <w:rsid w:val="005D6284"/>
    <w:rsid w:val="005E0AE6"/>
    <w:rsid w:val="005E532A"/>
    <w:rsid w:val="005E68D3"/>
    <w:rsid w:val="005E6F5B"/>
    <w:rsid w:val="005F01AD"/>
    <w:rsid w:val="005F46A8"/>
    <w:rsid w:val="005F4F98"/>
    <w:rsid w:val="0060579E"/>
    <w:rsid w:val="0061230C"/>
    <w:rsid w:val="006126B5"/>
    <w:rsid w:val="0061286A"/>
    <w:rsid w:val="00614856"/>
    <w:rsid w:val="00614CAA"/>
    <w:rsid w:val="00620E56"/>
    <w:rsid w:val="00621506"/>
    <w:rsid w:val="00624D06"/>
    <w:rsid w:val="00633703"/>
    <w:rsid w:val="00636E42"/>
    <w:rsid w:val="00646691"/>
    <w:rsid w:val="0065002C"/>
    <w:rsid w:val="00650AF8"/>
    <w:rsid w:val="006529B7"/>
    <w:rsid w:val="00654448"/>
    <w:rsid w:val="006579A3"/>
    <w:rsid w:val="00661C9F"/>
    <w:rsid w:val="0066410D"/>
    <w:rsid w:val="00673052"/>
    <w:rsid w:val="00675532"/>
    <w:rsid w:val="00675D2E"/>
    <w:rsid w:val="00676AB1"/>
    <w:rsid w:val="0069135E"/>
    <w:rsid w:val="00691E17"/>
    <w:rsid w:val="006A0B97"/>
    <w:rsid w:val="006A28C3"/>
    <w:rsid w:val="006A5129"/>
    <w:rsid w:val="006A576C"/>
    <w:rsid w:val="006B0CFB"/>
    <w:rsid w:val="006B6B06"/>
    <w:rsid w:val="006C102D"/>
    <w:rsid w:val="006C4C9F"/>
    <w:rsid w:val="006C4EE7"/>
    <w:rsid w:val="006D1144"/>
    <w:rsid w:val="006D2526"/>
    <w:rsid w:val="006D2B5A"/>
    <w:rsid w:val="006D5F92"/>
    <w:rsid w:val="006D61FB"/>
    <w:rsid w:val="006E0969"/>
    <w:rsid w:val="006E0D07"/>
    <w:rsid w:val="006E44A9"/>
    <w:rsid w:val="006E625D"/>
    <w:rsid w:val="006E68C9"/>
    <w:rsid w:val="006F62E5"/>
    <w:rsid w:val="006F693D"/>
    <w:rsid w:val="006F7CAE"/>
    <w:rsid w:val="00701497"/>
    <w:rsid w:val="00701998"/>
    <w:rsid w:val="007062B8"/>
    <w:rsid w:val="00712761"/>
    <w:rsid w:val="007129A3"/>
    <w:rsid w:val="00712FBF"/>
    <w:rsid w:val="00715180"/>
    <w:rsid w:val="00715CE1"/>
    <w:rsid w:val="00717780"/>
    <w:rsid w:val="00720BB4"/>
    <w:rsid w:val="007351B8"/>
    <w:rsid w:val="00735B9A"/>
    <w:rsid w:val="00737842"/>
    <w:rsid w:val="00742C48"/>
    <w:rsid w:val="00743CDC"/>
    <w:rsid w:val="007500D4"/>
    <w:rsid w:val="007533C2"/>
    <w:rsid w:val="00760A6E"/>
    <w:rsid w:val="00761C1D"/>
    <w:rsid w:val="00764E14"/>
    <w:rsid w:val="00766E93"/>
    <w:rsid w:val="00773C55"/>
    <w:rsid w:val="007775D9"/>
    <w:rsid w:val="00781981"/>
    <w:rsid w:val="007862D4"/>
    <w:rsid w:val="00786CEE"/>
    <w:rsid w:val="0078719C"/>
    <w:rsid w:val="00792C90"/>
    <w:rsid w:val="00792DC6"/>
    <w:rsid w:val="007948FD"/>
    <w:rsid w:val="0079779A"/>
    <w:rsid w:val="007A011C"/>
    <w:rsid w:val="007A6DE4"/>
    <w:rsid w:val="007A6F4C"/>
    <w:rsid w:val="007B5005"/>
    <w:rsid w:val="007B5074"/>
    <w:rsid w:val="007B58AE"/>
    <w:rsid w:val="007B6305"/>
    <w:rsid w:val="007C043A"/>
    <w:rsid w:val="007C1025"/>
    <w:rsid w:val="007C43D0"/>
    <w:rsid w:val="007C4909"/>
    <w:rsid w:val="007D3C15"/>
    <w:rsid w:val="007E057A"/>
    <w:rsid w:val="007E5DBA"/>
    <w:rsid w:val="007F0FA6"/>
    <w:rsid w:val="007F23C7"/>
    <w:rsid w:val="007F338B"/>
    <w:rsid w:val="007F4C2B"/>
    <w:rsid w:val="0080362F"/>
    <w:rsid w:val="0080481B"/>
    <w:rsid w:val="00804FE1"/>
    <w:rsid w:val="00810CD2"/>
    <w:rsid w:val="008171E4"/>
    <w:rsid w:val="00822CE2"/>
    <w:rsid w:val="00823AB9"/>
    <w:rsid w:val="00824E97"/>
    <w:rsid w:val="00824EEE"/>
    <w:rsid w:val="00827DC0"/>
    <w:rsid w:val="00841304"/>
    <w:rsid w:val="008424A1"/>
    <w:rsid w:val="00845F2B"/>
    <w:rsid w:val="008504AF"/>
    <w:rsid w:val="00852DB5"/>
    <w:rsid w:val="008533B0"/>
    <w:rsid w:val="0086200A"/>
    <w:rsid w:val="008637D5"/>
    <w:rsid w:val="0087052C"/>
    <w:rsid w:val="008738E6"/>
    <w:rsid w:val="00876069"/>
    <w:rsid w:val="008835A4"/>
    <w:rsid w:val="008856C8"/>
    <w:rsid w:val="00886D2D"/>
    <w:rsid w:val="00887232"/>
    <w:rsid w:val="008876DC"/>
    <w:rsid w:val="00887F23"/>
    <w:rsid w:val="00887F72"/>
    <w:rsid w:val="00894268"/>
    <w:rsid w:val="0089590C"/>
    <w:rsid w:val="008A2E25"/>
    <w:rsid w:val="008A3276"/>
    <w:rsid w:val="008A54A3"/>
    <w:rsid w:val="008B590A"/>
    <w:rsid w:val="008B6342"/>
    <w:rsid w:val="008B6410"/>
    <w:rsid w:val="008B6E9E"/>
    <w:rsid w:val="008C2E45"/>
    <w:rsid w:val="008C6A3A"/>
    <w:rsid w:val="008D120D"/>
    <w:rsid w:val="008D369C"/>
    <w:rsid w:val="008D4CE6"/>
    <w:rsid w:val="008D5099"/>
    <w:rsid w:val="008E2441"/>
    <w:rsid w:val="008E3AA0"/>
    <w:rsid w:val="008E77C6"/>
    <w:rsid w:val="008F083F"/>
    <w:rsid w:val="00906A9F"/>
    <w:rsid w:val="00914554"/>
    <w:rsid w:val="00914912"/>
    <w:rsid w:val="00920D60"/>
    <w:rsid w:val="009343ED"/>
    <w:rsid w:val="00935AAF"/>
    <w:rsid w:val="00945A77"/>
    <w:rsid w:val="00946782"/>
    <w:rsid w:val="00956B51"/>
    <w:rsid w:val="00967B70"/>
    <w:rsid w:val="00973ABF"/>
    <w:rsid w:val="00973BA2"/>
    <w:rsid w:val="009744AB"/>
    <w:rsid w:val="0097689D"/>
    <w:rsid w:val="00984EA2"/>
    <w:rsid w:val="009872FF"/>
    <w:rsid w:val="00991F58"/>
    <w:rsid w:val="00993CFB"/>
    <w:rsid w:val="00995B3A"/>
    <w:rsid w:val="009A10AF"/>
    <w:rsid w:val="009A5F72"/>
    <w:rsid w:val="009B1E9B"/>
    <w:rsid w:val="009B1F1C"/>
    <w:rsid w:val="009C3A5F"/>
    <w:rsid w:val="009C5007"/>
    <w:rsid w:val="009D0983"/>
    <w:rsid w:val="009D1AB6"/>
    <w:rsid w:val="009D1C69"/>
    <w:rsid w:val="009D2CCD"/>
    <w:rsid w:val="009E06F1"/>
    <w:rsid w:val="009E61F7"/>
    <w:rsid w:val="009F2E86"/>
    <w:rsid w:val="00A05BAB"/>
    <w:rsid w:val="00A06E5E"/>
    <w:rsid w:val="00A07ADA"/>
    <w:rsid w:val="00A120CF"/>
    <w:rsid w:val="00A15E54"/>
    <w:rsid w:val="00A160AA"/>
    <w:rsid w:val="00A1777A"/>
    <w:rsid w:val="00A20F20"/>
    <w:rsid w:val="00A25A8D"/>
    <w:rsid w:val="00A26EA1"/>
    <w:rsid w:val="00A27438"/>
    <w:rsid w:val="00A46EE7"/>
    <w:rsid w:val="00A475A0"/>
    <w:rsid w:val="00A51E71"/>
    <w:rsid w:val="00A539B5"/>
    <w:rsid w:val="00A54772"/>
    <w:rsid w:val="00A57554"/>
    <w:rsid w:val="00A57D34"/>
    <w:rsid w:val="00A61BEE"/>
    <w:rsid w:val="00A644A2"/>
    <w:rsid w:val="00A731C0"/>
    <w:rsid w:val="00A73327"/>
    <w:rsid w:val="00A757D9"/>
    <w:rsid w:val="00A819CA"/>
    <w:rsid w:val="00A83623"/>
    <w:rsid w:val="00A844D5"/>
    <w:rsid w:val="00A87CE3"/>
    <w:rsid w:val="00A9690D"/>
    <w:rsid w:val="00AA2872"/>
    <w:rsid w:val="00AB035F"/>
    <w:rsid w:val="00AB4BC6"/>
    <w:rsid w:val="00AB6074"/>
    <w:rsid w:val="00AB7335"/>
    <w:rsid w:val="00AC062C"/>
    <w:rsid w:val="00AC17FA"/>
    <w:rsid w:val="00AC769D"/>
    <w:rsid w:val="00AC78B7"/>
    <w:rsid w:val="00AD4EE4"/>
    <w:rsid w:val="00AD645E"/>
    <w:rsid w:val="00AD6BCF"/>
    <w:rsid w:val="00AE273A"/>
    <w:rsid w:val="00AE55CB"/>
    <w:rsid w:val="00AE7FBD"/>
    <w:rsid w:val="00AF1E07"/>
    <w:rsid w:val="00AF4ECC"/>
    <w:rsid w:val="00AF6FF6"/>
    <w:rsid w:val="00AF79C7"/>
    <w:rsid w:val="00B01273"/>
    <w:rsid w:val="00B052D6"/>
    <w:rsid w:val="00B16346"/>
    <w:rsid w:val="00B23C77"/>
    <w:rsid w:val="00B3250D"/>
    <w:rsid w:val="00B32801"/>
    <w:rsid w:val="00B368EF"/>
    <w:rsid w:val="00B43570"/>
    <w:rsid w:val="00B4499F"/>
    <w:rsid w:val="00B53E7F"/>
    <w:rsid w:val="00B54570"/>
    <w:rsid w:val="00B54933"/>
    <w:rsid w:val="00B6369D"/>
    <w:rsid w:val="00B640B0"/>
    <w:rsid w:val="00B64832"/>
    <w:rsid w:val="00B64EE4"/>
    <w:rsid w:val="00B657E8"/>
    <w:rsid w:val="00B65EDF"/>
    <w:rsid w:val="00B6693C"/>
    <w:rsid w:val="00B7073F"/>
    <w:rsid w:val="00B75A0E"/>
    <w:rsid w:val="00B81995"/>
    <w:rsid w:val="00B83C53"/>
    <w:rsid w:val="00B92A5D"/>
    <w:rsid w:val="00BA4317"/>
    <w:rsid w:val="00BA6341"/>
    <w:rsid w:val="00BA7773"/>
    <w:rsid w:val="00BB0505"/>
    <w:rsid w:val="00BB10D7"/>
    <w:rsid w:val="00BB160E"/>
    <w:rsid w:val="00BB29C3"/>
    <w:rsid w:val="00BB67FE"/>
    <w:rsid w:val="00BC1C7A"/>
    <w:rsid w:val="00BC66D1"/>
    <w:rsid w:val="00BC74BF"/>
    <w:rsid w:val="00BD0BE8"/>
    <w:rsid w:val="00BD3E77"/>
    <w:rsid w:val="00BD415B"/>
    <w:rsid w:val="00BD5BA5"/>
    <w:rsid w:val="00BF5FD2"/>
    <w:rsid w:val="00BF62D0"/>
    <w:rsid w:val="00BF6C8F"/>
    <w:rsid w:val="00C03167"/>
    <w:rsid w:val="00C03231"/>
    <w:rsid w:val="00C0687C"/>
    <w:rsid w:val="00C072F3"/>
    <w:rsid w:val="00C07B27"/>
    <w:rsid w:val="00C12C99"/>
    <w:rsid w:val="00C152A8"/>
    <w:rsid w:val="00C162B2"/>
    <w:rsid w:val="00C21DF1"/>
    <w:rsid w:val="00C25E32"/>
    <w:rsid w:val="00C3043D"/>
    <w:rsid w:val="00C33F2B"/>
    <w:rsid w:val="00C3550C"/>
    <w:rsid w:val="00C360B7"/>
    <w:rsid w:val="00C362A6"/>
    <w:rsid w:val="00C57372"/>
    <w:rsid w:val="00C64B9E"/>
    <w:rsid w:val="00C6664F"/>
    <w:rsid w:val="00C72734"/>
    <w:rsid w:val="00C74B71"/>
    <w:rsid w:val="00C75AE0"/>
    <w:rsid w:val="00C75F05"/>
    <w:rsid w:val="00C80D7E"/>
    <w:rsid w:val="00C840AC"/>
    <w:rsid w:val="00C84A23"/>
    <w:rsid w:val="00C90EDB"/>
    <w:rsid w:val="00C94879"/>
    <w:rsid w:val="00C9574B"/>
    <w:rsid w:val="00CA4356"/>
    <w:rsid w:val="00CA437A"/>
    <w:rsid w:val="00CA7032"/>
    <w:rsid w:val="00CA7B2D"/>
    <w:rsid w:val="00CA7C83"/>
    <w:rsid w:val="00CB025C"/>
    <w:rsid w:val="00CB0FAB"/>
    <w:rsid w:val="00CB2C18"/>
    <w:rsid w:val="00CB4D60"/>
    <w:rsid w:val="00CB69BF"/>
    <w:rsid w:val="00CC2E96"/>
    <w:rsid w:val="00CC3B16"/>
    <w:rsid w:val="00CC3B9C"/>
    <w:rsid w:val="00CE1877"/>
    <w:rsid w:val="00CE1CF3"/>
    <w:rsid w:val="00CF2CA6"/>
    <w:rsid w:val="00CF7A61"/>
    <w:rsid w:val="00D06FAC"/>
    <w:rsid w:val="00D1062F"/>
    <w:rsid w:val="00D140B2"/>
    <w:rsid w:val="00D32084"/>
    <w:rsid w:val="00D37BE3"/>
    <w:rsid w:val="00D37E35"/>
    <w:rsid w:val="00D4107A"/>
    <w:rsid w:val="00D42BBD"/>
    <w:rsid w:val="00D44C3D"/>
    <w:rsid w:val="00D528F6"/>
    <w:rsid w:val="00D706DC"/>
    <w:rsid w:val="00D74B1C"/>
    <w:rsid w:val="00D77646"/>
    <w:rsid w:val="00D8375C"/>
    <w:rsid w:val="00D85641"/>
    <w:rsid w:val="00D860FB"/>
    <w:rsid w:val="00D867B2"/>
    <w:rsid w:val="00D916AE"/>
    <w:rsid w:val="00D95406"/>
    <w:rsid w:val="00DA3907"/>
    <w:rsid w:val="00DA3AC6"/>
    <w:rsid w:val="00DB0CE4"/>
    <w:rsid w:val="00DB147E"/>
    <w:rsid w:val="00DB20C5"/>
    <w:rsid w:val="00DB2462"/>
    <w:rsid w:val="00DB30B2"/>
    <w:rsid w:val="00DB4AB7"/>
    <w:rsid w:val="00DB6203"/>
    <w:rsid w:val="00DC3DF6"/>
    <w:rsid w:val="00DC70B5"/>
    <w:rsid w:val="00DD03FA"/>
    <w:rsid w:val="00DD3442"/>
    <w:rsid w:val="00DD4BDC"/>
    <w:rsid w:val="00DD6ED5"/>
    <w:rsid w:val="00DD7AB9"/>
    <w:rsid w:val="00DE0DCB"/>
    <w:rsid w:val="00DE2585"/>
    <w:rsid w:val="00DF00FE"/>
    <w:rsid w:val="00DF0973"/>
    <w:rsid w:val="00DF1EFB"/>
    <w:rsid w:val="00DF2CCB"/>
    <w:rsid w:val="00DF425F"/>
    <w:rsid w:val="00E0183D"/>
    <w:rsid w:val="00E042AE"/>
    <w:rsid w:val="00E04FEF"/>
    <w:rsid w:val="00E10981"/>
    <w:rsid w:val="00E13962"/>
    <w:rsid w:val="00E14B5C"/>
    <w:rsid w:val="00E221C1"/>
    <w:rsid w:val="00E22AFE"/>
    <w:rsid w:val="00E25021"/>
    <w:rsid w:val="00E25E72"/>
    <w:rsid w:val="00E266DB"/>
    <w:rsid w:val="00E31741"/>
    <w:rsid w:val="00E36338"/>
    <w:rsid w:val="00E45429"/>
    <w:rsid w:val="00E607B6"/>
    <w:rsid w:val="00E60A0C"/>
    <w:rsid w:val="00E63FF2"/>
    <w:rsid w:val="00E64E95"/>
    <w:rsid w:val="00E743EB"/>
    <w:rsid w:val="00E76D9B"/>
    <w:rsid w:val="00E77FC2"/>
    <w:rsid w:val="00E846CF"/>
    <w:rsid w:val="00E8486C"/>
    <w:rsid w:val="00E86BF8"/>
    <w:rsid w:val="00E90080"/>
    <w:rsid w:val="00E92748"/>
    <w:rsid w:val="00E93D11"/>
    <w:rsid w:val="00E95E56"/>
    <w:rsid w:val="00EB018B"/>
    <w:rsid w:val="00EB0C01"/>
    <w:rsid w:val="00EB3EE6"/>
    <w:rsid w:val="00EC4D95"/>
    <w:rsid w:val="00EC7B27"/>
    <w:rsid w:val="00ED16DE"/>
    <w:rsid w:val="00ED2C08"/>
    <w:rsid w:val="00ED4C8D"/>
    <w:rsid w:val="00ED56CF"/>
    <w:rsid w:val="00ED7C0A"/>
    <w:rsid w:val="00EE1D6A"/>
    <w:rsid w:val="00EE538C"/>
    <w:rsid w:val="00EE6079"/>
    <w:rsid w:val="00EE79CC"/>
    <w:rsid w:val="00EF5904"/>
    <w:rsid w:val="00EF716A"/>
    <w:rsid w:val="00F00379"/>
    <w:rsid w:val="00F004BE"/>
    <w:rsid w:val="00F01D8C"/>
    <w:rsid w:val="00F03702"/>
    <w:rsid w:val="00F056C9"/>
    <w:rsid w:val="00F0754D"/>
    <w:rsid w:val="00F0793D"/>
    <w:rsid w:val="00F10D04"/>
    <w:rsid w:val="00F222D9"/>
    <w:rsid w:val="00F26830"/>
    <w:rsid w:val="00F30B4E"/>
    <w:rsid w:val="00F40B4B"/>
    <w:rsid w:val="00F5139E"/>
    <w:rsid w:val="00F531D8"/>
    <w:rsid w:val="00F550D9"/>
    <w:rsid w:val="00F667AB"/>
    <w:rsid w:val="00F671BC"/>
    <w:rsid w:val="00F70B32"/>
    <w:rsid w:val="00F77285"/>
    <w:rsid w:val="00F77E0E"/>
    <w:rsid w:val="00F77E92"/>
    <w:rsid w:val="00F9382F"/>
    <w:rsid w:val="00F94A6C"/>
    <w:rsid w:val="00F955CD"/>
    <w:rsid w:val="00F96C61"/>
    <w:rsid w:val="00F9711D"/>
    <w:rsid w:val="00FA2040"/>
    <w:rsid w:val="00FA4A45"/>
    <w:rsid w:val="00FA5867"/>
    <w:rsid w:val="00FB1F4B"/>
    <w:rsid w:val="00FB6E68"/>
    <w:rsid w:val="00FB7395"/>
    <w:rsid w:val="00FC1780"/>
    <w:rsid w:val="00FC3420"/>
    <w:rsid w:val="00FC7988"/>
    <w:rsid w:val="00FD000C"/>
    <w:rsid w:val="00FD240C"/>
    <w:rsid w:val="00FD35E2"/>
    <w:rsid w:val="00FD4EB2"/>
    <w:rsid w:val="00FD62CB"/>
    <w:rsid w:val="00FD748D"/>
    <w:rsid w:val="00FD78CE"/>
    <w:rsid w:val="00FE06FF"/>
    <w:rsid w:val="00FE13ED"/>
    <w:rsid w:val="00FE36B1"/>
    <w:rsid w:val="00FE637D"/>
    <w:rsid w:val="00FF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Standaard"/>
    <w:link w:val="EndNoteBibliographyTitleChar"/>
    <w:rsid w:val="00C57372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C57372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C57372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C57372"/>
    <w:rPr>
      <w:rFonts w:ascii="Calibri" w:hAnsi="Calibri"/>
      <w:noProof/>
      <w:lang w:val="en-US"/>
    </w:rPr>
  </w:style>
  <w:style w:type="character" w:styleId="Hyperlink">
    <w:name w:val="Hyperlink"/>
    <w:basedOn w:val="Standaardalinea-lettertype"/>
    <w:uiPriority w:val="99"/>
    <w:unhideWhenUsed/>
    <w:rsid w:val="00C57372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01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01273"/>
    <w:rPr>
      <w:rFonts w:ascii="Segoe UI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CA7B2D"/>
    <w:rPr>
      <w:color w:val="808080"/>
    </w:rPr>
  </w:style>
  <w:style w:type="paragraph" w:styleId="Bijschrift">
    <w:name w:val="caption"/>
    <w:basedOn w:val="Standaard"/>
    <w:next w:val="Standaard"/>
    <w:uiPriority w:val="35"/>
    <w:unhideWhenUsed/>
    <w:qFormat/>
    <w:rsid w:val="00A06E5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34B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4BA9"/>
  </w:style>
  <w:style w:type="paragraph" w:styleId="Voettekst">
    <w:name w:val="footer"/>
    <w:basedOn w:val="Standaard"/>
    <w:link w:val="VoettekstChar"/>
    <w:uiPriority w:val="99"/>
    <w:unhideWhenUsed/>
    <w:rsid w:val="00034B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4BA9"/>
  </w:style>
  <w:style w:type="paragraph" w:styleId="Lijstalinea">
    <w:name w:val="List Paragraph"/>
    <w:basedOn w:val="Standaard"/>
    <w:uiPriority w:val="34"/>
    <w:qFormat/>
    <w:rsid w:val="00157F72"/>
    <w:pPr>
      <w:ind w:left="720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406C7E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406C7E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406C7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Standaard"/>
    <w:link w:val="EndNoteBibliographyTitleChar"/>
    <w:rsid w:val="00C57372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C57372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C57372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C57372"/>
    <w:rPr>
      <w:rFonts w:ascii="Calibri" w:hAnsi="Calibri"/>
      <w:noProof/>
      <w:lang w:val="en-US"/>
    </w:rPr>
  </w:style>
  <w:style w:type="character" w:styleId="Hyperlink">
    <w:name w:val="Hyperlink"/>
    <w:basedOn w:val="Standaardalinea-lettertype"/>
    <w:uiPriority w:val="99"/>
    <w:unhideWhenUsed/>
    <w:rsid w:val="00C57372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01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01273"/>
    <w:rPr>
      <w:rFonts w:ascii="Segoe UI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CA7B2D"/>
    <w:rPr>
      <w:color w:val="808080"/>
    </w:rPr>
  </w:style>
  <w:style w:type="paragraph" w:styleId="Bijschrift">
    <w:name w:val="caption"/>
    <w:basedOn w:val="Standaard"/>
    <w:next w:val="Standaard"/>
    <w:uiPriority w:val="35"/>
    <w:unhideWhenUsed/>
    <w:qFormat/>
    <w:rsid w:val="00A06E5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34B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4BA9"/>
  </w:style>
  <w:style w:type="paragraph" w:styleId="Voettekst">
    <w:name w:val="footer"/>
    <w:basedOn w:val="Standaard"/>
    <w:link w:val="VoettekstChar"/>
    <w:uiPriority w:val="99"/>
    <w:unhideWhenUsed/>
    <w:rsid w:val="00034B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4BA9"/>
  </w:style>
  <w:style w:type="paragraph" w:styleId="Lijstalinea">
    <w:name w:val="List Paragraph"/>
    <w:basedOn w:val="Standaard"/>
    <w:uiPriority w:val="34"/>
    <w:qFormat/>
    <w:rsid w:val="00157F72"/>
    <w:pPr>
      <w:ind w:left="720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406C7E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406C7E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406C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8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8.bin"/><Relationship Id="rId21" Type="http://schemas.openxmlformats.org/officeDocument/2006/relationships/image" Target="media/image6.emf"/><Relationship Id="rId42" Type="http://schemas.openxmlformats.org/officeDocument/2006/relationships/oleObject" Target="embeddings/oleObject16.bin"/><Relationship Id="rId47" Type="http://schemas.openxmlformats.org/officeDocument/2006/relationships/image" Target="media/image19.emf"/><Relationship Id="rId63" Type="http://schemas.openxmlformats.org/officeDocument/2006/relationships/image" Target="media/image27.emf"/><Relationship Id="rId68" Type="http://schemas.openxmlformats.org/officeDocument/2006/relationships/oleObject" Target="embeddings/oleObject29.bin"/><Relationship Id="rId84" Type="http://schemas.openxmlformats.org/officeDocument/2006/relationships/oleObject" Target="embeddings/oleObject37.bin"/><Relationship Id="rId89" Type="http://schemas.openxmlformats.org/officeDocument/2006/relationships/image" Target="media/image40.emf"/><Relationship Id="rId7" Type="http://schemas.openxmlformats.org/officeDocument/2006/relationships/footnotes" Target="footnotes.xml"/><Relationship Id="rId71" Type="http://schemas.openxmlformats.org/officeDocument/2006/relationships/image" Target="media/image31.emf"/><Relationship Id="rId92" Type="http://schemas.openxmlformats.org/officeDocument/2006/relationships/oleObject" Target="embeddings/oleObject41.bin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9" Type="http://schemas.openxmlformats.org/officeDocument/2006/relationships/image" Target="media/image10.emf"/><Relationship Id="rId11" Type="http://schemas.openxmlformats.org/officeDocument/2006/relationships/image" Target="media/image1.e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4.emf"/><Relationship Id="rId40" Type="http://schemas.openxmlformats.org/officeDocument/2006/relationships/oleObject" Target="embeddings/oleObject15.bin"/><Relationship Id="rId45" Type="http://schemas.openxmlformats.org/officeDocument/2006/relationships/image" Target="media/image18.emf"/><Relationship Id="rId53" Type="http://schemas.openxmlformats.org/officeDocument/2006/relationships/image" Target="media/image22.emf"/><Relationship Id="rId58" Type="http://schemas.openxmlformats.org/officeDocument/2006/relationships/oleObject" Target="embeddings/oleObject24.bin"/><Relationship Id="rId66" Type="http://schemas.openxmlformats.org/officeDocument/2006/relationships/oleObject" Target="embeddings/oleObject28.bin"/><Relationship Id="rId74" Type="http://schemas.openxmlformats.org/officeDocument/2006/relationships/oleObject" Target="embeddings/oleObject32.bin"/><Relationship Id="rId79" Type="http://schemas.openxmlformats.org/officeDocument/2006/relationships/image" Target="media/image35.emf"/><Relationship Id="rId87" Type="http://schemas.openxmlformats.org/officeDocument/2006/relationships/image" Target="media/image39.emf"/><Relationship Id="rId102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image" Target="media/image26.emf"/><Relationship Id="rId82" Type="http://schemas.openxmlformats.org/officeDocument/2006/relationships/oleObject" Target="embeddings/oleObject36.bin"/><Relationship Id="rId90" Type="http://schemas.openxmlformats.org/officeDocument/2006/relationships/oleObject" Target="embeddings/oleObject40.bin"/><Relationship Id="rId95" Type="http://schemas.openxmlformats.org/officeDocument/2006/relationships/image" Target="media/image43.emf"/><Relationship Id="rId19" Type="http://schemas.openxmlformats.org/officeDocument/2006/relationships/image" Target="media/image5.e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9.emf"/><Relationship Id="rId30" Type="http://schemas.openxmlformats.org/officeDocument/2006/relationships/oleObject" Target="embeddings/oleObject10.bin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3.bin"/><Relationship Id="rId64" Type="http://schemas.openxmlformats.org/officeDocument/2006/relationships/oleObject" Target="embeddings/oleObject27.bin"/><Relationship Id="rId69" Type="http://schemas.openxmlformats.org/officeDocument/2006/relationships/image" Target="media/image30.emf"/><Relationship Id="rId77" Type="http://schemas.openxmlformats.org/officeDocument/2006/relationships/image" Target="media/image34.emf"/><Relationship Id="rId100" Type="http://schemas.openxmlformats.org/officeDocument/2006/relationships/oleObject" Target="embeddings/oleObject45.bin"/><Relationship Id="rId8" Type="http://schemas.openxmlformats.org/officeDocument/2006/relationships/endnotes" Target="endnotes.xml"/><Relationship Id="rId51" Type="http://schemas.openxmlformats.org/officeDocument/2006/relationships/image" Target="media/image21.emf"/><Relationship Id="rId72" Type="http://schemas.openxmlformats.org/officeDocument/2006/relationships/oleObject" Target="embeddings/oleObject31.bin"/><Relationship Id="rId80" Type="http://schemas.openxmlformats.org/officeDocument/2006/relationships/oleObject" Target="embeddings/oleObject35.bin"/><Relationship Id="rId85" Type="http://schemas.openxmlformats.org/officeDocument/2006/relationships/image" Target="media/image38.emf"/><Relationship Id="rId93" Type="http://schemas.openxmlformats.org/officeDocument/2006/relationships/image" Target="media/image42.emf"/><Relationship Id="rId98" Type="http://schemas.openxmlformats.org/officeDocument/2006/relationships/oleObject" Target="embeddings/oleObject44.bin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emf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image" Target="media/image25.emf"/><Relationship Id="rId67" Type="http://schemas.openxmlformats.org/officeDocument/2006/relationships/image" Target="media/image29.emf"/><Relationship Id="rId103" Type="http://schemas.openxmlformats.org/officeDocument/2006/relationships/theme" Target="theme/theme1.xml"/><Relationship Id="rId20" Type="http://schemas.openxmlformats.org/officeDocument/2006/relationships/oleObject" Target="embeddings/oleObject5.bin"/><Relationship Id="rId41" Type="http://schemas.openxmlformats.org/officeDocument/2006/relationships/image" Target="media/image16.emf"/><Relationship Id="rId54" Type="http://schemas.openxmlformats.org/officeDocument/2006/relationships/oleObject" Target="embeddings/oleObject22.bin"/><Relationship Id="rId62" Type="http://schemas.openxmlformats.org/officeDocument/2006/relationships/oleObject" Target="embeddings/oleObject26.bin"/><Relationship Id="rId70" Type="http://schemas.openxmlformats.org/officeDocument/2006/relationships/oleObject" Target="embeddings/oleObject30.bin"/><Relationship Id="rId75" Type="http://schemas.openxmlformats.org/officeDocument/2006/relationships/image" Target="media/image33.emf"/><Relationship Id="rId83" Type="http://schemas.openxmlformats.org/officeDocument/2006/relationships/image" Target="media/image37.emf"/><Relationship Id="rId88" Type="http://schemas.openxmlformats.org/officeDocument/2006/relationships/oleObject" Target="embeddings/oleObject39.bin"/><Relationship Id="rId91" Type="http://schemas.openxmlformats.org/officeDocument/2006/relationships/image" Target="media/image41.emf"/><Relationship Id="rId96" Type="http://schemas.openxmlformats.org/officeDocument/2006/relationships/oleObject" Target="embeddings/oleObject43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image" Target="media/image20.emf"/><Relationship Id="rId57" Type="http://schemas.openxmlformats.org/officeDocument/2006/relationships/image" Target="media/image24.emf"/><Relationship Id="rId10" Type="http://schemas.openxmlformats.org/officeDocument/2006/relationships/hyperlink" Target="mailto:matthias.dhooghe@UGent.be" TargetMode="External"/><Relationship Id="rId31" Type="http://schemas.openxmlformats.org/officeDocument/2006/relationships/image" Target="media/image11.emf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5.bin"/><Relationship Id="rId65" Type="http://schemas.openxmlformats.org/officeDocument/2006/relationships/image" Target="media/image28.emf"/><Relationship Id="rId73" Type="http://schemas.openxmlformats.org/officeDocument/2006/relationships/image" Target="media/image32.emf"/><Relationship Id="rId78" Type="http://schemas.openxmlformats.org/officeDocument/2006/relationships/oleObject" Target="embeddings/oleObject34.bin"/><Relationship Id="rId81" Type="http://schemas.openxmlformats.org/officeDocument/2006/relationships/image" Target="media/image36.emf"/><Relationship Id="rId86" Type="http://schemas.openxmlformats.org/officeDocument/2006/relationships/oleObject" Target="embeddings/oleObject38.bin"/><Relationship Id="rId94" Type="http://schemas.openxmlformats.org/officeDocument/2006/relationships/oleObject" Target="embeddings/oleObject42.bin"/><Relationship Id="rId99" Type="http://schemas.openxmlformats.org/officeDocument/2006/relationships/image" Target="media/image45.emf"/><Relationship Id="rId10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norbert.dekimpe@UGent.be" TargetMode="External"/><Relationship Id="rId13" Type="http://schemas.openxmlformats.org/officeDocument/2006/relationships/image" Target="media/image2.emf"/><Relationship Id="rId18" Type="http://schemas.openxmlformats.org/officeDocument/2006/relationships/oleObject" Target="embeddings/oleObject4.bin"/><Relationship Id="rId39" Type="http://schemas.openxmlformats.org/officeDocument/2006/relationships/image" Target="media/image15.emf"/><Relationship Id="rId34" Type="http://schemas.openxmlformats.org/officeDocument/2006/relationships/oleObject" Target="embeddings/oleObject12.bin"/><Relationship Id="rId50" Type="http://schemas.openxmlformats.org/officeDocument/2006/relationships/oleObject" Target="embeddings/oleObject20.bin"/><Relationship Id="rId55" Type="http://schemas.openxmlformats.org/officeDocument/2006/relationships/image" Target="media/image23.emf"/><Relationship Id="rId76" Type="http://schemas.openxmlformats.org/officeDocument/2006/relationships/oleObject" Target="embeddings/oleObject33.bin"/><Relationship Id="rId97" Type="http://schemas.openxmlformats.org/officeDocument/2006/relationships/image" Target="media/image44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DCB5E-CDA3-4C02-A241-C534A98ED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36</Pages>
  <Words>21052</Words>
  <Characters>115791</Characters>
  <Application>Microsoft Office Word</Application>
  <DocSecurity>0</DocSecurity>
  <Lines>964</Lines>
  <Paragraphs>273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Jeroen</dc:creator>
  <cp:lastModifiedBy>Matthias D'hooghe</cp:lastModifiedBy>
  <cp:revision>4</cp:revision>
  <cp:lastPrinted>2015-09-09T11:09:00Z</cp:lastPrinted>
  <dcterms:created xsi:type="dcterms:W3CDTF">2016-01-14T09:04:00Z</dcterms:created>
  <dcterms:modified xsi:type="dcterms:W3CDTF">2016-01-14T09:17:00Z</dcterms:modified>
</cp:coreProperties>
</file>